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4E7D">
      <w:pPr>
        <w:rPr>
          <w:rFonts w:hint="eastAsia" w:eastAsia="宋体"/>
          <w:lang w:eastAsia="zh-CN"/>
        </w:rPr>
      </w:pPr>
    </w:p>
    <w:p w14:paraId="64E62638">
      <w:pPr>
        <w:pStyle w:val="2"/>
        <w:spacing w:before="0" w:after="0"/>
        <w:jc w:val="left"/>
        <w:rPr>
          <w:rFonts w:ascii="宋体" w:hAnsi="宋体"/>
          <w:sz w:val="36"/>
          <w:szCs w:val="36"/>
        </w:rPr>
      </w:pPr>
      <w:r>
        <w:rPr>
          <w:rFonts w:hint="eastAsia" w:ascii="宋体" w:hAnsi="宋体"/>
          <w:sz w:val="36"/>
          <w:szCs w:val="36"/>
        </w:rPr>
        <w:t>附件</w:t>
      </w:r>
      <w:r>
        <w:rPr>
          <w:rFonts w:ascii="宋体" w:hAnsi="宋体"/>
          <w:sz w:val="36"/>
          <w:szCs w:val="36"/>
        </w:rPr>
        <w:t>2</w:t>
      </w:r>
    </w:p>
    <w:p w14:paraId="1EC75194">
      <w:pPr>
        <w:pStyle w:val="2"/>
        <w:spacing w:before="0" w:after="0"/>
        <w:rPr>
          <w:rFonts w:ascii="方正小标宋简体" w:hAnsi="方正小标宋简体" w:eastAsia="方正小标宋简体" w:cs="方正小标宋简体"/>
          <w:sz w:val="21"/>
        </w:rPr>
      </w:pPr>
      <w:r>
        <w:rPr>
          <w:rFonts w:ascii="方正小标宋简体" w:hAnsi="方正小标宋简体" w:eastAsia="方正小标宋简体" w:cs="方正小标宋简体"/>
          <w:sz w:val="21"/>
        </w:rPr>
        <w:t> </w:t>
      </w:r>
    </w:p>
    <w:p w14:paraId="43671F89">
      <w:pPr>
        <w:pStyle w:val="2"/>
        <w:spacing w:before="0" w:after="0"/>
        <w:rPr>
          <w:rFonts w:ascii="方正小标宋简体" w:hAnsi="方正小标宋简体" w:eastAsia="方正小标宋简体" w:cs="方正小标宋简体"/>
        </w:rPr>
      </w:pPr>
    </w:p>
    <w:p w14:paraId="1E851FD7">
      <w:pPr>
        <w:pStyle w:val="2"/>
        <w:spacing w:before="0" w:after="0" w:line="240" w:lineRule="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民和县政府部门公共</w:t>
      </w:r>
    </w:p>
    <w:p w14:paraId="7ABC61CB">
      <w:pPr>
        <w:pStyle w:val="2"/>
        <w:spacing w:before="0" w:after="0" w:line="240" w:lineRule="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服务事项</w:t>
      </w:r>
    </w:p>
    <w:p w14:paraId="6A8B4538">
      <w:pPr>
        <w:pStyle w:val="2"/>
        <w:spacing w:before="0" w:after="0" w:line="240" w:lineRule="auto"/>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 </w:t>
      </w:r>
    </w:p>
    <w:p w14:paraId="61B5FA68">
      <w:pPr>
        <w:pStyle w:val="2"/>
        <w:spacing w:before="0" w:after="0" w:line="240" w:lineRule="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办</w:t>
      </w:r>
    </w:p>
    <w:p w14:paraId="33B102AD">
      <w:pPr>
        <w:pStyle w:val="2"/>
        <w:spacing w:before="0" w:after="0" w:line="240" w:lineRule="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事</w:t>
      </w:r>
    </w:p>
    <w:p w14:paraId="4F39F061">
      <w:pPr>
        <w:pStyle w:val="2"/>
        <w:spacing w:before="0" w:after="0" w:line="240" w:lineRule="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指</w:t>
      </w:r>
    </w:p>
    <w:p w14:paraId="1DEC3124">
      <w:pPr>
        <w:pStyle w:val="2"/>
        <w:spacing w:before="0" w:after="0" w:line="240" w:lineRule="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南</w:t>
      </w:r>
    </w:p>
    <w:p w14:paraId="16B82A2A">
      <w:pPr>
        <w:pStyle w:val="2"/>
        <w:spacing w:before="0" w:after="0"/>
        <w:rPr>
          <w:rFonts w:ascii="方正小标宋简体" w:hAnsi="方正小标宋简体" w:eastAsia="方正小标宋简体" w:cs="方正小标宋简体"/>
        </w:rPr>
      </w:pPr>
      <w:r>
        <w:rPr>
          <w:rFonts w:ascii="方正小标宋简体" w:hAnsi="方正小标宋简体" w:eastAsia="方正小标宋简体" w:cs="方正小标宋简体"/>
        </w:rPr>
        <w:t> </w:t>
      </w:r>
    </w:p>
    <w:p w14:paraId="7AC90165">
      <w:r>
        <w:t xml:space="preserve">                           </w:t>
      </w:r>
    </w:p>
    <w:p w14:paraId="42AACD7F">
      <w:pPr>
        <w:pStyle w:val="2"/>
        <w:spacing w:before="0" w:after="0"/>
        <w:rPr>
          <w:rFonts w:ascii="方正小标宋简体" w:hAnsi="方正小标宋简体" w:eastAsia="方正小标宋简体" w:cs="方正小标宋简体"/>
          <w:sz w:val="21"/>
        </w:rPr>
      </w:pPr>
    </w:p>
    <w:p w14:paraId="3323341F">
      <w:pPr>
        <w:pStyle w:val="2"/>
        <w:spacing w:before="0" w:after="0"/>
        <w:rPr>
          <w:rFonts w:ascii="方正小标宋简体" w:hAnsi="方正小标宋简体" w:eastAsia="方正小标宋简体" w:cs="方正小标宋简体"/>
          <w:sz w:val="21"/>
        </w:rPr>
      </w:pPr>
    </w:p>
    <w:p w14:paraId="164D70BE">
      <w:pPr>
        <w:pStyle w:val="2"/>
        <w:spacing w:before="0" w:after="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二Ο一七年十二月</w:t>
      </w:r>
    </w:p>
    <w:p w14:paraId="02F7DC0D">
      <w:pPr>
        <w:rPr>
          <w:rFonts w:hint="eastAsia" w:ascii="方正小标宋简体" w:hAnsi="方正小标宋简体" w:eastAsia="方正小标宋简体" w:cs="方正小标宋简体"/>
        </w:rPr>
      </w:pPr>
    </w:p>
    <w:p w14:paraId="2DEC0F2F">
      <w:pPr>
        <w:rPr>
          <w:rFonts w:hint="eastAsia" w:ascii="方正小标宋简体" w:hAnsi="方正小标宋简体" w:eastAsia="方正小标宋简体" w:cs="方正小标宋简体"/>
        </w:rPr>
      </w:pPr>
    </w:p>
    <w:p w14:paraId="266EC518"/>
    <w:p w14:paraId="18A88DA4">
      <w:pPr>
        <w:spacing w:line="600" w:lineRule="exact"/>
        <w:jc w:val="center"/>
        <w:rPr>
          <w:rFonts w:ascii="仿宋_GB2312" w:hAnsi="宋体" w:eastAsia="仿宋_GB2312" w:cs="锐字云字库小标宋体1.0"/>
          <w:b/>
          <w:bCs/>
          <w:sz w:val="36"/>
          <w:szCs w:val="36"/>
        </w:rPr>
      </w:pPr>
      <w:r>
        <w:rPr>
          <w:rFonts w:hint="eastAsia" w:ascii="仿宋_GB2312" w:hAnsi="宋体" w:eastAsia="仿宋_GB2312" w:cs="锐字云字库小标宋体1.0"/>
          <w:b/>
          <w:bCs/>
          <w:sz w:val="36"/>
          <w:szCs w:val="36"/>
        </w:rPr>
        <w:t>1.提供“12358”价格举报服务办事指南</w:t>
      </w:r>
    </w:p>
    <w:p w14:paraId="46B5AD8C">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编号：民公服第2017001号</w:t>
      </w:r>
    </w:p>
    <w:p w14:paraId="30624BC7">
      <w:pPr>
        <w:spacing w:line="56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一、办理依据</w:t>
      </w:r>
    </w:p>
    <w:p w14:paraId="6D4A617E">
      <w:pPr>
        <w:ind w:firstLine="640" w:firstLineChars="200"/>
        <w:jc w:val="left"/>
        <w:rPr>
          <w:rFonts w:ascii="仿宋_GB2312" w:eastAsia="仿宋_GB2312"/>
          <w:sz w:val="32"/>
          <w:szCs w:val="32"/>
        </w:rPr>
      </w:pPr>
      <w:r>
        <w:rPr>
          <w:rFonts w:hint="eastAsia" w:ascii="仿宋_GB2312" w:eastAsia="仿宋_GB2312"/>
          <w:sz w:val="32"/>
          <w:szCs w:val="32"/>
        </w:rPr>
        <w:t>《中华人民共和国价格法》（主席令第92号 1997.12.29）</w:t>
      </w:r>
    </w:p>
    <w:p w14:paraId="2734A81A">
      <w:pPr>
        <w:spacing w:line="56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二、办理对象及范围</w:t>
      </w:r>
    </w:p>
    <w:p w14:paraId="5CA8ED17">
      <w:pPr>
        <w:ind w:firstLine="640" w:firstLineChars="200"/>
        <w:jc w:val="left"/>
        <w:rPr>
          <w:rFonts w:ascii="仿宋_GB2312" w:hAnsi="宋体" w:eastAsia="仿宋_GB2312" w:cs="宋体"/>
          <w:sz w:val="32"/>
          <w:szCs w:val="32"/>
        </w:rPr>
      </w:pPr>
      <w:r>
        <w:rPr>
          <w:rFonts w:hint="eastAsia" w:ascii="仿宋_GB2312" w:eastAsia="仿宋_GB2312"/>
          <w:sz w:val="32"/>
          <w:szCs w:val="32"/>
        </w:rPr>
        <w:t>公民、法人及其他组织</w:t>
      </w:r>
    </w:p>
    <w:p w14:paraId="45557414">
      <w:pPr>
        <w:spacing w:line="56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三、办理条件及需提交的材料</w:t>
      </w:r>
    </w:p>
    <w:p w14:paraId="357CB4F1">
      <w:pPr>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公民、法人及其他组织</w:t>
      </w:r>
      <w:r>
        <w:rPr>
          <w:rFonts w:hint="eastAsia" w:ascii="仿宋_GB2312" w:hAnsi="宋体" w:eastAsia="仿宋_GB2312" w:cs="宋体"/>
          <w:kern w:val="0"/>
          <w:sz w:val="32"/>
          <w:szCs w:val="32"/>
        </w:rPr>
        <w:t>举报</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 xml:space="preserve">  四、办理流程</w:t>
      </w:r>
    </w:p>
    <w:p w14:paraId="0D2B0A9E">
      <w:pPr>
        <w:jc w:val="center"/>
        <w:rPr>
          <w:rFonts w:hint="eastAsia" w:ascii="仿宋_GB2312" w:hAnsi="ˎ̥" w:eastAsia="仿宋_GB2312" w:cs="宋体"/>
          <w:b/>
          <w:kern w:val="0"/>
          <w:sz w:val="32"/>
          <w:szCs w:val="32"/>
        </w:rPr>
      </w:pPr>
    </w:p>
    <w:p w14:paraId="57EBDD84">
      <w:pPr>
        <w:jc w:val="center"/>
        <w:rPr>
          <w:rFonts w:hint="eastAsia" w:ascii="仿宋_GB2312" w:hAnsi="ˎ̥" w:eastAsia="仿宋_GB2312" w:cs="宋体"/>
          <w:b/>
          <w:kern w:val="0"/>
          <w:sz w:val="32"/>
          <w:szCs w:val="32"/>
        </w:rPr>
      </w:pPr>
    </w:p>
    <w:p w14:paraId="12547635">
      <w:pPr>
        <w:jc w:val="center"/>
        <w:rPr>
          <w:rFonts w:hint="eastAsia" w:ascii="仿宋_GB2312" w:hAnsi="ˎ̥" w:eastAsia="仿宋_GB2312" w:cs="宋体"/>
          <w:b/>
          <w:kern w:val="0"/>
          <w:sz w:val="32"/>
          <w:szCs w:val="32"/>
        </w:rPr>
      </w:pPr>
    </w:p>
    <w:p w14:paraId="62B6002D">
      <w:pPr>
        <w:jc w:val="center"/>
        <w:rPr>
          <w:rFonts w:hint="eastAsia" w:ascii="仿宋_GB2312" w:hAnsi="ˎ̥" w:eastAsia="仿宋_GB2312" w:cs="宋体"/>
          <w:b/>
          <w:kern w:val="0"/>
          <w:sz w:val="32"/>
          <w:szCs w:val="32"/>
        </w:rPr>
      </w:pPr>
    </w:p>
    <w:p w14:paraId="739DF390">
      <w:pPr>
        <w:jc w:val="center"/>
        <w:rPr>
          <w:rFonts w:hint="eastAsia" w:ascii="仿宋_GB2312" w:hAnsi="ˎ̥" w:eastAsia="仿宋_GB2312" w:cs="宋体"/>
          <w:b/>
          <w:kern w:val="0"/>
          <w:sz w:val="32"/>
          <w:szCs w:val="32"/>
        </w:rPr>
      </w:pPr>
    </w:p>
    <w:p w14:paraId="02FD0E30">
      <w:pPr>
        <w:jc w:val="center"/>
        <w:rPr>
          <w:rFonts w:hint="eastAsia" w:ascii="仿宋_GB2312" w:hAnsi="ˎ̥" w:eastAsia="仿宋_GB2312" w:cs="宋体"/>
          <w:b/>
          <w:kern w:val="0"/>
          <w:sz w:val="32"/>
          <w:szCs w:val="32"/>
        </w:rPr>
      </w:pPr>
    </w:p>
    <w:p w14:paraId="2FB73F3D">
      <w:pPr>
        <w:jc w:val="center"/>
        <w:rPr>
          <w:rFonts w:hint="eastAsia" w:ascii="仿宋_GB2312" w:hAnsi="ˎ̥" w:eastAsia="仿宋_GB2312" w:cs="宋体"/>
          <w:b/>
          <w:kern w:val="0"/>
          <w:sz w:val="32"/>
          <w:szCs w:val="32"/>
        </w:rPr>
      </w:pPr>
    </w:p>
    <w:p w14:paraId="6041E2DF">
      <w:pPr>
        <w:jc w:val="center"/>
        <w:rPr>
          <w:rFonts w:hint="eastAsia" w:ascii="仿宋_GB2312" w:hAnsi="ˎ̥" w:eastAsia="仿宋_GB2312" w:cs="宋体"/>
          <w:b/>
          <w:kern w:val="0"/>
          <w:sz w:val="32"/>
          <w:szCs w:val="32"/>
        </w:rPr>
      </w:pPr>
    </w:p>
    <w:p w14:paraId="7EF6D38E">
      <w:pPr>
        <w:jc w:val="center"/>
        <w:rPr>
          <w:rFonts w:hint="eastAsia" w:ascii="仿宋_GB2312" w:hAnsi="ˎ̥" w:eastAsia="仿宋_GB2312" w:cs="宋体"/>
          <w:b/>
          <w:kern w:val="0"/>
          <w:sz w:val="32"/>
          <w:szCs w:val="32"/>
        </w:rPr>
      </w:pPr>
    </w:p>
    <w:p w14:paraId="79908E00">
      <w:pPr>
        <w:jc w:val="center"/>
        <w:rPr>
          <w:rFonts w:hint="eastAsia" w:ascii="仿宋_GB2312" w:hAnsi="ˎ̥" w:eastAsia="仿宋_GB2312" w:cs="宋体"/>
          <w:b/>
          <w:kern w:val="0"/>
          <w:sz w:val="32"/>
          <w:szCs w:val="32"/>
        </w:rPr>
      </w:pPr>
    </w:p>
    <w:p w14:paraId="0F23D759">
      <w:pPr>
        <w:jc w:val="center"/>
        <w:rPr>
          <w:rFonts w:hint="eastAsia" w:ascii="仿宋_GB2312" w:hAnsi="ˎ̥" w:eastAsia="仿宋_GB2312" w:cs="宋体"/>
          <w:b/>
          <w:kern w:val="0"/>
          <w:sz w:val="32"/>
          <w:szCs w:val="32"/>
        </w:rPr>
      </w:pPr>
    </w:p>
    <w:p w14:paraId="2426AC53">
      <w:pPr>
        <w:jc w:val="center"/>
        <w:rPr>
          <w:rFonts w:hint="eastAsia" w:ascii="仿宋_GB2312" w:hAnsi="ˎ̥" w:eastAsia="仿宋_GB2312" w:cs="宋体"/>
          <w:b/>
          <w:kern w:val="0"/>
          <w:sz w:val="32"/>
          <w:szCs w:val="32"/>
        </w:rPr>
      </w:pPr>
    </w:p>
    <w:p w14:paraId="7314A6A8">
      <w:pPr>
        <w:jc w:val="center"/>
        <w:rPr>
          <w:rFonts w:hint="eastAsia" w:ascii="仿宋_GB2312" w:hAnsi="ˎ̥" w:eastAsia="仿宋_GB2312" w:cs="宋体"/>
          <w:b/>
          <w:kern w:val="0"/>
          <w:sz w:val="32"/>
          <w:szCs w:val="32"/>
        </w:rPr>
      </w:pPr>
    </w:p>
    <w:p w14:paraId="4FBFF2C0">
      <w:pPr>
        <w:jc w:val="center"/>
        <w:rPr>
          <w:rFonts w:hint="eastAsia" w:ascii="仿宋_GB2312" w:hAnsi="ˎ̥" w:eastAsia="仿宋_GB2312" w:cs="宋体"/>
          <w:b/>
          <w:kern w:val="0"/>
          <w:sz w:val="32"/>
          <w:szCs w:val="32"/>
        </w:rPr>
      </w:pPr>
      <w:r>
        <w:rPr>
          <w:rFonts w:hint="eastAsia" w:ascii="仿宋_GB2312" w:hAnsi="ˎ̥" w:eastAsia="仿宋_GB2312" w:cs="宋体"/>
          <w:b/>
          <w:kern w:val="0"/>
          <w:sz w:val="32"/>
          <w:szCs w:val="32"/>
        </w:rPr>
        <w:t>价格监督检查执法程序流程图</w:t>
      </w:r>
    </w:p>
    <w:p w14:paraId="3E605814">
      <w:pPr>
        <w:widowControl/>
        <w:spacing w:before="100" w:beforeAutospacing="1" w:after="100" w:afterAutospacing="1"/>
        <w:jc w:val="center"/>
        <w:rPr>
          <w:rFonts w:hint="eastAsia" w:ascii="ˎ̥" w:hAnsi="ˎ̥" w:cs="宋体"/>
          <w:kern w:val="0"/>
          <w:sz w:val="18"/>
          <w:szCs w:val="18"/>
        </w:rPr>
      </w:pPr>
      <w:r>
        <w:rPr>
          <w:rFonts w:ascii="ˎ̥" w:hAnsi="ˎ̥" w:cs="宋体"/>
          <w:kern w:val="0"/>
          <w:sz w:val="18"/>
          <w:szCs w:val="18"/>
        </w:rPr>
        <w:drawing>
          <wp:inline distT="0" distB="0" distL="0" distR="0">
            <wp:extent cx="4724400" cy="6610350"/>
            <wp:effectExtent l="19050" t="0" r="0" b="0"/>
            <wp:docPr id="185" name="_x0000_i2568" descr="214125660332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_x0000_i2568" descr="2141256603323484"/>
                    <pic:cNvPicPr>
                      <a:picLocks noChangeAspect="1"/>
                    </pic:cNvPicPr>
                  </pic:nvPicPr>
                  <pic:blipFill>
                    <a:blip r:embed="rId11"/>
                    <a:stretch>
                      <a:fillRect/>
                    </a:stretch>
                  </pic:blipFill>
                  <pic:spPr>
                    <a:xfrm>
                      <a:off x="0" y="0"/>
                      <a:ext cx="4724400" cy="6610350"/>
                    </a:xfrm>
                    <a:prstGeom prst="rect">
                      <a:avLst/>
                    </a:prstGeom>
                    <a:noFill/>
                    <a:ln>
                      <a:noFill/>
                    </a:ln>
                  </pic:spPr>
                </pic:pic>
              </a:graphicData>
            </a:graphic>
          </wp:inline>
        </w:drawing>
      </w:r>
    </w:p>
    <w:p w14:paraId="02F426CF"/>
    <w:p w14:paraId="5FBB477E">
      <w:pPr>
        <w:jc w:val="center"/>
        <w:rPr>
          <w:rFonts w:hint="eastAsia" w:ascii="ˎ̥" w:hAnsi="ˎ̥" w:cs="宋体"/>
          <w:b/>
          <w:kern w:val="0"/>
          <w:sz w:val="36"/>
          <w:szCs w:val="36"/>
        </w:rPr>
      </w:pPr>
    </w:p>
    <w:p w14:paraId="11611CEE">
      <w:pPr>
        <w:jc w:val="center"/>
        <w:rPr>
          <w:rFonts w:hint="eastAsia" w:ascii="ˎ̥" w:hAnsi="ˎ̥" w:cs="宋体"/>
          <w:b/>
          <w:kern w:val="0"/>
          <w:sz w:val="36"/>
          <w:szCs w:val="36"/>
        </w:rPr>
      </w:pPr>
    </w:p>
    <w:p w14:paraId="75538883">
      <w:pPr>
        <w:jc w:val="center"/>
        <w:rPr>
          <w:rFonts w:hint="eastAsia" w:ascii="ˎ̥" w:hAnsi="ˎ̥" w:cs="宋体"/>
          <w:b/>
          <w:kern w:val="0"/>
          <w:sz w:val="36"/>
          <w:szCs w:val="36"/>
        </w:rPr>
      </w:pPr>
    </w:p>
    <w:p w14:paraId="5BC6A5E4">
      <w:pPr>
        <w:jc w:val="center"/>
        <w:rPr>
          <w:rFonts w:hint="eastAsia" w:ascii="仿宋_GB2312" w:hAnsi="ˎ̥" w:eastAsia="仿宋_GB2312" w:cs="宋体"/>
          <w:b/>
          <w:kern w:val="0"/>
          <w:sz w:val="32"/>
          <w:szCs w:val="32"/>
        </w:rPr>
      </w:pPr>
      <w:r>
        <w:rPr>
          <w:rFonts w:hint="eastAsia" w:ascii="仿宋_GB2312" w:hAnsi="ˎ̥" w:eastAsia="仿宋_GB2312" w:cs="宋体"/>
          <w:b/>
          <w:kern w:val="0"/>
          <w:sz w:val="32"/>
          <w:szCs w:val="32"/>
        </w:rPr>
        <w:t>价格监督检查简易程序工作流程图</w:t>
      </w:r>
    </w:p>
    <w:p w14:paraId="0689DAB9">
      <w:pPr>
        <w:jc w:val="center"/>
        <w:rPr>
          <w:b/>
          <w:sz w:val="18"/>
          <w:szCs w:val="18"/>
        </w:rPr>
      </w:pPr>
    </w:p>
    <w:p w14:paraId="7C14453D">
      <w:pPr>
        <w:jc w:val="center"/>
        <w:rPr>
          <w:b/>
          <w:sz w:val="36"/>
          <w:szCs w:val="36"/>
        </w:rPr>
      </w:pPr>
      <w:r>
        <w:rPr>
          <w:b/>
          <w:sz w:val="36"/>
          <w:szCs w:val="36"/>
        </w:rPr>
        <w:pict>
          <v:line id="_x0000_s1026" o:spid="_x0000_s1026" o:spt="20" style="position:absolute;left:0pt;margin-left:216pt;margin-top:304.2pt;height:23.4pt;width:0pt;z-index:251659264;mso-width-relative:page;mso-height-relative:page;" coordsize="21600,21600">
            <v:path arrowok="t"/>
            <v:fill focussize="0,0"/>
            <v:stroke endarrow="block"/>
            <v:imagedata o:title=""/>
            <o:lock v:ext="edit"/>
          </v:line>
        </w:pict>
      </w:r>
      <w:r>
        <w:rPr>
          <w:b/>
          <w:sz w:val="36"/>
          <w:szCs w:val="36"/>
        </w:rPr>
        <w:pict>
          <v:group id="_x0000_s1027" o:spid="_x0000_s1027" o:spt="203" style="height:546pt;width:405pt;" coordorigin="2362,1825" coordsize="7043,9511" editas="canvas">
            <o:lock v:ext="edit"/>
            <v:shape id="_x0000_s2733" o:spid="_x0000_s2733" o:spt="75" type="#_x0000_t75" style="position:absolute;left:2362;top:1825;height:9511;width:7043;" filled="f" o:preferrelative="f" stroked="f" coordsize="21600,21600">
              <v:fill on="f" focussize="0,0"/>
              <v:stroke on="f" joinstyle="miter"/>
              <v:imagedata o:title=""/>
              <o:lock v:ext="edit" text="t" aspectratio="t"/>
            </v:shape>
            <v:shape id="_x0000_s2734" o:spid="_x0000_s2734" o:spt="202" type="#_x0000_t202" style="position:absolute;left:2675;top:2097;height:1254;width:6574;" coordsize="21600,21600">
              <v:path/>
              <v:fill focussize="0,0"/>
              <v:stroke/>
              <v:imagedata o:title=""/>
              <o:lock v:ext="edit"/>
              <v:textbox>
                <w:txbxContent>
                  <w:p w14:paraId="793B40A1">
                    <w:pPr>
                      <w:rPr>
                        <w:rFonts w:ascii="仿宋_GB2312" w:eastAsia="仿宋_GB2312"/>
                        <w:sz w:val="30"/>
                        <w:szCs w:val="30"/>
                      </w:rPr>
                    </w:pPr>
                    <w:r>
                      <w:rPr>
                        <w:rFonts w:hint="eastAsia" w:ascii="仿宋_GB2312" w:eastAsia="仿宋_GB2312"/>
                        <w:sz w:val="30"/>
                        <w:szCs w:val="30"/>
                      </w:rPr>
                      <w:t>现场检查：2名以上价格执法人员出示检查证，现场调查检查、搜集证据</w:t>
                    </w:r>
                  </w:p>
                </w:txbxContent>
              </v:textbox>
            </v:shape>
            <v:group id="_x0000_s2735" o:spid="_x0000_s2735" o:spt="203" style="position:absolute;left:2675;top:3455;height:2515;width:6572;" coordorigin="2675,3455" coordsize="6572,2515">
              <o:lock v:ext="edit"/>
              <v:line id="_x0000_s2736" o:spid="_x0000_s2736" o:spt="20" style="position:absolute;left:6119;top:3455;height:680;width:0;" coordsize="21600,21600">
                <v:path arrowok="t"/>
                <v:fill focussize="0,0"/>
                <v:stroke endarrow="block"/>
                <v:imagedata o:title=""/>
                <o:lock v:ext="edit"/>
              </v:line>
              <v:shape id="_x0000_s2737" o:spid="_x0000_s2737" o:spt="202" type="#_x0000_t202" style="position:absolute;left:2675;top:4271;height:815;width:6572;" coordsize="21600,21600">
                <v:path/>
                <v:fill focussize="0,0"/>
                <v:stroke/>
                <v:imagedata o:title=""/>
                <o:lock v:ext="edit"/>
                <v:textbox>
                  <w:txbxContent>
                    <w:p w14:paraId="69CE92FD">
                      <w:pPr>
                        <w:jc w:val="center"/>
                        <w:rPr>
                          <w:rFonts w:ascii="仿宋_GB2312" w:eastAsia="仿宋_GB2312"/>
                          <w:sz w:val="30"/>
                          <w:szCs w:val="30"/>
                        </w:rPr>
                      </w:pPr>
                      <w:r>
                        <w:rPr>
                          <w:rFonts w:hint="eastAsia" w:ascii="仿宋_GB2312" w:eastAsia="仿宋_GB2312"/>
                          <w:sz w:val="30"/>
                          <w:szCs w:val="30"/>
                        </w:rPr>
                        <w:t>制止、纠正当事人存在的价格违法行为</w:t>
                      </w:r>
                    </w:p>
                  </w:txbxContent>
                </v:textbox>
              </v:shape>
              <v:line id="_x0000_s2738" o:spid="_x0000_s2738" o:spt="20" style="position:absolute;left:6107;top:5290;height:680;width:0;" coordsize="21600,21600">
                <v:path arrowok="t"/>
                <v:fill focussize="0,0"/>
                <v:stroke endarrow="block"/>
                <v:imagedata o:title=""/>
                <o:lock v:ext="edit"/>
              </v:line>
            </v:group>
            <v:shape id="_x0000_s2739" o:spid="_x0000_s2739" o:spt="202" type="#_x0000_t202" style="position:absolute;left:2727;top:7532;height:1902;width:6575;" coordsize="21600,21600">
              <v:path/>
              <v:fill focussize="0,0"/>
              <v:stroke/>
              <v:imagedata o:title=""/>
              <o:lock v:ext="edit"/>
              <v:textbox>
                <w:txbxContent>
                  <w:p w14:paraId="31C01D5D">
                    <w:pPr>
                      <w:rPr>
                        <w:rFonts w:ascii="仿宋_GB2312" w:eastAsia="仿宋_GB2312"/>
                        <w:sz w:val="30"/>
                        <w:szCs w:val="30"/>
                      </w:rPr>
                    </w:pPr>
                    <w:r>
                      <w:rPr>
                        <w:rFonts w:hint="eastAsia" w:ascii="仿宋_GB2312" w:eastAsia="仿宋_GB2312"/>
                        <w:sz w:val="30"/>
                        <w:szCs w:val="30"/>
                      </w:rPr>
                      <w:t>当场处罚：违法事实确凿并有法定依据，对公民处五十元以下，对法人或其他组织处一千元以下罚款，当场填写预订格式的现场处罚决定书并交付当事人</w:t>
                    </w:r>
                  </w:p>
                </w:txbxContent>
              </v:textbox>
            </v:shape>
            <v:line id="_x0000_s2740" o:spid="_x0000_s2740" o:spt="20" style="position:absolute;left:6029;top:9434;height:680;width:0;" coordsize="21600,21600">
              <v:path arrowok="t"/>
              <v:fill focussize="0,0"/>
              <v:stroke endarrow="block"/>
              <v:imagedata o:title=""/>
              <o:lock v:ext="edit"/>
            </v:line>
            <v:shape id="_x0000_s2741" o:spid="_x0000_s2741" o:spt="202" type="#_x0000_t202" style="position:absolute;left:2742;top:10249;height:815;width:6573;" coordsize="21600,21600">
              <v:path/>
              <v:fill focussize="0,0"/>
              <v:stroke/>
              <v:imagedata o:title=""/>
              <o:lock v:ext="edit"/>
              <v:textbox>
                <w:txbxContent>
                  <w:p w14:paraId="16B98996">
                    <w:pPr>
                      <w:jc w:val="center"/>
                      <w:rPr>
                        <w:rFonts w:ascii="仿宋_GB2312" w:eastAsia="仿宋_GB2312"/>
                        <w:sz w:val="30"/>
                        <w:szCs w:val="30"/>
                      </w:rPr>
                    </w:pPr>
                    <w:r>
                      <w:rPr>
                        <w:rFonts w:hint="eastAsia" w:ascii="仿宋_GB2312" w:eastAsia="仿宋_GB2312"/>
                        <w:sz w:val="30"/>
                        <w:szCs w:val="30"/>
                      </w:rPr>
                      <w:t>当事人当场交付执行</w:t>
                    </w:r>
                  </w:p>
                </w:txbxContent>
              </v:textbox>
            </v:shape>
            <v:shape id="_x0000_s2742" o:spid="_x0000_s2742" o:spt="202" type="#_x0000_t202" style="position:absolute;left:2789;top:6037;height:815;width:6573;" coordsize="21600,21600">
              <v:path/>
              <v:fill focussize="0,0"/>
              <v:stroke/>
              <v:imagedata o:title=""/>
              <o:lock v:ext="edit"/>
              <v:textbox>
                <w:txbxContent>
                  <w:p w14:paraId="074134AC">
                    <w:pPr>
                      <w:jc w:val="center"/>
                      <w:rPr>
                        <w:rFonts w:ascii="仿宋_GB2312" w:eastAsia="仿宋_GB2312"/>
                        <w:sz w:val="30"/>
                        <w:szCs w:val="30"/>
                      </w:rPr>
                    </w:pPr>
                    <w:r>
                      <w:rPr>
                        <w:rFonts w:hint="eastAsia" w:ascii="仿宋_GB2312" w:eastAsia="仿宋_GB2312"/>
                        <w:sz w:val="30"/>
                        <w:szCs w:val="30"/>
                      </w:rPr>
                      <w:t>告知违法事实和处罚依据，听取陈述申辩</w:t>
                    </w:r>
                  </w:p>
                </w:txbxContent>
              </v:textbox>
            </v:shape>
            <w10:wrap type="none"/>
            <w10:anchorlock/>
          </v:group>
        </w:pict>
      </w:r>
    </w:p>
    <w:p w14:paraId="23A40773">
      <w:pPr>
        <w:widowControl/>
        <w:snapToGrid w:val="0"/>
        <w:spacing w:line="500" w:lineRule="atLeast"/>
        <w:rPr>
          <w:rFonts w:ascii="仿宋_GB2312" w:hAnsi="宋体" w:eastAsia="仿宋_GB2312" w:cs="宋体"/>
          <w:b/>
          <w:color w:val="000000"/>
          <w:kern w:val="0"/>
          <w:sz w:val="36"/>
          <w:szCs w:val="36"/>
        </w:rPr>
      </w:pPr>
    </w:p>
    <w:p w14:paraId="4D6757EC">
      <w:pPr>
        <w:widowControl/>
        <w:snapToGrid w:val="0"/>
        <w:spacing w:line="500" w:lineRule="atLeast"/>
        <w:rPr>
          <w:rFonts w:ascii="仿宋_GB2312" w:hAnsi="宋体" w:eastAsia="仿宋_GB2312" w:cs="宋体"/>
          <w:b/>
          <w:color w:val="000000"/>
          <w:kern w:val="0"/>
          <w:sz w:val="36"/>
          <w:szCs w:val="36"/>
        </w:rPr>
      </w:pPr>
    </w:p>
    <w:p w14:paraId="0B17F908">
      <w:pPr>
        <w:widowControl/>
        <w:snapToGrid w:val="0"/>
        <w:spacing w:line="500" w:lineRule="atLeast"/>
        <w:rPr>
          <w:rFonts w:ascii="仿宋_GB2312" w:hAnsi="宋体" w:eastAsia="仿宋_GB2312" w:cs="宋体"/>
          <w:b/>
          <w:color w:val="000000"/>
          <w:kern w:val="0"/>
          <w:sz w:val="36"/>
          <w:szCs w:val="36"/>
        </w:rPr>
      </w:pPr>
    </w:p>
    <w:p w14:paraId="1C8C1FF7">
      <w:pPr>
        <w:widowControl/>
        <w:snapToGrid w:val="0"/>
        <w:spacing w:line="500" w:lineRule="atLeast"/>
        <w:rPr>
          <w:rFonts w:ascii="仿宋_GB2312" w:hAnsi="宋体" w:eastAsia="仿宋_GB2312" w:cs="宋体"/>
          <w:b/>
          <w:color w:val="000000"/>
          <w:kern w:val="0"/>
          <w:sz w:val="36"/>
          <w:szCs w:val="36"/>
        </w:rPr>
      </w:pPr>
    </w:p>
    <w:p w14:paraId="4A8F8F63">
      <w:pPr>
        <w:jc w:val="center"/>
        <w:rPr>
          <w:rFonts w:hint="eastAsia" w:ascii="仿宋_GB2312" w:hAnsi="ˎ̥" w:eastAsia="仿宋_GB2312" w:cs="宋体"/>
          <w:b/>
          <w:kern w:val="0"/>
          <w:sz w:val="32"/>
          <w:szCs w:val="32"/>
        </w:rPr>
      </w:pPr>
      <w:r>
        <w:rPr>
          <w:rFonts w:hint="eastAsia" w:ascii="仿宋_GB2312" w:hAnsi="ˎ̥" w:eastAsia="仿宋_GB2312" w:cs="宋体"/>
          <w:b/>
          <w:kern w:val="0"/>
          <w:sz w:val="32"/>
          <w:szCs w:val="32"/>
        </w:rPr>
        <w:t>价格监督检查一般程序工作流程图</w:t>
      </w:r>
    </w:p>
    <w:p w14:paraId="7B3013FD">
      <w:pPr>
        <w:widowControl/>
        <w:snapToGrid w:val="0"/>
        <w:spacing w:line="300" w:lineRule="atLeast"/>
        <w:jc w:val="left"/>
        <w:rPr>
          <w:rFonts w:ascii="宋体" w:hAnsi="宋体"/>
          <w:kern w:val="0"/>
          <w:szCs w:val="21"/>
        </w:rPr>
      </w:pPr>
    </w:p>
    <w:tbl>
      <w:tblPr>
        <w:tblStyle w:val="10"/>
        <w:tblW w:w="75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1470"/>
        <w:gridCol w:w="2520"/>
      </w:tblGrid>
      <w:tr w14:paraId="6C26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570" w:type="dxa"/>
          </w:tcPr>
          <w:p w14:paraId="078E5EEE">
            <w:pPr>
              <w:widowControl/>
              <w:snapToGrid w:val="0"/>
              <w:spacing w:line="300" w:lineRule="atLeast"/>
              <w:jc w:val="left"/>
              <w:rPr>
                <w:rFonts w:ascii="宋体" w:hAnsi="宋体"/>
                <w:kern w:val="0"/>
                <w:szCs w:val="21"/>
              </w:rPr>
            </w:pPr>
            <w:r>
              <w:rPr>
                <w:rFonts w:hint="eastAsia" w:ascii="宋体" w:hAnsi="宋体"/>
                <w:b/>
                <w:kern w:val="0"/>
                <w:szCs w:val="21"/>
              </w:rPr>
              <w:t>检查准备</w:t>
            </w:r>
            <w:r>
              <w:rPr>
                <w:rFonts w:hint="eastAsia" w:ascii="宋体" w:hAnsi="宋体"/>
                <w:kern w:val="0"/>
                <w:szCs w:val="21"/>
              </w:rPr>
              <w:t>：专项检查或重要检查，</w:t>
            </w:r>
          </w:p>
          <w:p w14:paraId="4C751CC8">
            <w:pPr>
              <w:snapToGrid w:val="0"/>
              <w:spacing w:line="300" w:lineRule="atLeast"/>
              <w:jc w:val="left"/>
              <w:rPr>
                <w:rFonts w:ascii="宋体" w:hAnsi="宋体"/>
                <w:kern w:val="0"/>
                <w:szCs w:val="21"/>
              </w:rPr>
            </w:pPr>
            <w:r>
              <w:rPr>
                <w:rFonts w:hint="eastAsia" w:ascii="宋体" w:hAnsi="宋体"/>
                <w:kern w:val="0"/>
                <w:szCs w:val="21"/>
              </w:rPr>
              <w:t>价格监督检查局制定工作计划和工作要求，经办公会研究通过，由价格监督检查局组织实施。</w:t>
            </w:r>
          </w:p>
        </w:tc>
        <w:tc>
          <w:tcPr>
            <w:tcW w:w="1470" w:type="dxa"/>
          </w:tcPr>
          <w:p w14:paraId="2531BC21">
            <w:pPr>
              <w:widowControl/>
              <w:snapToGrid w:val="0"/>
              <w:spacing w:line="300" w:lineRule="atLeast"/>
              <w:jc w:val="left"/>
              <w:rPr>
                <w:rFonts w:ascii="宋体" w:hAnsi="宋体"/>
                <w:kern w:val="0"/>
                <w:szCs w:val="21"/>
              </w:rPr>
            </w:pPr>
          </w:p>
          <w:p w14:paraId="20991B28">
            <w:pPr>
              <w:widowControl/>
              <w:snapToGrid w:val="0"/>
              <w:spacing w:line="300" w:lineRule="atLeast"/>
              <w:jc w:val="left"/>
              <w:rPr>
                <w:rFonts w:ascii="宋体" w:hAnsi="宋体"/>
                <w:kern w:val="0"/>
                <w:szCs w:val="21"/>
              </w:rPr>
            </w:pPr>
          </w:p>
          <w:p w14:paraId="28E1091F">
            <w:pPr>
              <w:widowControl/>
              <w:snapToGrid w:val="0"/>
              <w:spacing w:line="300" w:lineRule="atLeast"/>
              <w:jc w:val="left"/>
              <w:rPr>
                <w:rFonts w:ascii="宋体" w:hAnsi="宋体"/>
                <w:b/>
                <w:kern w:val="0"/>
                <w:szCs w:val="21"/>
              </w:rPr>
            </w:pPr>
            <w:r>
              <w:rPr>
                <w:rFonts w:hint="eastAsia" w:ascii="宋体" w:hAnsi="宋体"/>
                <w:b/>
                <w:kern w:val="0"/>
                <w:szCs w:val="21"/>
              </w:rPr>
              <w:t xml:space="preserve">←————   </w:t>
            </w:r>
          </w:p>
        </w:tc>
        <w:tc>
          <w:tcPr>
            <w:tcW w:w="2520" w:type="dxa"/>
            <w:vAlign w:val="bottom"/>
          </w:tcPr>
          <w:p w14:paraId="75FEBA74">
            <w:pPr>
              <w:widowControl/>
              <w:snapToGrid w:val="0"/>
              <w:spacing w:line="300" w:lineRule="atLeast"/>
              <w:jc w:val="center"/>
              <w:rPr>
                <w:rFonts w:ascii="宋体" w:hAnsi="宋体"/>
                <w:kern w:val="0"/>
                <w:szCs w:val="21"/>
              </w:rPr>
            </w:pPr>
            <w:r>
              <w:rPr>
                <w:rFonts w:hint="eastAsia" w:ascii="宋体" w:hAnsi="宋体"/>
                <w:kern w:val="0"/>
                <w:szCs w:val="21"/>
              </w:rPr>
              <w:t>工作计划和要求</w:t>
            </w:r>
          </w:p>
          <w:p w14:paraId="4CCEF996">
            <w:pPr>
              <w:widowControl/>
              <w:jc w:val="center"/>
              <w:rPr>
                <w:rFonts w:ascii="宋体" w:hAnsi="宋体"/>
                <w:kern w:val="0"/>
                <w:szCs w:val="21"/>
              </w:rPr>
            </w:pPr>
          </w:p>
          <w:p w14:paraId="047A1D51">
            <w:pPr>
              <w:snapToGrid w:val="0"/>
              <w:spacing w:line="300" w:lineRule="atLeast"/>
              <w:jc w:val="center"/>
              <w:rPr>
                <w:rFonts w:ascii="宋体" w:hAnsi="宋体"/>
                <w:kern w:val="0"/>
                <w:szCs w:val="21"/>
              </w:rPr>
            </w:pPr>
          </w:p>
        </w:tc>
      </w:tr>
    </w:tbl>
    <w:p w14:paraId="300D2097">
      <w:pPr>
        <w:widowControl/>
        <w:snapToGrid w:val="0"/>
        <w:spacing w:line="160" w:lineRule="atLeast"/>
        <w:ind w:firstLine="420" w:firstLineChars="200"/>
        <w:jc w:val="left"/>
        <w:rPr>
          <w:rFonts w:ascii="宋体" w:hAnsi="宋体"/>
          <w:b/>
          <w:kern w:val="0"/>
          <w:szCs w:val="21"/>
        </w:rPr>
      </w:pPr>
      <w:r>
        <w:rPr>
          <w:rFonts w:hint="eastAsia" w:ascii="宋体" w:hAnsi="宋体"/>
          <w:kern w:val="0"/>
          <w:szCs w:val="21"/>
        </w:rPr>
        <w:t>　　　　　　</w:t>
      </w:r>
      <w:r>
        <w:rPr>
          <w:rFonts w:hint="eastAsia" w:ascii="宋体" w:hAnsi="宋体"/>
          <w:b/>
          <w:kern w:val="0"/>
          <w:szCs w:val="21"/>
        </w:rPr>
        <w:t>↓</w:t>
      </w:r>
    </w:p>
    <w:tbl>
      <w:tblPr>
        <w:tblStyle w:val="10"/>
        <w:tblW w:w="75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1470"/>
        <w:gridCol w:w="2520"/>
      </w:tblGrid>
      <w:tr w14:paraId="5281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570" w:type="dxa"/>
          </w:tcPr>
          <w:p w14:paraId="6514B5D3">
            <w:pPr>
              <w:widowControl/>
              <w:snapToGrid w:val="0"/>
              <w:spacing w:line="160" w:lineRule="atLeast"/>
              <w:jc w:val="left"/>
              <w:rPr>
                <w:rFonts w:ascii="宋体" w:hAnsi="宋体"/>
                <w:kern w:val="0"/>
                <w:szCs w:val="21"/>
              </w:rPr>
            </w:pPr>
            <w:r>
              <w:rPr>
                <w:rFonts w:hint="eastAsia" w:ascii="宋体" w:hAnsi="宋体"/>
                <w:b/>
                <w:kern w:val="0"/>
                <w:szCs w:val="21"/>
              </w:rPr>
              <w:t>立案：</w:t>
            </w:r>
            <w:r>
              <w:rPr>
                <w:rFonts w:hint="eastAsia" w:ascii="宋体" w:hAnsi="宋体"/>
                <w:kern w:val="0"/>
                <w:szCs w:val="21"/>
              </w:rPr>
              <w:t>价监局检查组填写《立案呈</w:t>
            </w:r>
          </w:p>
          <w:p w14:paraId="209F59EF">
            <w:pPr>
              <w:snapToGrid w:val="0"/>
              <w:spacing w:line="160" w:lineRule="atLeast"/>
              <w:jc w:val="left"/>
              <w:rPr>
                <w:rFonts w:ascii="宋体" w:hAnsi="宋体"/>
                <w:kern w:val="0"/>
                <w:szCs w:val="21"/>
              </w:rPr>
            </w:pPr>
            <w:r>
              <w:rPr>
                <w:rFonts w:hint="eastAsia" w:ascii="宋体" w:hAnsi="宋体"/>
                <w:kern w:val="0"/>
                <w:szCs w:val="21"/>
              </w:rPr>
              <w:t>批表》，呈报主管领导批准。</w:t>
            </w:r>
          </w:p>
        </w:tc>
        <w:tc>
          <w:tcPr>
            <w:tcW w:w="1470" w:type="dxa"/>
          </w:tcPr>
          <w:p w14:paraId="009BF602">
            <w:pPr>
              <w:widowControl/>
              <w:snapToGrid w:val="0"/>
              <w:spacing w:line="160" w:lineRule="atLeast"/>
              <w:jc w:val="left"/>
              <w:rPr>
                <w:rFonts w:ascii="宋体" w:hAnsi="宋体"/>
                <w:b/>
                <w:kern w:val="0"/>
                <w:szCs w:val="21"/>
              </w:rPr>
            </w:pPr>
            <w:r>
              <w:rPr>
                <w:rFonts w:hint="eastAsia" w:ascii="宋体" w:hAnsi="宋体"/>
                <w:b/>
                <w:kern w:val="0"/>
                <w:szCs w:val="21"/>
              </w:rPr>
              <w:t>←————</w:t>
            </w:r>
          </w:p>
          <w:p w14:paraId="3C952171">
            <w:pPr>
              <w:widowControl/>
              <w:snapToGrid w:val="0"/>
              <w:spacing w:line="160" w:lineRule="atLeast"/>
              <w:jc w:val="left"/>
              <w:rPr>
                <w:rFonts w:ascii="宋体" w:hAnsi="宋体"/>
                <w:b/>
                <w:kern w:val="0"/>
                <w:szCs w:val="21"/>
              </w:rPr>
            </w:pPr>
          </w:p>
        </w:tc>
        <w:tc>
          <w:tcPr>
            <w:tcW w:w="2520" w:type="dxa"/>
            <w:tcBorders>
              <w:left w:val="outset" w:color="auto" w:sz="6" w:space="0"/>
            </w:tcBorders>
          </w:tcPr>
          <w:p w14:paraId="5C1A5345">
            <w:pPr>
              <w:widowControl/>
              <w:snapToGrid w:val="0"/>
              <w:spacing w:line="160" w:lineRule="atLeast"/>
              <w:jc w:val="left"/>
              <w:rPr>
                <w:rFonts w:ascii="宋体" w:hAnsi="宋体"/>
                <w:kern w:val="0"/>
                <w:szCs w:val="21"/>
              </w:rPr>
            </w:pPr>
            <w:r>
              <w:rPr>
                <w:rFonts w:hint="eastAsia" w:ascii="宋体" w:hAnsi="宋体"/>
                <w:kern w:val="0"/>
                <w:szCs w:val="21"/>
              </w:rPr>
              <w:t>《举报记录表》</w:t>
            </w:r>
          </w:p>
          <w:p w14:paraId="6D9056EB">
            <w:pPr>
              <w:snapToGrid w:val="0"/>
              <w:spacing w:line="160" w:lineRule="atLeast"/>
              <w:jc w:val="left"/>
              <w:rPr>
                <w:rFonts w:ascii="宋体" w:hAnsi="宋体"/>
                <w:kern w:val="0"/>
                <w:szCs w:val="21"/>
              </w:rPr>
            </w:pPr>
            <w:r>
              <w:rPr>
                <w:rFonts w:hint="eastAsia" w:ascii="宋体" w:hAnsi="宋体"/>
                <w:kern w:val="0"/>
                <w:szCs w:val="21"/>
              </w:rPr>
              <w:t>《立案呈批表》》</w:t>
            </w:r>
          </w:p>
        </w:tc>
      </w:tr>
    </w:tbl>
    <w:p w14:paraId="67BBE3F2">
      <w:pPr>
        <w:widowControl/>
        <w:snapToGrid w:val="0"/>
        <w:spacing w:line="300" w:lineRule="atLeast"/>
        <w:ind w:firstLine="422" w:firstLineChars="200"/>
        <w:jc w:val="left"/>
        <w:rPr>
          <w:rFonts w:ascii="宋体" w:hAnsi="宋体"/>
          <w:b/>
          <w:kern w:val="0"/>
          <w:szCs w:val="21"/>
        </w:rPr>
      </w:pPr>
      <w:r>
        <w:rPr>
          <w:rFonts w:hint="eastAsia" w:ascii="宋体" w:hAnsi="宋体"/>
          <w:b/>
          <w:kern w:val="0"/>
          <w:szCs w:val="21"/>
        </w:rPr>
        <w:t>　　　　　　↓</w:t>
      </w:r>
    </w:p>
    <w:tbl>
      <w:tblPr>
        <w:tblStyle w:val="10"/>
        <w:tblW w:w="7565"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1470"/>
        <w:gridCol w:w="2520"/>
      </w:tblGrid>
      <w:tr w14:paraId="71C8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75" w:type="dxa"/>
          </w:tcPr>
          <w:p w14:paraId="45311D00">
            <w:pPr>
              <w:snapToGrid w:val="0"/>
              <w:spacing w:line="300" w:lineRule="atLeast"/>
              <w:jc w:val="left"/>
              <w:rPr>
                <w:rFonts w:ascii="宋体" w:hAnsi="宋体"/>
                <w:b/>
                <w:kern w:val="0"/>
                <w:szCs w:val="21"/>
              </w:rPr>
            </w:pPr>
            <w:r>
              <w:rPr>
                <w:rFonts w:hint="eastAsia" w:ascii="宋体" w:hAnsi="宋体"/>
                <w:b/>
                <w:kern w:val="0"/>
                <w:szCs w:val="21"/>
              </w:rPr>
              <w:t>调查取证</w:t>
            </w:r>
            <w:r>
              <w:rPr>
                <w:rFonts w:hint="eastAsia" w:ascii="宋体" w:hAnsi="宋体"/>
                <w:kern w:val="0"/>
                <w:szCs w:val="21"/>
              </w:rPr>
              <w:t>：检查组查清事实，形成案件调查终结报告，对案件定性、提出处理建议，报价监局局务会或发改委案审委员会审核。</w:t>
            </w:r>
          </w:p>
        </w:tc>
        <w:tc>
          <w:tcPr>
            <w:tcW w:w="1470" w:type="dxa"/>
            <w:tcBorders>
              <w:top w:val="nil"/>
              <w:bottom w:val="nil"/>
            </w:tcBorders>
          </w:tcPr>
          <w:p w14:paraId="77543867">
            <w:pPr>
              <w:widowControl/>
              <w:jc w:val="left"/>
              <w:rPr>
                <w:rFonts w:ascii="宋体" w:hAnsi="宋体"/>
                <w:b/>
                <w:kern w:val="0"/>
                <w:szCs w:val="21"/>
              </w:rPr>
            </w:pPr>
          </w:p>
          <w:p w14:paraId="4F0080C4">
            <w:pPr>
              <w:snapToGrid w:val="0"/>
              <w:spacing w:line="300" w:lineRule="atLeast"/>
              <w:jc w:val="left"/>
              <w:rPr>
                <w:rFonts w:ascii="宋体" w:hAnsi="宋体"/>
                <w:b/>
                <w:kern w:val="0"/>
                <w:szCs w:val="21"/>
              </w:rPr>
            </w:pPr>
            <w:r>
              <w:rPr>
                <w:rFonts w:hint="eastAsia" w:ascii="宋体" w:hAnsi="宋体"/>
                <w:b/>
                <w:kern w:val="0"/>
                <w:szCs w:val="21"/>
              </w:rPr>
              <w:t>←———→</w:t>
            </w:r>
          </w:p>
          <w:p w14:paraId="4759DFDC">
            <w:pPr>
              <w:snapToGrid w:val="0"/>
              <w:spacing w:line="300" w:lineRule="atLeast"/>
              <w:jc w:val="left"/>
              <w:rPr>
                <w:rFonts w:ascii="宋体" w:hAnsi="宋体"/>
                <w:b/>
                <w:kern w:val="0"/>
                <w:szCs w:val="21"/>
              </w:rPr>
            </w:pPr>
          </w:p>
        </w:tc>
        <w:tc>
          <w:tcPr>
            <w:tcW w:w="2520" w:type="dxa"/>
            <w:vAlign w:val="center"/>
          </w:tcPr>
          <w:p w14:paraId="0EA47F74">
            <w:pPr>
              <w:snapToGrid w:val="0"/>
              <w:spacing w:line="300" w:lineRule="atLeast"/>
              <w:jc w:val="center"/>
              <w:rPr>
                <w:rFonts w:ascii="宋体" w:hAnsi="宋体"/>
                <w:b/>
                <w:kern w:val="0"/>
                <w:szCs w:val="21"/>
              </w:rPr>
            </w:pPr>
            <w:r>
              <w:rPr>
                <w:rFonts w:hint="eastAsia" w:ascii="宋体" w:hAnsi="宋体"/>
                <w:kern w:val="0"/>
                <w:szCs w:val="21"/>
              </w:rPr>
              <w:t>当事人提供与案件有关的材料和证据</w:t>
            </w:r>
          </w:p>
        </w:tc>
      </w:tr>
    </w:tbl>
    <w:p w14:paraId="157E1FB2">
      <w:pPr>
        <w:rPr>
          <w:rFonts w:ascii="宋体" w:hAnsi="宋体"/>
          <w:b/>
          <w:szCs w:val="21"/>
        </w:rPr>
      </w:pPr>
      <w:r>
        <w:rPr>
          <w:rFonts w:hint="eastAsia" w:ascii="宋体" w:hAnsi="宋体"/>
          <w:kern w:val="0"/>
          <w:szCs w:val="21"/>
        </w:rPr>
        <w:t>　</w:t>
      </w:r>
      <w:r>
        <w:rPr>
          <w:rFonts w:hint="eastAsia" w:ascii="宋体" w:hAnsi="宋体"/>
          <w:sz w:val="24"/>
        </w:rPr>
        <w:t>　　　</w:t>
      </w:r>
      <w:r>
        <w:rPr>
          <w:rFonts w:hint="eastAsia" w:ascii="宋体" w:hAnsi="宋体"/>
          <w:szCs w:val="21"/>
        </w:rPr>
        <w:t>　　　　</w:t>
      </w:r>
      <w:r>
        <w:rPr>
          <w:rFonts w:hint="eastAsia" w:ascii="宋体" w:hAnsi="宋体"/>
          <w:b/>
          <w:szCs w:val="21"/>
        </w:rPr>
        <w:t>↓</w:t>
      </w:r>
    </w:p>
    <w:tbl>
      <w:tblPr>
        <w:tblStyle w:val="10"/>
        <w:tblpPr w:leftFromText="180" w:rightFromText="180" w:vertAnchor="text" w:tblpX="532" w:tblpY="1"/>
        <w:tblW w:w="7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1467"/>
        <w:gridCol w:w="2523"/>
      </w:tblGrid>
      <w:tr w14:paraId="2850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3573" w:type="dxa"/>
          </w:tcPr>
          <w:p w14:paraId="25B4D146">
            <w:pPr>
              <w:rPr>
                <w:rFonts w:ascii="宋体" w:hAnsi="宋体"/>
                <w:szCs w:val="21"/>
              </w:rPr>
            </w:pPr>
            <w:r>
              <w:rPr>
                <w:rFonts w:hint="eastAsia" w:ascii="宋体" w:hAnsi="宋体"/>
                <w:szCs w:val="21"/>
              </w:rPr>
              <w:t>　　　　　　　　　　　　　　　　　　　　　　　　　　　　</w:t>
            </w:r>
            <w:r>
              <w:rPr>
                <w:rFonts w:hint="eastAsia" w:ascii="宋体" w:hAnsi="宋体"/>
                <w:b/>
                <w:szCs w:val="21"/>
              </w:rPr>
              <w:t>案件定性</w:t>
            </w:r>
            <w:r>
              <w:rPr>
                <w:rFonts w:hint="eastAsia" w:ascii="宋体" w:hAnsi="宋体"/>
                <w:szCs w:val="21"/>
              </w:rPr>
              <w:t>：局案审委员会对案件进行全面审理后决定处理意见，做出处罚决定</w:t>
            </w:r>
          </w:p>
        </w:tc>
        <w:tc>
          <w:tcPr>
            <w:tcW w:w="1467" w:type="dxa"/>
            <w:tcBorders>
              <w:top w:val="nil"/>
              <w:bottom w:val="nil"/>
              <w:right w:val="single" w:color="auto" w:sz="4" w:space="0"/>
            </w:tcBorders>
          </w:tcPr>
          <w:p w14:paraId="02C7ABDD">
            <w:pPr>
              <w:widowControl/>
              <w:jc w:val="left"/>
              <w:rPr>
                <w:rFonts w:ascii="宋体" w:hAnsi="宋体"/>
                <w:szCs w:val="21"/>
              </w:rPr>
            </w:pPr>
          </w:p>
          <w:p w14:paraId="2A7C7146">
            <w:pPr>
              <w:widowControl/>
              <w:jc w:val="left"/>
              <w:rPr>
                <w:rFonts w:ascii="宋体" w:hAnsi="宋体"/>
                <w:szCs w:val="21"/>
              </w:rPr>
            </w:pPr>
          </w:p>
          <w:p w14:paraId="2FBA6412">
            <w:pPr>
              <w:widowControl/>
              <w:jc w:val="left"/>
              <w:rPr>
                <w:rFonts w:ascii="宋体" w:hAnsi="宋体"/>
                <w:szCs w:val="21"/>
              </w:rPr>
            </w:pPr>
          </w:p>
          <w:p w14:paraId="5C3E3508">
            <w:pPr>
              <w:widowControl/>
              <w:ind w:firstLine="105" w:firstLineChars="50"/>
              <w:jc w:val="left"/>
              <w:rPr>
                <w:rFonts w:ascii="宋体" w:hAnsi="宋体"/>
                <w:b/>
                <w:szCs w:val="21"/>
              </w:rPr>
            </w:pPr>
            <w:r>
              <w:rPr>
                <w:rFonts w:hint="eastAsia" w:ascii="宋体" w:hAnsi="宋体"/>
                <w:b/>
                <w:szCs w:val="21"/>
              </w:rPr>
              <w:t>←————</w:t>
            </w:r>
          </w:p>
        </w:tc>
        <w:tc>
          <w:tcPr>
            <w:tcW w:w="2523" w:type="dxa"/>
            <w:tcBorders>
              <w:top w:val="single" w:color="auto" w:sz="4" w:space="0"/>
              <w:left w:val="single" w:color="auto" w:sz="4" w:space="0"/>
            </w:tcBorders>
          </w:tcPr>
          <w:p w14:paraId="02876FC3">
            <w:pPr>
              <w:widowControl/>
              <w:ind w:left="210" w:hanging="210" w:hangingChars="100"/>
              <w:jc w:val="left"/>
              <w:rPr>
                <w:rFonts w:ascii="宋体" w:hAnsi="宋体"/>
                <w:szCs w:val="21"/>
              </w:rPr>
            </w:pPr>
            <w:r>
              <w:rPr>
                <w:rFonts w:hint="eastAsia" w:ascii="宋体" w:hAnsi="宋体"/>
                <w:szCs w:val="21"/>
              </w:rPr>
              <w:t>《价格检查登记表》、《调查询问笔录》</w:t>
            </w:r>
          </w:p>
          <w:p w14:paraId="67715A33">
            <w:pPr>
              <w:widowControl/>
              <w:jc w:val="left"/>
              <w:rPr>
                <w:rFonts w:ascii="宋体" w:hAnsi="宋体"/>
                <w:szCs w:val="21"/>
              </w:rPr>
            </w:pPr>
            <w:r>
              <w:rPr>
                <w:rFonts w:hint="eastAsia" w:ascii="宋体" w:hAnsi="宋体"/>
                <w:szCs w:val="21"/>
              </w:rPr>
              <w:t>《调查询问笔录》</w:t>
            </w:r>
          </w:p>
          <w:p w14:paraId="5179BA88">
            <w:pPr>
              <w:widowControl/>
              <w:jc w:val="left"/>
              <w:rPr>
                <w:rFonts w:ascii="宋体" w:hAnsi="宋体"/>
                <w:szCs w:val="21"/>
              </w:rPr>
            </w:pPr>
            <w:r>
              <w:rPr>
                <w:rFonts w:hint="eastAsia" w:ascii="宋体" w:hAnsi="宋体"/>
                <w:sz w:val="24"/>
              </w:rPr>
              <w:t>《调查终结报告》</w:t>
            </w:r>
          </w:p>
          <w:p w14:paraId="4AE99E9B">
            <w:pPr>
              <w:ind w:left="105" w:leftChars="50"/>
              <w:rPr>
                <w:rFonts w:ascii="宋体" w:hAnsi="宋体"/>
                <w:sz w:val="24"/>
              </w:rPr>
            </w:pPr>
            <w:r>
              <w:rPr>
                <w:rFonts w:hint="eastAsia" w:ascii="宋体" w:hAnsi="宋体"/>
                <w:szCs w:val="21"/>
              </w:rPr>
              <w:t>当事人陈述、申辩提供证据</w:t>
            </w:r>
          </w:p>
          <w:p w14:paraId="0D4AB4D8">
            <w:pPr>
              <w:jc w:val="left"/>
              <w:rPr>
                <w:rFonts w:ascii="宋体" w:hAnsi="宋体"/>
                <w:szCs w:val="21"/>
              </w:rPr>
            </w:pPr>
          </w:p>
        </w:tc>
      </w:tr>
    </w:tbl>
    <w:p w14:paraId="69421D38">
      <w:pPr>
        <w:ind w:firstLine="210" w:firstLineChars="100"/>
        <w:rPr>
          <w:rFonts w:ascii="宋体" w:hAnsi="宋体"/>
          <w:b/>
          <w:szCs w:val="21"/>
        </w:rPr>
      </w:pPr>
      <w:r>
        <w:rPr>
          <w:rFonts w:hint="eastAsia" w:ascii="宋体" w:hAnsi="宋体"/>
          <w:szCs w:val="21"/>
        </w:rPr>
        <w:t>　　　　　　</w:t>
      </w:r>
      <w:r>
        <w:rPr>
          <w:rFonts w:hint="eastAsia" w:ascii="宋体" w:hAnsi="宋体"/>
          <w:b/>
          <w:szCs w:val="21"/>
        </w:rPr>
        <w:t>　↓</w:t>
      </w:r>
    </w:p>
    <w:tbl>
      <w:tblPr>
        <w:tblStyle w:val="10"/>
        <w:tblW w:w="75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1260"/>
        <w:gridCol w:w="2520"/>
      </w:tblGrid>
      <w:tr w14:paraId="4FB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780" w:type="dxa"/>
          </w:tcPr>
          <w:p w14:paraId="6292877D">
            <w:pPr>
              <w:rPr>
                <w:rFonts w:ascii="宋体" w:hAnsi="宋体"/>
                <w:szCs w:val="21"/>
              </w:rPr>
            </w:pPr>
            <w:r>
              <w:rPr>
                <w:rFonts w:hint="eastAsia" w:ascii="宋体" w:hAnsi="宋体"/>
                <w:szCs w:val="21"/>
              </w:rPr>
              <w:t>　　　　　　　　</w:t>
            </w:r>
            <w:r>
              <w:rPr>
                <w:rFonts w:hint="eastAsia" w:ascii="宋体" w:hAnsi="宋体"/>
                <w:sz w:val="24"/>
              </w:rPr>
              <w:t>　　　　　　　</w:t>
            </w:r>
            <w:r>
              <w:rPr>
                <w:rFonts w:hint="eastAsia" w:ascii="宋体" w:hAnsi="宋体"/>
                <w:b/>
                <w:szCs w:val="21"/>
              </w:rPr>
              <w:t>案件告知</w:t>
            </w:r>
            <w:r>
              <w:rPr>
                <w:rFonts w:hint="eastAsia" w:ascii="宋体" w:hAnsi="宋体"/>
                <w:szCs w:val="21"/>
              </w:rPr>
              <w:t>：下发《行政处罚事先告知书》，告知当事人处罚的事实、依据、处罚意见和陈述申辩的权利。对作出责令停业整顿、吊销收费可证、较大数额罚款等的发《行政处罚听证告知书》，如当事人要求听证，进入听证程序。</w:t>
            </w:r>
          </w:p>
        </w:tc>
        <w:tc>
          <w:tcPr>
            <w:tcW w:w="1260" w:type="dxa"/>
            <w:tcBorders>
              <w:top w:val="nil"/>
              <w:bottom w:val="nil"/>
            </w:tcBorders>
          </w:tcPr>
          <w:p w14:paraId="17095D84">
            <w:pPr>
              <w:ind w:left="1422"/>
              <w:rPr>
                <w:rFonts w:ascii="宋体" w:hAnsi="宋体"/>
                <w:b/>
                <w:szCs w:val="21"/>
              </w:rPr>
            </w:pPr>
          </w:p>
          <w:p w14:paraId="717F65B4">
            <w:pPr>
              <w:ind w:left="1332"/>
              <w:rPr>
                <w:rFonts w:ascii="宋体" w:hAnsi="宋体"/>
                <w:b/>
                <w:szCs w:val="21"/>
              </w:rPr>
            </w:pPr>
          </w:p>
          <w:p w14:paraId="1ECA6E1E">
            <w:pPr>
              <w:widowControl/>
              <w:jc w:val="left"/>
              <w:rPr>
                <w:rFonts w:ascii="宋体" w:hAnsi="宋体"/>
                <w:b/>
                <w:szCs w:val="21"/>
              </w:rPr>
            </w:pPr>
            <w:r>
              <w:rPr>
                <w:rFonts w:hint="eastAsia" w:ascii="宋体" w:hAnsi="宋体"/>
                <w:b/>
                <w:szCs w:val="21"/>
              </w:rPr>
              <w:t>←———</w:t>
            </w:r>
          </w:p>
          <w:p w14:paraId="13E27F00">
            <w:pPr>
              <w:ind w:left="1422"/>
              <w:rPr>
                <w:rFonts w:ascii="宋体" w:hAnsi="宋体"/>
                <w:b/>
                <w:szCs w:val="21"/>
              </w:rPr>
            </w:pPr>
          </w:p>
          <w:p w14:paraId="7942F02F">
            <w:pPr>
              <w:ind w:left="1332"/>
              <w:rPr>
                <w:rFonts w:ascii="宋体" w:hAnsi="宋体"/>
                <w:b/>
                <w:szCs w:val="21"/>
              </w:rPr>
            </w:pPr>
          </w:p>
          <w:p w14:paraId="56386A3F">
            <w:pPr>
              <w:ind w:left="1437"/>
              <w:rPr>
                <w:rFonts w:ascii="宋体" w:hAnsi="宋体"/>
                <w:b/>
                <w:szCs w:val="21"/>
              </w:rPr>
            </w:pPr>
          </w:p>
          <w:p w14:paraId="263C8F01">
            <w:pPr>
              <w:rPr>
                <w:rFonts w:ascii="宋体" w:hAnsi="宋体"/>
                <w:b/>
                <w:szCs w:val="21"/>
              </w:rPr>
            </w:pPr>
          </w:p>
        </w:tc>
        <w:tc>
          <w:tcPr>
            <w:tcW w:w="2520" w:type="dxa"/>
          </w:tcPr>
          <w:p w14:paraId="64AAD84E">
            <w:pPr>
              <w:ind w:firstLine="210" w:firstLineChars="100"/>
              <w:rPr>
                <w:rFonts w:ascii="宋体" w:hAnsi="宋体"/>
                <w:szCs w:val="21"/>
              </w:rPr>
            </w:pPr>
            <w:r>
              <w:rPr>
                <w:rFonts w:hint="eastAsia" w:ascii="宋体" w:hAnsi="宋体"/>
                <w:szCs w:val="21"/>
              </w:rPr>
              <w:t>《案件讨论记录》</w:t>
            </w:r>
          </w:p>
          <w:p w14:paraId="117A61E7">
            <w:pPr>
              <w:ind w:left="177"/>
              <w:rPr>
                <w:rFonts w:ascii="宋体" w:hAnsi="宋体"/>
                <w:szCs w:val="21"/>
              </w:rPr>
            </w:pPr>
            <w:r>
              <w:rPr>
                <w:rFonts w:hint="eastAsia" w:ascii="宋体" w:hAnsi="宋体"/>
                <w:szCs w:val="21"/>
              </w:rPr>
              <w:t>《责令退还多收价款通知书》</w:t>
            </w:r>
          </w:p>
          <w:p w14:paraId="5EC070CB">
            <w:pPr>
              <w:ind w:left="177"/>
              <w:rPr>
                <w:rFonts w:ascii="宋体" w:hAnsi="宋体"/>
                <w:szCs w:val="21"/>
              </w:rPr>
            </w:pPr>
            <w:r>
              <w:rPr>
                <w:rFonts w:hint="eastAsia" w:ascii="宋体" w:hAnsi="宋体"/>
                <w:szCs w:val="21"/>
              </w:rPr>
              <w:t>《行政处罚事先告知书》《陈述申辩笔录》</w:t>
            </w:r>
          </w:p>
          <w:p w14:paraId="5F7AC90D">
            <w:pPr>
              <w:ind w:firstLine="210" w:firstLineChars="100"/>
              <w:rPr>
                <w:rFonts w:ascii="宋体" w:hAnsi="宋体"/>
                <w:szCs w:val="21"/>
              </w:rPr>
            </w:pPr>
            <w:r>
              <w:rPr>
                <w:rFonts w:hint="eastAsia" w:ascii="宋体" w:hAnsi="宋体"/>
                <w:szCs w:val="21"/>
              </w:rPr>
              <w:t>《行政处罚听证笔录》</w:t>
            </w:r>
          </w:p>
          <w:p w14:paraId="32C8B875">
            <w:pPr>
              <w:rPr>
                <w:rFonts w:ascii="宋体" w:hAnsi="宋体"/>
                <w:szCs w:val="21"/>
              </w:rPr>
            </w:pPr>
          </w:p>
        </w:tc>
      </w:tr>
    </w:tbl>
    <w:p w14:paraId="55A6620B">
      <w:pPr>
        <w:rPr>
          <w:rFonts w:ascii="宋体" w:hAnsi="宋体"/>
          <w:b/>
          <w:szCs w:val="21"/>
        </w:rPr>
      </w:pPr>
      <w:r>
        <w:rPr>
          <w:rFonts w:hint="eastAsia" w:ascii="宋体" w:hAnsi="宋体"/>
          <w:szCs w:val="21"/>
        </w:rPr>
        <w:t>　　　　　　　　</w:t>
      </w:r>
      <w:r>
        <w:rPr>
          <w:rFonts w:hint="eastAsia" w:ascii="宋体" w:hAnsi="宋体"/>
          <w:b/>
          <w:szCs w:val="21"/>
        </w:rPr>
        <w:t>↓　</w:t>
      </w:r>
    </w:p>
    <w:tbl>
      <w:tblPr>
        <w:tblStyle w:val="10"/>
        <w:tblW w:w="7631"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1323"/>
        <w:gridCol w:w="2528"/>
      </w:tblGrid>
      <w:tr w14:paraId="231D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780" w:type="dxa"/>
            <w:tcBorders>
              <w:left w:val="single" w:color="auto" w:sz="4" w:space="0"/>
              <w:bottom w:val="single" w:color="auto" w:sz="4" w:space="0"/>
            </w:tcBorders>
            <w:vAlign w:val="center"/>
          </w:tcPr>
          <w:p w14:paraId="28C2DE0A">
            <w:pPr>
              <w:snapToGrid w:val="0"/>
              <w:jc w:val="center"/>
              <w:rPr>
                <w:rFonts w:ascii="宋体" w:hAnsi="宋体"/>
                <w:szCs w:val="21"/>
              </w:rPr>
            </w:pPr>
            <w:r>
              <w:rPr>
                <w:rFonts w:hint="eastAsia" w:ascii="宋体" w:hAnsi="宋体"/>
                <w:b/>
                <w:szCs w:val="21"/>
              </w:rPr>
              <w:t>案件处罚</w:t>
            </w:r>
            <w:r>
              <w:rPr>
                <w:rFonts w:hint="eastAsia" w:ascii="宋体" w:hAnsi="宋体"/>
                <w:szCs w:val="21"/>
              </w:rPr>
              <w:t>：案件集体案审后并报</w:t>
            </w:r>
          </w:p>
          <w:p w14:paraId="4F1D397F">
            <w:pPr>
              <w:snapToGrid w:val="0"/>
              <w:rPr>
                <w:rFonts w:ascii="宋体" w:hAnsi="宋体"/>
                <w:sz w:val="24"/>
              </w:rPr>
            </w:pPr>
            <w:r>
              <w:rPr>
                <w:rFonts w:hint="eastAsia" w:ascii="宋体" w:hAnsi="宋体" w:cs="宋体"/>
                <w:kern w:val="0"/>
                <w:szCs w:val="21"/>
              </w:rPr>
              <w:t>主管领导批准，做出处罚决定。</w:t>
            </w:r>
          </w:p>
          <w:p w14:paraId="090A392F">
            <w:pPr>
              <w:snapToGrid w:val="0"/>
              <w:jc w:val="center"/>
              <w:rPr>
                <w:rFonts w:ascii="宋体" w:hAnsi="宋体"/>
                <w:sz w:val="24"/>
              </w:rPr>
            </w:pPr>
          </w:p>
        </w:tc>
        <w:tc>
          <w:tcPr>
            <w:tcW w:w="1323" w:type="dxa"/>
            <w:tcBorders>
              <w:top w:val="nil"/>
              <w:left w:val="single" w:color="auto" w:sz="4" w:space="0"/>
              <w:bottom w:val="nil"/>
            </w:tcBorders>
          </w:tcPr>
          <w:p w14:paraId="026602C2">
            <w:pPr>
              <w:widowControl/>
              <w:jc w:val="left"/>
              <w:rPr>
                <w:rFonts w:ascii="宋体" w:hAnsi="宋体"/>
                <w:sz w:val="24"/>
              </w:rPr>
            </w:pPr>
          </w:p>
          <w:p w14:paraId="12A15725">
            <w:pPr>
              <w:widowControl/>
              <w:jc w:val="left"/>
              <w:rPr>
                <w:rFonts w:ascii="宋体" w:hAnsi="宋体"/>
                <w:b/>
                <w:sz w:val="24"/>
              </w:rPr>
            </w:pPr>
            <w:r>
              <w:rPr>
                <w:rFonts w:hint="eastAsia" w:ascii="宋体" w:hAnsi="宋体"/>
                <w:b/>
                <w:sz w:val="24"/>
              </w:rPr>
              <w:t>←———</w:t>
            </w:r>
          </w:p>
          <w:p w14:paraId="678A6B82">
            <w:pPr>
              <w:snapToGrid w:val="0"/>
              <w:jc w:val="left"/>
              <w:rPr>
                <w:rFonts w:ascii="宋体" w:hAnsi="宋体"/>
                <w:sz w:val="24"/>
              </w:rPr>
            </w:pPr>
          </w:p>
        </w:tc>
        <w:tc>
          <w:tcPr>
            <w:tcW w:w="2528" w:type="dxa"/>
          </w:tcPr>
          <w:p w14:paraId="6D080F0F">
            <w:pPr>
              <w:snapToGrid w:val="0"/>
              <w:jc w:val="left"/>
              <w:rPr>
                <w:rFonts w:ascii="宋体" w:hAnsi="宋体" w:cs="宋体"/>
                <w:kern w:val="0"/>
                <w:szCs w:val="21"/>
              </w:rPr>
            </w:pPr>
          </w:p>
          <w:p w14:paraId="02799B5B">
            <w:pPr>
              <w:snapToGrid w:val="0"/>
              <w:jc w:val="left"/>
              <w:rPr>
                <w:rFonts w:ascii="宋体" w:hAnsi="宋体"/>
                <w:sz w:val="24"/>
              </w:rPr>
            </w:pPr>
            <w:r>
              <w:rPr>
                <w:rFonts w:hint="eastAsia" w:ascii="宋体" w:hAnsi="宋体" w:cs="宋体"/>
                <w:kern w:val="0"/>
                <w:szCs w:val="21"/>
              </w:rPr>
              <w:t>《行政处罚决定书》</w:t>
            </w:r>
          </w:p>
        </w:tc>
      </w:tr>
    </w:tbl>
    <w:p w14:paraId="15FB2D65">
      <w:pPr>
        <w:widowControl/>
        <w:snapToGrid w:val="0"/>
        <w:ind w:firstLine="552" w:firstLineChars="230"/>
        <w:jc w:val="left"/>
        <w:rPr>
          <w:rFonts w:ascii="宋体" w:hAnsi="宋体" w:cs="宋体"/>
          <w:b/>
          <w:kern w:val="0"/>
          <w:szCs w:val="21"/>
        </w:rPr>
      </w:pPr>
      <w:r>
        <w:rPr>
          <w:rFonts w:hint="eastAsia" w:ascii="宋体" w:hAnsi="宋体"/>
          <w:sz w:val="24"/>
        </w:rPr>
        <w:t>　</w:t>
      </w:r>
      <w:r>
        <w:rPr>
          <w:rFonts w:hint="eastAsia" w:ascii="宋体" w:hAnsi="宋体"/>
          <w:szCs w:val="21"/>
        </w:rPr>
        <w:t>　　　　</w:t>
      </w:r>
      <w:r>
        <w:rPr>
          <w:rFonts w:hint="eastAsia" w:ascii="宋体" w:hAnsi="宋体"/>
          <w:b/>
          <w:szCs w:val="21"/>
        </w:rPr>
        <w:t>↓</w:t>
      </w:r>
    </w:p>
    <w:tbl>
      <w:tblPr>
        <w:tblStyle w:val="10"/>
        <w:tblW w:w="7665"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1365"/>
        <w:gridCol w:w="2520"/>
      </w:tblGrid>
      <w:tr w14:paraId="480D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780" w:type="dxa"/>
          </w:tcPr>
          <w:p w14:paraId="22189B31">
            <w:pPr>
              <w:snapToGrid w:val="0"/>
              <w:jc w:val="left"/>
              <w:rPr>
                <w:rFonts w:ascii="宋体" w:hAnsi="宋体" w:cs="宋体"/>
                <w:kern w:val="0"/>
                <w:szCs w:val="21"/>
              </w:rPr>
            </w:pPr>
            <w:r>
              <w:rPr>
                <w:rFonts w:hint="eastAsia" w:ascii="宋体" w:hAnsi="宋体" w:cs="宋体"/>
                <w:b/>
                <w:kern w:val="0"/>
                <w:szCs w:val="21"/>
              </w:rPr>
              <w:t>结案</w:t>
            </w:r>
            <w:r>
              <w:rPr>
                <w:rFonts w:hint="eastAsia" w:ascii="宋体" w:hAnsi="宋体" w:cs="宋体"/>
                <w:kern w:val="0"/>
                <w:szCs w:val="21"/>
              </w:rPr>
              <w:t>：行政处罚决定已全部落实，呈</w:t>
            </w:r>
          </w:p>
          <w:p w14:paraId="54E0B0A1">
            <w:pPr>
              <w:snapToGrid w:val="0"/>
              <w:jc w:val="left"/>
              <w:rPr>
                <w:rFonts w:ascii="宋体" w:hAnsi="宋体" w:cs="宋体"/>
                <w:kern w:val="0"/>
                <w:szCs w:val="21"/>
              </w:rPr>
            </w:pPr>
            <w:r>
              <w:rPr>
                <w:rFonts w:hint="eastAsia" w:ascii="宋体" w:hAnsi="宋体" w:cs="宋体"/>
                <w:kern w:val="0"/>
                <w:szCs w:val="21"/>
              </w:rPr>
              <w:t>报主管领导批准结案，并将案卷归档。</w:t>
            </w:r>
          </w:p>
          <w:p w14:paraId="3B76E0C5">
            <w:pPr>
              <w:snapToGrid w:val="0"/>
              <w:jc w:val="left"/>
              <w:rPr>
                <w:rFonts w:ascii="宋体" w:hAnsi="宋体" w:cs="宋体"/>
                <w:kern w:val="0"/>
                <w:szCs w:val="21"/>
              </w:rPr>
            </w:pPr>
          </w:p>
        </w:tc>
        <w:tc>
          <w:tcPr>
            <w:tcW w:w="1365" w:type="dxa"/>
            <w:tcBorders>
              <w:top w:val="nil"/>
              <w:bottom w:val="nil"/>
            </w:tcBorders>
          </w:tcPr>
          <w:p w14:paraId="557083C8">
            <w:pPr>
              <w:snapToGrid w:val="0"/>
              <w:ind w:left="838" w:leftChars="399" w:firstLine="422" w:firstLineChars="200"/>
              <w:jc w:val="left"/>
              <w:rPr>
                <w:rFonts w:ascii="宋体" w:hAnsi="宋体" w:cs="宋体"/>
                <w:b/>
                <w:kern w:val="0"/>
                <w:szCs w:val="21"/>
              </w:rPr>
            </w:pPr>
          </w:p>
          <w:p w14:paraId="52AA5B2E">
            <w:pPr>
              <w:snapToGrid w:val="0"/>
              <w:ind w:left="1048" w:leftChars="499" w:firstLine="211" w:firstLineChars="100"/>
              <w:jc w:val="left"/>
              <w:rPr>
                <w:rFonts w:ascii="宋体" w:hAnsi="宋体" w:cs="宋体"/>
                <w:b/>
                <w:kern w:val="0"/>
                <w:szCs w:val="21"/>
              </w:rPr>
            </w:pPr>
          </w:p>
          <w:p w14:paraId="410CCBE8">
            <w:pPr>
              <w:snapToGrid w:val="0"/>
              <w:jc w:val="left"/>
              <w:rPr>
                <w:rFonts w:ascii="宋体" w:hAnsi="宋体" w:cs="宋体"/>
                <w:b/>
                <w:kern w:val="0"/>
                <w:szCs w:val="21"/>
              </w:rPr>
            </w:pPr>
            <w:r>
              <w:rPr>
                <w:rFonts w:hint="eastAsia" w:ascii="宋体" w:hAnsi="宋体" w:cs="宋体"/>
                <w:b/>
                <w:kern w:val="0"/>
                <w:szCs w:val="21"/>
              </w:rPr>
              <w:t>←————</w:t>
            </w:r>
          </w:p>
        </w:tc>
        <w:tc>
          <w:tcPr>
            <w:tcW w:w="2520" w:type="dxa"/>
            <w:vAlign w:val="center"/>
          </w:tcPr>
          <w:p w14:paraId="06403CCC">
            <w:pPr>
              <w:snapToGrid w:val="0"/>
              <w:jc w:val="center"/>
              <w:rPr>
                <w:rFonts w:ascii="宋体" w:hAnsi="宋体" w:cs="宋体"/>
                <w:kern w:val="0"/>
                <w:szCs w:val="21"/>
              </w:rPr>
            </w:pPr>
            <w:r>
              <w:rPr>
                <w:rFonts w:hint="eastAsia" w:ascii="宋体" w:hAnsi="宋体" w:cs="宋体"/>
                <w:kern w:val="0"/>
                <w:szCs w:val="21"/>
              </w:rPr>
              <w:t>当事人落实处罚决定</w:t>
            </w:r>
          </w:p>
          <w:p w14:paraId="124CFCFB">
            <w:pPr>
              <w:snapToGrid w:val="0"/>
              <w:jc w:val="center"/>
              <w:rPr>
                <w:rFonts w:ascii="宋体" w:hAnsi="宋体" w:cs="宋体"/>
                <w:kern w:val="0"/>
                <w:szCs w:val="21"/>
              </w:rPr>
            </w:pPr>
            <w:r>
              <w:rPr>
                <w:rFonts w:hint="eastAsia" w:ascii="宋体" w:hAnsi="宋体" w:cs="宋体"/>
                <w:kern w:val="0"/>
                <w:szCs w:val="21"/>
              </w:rPr>
              <w:t>《结案登记表》</w:t>
            </w:r>
          </w:p>
          <w:p w14:paraId="037D4FEC">
            <w:pPr>
              <w:snapToGrid w:val="0"/>
              <w:jc w:val="center"/>
              <w:rPr>
                <w:rFonts w:ascii="宋体" w:hAnsi="宋体" w:cs="宋体"/>
                <w:kern w:val="0"/>
                <w:szCs w:val="21"/>
              </w:rPr>
            </w:pPr>
          </w:p>
        </w:tc>
      </w:tr>
    </w:tbl>
    <w:p w14:paraId="4C3A7F8B">
      <w:pPr>
        <w:ind w:firstLine="640" w:firstLineChars="200"/>
        <w:jc w:val="left"/>
        <w:rPr>
          <w:rFonts w:ascii="仿宋_GB2312" w:hAnsi="宋体" w:eastAsia="仿宋_GB2312" w:cs="宋体"/>
          <w:sz w:val="32"/>
          <w:szCs w:val="32"/>
        </w:rPr>
      </w:pPr>
    </w:p>
    <w:p w14:paraId="439CC02C">
      <w:pPr>
        <w:spacing w:line="400" w:lineRule="exact"/>
        <w:ind w:firstLine="640" w:firstLineChars="200"/>
        <w:jc w:val="left"/>
        <w:rPr>
          <w:rFonts w:ascii="仿宋_GB2312" w:hAnsi="宋体" w:eastAsia="仿宋_GB2312" w:cs="宋体"/>
          <w:kern w:val="0"/>
          <w:sz w:val="32"/>
          <w:szCs w:val="32"/>
        </w:rPr>
      </w:pPr>
    </w:p>
    <w:p w14:paraId="180960EB">
      <w:pPr>
        <w:spacing w:line="400" w:lineRule="exact"/>
        <w:ind w:firstLine="640" w:firstLineChars="200"/>
        <w:jc w:val="left"/>
        <w:rPr>
          <w:rFonts w:ascii="仿宋_GB2312" w:hAnsi="宋体" w:eastAsia="仿宋_GB2312" w:cs="宋体"/>
          <w:kern w:val="0"/>
          <w:sz w:val="32"/>
          <w:szCs w:val="32"/>
        </w:rPr>
      </w:pPr>
    </w:p>
    <w:p w14:paraId="5FF92A00">
      <w:pPr>
        <w:spacing w:line="360" w:lineRule="auto"/>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五、办理时限</w:t>
      </w:r>
    </w:p>
    <w:p w14:paraId="6F8FB493">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18"/>
          <w:szCs w:val="18"/>
        </w:rPr>
        <w:t xml:space="preserve"> </w:t>
      </w:r>
      <w:r>
        <w:rPr>
          <w:rFonts w:hint="eastAsia" w:ascii="仿宋_GB2312" w:hAnsi="宋体" w:eastAsia="仿宋_GB2312" w:cs="宋体"/>
          <w:kern w:val="0"/>
          <w:sz w:val="32"/>
          <w:szCs w:val="32"/>
        </w:rPr>
        <w:t>法定时限：20个工作日</w:t>
      </w:r>
    </w:p>
    <w:p w14:paraId="0CEED562">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2.承诺时限：20个工作日</w:t>
      </w:r>
    </w:p>
    <w:p w14:paraId="4EBC8EBF">
      <w:pPr>
        <w:spacing w:line="360" w:lineRule="auto"/>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六、收费依据、收费标准</w:t>
      </w:r>
    </w:p>
    <w:p w14:paraId="2D2A20B5">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不收费</w:t>
      </w:r>
    </w:p>
    <w:p w14:paraId="55E15851">
      <w:pPr>
        <w:spacing w:line="360" w:lineRule="auto"/>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七、联系方式</w:t>
      </w:r>
    </w:p>
    <w:p w14:paraId="1DF64E80">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受理、办理机构：民和县发展和改革委员会</w:t>
      </w:r>
    </w:p>
    <w:p w14:paraId="1F78E96F">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办理地点：民和县发展和改革委员会</w:t>
      </w:r>
    </w:p>
    <w:p w14:paraId="0CB9C7AC">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邮编：810800</w:t>
      </w:r>
    </w:p>
    <w:p w14:paraId="15B08CCE">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办公时间：工作日</w:t>
      </w:r>
    </w:p>
    <w:p w14:paraId="4FC9E9A2">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联系电话：0972-7917005</w:t>
      </w:r>
    </w:p>
    <w:p w14:paraId="4BF69CE2">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传真号码：0972-8516516</w:t>
      </w:r>
    </w:p>
    <w:p w14:paraId="66FD210A">
      <w:pPr>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投诉电话：12358</w:t>
      </w:r>
    </w:p>
    <w:p w14:paraId="1150C273">
      <w:pPr>
        <w:spacing w:line="360" w:lineRule="auto"/>
        <w:ind w:firstLine="640" w:firstLineChars="200"/>
        <w:jc w:val="left"/>
        <w:rPr>
          <w:rFonts w:ascii="仿宋_GB2312" w:hAnsi="宋体" w:eastAsia="仿宋_GB2312" w:cs="宋体"/>
          <w:kern w:val="0"/>
          <w:sz w:val="32"/>
          <w:szCs w:val="32"/>
        </w:rPr>
      </w:pPr>
    </w:p>
    <w:p w14:paraId="6D34D331">
      <w:pPr>
        <w:spacing w:line="400" w:lineRule="exact"/>
        <w:jc w:val="left"/>
        <w:rPr>
          <w:rFonts w:ascii="仿宋_GB2312" w:hAnsi="宋体" w:eastAsia="仿宋_GB2312" w:cs="宋体"/>
          <w:kern w:val="0"/>
          <w:sz w:val="32"/>
          <w:szCs w:val="32"/>
        </w:rPr>
      </w:pPr>
    </w:p>
    <w:p w14:paraId="37EBC484">
      <w:pPr>
        <w:spacing w:line="400" w:lineRule="exact"/>
        <w:jc w:val="left"/>
        <w:rPr>
          <w:rFonts w:ascii="仿宋_GB2312" w:hAnsi="宋体" w:eastAsia="仿宋_GB2312" w:cs="宋体"/>
          <w:kern w:val="0"/>
          <w:sz w:val="32"/>
          <w:szCs w:val="32"/>
        </w:rPr>
      </w:pPr>
    </w:p>
    <w:p w14:paraId="24C6ED37">
      <w:pPr>
        <w:spacing w:line="400" w:lineRule="exact"/>
        <w:jc w:val="left"/>
        <w:rPr>
          <w:rFonts w:ascii="仿宋_GB2312" w:hAnsi="宋体" w:eastAsia="仿宋_GB2312" w:cs="宋体"/>
          <w:kern w:val="0"/>
          <w:sz w:val="32"/>
          <w:szCs w:val="32"/>
        </w:rPr>
      </w:pPr>
    </w:p>
    <w:p w14:paraId="17DED425">
      <w:pPr>
        <w:spacing w:line="400" w:lineRule="exact"/>
        <w:jc w:val="left"/>
        <w:rPr>
          <w:rFonts w:ascii="仿宋_GB2312" w:hAnsi="宋体" w:eastAsia="仿宋_GB2312" w:cs="宋体"/>
          <w:kern w:val="0"/>
          <w:sz w:val="32"/>
          <w:szCs w:val="32"/>
        </w:rPr>
      </w:pPr>
    </w:p>
    <w:p w14:paraId="6DAF9A1A">
      <w:pPr>
        <w:spacing w:line="400" w:lineRule="exact"/>
        <w:jc w:val="left"/>
        <w:rPr>
          <w:rFonts w:ascii="仿宋_GB2312" w:hAnsi="宋体" w:eastAsia="仿宋_GB2312" w:cs="宋体"/>
          <w:kern w:val="0"/>
          <w:sz w:val="32"/>
          <w:szCs w:val="32"/>
        </w:rPr>
      </w:pPr>
    </w:p>
    <w:p w14:paraId="3FC873A6">
      <w:pPr>
        <w:spacing w:line="400" w:lineRule="exact"/>
        <w:jc w:val="left"/>
        <w:rPr>
          <w:rFonts w:ascii="仿宋_GB2312" w:hAnsi="宋体" w:eastAsia="仿宋_GB2312" w:cs="宋体"/>
          <w:kern w:val="0"/>
          <w:sz w:val="32"/>
          <w:szCs w:val="32"/>
        </w:rPr>
      </w:pPr>
    </w:p>
    <w:p w14:paraId="6EF8E713">
      <w:pPr>
        <w:spacing w:line="400" w:lineRule="exact"/>
        <w:jc w:val="left"/>
        <w:rPr>
          <w:rFonts w:ascii="仿宋_GB2312" w:hAnsi="宋体" w:eastAsia="仿宋_GB2312" w:cs="宋体"/>
          <w:kern w:val="0"/>
          <w:sz w:val="32"/>
          <w:szCs w:val="32"/>
        </w:rPr>
      </w:pPr>
    </w:p>
    <w:p w14:paraId="617F1C38">
      <w:pPr>
        <w:spacing w:line="600" w:lineRule="exact"/>
        <w:jc w:val="center"/>
        <w:rPr>
          <w:rFonts w:ascii="方正小标宋简体" w:hAnsi="黑体" w:eastAsia="方正小标宋简体" w:cs="锐字云字库小标宋体1.0"/>
          <w:bCs/>
          <w:sz w:val="44"/>
          <w:szCs w:val="44"/>
        </w:rPr>
      </w:pPr>
    </w:p>
    <w:p w14:paraId="4289B000">
      <w:pPr>
        <w:spacing w:line="600" w:lineRule="exact"/>
        <w:jc w:val="center"/>
        <w:rPr>
          <w:rFonts w:ascii="方正小标宋简体" w:hAnsi="黑体" w:eastAsia="方正小标宋简体" w:cs="锐字云字库小标宋体1.0"/>
          <w:bCs/>
          <w:sz w:val="44"/>
          <w:szCs w:val="44"/>
        </w:rPr>
      </w:pPr>
    </w:p>
    <w:p w14:paraId="718805D2">
      <w:pPr>
        <w:spacing w:line="600" w:lineRule="exact"/>
        <w:jc w:val="center"/>
        <w:rPr>
          <w:rFonts w:hint="eastAsia" w:ascii="方正小标宋简体" w:hAnsi="黑体" w:eastAsia="方正小标宋简体" w:cs="锐字云字库小标宋体1.0"/>
          <w:bCs/>
          <w:sz w:val="44"/>
          <w:szCs w:val="44"/>
        </w:rPr>
      </w:pPr>
    </w:p>
    <w:p w14:paraId="317C9DFA">
      <w:pPr>
        <w:spacing w:line="600" w:lineRule="exact"/>
        <w:jc w:val="center"/>
        <w:rPr>
          <w:rFonts w:ascii="方正小标宋简体" w:hAnsi="黑体" w:eastAsia="方正小标宋简体" w:cs="锐字云字库小标宋体1.0"/>
          <w:bCs/>
          <w:sz w:val="44"/>
          <w:szCs w:val="44"/>
        </w:rPr>
      </w:pPr>
    </w:p>
    <w:p w14:paraId="3AD9BED0">
      <w:pPr>
        <w:pStyle w:val="9"/>
        <w:shd w:val="clear" w:color="auto" w:fill="FFFFFF"/>
        <w:spacing w:before="0" w:beforeAutospacing="0" w:after="0" w:afterAutospacing="0" w:line="6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2.生源地信用助学贷款办事指南</w:t>
      </w:r>
    </w:p>
    <w:p w14:paraId="5331F6A8">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 w:eastAsia="仿宋"/>
          <w:kern w:val="2"/>
          <w:sz w:val="32"/>
          <w:szCs w:val="32"/>
        </w:rPr>
        <w:t> </w:t>
      </w:r>
      <w:r>
        <w:rPr>
          <w:rFonts w:hint="eastAsia" w:ascii="仿宋_GB2312" w:hAnsi="仿宋" w:eastAsia="仿宋_GB2312"/>
          <w:kern w:val="2"/>
          <w:sz w:val="28"/>
          <w:szCs w:val="28"/>
        </w:rPr>
        <w:t>编号：民公服第2017002号</w:t>
      </w:r>
    </w:p>
    <w:p w14:paraId="0F680CDF">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一、办理依据</w:t>
      </w:r>
    </w:p>
    <w:p w14:paraId="04D0D06C">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省教育厅及国开行青海省分行关于生源地信用助学贷款的有关文件</w:t>
      </w:r>
    </w:p>
    <w:p w14:paraId="2FDC2BF5">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28807F68">
      <w:pPr>
        <w:ind w:firstLine="800" w:firstLineChars="250"/>
        <w:rPr>
          <w:rFonts w:ascii="仿宋_GB2312" w:hAnsi="仿宋" w:eastAsia="仿宋_GB2312"/>
          <w:sz w:val="32"/>
        </w:rPr>
      </w:pPr>
      <w:r>
        <w:rPr>
          <w:rFonts w:hint="eastAsia" w:eastAsia="仿宋_GB2312"/>
          <w:sz w:val="32"/>
        </w:rPr>
        <w:t> </w:t>
      </w:r>
      <w:r>
        <w:rPr>
          <w:rFonts w:hint="eastAsia" w:ascii="仿宋_GB2312" w:hAnsi="仿宋" w:eastAsia="仿宋_GB2312"/>
          <w:sz w:val="32"/>
        </w:rPr>
        <w:t>1.具有中华人民共和国国籍；</w:t>
      </w:r>
    </w:p>
    <w:p w14:paraId="1F256679">
      <w:pPr>
        <w:rPr>
          <w:rFonts w:ascii="仿宋_GB2312" w:hAnsi="仿宋" w:eastAsia="仿宋_GB2312"/>
          <w:sz w:val="32"/>
        </w:rPr>
      </w:pPr>
      <w:r>
        <w:rPr>
          <w:rFonts w:hint="eastAsia" w:eastAsia="仿宋_GB2312"/>
          <w:sz w:val="32"/>
        </w:rPr>
        <w:t>  </w:t>
      </w:r>
      <w:r>
        <w:rPr>
          <w:rFonts w:hint="eastAsia" w:ascii="仿宋_GB2312" w:eastAsia="仿宋_GB2312"/>
          <w:sz w:val="32"/>
        </w:rPr>
        <w:t xml:space="preserve">   </w:t>
      </w:r>
      <w:r>
        <w:rPr>
          <w:rFonts w:hint="eastAsia" w:eastAsia="仿宋_GB2312"/>
          <w:sz w:val="32"/>
        </w:rPr>
        <w:t>  </w:t>
      </w:r>
      <w:r>
        <w:rPr>
          <w:rFonts w:hint="eastAsia" w:ascii="仿宋_GB2312" w:hAnsi="仿宋" w:eastAsia="仿宋_GB2312"/>
          <w:sz w:val="32"/>
        </w:rPr>
        <w:t>2.诚实守信，遵纪守法；</w:t>
      </w:r>
    </w:p>
    <w:p w14:paraId="088FEA32">
      <w:pPr>
        <w:rPr>
          <w:rFonts w:ascii="仿宋_GB2312" w:hAnsi="仿宋" w:eastAsia="仿宋_GB2312"/>
          <w:sz w:val="32"/>
        </w:rPr>
      </w:pPr>
      <w:r>
        <w:rPr>
          <w:rFonts w:hint="eastAsia" w:eastAsia="仿宋_GB2312"/>
          <w:sz w:val="32"/>
        </w:rPr>
        <w:t>  </w:t>
      </w:r>
      <w:r>
        <w:rPr>
          <w:rFonts w:hint="eastAsia" w:ascii="仿宋_GB2312" w:eastAsia="仿宋_GB2312"/>
          <w:sz w:val="32"/>
        </w:rPr>
        <w:t xml:space="preserve">   </w:t>
      </w:r>
      <w:r>
        <w:rPr>
          <w:rFonts w:hint="eastAsia" w:eastAsia="仿宋_GB2312"/>
          <w:sz w:val="32"/>
        </w:rPr>
        <w:t>  </w:t>
      </w:r>
      <w:r>
        <w:rPr>
          <w:rFonts w:hint="eastAsia" w:ascii="仿宋_GB2312" w:hAnsi="仿宋" w:eastAsia="仿宋_GB2312"/>
          <w:sz w:val="32"/>
        </w:rPr>
        <w:t>3.已被根据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研究生和第二学士学生；</w:t>
      </w:r>
    </w:p>
    <w:p w14:paraId="7872BE5C">
      <w:pPr>
        <w:rPr>
          <w:rFonts w:ascii="仿宋_GB2312" w:hAnsi="仿宋" w:eastAsia="仿宋_GB2312"/>
          <w:sz w:val="32"/>
        </w:rPr>
      </w:pPr>
      <w:r>
        <w:rPr>
          <w:rFonts w:hint="eastAsia" w:eastAsia="仿宋_GB2312"/>
          <w:sz w:val="32"/>
        </w:rPr>
        <w:t>  </w:t>
      </w:r>
      <w:r>
        <w:rPr>
          <w:rFonts w:hint="eastAsia" w:ascii="仿宋_GB2312" w:eastAsia="仿宋_GB2312"/>
          <w:sz w:val="32"/>
        </w:rPr>
        <w:t xml:space="preserve">   </w:t>
      </w:r>
      <w:r>
        <w:rPr>
          <w:rFonts w:hint="eastAsia" w:eastAsia="仿宋_GB2312"/>
          <w:sz w:val="32"/>
        </w:rPr>
        <w:t>  </w:t>
      </w:r>
      <w:r>
        <w:rPr>
          <w:rFonts w:hint="eastAsia" w:ascii="仿宋_GB2312" w:hAnsi="仿宋" w:eastAsia="仿宋_GB2312"/>
          <w:sz w:val="32"/>
        </w:rPr>
        <w:t>4.学生本人入学前户籍、其父母（或其他法定监护人）户籍均在本县（市、区）；</w:t>
      </w:r>
    </w:p>
    <w:p w14:paraId="74C2A7DA">
      <w:pPr>
        <w:rPr>
          <w:rFonts w:ascii="仿宋_GB2312" w:hAnsi="仿宋" w:eastAsia="仿宋_GB2312"/>
          <w:sz w:val="32"/>
        </w:rPr>
      </w:pPr>
      <w:r>
        <w:rPr>
          <w:rFonts w:hint="eastAsia" w:eastAsia="仿宋_GB2312"/>
          <w:sz w:val="32"/>
        </w:rPr>
        <w:t>  </w:t>
      </w:r>
      <w:r>
        <w:rPr>
          <w:rFonts w:hint="eastAsia" w:ascii="仿宋_GB2312" w:eastAsia="仿宋_GB2312"/>
          <w:sz w:val="32"/>
        </w:rPr>
        <w:t xml:space="preserve">   </w:t>
      </w:r>
      <w:r>
        <w:rPr>
          <w:rFonts w:hint="eastAsia" w:eastAsia="仿宋_GB2312"/>
          <w:sz w:val="32"/>
        </w:rPr>
        <w:t>  </w:t>
      </w:r>
      <w:r>
        <w:rPr>
          <w:rFonts w:hint="eastAsia" w:ascii="仿宋_GB2312" w:hAnsi="仿宋" w:eastAsia="仿宋_GB2312"/>
          <w:sz w:val="32"/>
        </w:rPr>
        <w:t>5.家庭经济困难，所能获得的收入不足以支付在校期间完成学业所需的基本费用。</w:t>
      </w:r>
    </w:p>
    <w:p w14:paraId="6D8FBF01">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2C74CC5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1．户口簿、身份证</w:t>
      </w:r>
    </w:p>
    <w:p w14:paraId="19410FF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2．新生录取通知书或学籍所在学校就读证明</w:t>
      </w:r>
    </w:p>
    <w:p w14:paraId="50A0E16B">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四、办理流程</w:t>
      </w:r>
    </w:p>
    <w:p w14:paraId="5FC4F939">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1．填报“生源地信用助学贷款预申请表”</w:t>
      </w:r>
    </w:p>
    <w:p w14:paraId="426E12B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2．学校信息录入人员录入信息。</w:t>
      </w:r>
    </w:p>
    <w:p w14:paraId="40693E4B">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3．打印贷款合同，学生、共同借款人核对签字。</w:t>
      </w:r>
    </w:p>
    <w:p w14:paraId="5E03329B">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五、联系方式</w:t>
      </w:r>
    </w:p>
    <w:p w14:paraId="1A4532B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受理、办理机构：民和县学生资助管理中心</w:t>
      </w:r>
    </w:p>
    <w:p w14:paraId="420BB05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地点：民和县东垣一路7号</w:t>
      </w:r>
    </w:p>
    <w:p w14:paraId="2972928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邮编：810800</w:t>
      </w:r>
    </w:p>
    <w:p w14:paraId="53B0CB2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0F8FE40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联系电话：0972-8516853</w:t>
      </w:r>
    </w:p>
    <w:p w14:paraId="7C04156C">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投诉电话：0972-8516881</w:t>
      </w:r>
    </w:p>
    <w:p w14:paraId="3C4C8B4A">
      <w:pPr>
        <w:pStyle w:val="9"/>
        <w:shd w:val="clear" w:color="auto" w:fill="FFFFFF"/>
        <w:spacing w:before="0" w:beforeAutospacing="0" w:after="0" w:afterAutospacing="0" w:line="600" w:lineRule="exact"/>
        <w:ind w:firstLine="640" w:firstLineChars="200"/>
        <w:rPr>
          <w:rFonts w:ascii="仿宋" w:hAnsi="仿宋" w:eastAsia="仿宋"/>
          <w:kern w:val="2"/>
          <w:sz w:val="32"/>
          <w:szCs w:val="32"/>
        </w:rPr>
      </w:pPr>
    </w:p>
    <w:p w14:paraId="72E9BC22">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32172709">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1B3BD964">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7AC0F814">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2239744A">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3E47EF97">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05361A56">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776B7533">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305B588D">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6BD0A45C">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616BEDAC">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7190359B">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0B170610">
      <w:pPr>
        <w:pStyle w:val="9"/>
        <w:shd w:val="clear" w:color="auto" w:fill="FFFFFF"/>
        <w:spacing w:before="0" w:beforeAutospacing="0" w:after="0" w:afterAutospacing="0" w:line="600" w:lineRule="exact"/>
        <w:ind w:firstLine="480"/>
        <w:jc w:val="center"/>
        <w:rPr>
          <w:rFonts w:ascii="仿宋" w:hAnsi="仿宋" w:eastAsia="仿宋"/>
          <w:kern w:val="2"/>
          <w:sz w:val="32"/>
          <w:szCs w:val="32"/>
        </w:rPr>
      </w:pPr>
    </w:p>
    <w:p w14:paraId="10426CD5">
      <w:pPr>
        <w:pStyle w:val="9"/>
        <w:shd w:val="clear" w:color="auto" w:fill="FFFFFF"/>
        <w:spacing w:before="0" w:beforeAutospacing="0" w:after="0" w:afterAutospacing="0" w:line="6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3．普通高中国家助学金办事指南</w:t>
      </w:r>
    </w:p>
    <w:p w14:paraId="3676D278">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编号：民公服第2017003号</w:t>
      </w:r>
    </w:p>
    <w:p w14:paraId="43D06BBA">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一、办理依据</w:t>
      </w:r>
    </w:p>
    <w:p w14:paraId="554754C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财政部、教育部关于普通高中国家助学金管理有关文件</w:t>
      </w:r>
    </w:p>
    <w:p w14:paraId="52A5A15B">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1EC96B91">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具有正式注册学籍的普通高中在校生中的家庭经济困难学生</w:t>
      </w:r>
    </w:p>
    <w:p w14:paraId="02B00C2C">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57F55A01">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1．户口簿、身份证</w:t>
      </w:r>
    </w:p>
    <w:p w14:paraId="5BC3D43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2．家庭经济困难相关证明证件</w:t>
      </w:r>
    </w:p>
    <w:p w14:paraId="4087F2F5">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四、办理流程</w:t>
      </w:r>
    </w:p>
    <w:p w14:paraId="3F5A5D5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1．持身份证、户口本及家庭经济困难相关证明证件到所在学校资助办审核，填写“普通高中家庭经济困难学生登记表”。</w:t>
      </w:r>
    </w:p>
    <w:p w14:paraId="41181E7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2．学校资助中心信息录入人员录入信息。</w:t>
      </w:r>
    </w:p>
    <w:p w14:paraId="3FEA81B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3．办理资助卡。</w:t>
      </w:r>
    </w:p>
    <w:p w14:paraId="3022458C">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五、联系方式</w:t>
      </w:r>
    </w:p>
    <w:p w14:paraId="0D27EE8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受理、办理机构：民和县学生资助管理中心</w:t>
      </w:r>
    </w:p>
    <w:p w14:paraId="5640993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地点：民和县东垣一路7号</w:t>
      </w:r>
    </w:p>
    <w:p w14:paraId="19752FB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邮编：810800</w:t>
      </w:r>
    </w:p>
    <w:p w14:paraId="03FE2B02">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00A2B99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联系电话：0972-8516853</w:t>
      </w:r>
    </w:p>
    <w:p w14:paraId="6EC95B6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投诉电话：0972-8516881</w:t>
      </w:r>
    </w:p>
    <w:p w14:paraId="11BB6F25">
      <w:pPr>
        <w:pStyle w:val="9"/>
        <w:shd w:val="clear" w:color="auto" w:fill="FFFFFF"/>
        <w:spacing w:before="0" w:beforeAutospacing="0" w:after="0" w:afterAutospacing="0" w:line="6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4．寄宿生生活补助办事指南</w:t>
      </w:r>
    </w:p>
    <w:p w14:paraId="124E1F22">
      <w:pPr>
        <w:pStyle w:val="9"/>
        <w:shd w:val="clear" w:color="auto" w:fill="FFFFFF"/>
        <w:spacing w:before="0" w:beforeAutospacing="0" w:after="0" w:afterAutospacing="0" w:line="600" w:lineRule="exact"/>
        <w:rPr>
          <w:rFonts w:ascii="仿宋_GB2312" w:hAnsi="仿宋" w:eastAsia="仿宋_GB2312"/>
          <w:kern w:val="2"/>
          <w:sz w:val="28"/>
          <w:szCs w:val="28"/>
        </w:rPr>
      </w:pPr>
      <w:r>
        <w:rPr>
          <w:rFonts w:hint="eastAsia" w:ascii="仿宋_GB2312" w:hAnsi="仿宋" w:eastAsia="仿宋_GB2312"/>
          <w:kern w:val="2"/>
          <w:sz w:val="28"/>
          <w:szCs w:val="28"/>
        </w:rPr>
        <w:t>编号：民公服第2017004号</w:t>
      </w:r>
    </w:p>
    <w:p w14:paraId="63C60B4E">
      <w:pPr>
        <w:pStyle w:val="9"/>
        <w:shd w:val="clear" w:color="auto" w:fill="FFFFFF"/>
        <w:spacing w:before="0" w:beforeAutospacing="0" w:after="0" w:afterAutospacing="0" w:line="500" w:lineRule="exact"/>
        <w:ind w:firstLine="643" w:firstLineChars="200"/>
        <w:rPr>
          <w:rFonts w:ascii="仿宋_GB2312" w:eastAsia="仿宋_GB2312"/>
          <w:b/>
          <w:kern w:val="2"/>
          <w:sz w:val="32"/>
          <w:szCs w:val="32"/>
        </w:rPr>
      </w:pPr>
      <w:r>
        <w:rPr>
          <w:rFonts w:hint="eastAsia" w:ascii="仿宋_GB2312" w:eastAsia="仿宋_GB2312"/>
          <w:b/>
          <w:kern w:val="2"/>
          <w:sz w:val="32"/>
          <w:szCs w:val="32"/>
        </w:rPr>
        <w:t>一、办理依据</w:t>
      </w:r>
    </w:p>
    <w:p w14:paraId="046E1875">
      <w:pPr>
        <w:pStyle w:val="9"/>
        <w:shd w:val="clear" w:color="auto" w:fill="FFFFFF"/>
        <w:spacing w:before="0" w:beforeAutospacing="0" w:after="0" w:afterAutospacing="0" w:line="360" w:lineRule="auto"/>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青海省财政厅 青海省教育厅关于下达2017年义务教育阶段寄宿生生活费补助资金的通知（青财教字〔2017〕150号）</w:t>
      </w:r>
    </w:p>
    <w:p w14:paraId="580ED243">
      <w:pPr>
        <w:pStyle w:val="9"/>
        <w:shd w:val="clear" w:color="auto" w:fill="FFFFFF"/>
        <w:spacing w:before="0" w:beforeAutospacing="0" w:after="0" w:afterAutospacing="0" w:line="600" w:lineRule="exact"/>
        <w:ind w:left="709"/>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2216DA17">
      <w:pPr>
        <w:pStyle w:val="9"/>
        <w:shd w:val="clear" w:color="auto" w:fill="FFFFFF"/>
        <w:spacing w:before="0" w:beforeAutospacing="0" w:after="0" w:afterAutospacing="0" w:line="360" w:lineRule="auto"/>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“九义”阶段寄宿学生</w:t>
      </w:r>
    </w:p>
    <w:p w14:paraId="7FCFE680">
      <w:pPr>
        <w:pStyle w:val="9"/>
        <w:numPr>
          <w:ilvl w:val="0"/>
          <w:numId w:val="1"/>
        </w:numPr>
        <w:shd w:val="clear" w:color="auto" w:fill="FFFFFF"/>
        <w:spacing w:before="0" w:beforeAutospacing="0" w:after="0" w:afterAutospacing="0" w:line="360" w:lineRule="auto"/>
        <w:rPr>
          <w:rFonts w:ascii="仿宋_GB2312" w:hAnsi="仿宋" w:eastAsia="仿宋_GB2312"/>
          <w:b/>
          <w:kern w:val="2"/>
          <w:sz w:val="32"/>
          <w:szCs w:val="32"/>
        </w:rPr>
      </w:pPr>
      <w:r>
        <w:rPr>
          <w:rFonts w:hint="eastAsia" w:ascii="仿宋_GB2312" w:hAnsi="仿宋" w:eastAsia="仿宋_GB2312"/>
          <w:b/>
          <w:kern w:val="2"/>
          <w:sz w:val="32"/>
          <w:szCs w:val="32"/>
        </w:rPr>
        <w:t>办事条件及需提交的材料</w:t>
      </w:r>
    </w:p>
    <w:p w14:paraId="23C53085">
      <w:pPr>
        <w:pStyle w:val="9"/>
        <w:shd w:val="clear" w:color="auto" w:fill="FFFFFF"/>
        <w:spacing w:before="0" w:beforeAutospacing="0" w:after="0" w:afterAutospacing="0" w:line="360" w:lineRule="auto"/>
        <w:ind w:firstLine="645"/>
        <w:rPr>
          <w:rFonts w:ascii="仿宋_GB2312" w:hAnsi="仿宋" w:eastAsia="仿宋_GB2312"/>
          <w:kern w:val="2"/>
          <w:sz w:val="32"/>
          <w:szCs w:val="32"/>
        </w:rPr>
      </w:pPr>
      <w:r>
        <w:rPr>
          <w:rFonts w:hint="eastAsia" w:ascii="仿宋_GB2312" w:hAnsi="仿宋" w:eastAsia="仿宋_GB2312"/>
          <w:sz w:val="32"/>
          <w:szCs w:val="32"/>
        </w:rPr>
        <w:t>申请表</w:t>
      </w:r>
    </w:p>
    <w:p w14:paraId="427C31A1">
      <w:pPr>
        <w:pStyle w:val="9"/>
        <w:shd w:val="clear" w:color="auto" w:fill="FFFFFF"/>
        <w:spacing w:before="0" w:beforeAutospacing="0" w:after="0" w:afterAutospacing="0" w:line="360" w:lineRule="auto"/>
        <w:ind w:firstLine="645"/>
        <w:rPr>
          <w:rFonts w:ascii="仿宋_GB2312" w:hAnsi="仿宋" w:eastAsia="仿宋_GB2312"/>
          <w:b/>
          <w:kern w:val="2"/>
          <w:sz w:val="32"/>
          <w:szCs w:val="32"/>
        </w:rPr>
      </w:pPr>
      <w:r>
        <w:rPr>
          <w:rFonts w:hint="eastAsia" w:ascii="仿宋_GB2312" w:hAnsi="仿宋" w:eastAsia="仿宋_GB2312"/>
          <w:b/>
          <w:kern w:val="2"/>
          <w:sz w:val="32"/>
          <w:szCs w:val="32"/>
        </w:rPr>
        <w:t>四、办理流程</w:t>
      </w:r>
    </w:p>
    <w:p w14:paraId="49ACC411">
      <w:pPr>
        <w:pStyle w:val="9"/>
        <w:shd w:val="clear" w:color="auto" w:fill="FFFFFF"/>
        <w:spacing w:before="0" w:beforeAutospacing="0" w:after="0" w:afterAutospacing="0" w:line="360" w:lineRule="auto"/>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学校上报名单→资助管理中心审核→民和县教育局审核→民和县财政局审核→拨付补助资金</w:t>
      </w:r>
    </w:p>
    <w:p w14:paraId="0CFC7084">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五、联系方式</w:t>
      </w:r>
    </w:p>
    <w:p w14:paraId="6E6982C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受理、办理机构：民和县学生会计核算中心</w:t>
      </w:r>
    </w:p>
    <w:p w14:paraId="3FCB7E22">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地点：民和县东垣一路7号</w:t>
      </w:r>
    </w:p>
    <w:p w14:paraId="6A66B06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邮编：810800</w:t>
      </w:r>
    </w:p>
    <w:p w14:paraId="4D24EB88">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52F975F2">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 xml:space="preserve">联系电话：0972- </w:t>
      </w:r>
    </w:p>
    <w:p w14:paraId="4B999F22">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传真号码：0972-8516881</w:t>
      </w:r>
    </w:p>
    <w:p w14:paraId="01ACD97C">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投诉电话：0972-8516865</w:t>
      </w:r>
    </w:p>
    <w:p w14:paraId="57628BA8">
      <w:pPr>
        <w:pStyle w:val="9"/>
        <w:shd w:val="clear" w:color="auto" w:fill="FFFFFF"/>
        <w:spacing w:before="0" w:beforeAutospacing="0" w:after="0" w:afterAutospacing="0" w:line="360" w:lineRule="auto"/>
        <w:ind w:firstLine="640" w:firstLineChars="200"/>
        <w:rPr>
          <w:rFonts w:ascii="仿宋_GB2312" w:hAnsi="仿宋" w:eastAsia="仿宋_GB2312"/>
          <w:kern w:val="2"/>
          <w:sz w:val="32"/>
          <w:szCs w:val="32"/>
        </w:rPr>
      </w:pPr>
    </w:p>
    <w:p w14:paraId="23B4CF11">
      <w:pPr>
        <w:pStyle w:val="9"/>
        <w:shd w:val="clear" w:color="auto" w:fill="FFFFFF"/>
        <w:spacing w:before="0" w:beforeAutospacing="0" w:after="0" w:afterAutospacing="0" w:line="500" w:lineRule="exact"/>
        <w:ind w:firstLine="480"/>
        <w:jc w:val="center"/>
        <w:rPr>
          <w:rFonts w:hint="eastAsia" w:ascii="仿宋_GB2312" w:hAnsi="仿宋" w:eastAsia="仿宋_GB2312"/>
          <w:b/>
          <w:kern w:val="2"/>
          <w:sz w:val="36"/>
          <w:szCs w:val="36"/>
        </w:rPr>
      </w:pPr>
    </w:p>
    <w:p w14:paraId="48411AEC">
      <w:pPr>
        <w:pStyle w:val="9"/>
        <w:shd w:val="clear" w:color="auto" w:fill="FFFFFF"/>
        <w:spacing w:before="0" w:beforeAutospacing="0" w:after="0" w:afterAutospacing="0" w:line="500" w:lineRule="exact"/>
        <w:ind w:firstLine="480"/>
        <w:jc w:val="center"/>
        <w:rPr>
          <w:rFonts w:ascii="仿宋_GB2312" w:hAnsi="仿宋" w:eastAsia="仿宋_GB2312"/>
          <w:b/>
          <w:kern w:val="2"/>
          <w:sz w:val="36"/>
          <w:szCs w:val="36"/>
        </w:rPr>
      </w:pPr>
    </w:p>
    <w:p w14:paraId="7657B72E">
      <w:pPr>
        <w:pStyle w:val="9"/>
        <w:shd w:val="clear" w:color="auto" w:fill="FFFFFF"/>
        <w:spacing w:before="0" w:beforeAutospacing="0" w:after="0" w:afterAutospacing="0" w:line="5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5．中考报名办事指南</w:t>
      </w:r>
    </w:p>
    <w:p w14:paraId="72B25782">
      <w:pPr>
        <w:pStyle w:val="9"/>
        <w:shd w:val="clear" w:color="auto" w:fill="FFFFFF"/>
        <w:spacing w:before="0" w:beforeAutospacing="0" w:after="0" w:afterAutospacing="0" w:line="5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编号：民公服第2017005号</w:t>
      </w:r>
    </w:p>
    <w:p w14:paraId="76116209">
      <w:pPr>
        <w:pStyle w:val="9"/>
        <w:shd w:val="clear" w:color="auto" w:fill="FFFFFF"/>
        <w:spacing w:before="0" w:beforeAutospacing="0" w:after="0" w:afterAutospacing="0" w:line="500" w:lineRule="exact"/>
        <w:ind w:firstLine="480"/>
        <w:rPr>
          <w:rFonts w:ascii="仿宋_GB2312" w:hAnsi="仿宋" w:eastAsia="仿宋_GB2312"/>
          <w:b/>
          <w:kern w:val="2"/>
          <w:sz w:val="32"/>
          <w:szCs w:val="32"/>
        </w:rPr>
      </w:pPr>
      <w:r>
        <w:rPr>
          <w:rFonts w:hint="eastAsia" w:ascii="仿宋_GB2312" w:eastAsia="仿宋_GB2312"/>
          <w:kern w:val="2"/>
          <w:sz w:val="32"/>
          <w:szCs w:val="32"/>
        </w:rPr>
        <w:t> </w:t>
      </w:r>
      <w:r>
        <w:rPr>
          <w:rFonts w:hint="eastAsia" w:ascii="仿宋_GB2312" w:hAnsi="仿宋" w:eastAsia="仿宋_GB2312"/>
          <w:b/>
          <w:kern w:val="2"/>
          <w:sz w:val="32"/>
          <w:szCs w:val="32"/>
        </w:rPr>
        <w:t>一、办理依据</w:t>
      </w:r>
    </w:p>
    <w:p w14:paraId="577BE83C">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省教育厅关于中考的有关文件、民和县招委文件</w:t>
      </w:r>
    </w:p>
    <w:p w14:paraId="14D6A0C6">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2D0E6883">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1．九年级毕业生</w:t>
      </w:r>
    </w:p>
    <w:p w14:paraId="3A5C4159">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2．辖区内户籍的省外、县外借读生</w:t>
      </w:r>
    </w:p>
    <w:p w14:paraId="12679067">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4B276461">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1．户口簿</w:t>
      </w:r>
    </w:p>
    <w:p w14:paraId="5DFE6300">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2．学籍所在学校就读证明</w:t>
      </w:r>
    </w:p>
    <w:p w14:paraId="1CF2C7AB">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四、办理流程</w:t>
      </w:r>
    </w:p>
    <w:p w14:paraId="05CFEDE2">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1．填报“海东市民和县xx年报考普通高中志愿表”</w:t>
      </w:r>
    </w:p>
    <w:p w14:paraId="5F6349F2">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2．学校、招办信息录入人员录入报考信息。</w:t>
      </w:r>
    </w:p>
    <w:p w14:paraId="60B0CEE9">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3．现场采集照片。</w:t>
      </w:r>
    </w:p>
    <w:p w14:paraId="31F22892">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 打印确认表，考生、家长核对签字。</w:t>
      </w:r>
    </w:p>
    <w:p w14:paraId="6C8BFA54">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（三）办结（制证、发证）：</w:t>
      </w:r>
    </w:p>
    <w:p w14:paraId="07E40270">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1．编印准考证</w:t>
      </w:r>
    </w:p>
    <w:p w14:paraId="2B966DFD">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2．在中考前若干日内领取准考证，参加中考招生考试。</w:t>
      </w:r>
    </w:p>
    <w:p w14:paraId="01C6AE6D">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五、收费依据、收费标准</w:t>
      </w:r>
    </w:p>
    <w:p w14:paraId="2DF8DB19">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不收费。</w:t>
      </w:r>
    </w:p>
    <w:p w14:paraId="7062EB5D">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六、联系方式</w:t>
      </w:r>
    </w:p>
    <w:p w14:paraId="28AC28CC">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受理、办理机构：民和县考试服务中心</w:t>
      </w:r>
    </w:p>
    <w:p w14:paraId="3A4EB344">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地点：民和县东垣一路7号</w:t>
      </w:r>
    </w:p>
    <w:p w14:paraId="470B46BD">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765877DA">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联系电话：0972-8516853</w:t>
      </w:r>
    </w:p>
    <w:p w14:paraId="7A682B5B">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传真号码：0972-8516881</w:t>
      </w:r>
    </w:p>
    <w:p w14:paraId="5E3ECE7B">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投诉电话：0972-8516865。</w:t>
      </w:r>
    </w:p>
    <w:p w14:paraId="3AE60E9D">
      <w:pPr>
        <w:pStyle w:val="9"/>
        <w:shd w:val="clear" w:color="auto" w:fill="FFFFFF"/>
        <w:spacing w:before="0" w:beforeAutospacing="0" w:after="0" w:afterAutospacing="0" w:line="6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6．普通高考报名办事指南</w:t>
      </w:r>
    </w:p>
    <w:p w14:paraId="2AEC760B">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编号：民公服第2017006号</w:t>
      </w:r>
    </w:p>
    <w:p w14:paraId="7F5DE965">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一、办理依据</w:t>
      </w:r>
    </w:p>
    <w:p w14:paraId="5DC2491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教育部、省招委关于高考的有关文件</w:t>
      </w:r>
    </w:p>
    <w:p w14:paraId="629E2CE1">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0C6DD42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1．高三应、往届毕业生</w:t>
      </w:r>
    </w:p>
    <w:p w14:paraId="68745C2B">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2．辖区内户籍的省外、县外借读生</w:t>
      </w:r>
    </w:p>
    <w:p w14:paraId="6D5857D1">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085233D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1．身份证</w:t>
      </w:r>
    </w:p>
    <w:p w14:paraId="0F45D515">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2．户口簿</w:t>
      </w:r>
    </w:p>
    <w:p w14:paraId="73F925B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3.毕业学校就读证明</w:t>
      </w:r>
    </w:p>
    <w:p w14:paraId="1FA5C139">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w:t>
      </w:r>
      <w:r>
        <w:rPr>
          <w:rFonts w:hint="eastAsia" w:ascii="仿宋_GB2312" w:eastAsia="仿宋_GB2312"/>
          <w:sz w:val="32"/>
          <w:szCs w:val="32"/>
        </w:rPr>
        <w:t xml:space="preserve"> </w:t>
      </w:r>
      <w:r>
        <w:rPr>
          <w:rFonts w:hint="eastAsia" w:ascii="仿宋_GB2312" w:hAnsi="仿宋" w:eastAsia="仿宋_GB2312"/>
          <w:kern w:val="2"/>
          <w:sz w:val="32"/>
          <w:szCs w:val="32"/>
        </w:rPr>
        <w:t>父母双方单位证明</w:t>
      </w:r>
    </w:p>
    <w:p w14:paraId="77D9426E">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四、办理流程</w:t>
      </w:r>
    </w:p>
    <w:p w14:paraId="34E30E4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1．填写“xx年青海省普通高考报名登记表”、“青海省高考报名资格审查表”。</w:t>
      </w:r>
    </w:p>
    <w:p w14:paraId="215665F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2．考生到家长单位、户籍部门在“青海省高考报名资格审查表”审核盖章。</w:t>
      </w:r>
    </w:p>
    <w:p w14:paraId="32ADE5B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 学校、招办信息录入人员录入报考信息，现场采集考生照片。</w:t>
      </w:r>
    </w:p>
    <w:p w14:paraId="0E345E79">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3．打印确认表，考生、家长核对签字。</w:t>
      </w:r>
    </w:p>
    <w:p w14:paraId="3C40820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（三）办结（制证、发证）：</w:t>
      </w:r>
    </w:p>
    <w:p w14:paraId="6F91DC2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1．省招办编印准考证</w:t>
      </w:r>
    </w:p>
    <w:p w14:paraId="0FAB644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2．在高考前若干日内领取准考证，参加高考招生考试。</w:t>
      </w:r>
    </w:p>
    <w:p w14:paraId="7DAE2B95">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五、收费依据、收费标准</w:t>
      </w:r>
    </w:p>
    <w:p w14:paraId="3958A702">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高考文化课考试费每名考生每科次缴纳23元，按5科次收取（综合科目按2科次收取）。艺术、体育专业考试费、填报外语专业考生口试费，由青海师范大学按照省有关部门批准的标准收取。</w:t>
      </w:r>
    </w:p>
    <w:p w14:paraId="79761C4B">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六、联系方式</w:t>
      </w:r>
    </w:p>
    <w:p w14:paraId="39E603A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受理、办理机构：民和县考试服务中心</w:t>
      </w:r>
    </w:p>
    <w:p w14:paraId="5DDE5CE1">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地点：民和县东垣一路7号</w:t>
      </w:r>
    </w:p>
    <w:p w14:paraId="074CEE0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54039524">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联系电话：0972-8516853</w:t>
      </w:r>
    </w:p>
    <w:p w14:paraId="2ECA237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传真号码：0972-8516881</w:t>
      </w:r>
    </w:p>
    <w:p w14:paraId="5145B8F8">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投诉电话：0972-8516865</w:t>
      </w:r>
    </w:p>
    <w:p w14:paraId="3781A39B">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7675BF1B">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4C91D919">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7CEDEBF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4F951EE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2C08F549">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55772E3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59D71469">
      <w:pPr>
        <w:pStyle w:val="9"/>
        <w:shd w:val="clear" w:color="auto" w:fill="FFFFFF"/>
        <w:spacing w:before="0" w:beforeAutospacing="0" w:after="0" w:afterAutospacing="0" w:line="600" w:lineRule="exact"/>
        <w:ind w:firstLine="480"/>
        <w:jc w:val="center"/>
        <w:rPr>
          <w:rFonts w:ascii="仿宋_GB2312" w:hAnsi="仿宋" w:eastAsia="仿宋_GB2312"/>
          <w:kern w:val="2"/>
          <w:sz w:val="32"/>
          <w:szCs w:val="32"/>
        </w:rPr>
      </w:pPr>
    </w:p>
    <w:p w14:paraId="34D0C37A">
      <w:pPr>
        <w:pStyle w:val="9"/>
        <w:shd w:val="clear" w:color="auto" w:fill="FFFFFF"/>
        <w:spacing w:before="0" w:beforeAutospacing="0" w:after="0" w:afterAutospacing="0" w:line="600" w:lineRule="exact"/>
        <w:ind w:firstLine="480"/>
        <w:jc w:val="center"/>
        <w:rPr>
          <w:rFonts w:ascii="仿宋_GB2312" w:hAnsi="仿宋" w:eastAsia="仿宋_GB2312"/>
          <w:kern w:val="2"/>
          <w:sz w:val="32"/>
          <w:szCs w:val="32"/>
        </w:rPr>
      </w:pPr>
    </w:p>
    <w:p w14:paraId="70402ACB">
      <w:pPr>
        <w:pStyle w:val="9"/>
        <w:shd w:val="clear" w:color="auto" w:fill="FFFFFF"/>
        <w:spacing w:before="0" w:beforeAutospacing="0" w:after="0" w:afterAutospacing="0" w:line="600" w:lineRule="exact"/>
        <w:ind w:firstLine="480"/>
        <w:jc w:val="center"/>
        <w:rPr>
          <w:rFonts w:ascii="仿宋_GB2312" w:hAnsi="仿宋" w:eastAsia="仿宋_GB2312"/>
          <w:kern w:val="2"/>
          <w:sz w:val="32"/>
          <w:szCs w:val="32"/>
        </w:rPr>
      </w:pPr>
    </w:p>
    <w:p w14:paraId="64CC1980">
      <w:pPr>
        <w:pStyle w:val="9"/>
        <w:shd w:val="clear" w:color="auto" w:fill="FFFFFF"/>
        <w:spacing w:before="0" w:beforeAutospacing="0" w:after="0" w:afterAutospacing="0" w:line="600" w:lineRule="exact"/>
        <w:ind w:firstLine="480"/>
        <w:jc w:val="center"/>
        <w:rPr>
          <w:rFonts w:ascii="仿宋_GB2312" w:hAnsi="仿宋" w:eastAsia="仿宋_GB2312"/>
          <w:kern w:val="2"/>
          <w:sz w:val="32"/>
          <w:szCs w:val="32"/>
        </w:rPr>
      </w:pPr>
    </w:p>
    <w:p w14:paraId="514006AE">
      <w:pPr>
        <w:pStyle w:val="9"/>
        <w:shd w:val="clear" w:color="auto" w:fill="FFFFFF"/>
        <w:spacing w:before="0" w:beforeAutospacing="0" w:after="0" w:afterAutospacing="0" w:line="6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7．成人高考报名办事指南</w:t>
      </w:r>
    </w:p>
    <w:p w14:paraId="0F81B1E7">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编号：民公服第2017007号</w:t>
      </w:r>
    </w:p>
    <w:p w14:paraId="7BC563BC">
      <w:pPr>
        <w:pStyle w:val="9"/>
        <w:shd w:val="clear" w:color="auto" w:fill="FFFFFF"/>
        <w:spacing w:before="0" w:beforeAutospacing="0" w:after="0" w:afterAutospacing="0" w:line="480" w:lineRule="exact"/>
        <w:ind w:firstLine="480"/>
        <w:rPr>
          <w:rFonts w:ascii="仿宋_GB2312" w:hAnsi="仿宋" w:eastAsia="仿宋_GB2312"/>
          <w:b/>
          <w:kern w:val="2"/>
          <w:sz w:val="32"/>
          <w:szCs w:val="32"/>
        </w:rPr>
      </w:pPr>
      <w:r>
        <w:rPr>
          <w:rFonts w:hint="eastAsia" w:ascii="仿宋_GB2312" w:hAnsi="仿宋" w:eastAsia="仿宋_GB2312"/>
          <w:b/>
          <w:kern w:val="2"/>
          <w:sz w:val="32"/>
          <w:szCs w:val="32"/>
        </w:rPr>
        <w:t>一、办理依据</w:t>
      </w:r>
    </w:p>
    <w:p w14:paraId="16A044AB">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教育部、省招委关于成考的有关文件</w:t>
      </w:r>
    </w:p>
    <w:p w14:paraId="7B43F5B4">
      <w:pPr>
        <w:pStyle w:val="9"/>
        <w:shd w:val="clear" w:color="auto" w:fill="FFFFFF"/>
        <w:spacing w:before="0" w:beforeAutospacing="0" w:after="0" w:afterAutospacing="0" w:line="480" w:lineRule="exact"/>
        <w:ind w:firstLine="472" w:firstLineChars="147"/>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247C7E77">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（一）符合下列条件的辖区内户籍考生可以报名：</w:t>
      </w:r>
    </w:p>
    <w:p w14:paraId="5FEBE042">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1.遵守中华人民共和国宪法和法律。</w:t>
      </w:r>
    </w:p>
    <w:p w14:paraId="476B8020">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2.国家承认学历的各类高、中等学校在校生以外的从业人员和社会其他人员。</w:t>
      </w:r>
    </w:p>
    <w:p w14:paraId="4A9F9F29">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3.身体健康，生活能自理，不影响所报专业学习。</w:t>
      </w:r>
    </w:p>
    <w:p w14:paraId="7F6A06C6">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4.报考高起本或高起专的考生应具有高中毕业文化程度。报考专升本的考生必须是已取得经教育部审定核准的国民教育系列高等学校、高等教育自学考试机构颁发的专科毕业证书、本科结业证书或以上证书的人员。</w:t>
      </w:r>
    </w:p>
    <w:p w14:paraId="17D9422F">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5.报考成人高校医学门类专业的考生应具备以下条件：</w:t>
      </w:r>
    </w:p>
    <w:p w14:paraId="4E371DFE">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1）报考临床医学、口腔医学、预防医学、中医学等临床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14:paraId="78CE5DBC">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（2）报考护理学专业的人员应当取得省级卫生行政部门颁发的执业护士证书。</w:t>
      </w:r>
    </w:p>
    <w:p w14:paraId="3B54248A">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（3）报考医学门类其他专业的人员应当是从事卫生、医药行业的在职专业技术人员。</w:t>
      </w:r>
    </w:p>
    <w:p w14:paraId="74F2A015">
      <w:pPr>
        <w:snapToGrid w:val="0"/>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（4）考生报考的专业原则上应与所从事的专业对口。</w:t>
      </w:r>
    </w:p>
    <w:p w14:paraId="69ED55CC">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二）省内户口考生由于特殊原因需要在工作单位就近报名的，持单位介绍信到工作单位所在考区招办办理报名手续。持有外省户口（身份证）在我省工作的，凭考生所在单位人事部门出具的工作介绍证明必须到工作单位所在地的考区招办报名，不得跨考区报名。无论省内户口考生由于特殊原因需要在工作单位就近报名，还是持外省户口（身份证）在我省工作，在工作所在地报名，只要符合报名条件（一）、（三），都可以报名。</w:t>
      </w:r>
    </w:p>
    <w:p w14:paraId="780491CC">
      <w:pPr>
        <w:pStyle w:val="9"/>
        <w:shd w:val="clear" w:color="auto" w:fill="FFFFFF"/>
        <w:spacing w:before="0" w:beforeAutospacing="0" w:after="0" w:afterAutospacing="0" w:line="48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74BEFD4A">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1．身份证（军人证件）</w:t>
      </w:r>
    </w:p>
    <w:p w14:paraId="45867564">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2．毕业证书原件</w:t>
      </w:r>
    </w:p>
    <w:p w14:paraId="0FAABF9B">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 有关照顾加分荣誉证书原件</w:t>
      </w:r>
    </w:p>
    <w:p w14:paraId="5B47CA0C">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 工作单位介绍证明</w:t>
      </w:r>
    </w:p>
    <w:p w14:paraId="1D9DA0BB">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（同时准备各类证件、证明的复印件）</w:t>
      </w:r>
    </w:p>
    <w:p w14:paraId="5BCC8884">
      <w:pPr>
        <w:pStyle w:val="9"/>
        <w:shd w:val="clear" w:color="auto" w:fill="FFFFFF"/>
        <w:spacing w:before="0" w:beforeAutospacing="0" w:after="0" w:afterAutospacing="0" w:line="48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四、办理流程</w:t>
      </w:r>
    </w:p>
    <w:p w14:paraId="596A978C">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1．填写“xx年青海省成人高考报名登记表”</w:t>
      </w:r>
    </w:p>
    <w:p w14:paraId="5BE4681E">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2．报名资格审查</w:t>
      </w:r>
    </w:p>
    <w:p w14:paraId="4C6A532D">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 信息录入、考生照片采集以及其它相关报名手续。</w:t>
      </w:r>
    </w:p>
    <w:p w14:paraId="0ECC7053">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4．打印确认表，考生核对签字。</w:t>
      </w:r>
    </w:p>
    <w:p w14:paraId="1575C118">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5. 与考生签订《诚信考试承诺书》、重要事项告知书</w:t>
      </w:r>
    </w:p>
    <w:p w14:paraId="6827406D">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（三）办结（制证、发证）：</w:t>
      </w:r>
    </w:p>
    <w:p w14:paraId="709513D3">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1．省招办编印准考证</w:t>
      </w:r>
    </w:p>
    <w:p w14:paraId="788AA4C3">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2．在成考前若干日内领取准考证，参加成考招生考试。</w:t>
      </w:r>
    </w:p>
    <w:p w14:paraId="2DB279A3">
      <w:pPr>
        <w:pStyle w:val="9"/>
        <w:shd w:val="clear" w:color="auto" w:fill="FFFFFF"/>
        <w:spacing w:before="0" w:beforeAutospacing="0" w:after="0" w:afterAutospacing="0" w:line="48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五、收费依据、收费标准</w:t>
      </w:r>
    </w:p>
    <w:p w14:paraId="3AFF0C92">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报名考试费25元/科次。</w:t>
      </w:r>
    </w:p>
    <w:p w14:paraId="7D942563">
      <w:pPr>
        <w:pStyle w:val="9"/>
        <w:shd w:val="clear" w:color="auto" w:fill="FFFFFF"/>
        <w:spacing w:before="0" w:beforeAutospacing="0" w:after="0" w:afterAutospacing="0" w:line="48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六、联系方式</w:t>
      </w:r>
    </w:p>
    <w:p w14:paraId="3AD918EE">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受理、办理机构：民和县考试服务中心</w:t>
      </w:r>
    </w:p>
    <w:p w14:paraId="30A7F881">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地点：民和县东垣一路7号</w:t>
      </w:r>
    </w:p>
    <w:p w14:paraId="5A97F2A5">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589F35A8">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联系电话：0972-8516853</w:t>
      </w:r>
    </w:p>
    <w:p w14:paraId="78F97D71">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传真号码：0972-8516881</w:t>
      </w:r>
    </w:p>
    <w:p w14:paraId="434F460E">
      <w:pPr>
        <w:pStyle w:val="9"/>
        <w:shd w:val="clear" w:color="auto" w:fill="FFFFFF"/>
        <w:spacing w:before="0" w:beforeAutospacing="0" w:after="0" w:afterAutospacing="0" w:line="4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投诉电话：0972-8516865</w:t>
      </w:r>
    </w:p>
    <w:p w14:paraId="10FA17D4">
      <w:pPr>
        <w:pStyle w:val="9"/>
        <w:shd w:val="clear" w:color="auto" w:fill="FFFFFF"/>
        <w:spacing w:before="0" w:beforeAutospacing="0" w:after="0" w:afterAutospacing="0" w:line="5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8．准予迁入证明办事指南</w:t>
      </w:r>
      <w:r>
        <w:rPr>
          <w:rFonts w:hint="eastAsia" w:ascii="仿宋" w:eastAsia="仿宋"/>
          <w:kern w:val="2"/>
          <w:sz w:val="32"/>
          <w:szCs w:val="32"/>
        </w:rPr>
        <w:t> </w:t>
      </w:r>
    </w:p>
    <w:p w14:paraId="3E5FFB14">
      <w:pPr>
        <w:pStyle w:val="9"/>
        <w:shd w:val="clear" w:color="auto" w:fill="FFFFFF"/>
        <w:spacing w:before="0" w:beforeAutospacing="0" w:after="0" w:afterAutospacing="0" w:line="5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编号：民公服第2017008号</w:t>
      </w:r>
      <w:r>
        <w:rPr>
          <w:rFonts w:hint="eastAsia" w:ascii="仿宋" w:eastAsia="仿宋"/>
          <w:kern w:val="2"/>
          <w:sz w:val="32"/>
          <w:szCs w:val="32"/>
        </w:rPr>
        <w:t> </w:t>
      </w:r>
    </w:p>
    <w:p w14:paraId="5724D0E9">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一、办理依据</w:t>
      </w:r>
    </w:p>
    <w:p w14:paraId="0489F52C">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1．中华人民共和国户口管理资料汇编</w:t>
      </w:r>
    </w:p>
    <w:p w14:paraId="444ACE01">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1E589899">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1．凡迁往辖区范围内户口是外省籍的居民</w:t>
      </w:r>
    </w:p>
    <w:p w14:paraId="37992B97">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6CCA3DDC">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（一）结婚迁入条件及需提交的材料</w:t>
      </w:r>
    </w:p>
    <w:p w14:paraId="35D2BBF0">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1.领取民和县迁入人员申请表填写并盖章</w:t>
      </w:r>
    </w:p>
    <w:p w14:paraId="73F642AC">
      <w:pPr>
        <w:pStyle w:val="9"/>
        <w:shd w:val="clear" w:color="auto" w:fill="FFFFFF"/>
        <w:spacing w:before="0" w:beforeAutospacing="0" w:after="0" w:afterAutospacing="0" w:line="500" w:lineRule="exact"/>
        <w:ind w:left="1118" w:leftChars="304" w:hanging="480" w:hangingChars="150"/>
        <w:rPr>
          <w:rFonts w:ascii="仿宋_GB2312" w:hAnsi="仿宋" w:eastAsia="仿宋_GB2312"/>
          <w:kern w:val="2"/>
          <w:sz w:val="32"/>
          <w:szCs w:val="32"/>
        </w:rPr>
      </w:pPr>
      <w:r>
        <w:rPr>
          <w:rFonts w:hint="eastAsia" w:ascii="仿宋_GB2312" w:hAnsi="仿宋" w:eastAsia="仿宋_GB2312"/>
          <w:kern w:val="2"/>
          <w:sz w:val="32"/>
          <w:szCs w:val="32"/>
        </w:rPr>
        <w:t>2.双方的户口本原件及复印件或户籍地派出所出具的户籍证明</w:t>
      </w:r>
    </w:p>
    <w:p w14:paraId="7631E811">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3.双方结婚证原件及复印件</w:t>
      </w:r>
    </w:p>
    <w:p w14:paraId="5FD42C07">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（二）离婚回原籍迁入条件及需提交的材料</w:t>
      </w:r>
    </w:p>
    <w:p w14:paraId="3A5401E8">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 领取民和县迁入人员申请表填写并盖章</w:t>
      </w:r>
    </w:p>
    <w:p w14:paraId="5C382B7B">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2.户籍地派出所出具的户籍证明或户口本原件及复印件</w:t>
      </w:r>
    </w:p>
    <w:p w14:paraId="5871CB01">
      <w:pPr>
        <w:pStyle w:val="9"/>
        <w:shd w:val="clear" w:color="auto" w:fill="FFFFFF"/>
        <w:spacing w:before="0" w:beforeAutospacing="0" w:after="0" w:afterAutospacing="0" w:line="500" w:lineRule="exact"/>
        <w:ind w:left="958" w:leftChars="304" w:hanging="320" w:hangingChars="100"/>
        <w:rPr>
          <w:rFonts w:ascii="仿宋_GB2312" w:hAnsi="仿宋" w:eastAsia="仿宋_GB2312"/>
          <w:kern w:val="2"/>
          <w:sz w:val="32"/>
          <w:szCs w:val="32"/>
        </w:rPr>
      </w:pPr>
      <w:r>
        <w:rPr>
          <w:rFonts w:hint="eastAsia" w:ascii="仿宋_GB2312" w:hAnsi="仿宋" w:eastAsia="仿宋_GB2312"/>
          <w:kern w:val="2"/>
          <w:sz w:val="32"/>
          <w:szCs w:val="32"/>
        </w:rPr>
        <w:t>3.离婚证原件及复印件，有孩子的需法院判决书、孩子的出生医学证明</w:t>
      </w:r>
    </w:p>
    <w:p w14:paraId="458C2ACD">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4.迁入人员要回迁农村的需原所在村的农村土地承包经营许可证件且要有迁入人的姓名</w:t>
      </w:r>
    </w:p>
    <w:p w14:paraId="32A59CAB">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（三）大中专学生毕业回原籍迁入条件及需提交的材料</w:t>
      </w:r>
    </w:p>
    <w:p w14:paraId="539DCA25">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1.领取民和县迁入人员申请表填写并盖章</w:t>
      </w:r>
    </w:p>
    <w:p w14:paraId="0EB7F15F">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2.户籍地派出所出具的户籍证明或户口本原件及复印件</w:t>
      </w:r>
    </w:p>
    <w:p w14:paraId="2F5390E9">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3.外省的辞职证明、本省的就业证明或劳动合同</w:t>
      </w:r>
    </w:p>
    <w:p w14:paraId="5924F977">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4.迁入人员要回迁农村的需原所在村的农村土地承包经营许可证件且要有迁入人的姓名</w:t>
      </w:r>
    </w:p>
    <w:p w14:paraId="2CE6D97E">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（四）购买房屋迁入条件及需提交的材料</w:t>
      </w:r>
    </w:p>
    <w:p w14:paraId="7A73EC15">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 领取民和县迁入人员申请表填写并盖章</w:t>
      </w:r>
    </w:p>
    <w:p w14:paraId="7AB9C22D">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2.户籍地派出所出具的户籍证明或户口本原件及复印件（包括家庭成员关系）</w:t>
      </w:r>
    </w:p>
    <w:p w14:paraId="05000040">
      <w:pPr>
        <w:pStyle w:val="9"/>
        <w:shd w:val="clear" w:color="auto" w:fill="FFFFFF"/>
        <w:spacing w:before="0" w:beforeAutospacing="0" w:after="0" w:afterAutospacing="0" w:line="500" w:lineRule="exact"/>
        <w:ind w:left="1118" w:leftChars="304" w:hanging="480" w:hangingChars="150"/>
        <w:rPr>
          <w:rFonts w:ascii="仿宋_GB2312" w:hAnsi="仿宋" w:eastAsia="仿宋_GB2312"/>
          <w:kern w:val="2"/>
          <w:sz w:val="32"/>
          <w:szCs w:val="32"/>
        </w:rPr>
      </w:pPr>
      <w:r>
        <w:rPr>
          <w:rFonts w:hint="eastAsia" w:ascii="仿宋_GB2312" w:hAnsi="仿宋" w:eastAsia="仿宋_GB2312"/>
          <w:kern w:val="2"/>
          <w:sz w:val="32"/>
          <w:szCs w:val="32"/>
        </w:rPr>
        <w:t>3.房产证原件及复印件（必须是迁入人员姓名）、门牌证、营业执照原件及复印件</w:t>
      </w:r>
    </w:p>
    <w:p w14:paraId="299B5534">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4.一次性购房的发票或收据</w:t>
      </w:r>
    </w:p>
    <w:p w14:paraId="4564B0F4">
      <w:pPr>
        <w:pStyle w:val="9"/>
        <w:shd w:val="clear" w:color="auto" w:fill="FFFFFF"/>
        <w:spacing w:before="0" w:beforeAutospacing="0" w:after="0" w:afterAutospacing="0" w:line="500" w:lineRule="exact"/>
        <w:ind w:left="958" w:leftChars="304" w:hanging="320" w:hangingChars="100"/>
        <w:rPr>
          <w:rFonts w:ascii="仿宋_GB2312" w:hAnsi="仿宋" w:eastAsia="仿宋_GB2312"/>
          <w:kern w:val="2"/>
          <w:sz w:val="32"/>
          <w:szCs w:val="32"/>
        </w:rPr>
      </w:pPr>
      <w:r>
        <w:rPr>
          <w:rFonts w:hint="eastAsia" w:ascii="仿宋_GB2312" w:hAnsi="仿宋" w:eastAsia="仿宋_GB2312"/>
          <w:kern w:val="2"/>
          <w:sz w:val="32"/>
          <w:szCs w:val="32"/>
        </w:rPr>
        <w:t>5.有孩子的需孩子的出生医学证明</w:t>
      </w:r>
    </w:p>
    <w:p w14:paraId="477AEB82">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（五）工作调动和职工、公务员录聘用迁入条件及需提交的材料</w:t>
      </w:r>
    </w:p>
    <w:p w14:paraId="4EB9034D">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 领取民和县迁入人员申请表填写并盖章</w:t>
      </w:r>
    </w:p>
    <w:p w14:paraId="23EE71FD">
      <w:pPr>
        <w:pStyle w:val="9"/>
        <w:shd w:val="clear" w:color="auto" w:fill="FFFFFF"/>
        <w:spacing w:before="0" w:beforeAutospacing="0" w:after="0" w:afterAutospacing="0" w:line="500" w:lineRule="exact"/>
        <w:ind w:left="1118" w:leftChars="304" w:hanging="480" w:hangingChars="150"/>
        <w:rPr>
          <w:rFonts w:ascii="仿宋_GB2312" w:hAnsi="仿宋" w:eastAsia="仿宋_GB2312"/>
          <w:kern w:val="2"/>
          <w:sz w:val="32"/>
          <w:szCs w:val="32"/>
        </w:rPr>
      </w:pPr>
      <w:r>
        <w:rPr>
          <w:rFonts w:hint="eastAsia" w:ascii="仿宋_GB2312" w:hAnsi="仿宋" w:eastAsia="仿宋_GB2312"/>
          <w:kern w:val="2"/>
          <w:sz w:val="32"/>
          <w:szCs w:val="32"/>
        </w:rPr>
        <w:t>2.户口本原件及复印件或户籍地派出所出具的户籍证明</w:t>
      </w:r>
    </w:p>
    <w:p w14:paraId="1D4AEF8D">
      <w:pPr>
        <w:pStyle w:val="9"/>
        <w:shd w:val="clear" w:color="auto" w:fill="FFFFFF"/>
        <w:spacing w:before="0" w:beforeAutospacing="0" w:after="0" w:afterAutospacing="0" w:line="500" w:lineRule="exact"/>
        <w:ind w:left="958" w:leftChars="304" w:hanging="320" w:hangingChars="100"/>
        <w:rPr>
          <w:rFonts w:ascii="仿宋_GB2312" w:hAnsi="仿宋" w:eastAsia="仿宋_GB2312"/>
          <w:kern w:val="2"/>
          <w:sz w:val="32"/>
          <w:szCs w:val="32"/>
        </w:rPr>
      </w:pPr>
      <w:r>
        <w:rPr>
          <w:rFonts w:hint="eastAsia" w:ascii="仿宋_GB2312" w:hAnsi="仿宋" w:eastAsia="仿宋_GB2312"/>
          <w:kern w:val="2"/>
          <w:sz w:val="32"/>
          <w:szCs w:val="32"/>
        </w:rPr>
        <w:t>3.申请人持《调动人员情况登记表》和调令；录聘用上岗批文</w:t>
      </w:r>
    </w:p>
    <w:p w14:paraId="49071BB1">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四、办理流程（以网上受理示例）</w:t>
      </w:r>
    </w:p>
    <w:p w14:paraId="3FB09D92">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1、迁入人员提供齐全所需资料</w:t>
      </w:r>
    </w:p>
    <w:p w14:paraId="6F91E434">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2、需领导批准签字的到主管领导处签字</w:t>
      </w:r>
    </w:p>
    <w:p w14:paraId="6F1393F8">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3、当场办理准予迁入证明</w:t>
      </w:r>
    </w:p>
    <w:p w14:paraId="07BB9248">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4、准迁证一式三联，第一联由发证机关存查；第二联交申请人办理户口迁移证，由迁出地存查；第三联由迁入地户口登记机关保存。</w:t>
      </w:r>
    </w:p>
    <w:p w14:paraId="331507D9">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5、准予迁入证明有效期为40天</w:t>
      </w:r>
    </w:p>
    <w:p w14:paraId="6BF1438C">
      <w:pPr>
        <w:pStyle w:val="9"/>
        <w:shd w:val="clear" w:color="auto" w:fill="FFFFFF"/>
        <w:spacing w:before="0" w:beforeAutospacing="0" w:after="0" w:afterAutospacing="0" w:line="5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五、联系方式</w:t>
      </w:r>
    </w:p>
    <w:p w14:paraId="6B022BA8">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受理、办理机构：民和县公安局治安大队</w:t>
      </w:r>
    </w:p>
    <w:p w14:paraId="4A593BB2">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地点：民和县川口镇</w:t>
      </w:r>
    </w:p>
    <w:p w14:paraId="61B8C782">
      <w:pPr>
        <w:pStyle w:val="9"/>
        <w:shd w:val="clear" w:color="auto" w:fill="FFFFFF"/>
        <w:spacing w:before="0" w:beforeAutospacing="0" w:after="0" w:afterAutospacing="0" w:line="5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邮编：810800</w:t>
      </w:r>
    </w:p>
    <w:p w14:paraId="7F366C95">
      <w:pPr>
        <w:pStyle w:val="9"/>
        <w:shd w:val="clear" w:color="auto" w:fill="FFFFFF"/>
        <w:spacing w:before="0" w:beforeAutospacing="0" w:after="0" w:afterAutospacing="0" w:line="600" w:lineRule="exact"/>
        <w:ind w:firstLine="480"/>
        <w:jc w:val="center"/>
        <w:rPr>
          <w:rFonts w:ascii="仿宋_GB2312" w:hAnsi="仿宋" w:eastAsia="仿宋_GB2312"/>
          <w:b/>
          <w:kern w:val="2"/>
          <w:sz w:val="36"/>
          <w:szCs w:val="36"/>
        </w:rPr>
      </w:pPr>
      <w:r>
        <w:rPr>
          <w:rFonts w:hint="eastAsia" w:ascii="仿宋_GB2312" w:hAnsi="仿宋" w:eastAsia="仿宋_GB2312"/>
          <w:b/>
          <w:kern w:val="2"/>
          <w:sz w:val="36"/>
          <w:szCs w:val="36"/>
        </w:rPr>
        <w:t>9．边境管理区通行证办事指南</w:t>
      </w:r>
    </w:p>
    <w:p w14:paraId="1BFC6562">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编号：民公服第2017009号</w:t>
      </w:r>
    </w:p>
    <w:p w14:paraId="30AF64AA">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一、办理依据</w:t>
      </w:r>
    </w:p>
    <w:p w14:paraId="2EF959BA">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1．中华人民共和国边境管理区通行证管理办法</w:t>
      </w:r>
    </w:p>
    <w:p w14:paraId="5683A9C9">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7EF62A9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1．凡进出边境管理区的人员前往其他省、自治区的边境管理区，须持《边境通行证》</w:t>
      </w:r>
    </w:p>
    <w:p w14:paraId="7C2F577D">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2D1BDAC8">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申请领取《边境通行证》的人员应当填写《边境通行证申请表》；交验本人《居民身份证》或者其他有效证件，并履行办理手续。凡年满十六周岁的中国公民前往边境管理区，具有下列情形之一的，应当申领《边境通行证》：</w:t>
      </w:r>
    </w:p>
    <w:p w14:paraId="087E72B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（一）参加科技、文化、体育交流或者业务培训、会议，从事考察、采访、创作等活动的；</w:t>
      </w:r>
    </w:p>
    <w:p w14:paraId="235EE7F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（二）从事勘探、承包工程、劳务、生产技术合作或者贸易洽谈等活动的；</w:t>
      </w:r>
    </w:p>
    <w:p w14:paraId="27135C3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（三）应聘、调动、分配工作或者就医、就学的；</w:t>
      </w:r>
    </w:p>
    <w:p w14:paraId="6F170A4C">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（四）探亲、访友、经商、旅游的；</w:t>
      </w:r>
    </w:p>
    <w:p w14:paraId="14F3D64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（五）有其他正当事由必须前往的；</w:t>
      </w:r>
    </w:p>
    <w:p w14:paraId="2CB18F7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申请领取《边境通行证》的人员有下列情形之一的，公安机关不予受理；</w:t>
      </w:r>
    </w:p>
    <w:p w14:paraId="73D0B89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（一）刑事案件的被告人和公安机关、国家安全机关、人民检察院或者人民法院认定有犯罪嫌疑人的人员；</w:t>
      </w:r>
    </w:p>
    <w:p w14:paraId="122A391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（二）被判处刑罚正在服刑的人员；</w:t>
      </w:r>
    </w:p>
    <w:p w14:paraId="136A82C1">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（三）正在被劳动教养的人员；</w:t>
      </w:r>
    </w:p>
    <w:p w14:paraId="3B117B24">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（四）公安机关认为不宜前往边境管理区的人员。</w:t>
      </w:r>
    </w:p>
    <w:p w14:paraId="755350DD">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四、《边境通行证》办理事项说明</w:t>
      </w:r>
    </w:p>
    <w:p w14:paraId="57E4ABF8">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（一）《边境通行证》由县级以上公安机关签发。</w:t>
      </w:r>
    </w:p>
    <w:p w14:paraId="6039C00C">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（二）边远地区和人员进出边境管理区较多的地区，经省、自治区、直辖市公安厅、局批准，有指定的公安派出所签发。</w:t>
      </w:r>
    </w:p>
    <w:p w14:paraId="4760C17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（三）《边境通行证》的签发应当由专人负责，严格管理，减化手续，方便群众。</w:t>
      </w:r>
    </w:p>
    <w:p w14:paraId="54ECEF1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（四）《边境通行证》实行一人一证并与《居民身份证》同时使用。对不满十六周岁的未成年人不单独签发证件，可与持证人偕行，但不得超过二人。</w:t>
      </w:r>
    </w:p>
    <w:p w14:paraId="464EC9AC">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（五）《边境通行证》的有效期不得超过三个月；对常住或者经常出入边境管理区的人员，其证件有效期最长可到一年。</w:t>
      </w:r>
    </w:p>
    <w:p w14:paraId="27F807A9">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五、联系方式</w:t>
      </w:r>
    </w:p>
    <w:p w14:paraId="1EF645C5">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受理、办理机构：民和县公安局治安大队</w:t>
      </w:r>
    </w:p>
    <w:p w14:paraId="7DC7975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地点：民和县公安局</w:t>
      </w:r>
    </w:p>
    <w:p w14:paraId="67821485">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邮编：810800</w:t>
      </w:r>
    </w:p>
    <w:p w14:paraId="68A29CCD">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74C4EC99">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1575720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p>
    <w:p w14:paraId="4CDFC275">
      <w:pPr>
        <w:pStyle w:val="9"/>
        <w:shd w:val="clear" w:color="auto" w:fill="FFFFFF"/>
        <w:spacing w:before="0" w:beforeAutospacing="0" w:after="0" w:afterAutospacing="0" w:line="600" w:lineRule="exact"/>
        <w:ind w:firstLine="480"/>
        <w:jc w:val="center"/>
        <w:rPr>
          <w:rFonts w:ascii="仿宋_GB2312" w:hAnsi="仿宋" w:eastAsia="仿宋_GB2312"/>
          <w:b/>
          <w:kern w:val="2"/>
          <w:sz w:val="36"/>
          <w:szCs w:val="36"/>
        </w:rPr>
      </w:pPr>
      <w:r>
        <w:rPr>
          <w:rFonts w:hint="eastAsia" w:ascii="仿宋_GB2312" w:eastAsia="仿宋_GB2312"/>
          <w:b/>
          <w:kern w:val="2"/>
          <w:sz w:val="36"/>
          <w:szCs w:val="36"/>
        </w:rPr>
        <w:t>10． </w:t>
      </w:r>
      <w:r>
        <w:rPr>
          <w:rFonts w:hint="eastAsia" w:ascii="仿宋_GB2312" w:hAnsi="仿宋" w:eastAsia="仿宋_GB2312"/>
          <w:b/>
          <w:kern w:val="2"/>
          <w:sz w:val="36"/>
          <w:szCs w:val="36"/>
        </w:rPr>
        <w:t>出入境（事项名称）办事指南</w:t>
      </w:r>
    </w:p>
    <w:p w14:paraId="57C32FF6">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编号：民公服第2017010号</w:t>
      </w:r>
    </w:p>
    <w:p w14:paraId="05AD93FB">
      <w:pPr>
        <w:pStyle w:val="9"/>
        <w:shd w:val="clear" w:color="auto" w:fill="FFFFFF"/>
        <w:spacing w:before="0" w:beforeAutospacing="0" w:after="0" w:afterAutospacing="0" w:line="600" w:lineRule="exact"/>
        <w:ind w:firstLine="630" w:firstLineChars="196"/>
        <w:jc w:val="both"/>
        <w:rPr>
          <w:rFonts w:ascii="仿宋_GB2312" w:hAnsi="仿宋" w:eastAsia="仿宋_GB2312"/>
          <w:b/>
          <w:kern w:val="2"/>
          <w:sz w:val="32"/>
          <w:szCs w:val="32"/>
        </w:rPr>
      </w:pPr>
      <w:r>
        <w:rPr>
          <w:rFonts w:hint="eastAsia" w:ascii="仿宋_GB2312" w:hAnsi="仿宋" w:eastAsia="仿宋_GB2312"/>
          <w:b/>
          <w:kern w:val="2"/>
          <w:sz w:val="32"/>
          <w:szCs w:val="32"/>
        </w:rPr>
        <w:t>一、办理依据</w:t>
      </w:r>
    </w:p>
    <w:p w14:paraId="01E37E23">
      <w:pPr>
        <w:pStyle w:val="9"/>
        <w:shd w:val="clear" w:color="auto" w:fill="FFFFFF"/>
        <w:spacing w:before="0" w:beforeAutospacing="0" w:after="0" w:afterAutospacing="0" w:line="600" w:lineRule="exact"/>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1．法律法规依据：《公安出入境管理法律法规文件汇编》</w:t>
      </w:r>
    </w:p>
    <w:p w14:paraId="09EE3DA3">
      <w:pPr>
        <w:pStyle w:val="9"/>
        <w:shd w:val="clear" w:color="auto" w:fill="FFFFFF"/>
        <w:spacing w:before="0" w:beforeAutospacing="0" w:after="0" w:afterAutospacing="0" w:line="600" w:lineRule="exact"/>
        <w:ind w:firstLine="630" w:firstLineChars="196"/>
        <w:jc w:val="both"/>
        <w:rPr>
          <w:rFonts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6269B538">
      <w:pPr>
        <w:pStyle w:val="9"/>
        <w:shd w:val="clear" w:color="auto" w:fill="FFFFFF"/>
        <w:spacing w:before="0" w:beforeAutospacing="0" w:after="0" w:afterAutospacing="0" w:line="600" w:lineRule="exact"/>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1．拥有辖区内户口的常住居民</w:t>
      </w:r>
    </w:p>
    <w:p w14:paraId="2978376D">
      <w:pPr>
        <w:pStyle w:val="9"/>
        <w:shd w:val="clear" w:color="auto" w:fill="FFFFFF"/>
        <w:spacing w:before="0" w:beforeAutospacing="0" w:after="0" w:afterAutospacing="0" w:line="600" w:lineRule="exact"/>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2．长时间居住在辖区内已办理居住证的居民</w:t>
      </w:r>
    </w:p>
    <w:p w14:paraId="0799B859">
      <w:pPr>
        <w:pStyle w:val="9"/>
        <w:shd w:val="clear" w:color="auto" w:fill="FFFFFF"/>
        <w:spacing w:before="0" w:beforeAutospacing="0" w:after="0" w:afterAutospacing="0" w:line="600" w:lineRule="exact"/>
        <w:ind w:firstLine="630" w:firstLineChars="196"/>
        <w:jc w:val="both"/>
        <w:rPr>
          <w:rFonts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5B29AE6C">
      <w:pPr>
        <w:pStyle w:val="9"/>
        <w:shd w:val="clear" w:color="auto" w:fill="FFFFFF"/>
        <w:spacing w:before="0" w:beforeAutospacing="0" w:after="0" w:afterAutospacing="0" w:line="600" w:lineRule="exact"/>
        <w:ind w:firstLine="640" w:firstLineChars="200"/>
        <w:jc w:val="both"/>
        <w:rPr>
          <w:rFonts w:ascii="仿宋_GB2312" w:hAnsi="仿宋" w:eastAsia="仿宋_GB2312"/>
          <w:b/>
          <w:kern w:val="2"/>
          <w:sz w:val="32"/>
          <w:szCs w:val="32"/>
        </w:rPr>
      </w:pPr>
      <w:r>
        <w:rPr>
          <w:rFonts w:hint="eastAsia" w:ascii="仿宋_GB2312" w:hAnsi="仿宋" w:eastAsia="仿宋_GB2312"/>
          <w:sz w:val="32"/>
          <w:szCs w:val="32"/>
        </w:rPr>
        <w:t>（打√须补充提供■为所有申请必须材料</w:t>
      </w:r>
      <w:r>
        <w:rPr>
          <w:rFonts w:hint="eastAsia" w:ascii="仿宋_GB2312" w:hAnsi="仿宋" w:eastAsia="仿宋_GB2312"/>
          <w:b/>
          <w:sz w:val="32"/>
          <w:szCs w:val="32"/>
        </w:rPr>
        <w:t xml:space="preserve">）    </w:t>
      </w:r>
    </w:p>
    <w:p w14:paraId="4E275261">
      <w:pPr>
        <w:ind w:firstLine="1"/>
        <w:rPr>
          <w:rFonts w:ascii="仿宋_GB2312" w:hAnsi="仿宋" w:eastAsia="仿宋_GB2312"/>
          <w:b/>
          <w:sz w:val="32"/>
          <w:szCs w:val="32"/>
        </w:rPr>
      </w:pPr>
      <w:r>
        <w:rPr>
          <w:rFonts w:hint="eastAsia" w:ascii="仿宋_GB2312" w:hAnsi="仿宋" w:eastAsia="仿宋_GB2312"/>
          <w:b/>
          <w:sz w:val="32"/>
          <w:szCs w:val="32"/>
        </w:rPr>
        <w:t>申请护照证明材料</w:t>
      </w:r>
    </w:p>
    <w:p w14:paraId="43F1A125">
      <w:pPr>
        <w:rPr>
          <w:rFonts w:ascii="仿宋_GB2312" w:hAnsi="仿宋" w:eastAsia="仿宋_GB2312"/>
          <w:sz w:val="32"/>
          <w:szCs w:val="32"/>
        </w:rPr>
      </w:pPr>
      <w:r>
        <w:rPr>
          <w:rFonts w:hint="eastAsia" w:ascii="仿宋_GB2312" w:hAnsi="仿宋" w:eastAsia="仿宋_GB2312"/>
          <w:sz w:val="32"/>
          <w:szCs w:val="32"/>
        </w:rPr>
        <w:t>■ 须本人携身份证（原件、复印件）、照片（1张2寸、彩色、白底、正面、免冠）</w:t>
      </w:r>
    </w:p>
    <w:p w14:paraId="7F7813B0">
      <w:pPr>
        <w:rPr>
          <w:rFonts w:ascii="仿宋_GB2312" w:hAnsi="仿宋" w:eastAsia="仿宋_GB2312"/>
          <w:sz w:val="32"/>
          <w:szCs w:val="32"/>
        </w:rPr>
      </w:pPr>
      <w:r>
        <w:rPr>
          <w:rFonts w:hint="eastAsia" w:ascii="仿宋_GB2312" w:hAnsi="仿宋" w:eastAsia="仿宋_GB2312"/>
          <w:sz w:val="32"/>
          <w:szCs w:val="32"/>
        </w:rPr>
        <w:t>■ 未满16周岁申请人须提交出生证明、照片（1张2寸、彩色、白底、正面、免冠）、监护人父母双方持有效身份证件（原件、复印件）陪同办理</w:t>
      </w:r>
    </w:p>
    <w:p w14:paraId="761C7920">
      <w:pPr>
        <w:rPr>
          <w:rFonts w:ascii="仿宋_GB2312" w:hAnsi="仿宋" w:eastAsia="仿宋_GB2312"/>
          <w:b/>
          <w:sz w:val="32"/>
          <w:szCs w:val="32"/>
        </w:rPr>
      </w:pPr>
      <w:r>
        <w:rPr>
          <w:rFonts w:hint="eastAsia" w:ascii="仿宋_GB2312" w:hAnsi="仿宋" w:eastAsia="仿宋_GB2312"/>
          <w:b/>
          <w:sz w:val="32"/>
          <w:szCs w:val="32"/>
        </w:rPr>
        <w:t>探亲</w:t>
      </w:r>
    </w:p>
    <w:p w14:paraId="02794A13">
      <w:pPr>
        <w:numPr>
          <w:ilvl w:val="0"/>
          <w:numId w:val="2"/>
        </w:numPr>
        <w:rPr>
          <w:rFonts w:ascii="仿宋_GB2312" w:hAnsi="仿宋" w:eastAsia="仿宋_GB2312"/>
          <w:b/>
          <w:sz w:val="32"/>
          <w:szCs w:val="32"/>
        </w:rPr>
      </w:pPr>
      <w:r>
        <w:rPr>
          <w:rFonts w:hint="eastAsia" w:ascii="仿宋_GB2312" w:hAnsi="仿宋" w:eastAsia="仿宋_GB2312"/>
          <w:sz w:val="32"/>
          <w:szCs w:val="32"/>
        </w:rPr>
        <w:t>邀请人的护照复印件</w:t>
      </w:r>
      <w:bookmarkStart w:id="1" w:name="_GoBack"/>
      <w:bookmarkEnd w:id="1"/>
    </w:p>
    <w:p w14:paraId="67D63A9B">
      <w:pPr>
        <w:numPr>
          <w:ilvl w:val="0"/>
          <w:numId w:val="2"/>
        </w:numPr>
        <w:rPr>
          <w:rFonts w:ascii="仿宋_GB2312" w:hAnsi="仿宋" w:eastAsia="仿宋_GB2312"/>
          <w:b/>
          <w:sz w:val="32"/>
          <w:szCs w:val="32"/>
        </w:rPr>
      </w:pPr>
      <w:r>
        <w:rPr>
          <w:rFonts w:hint="eastAsia" w:ascii="仿宋_GB2312" w:hAnsi="仿宋" w:eastAsia="仿宋_GB2312"/>
          <w:sz w:val="32"/>
          <w:szCs w:val="32"/>
        </w:rPr>
        <w:t>须提交亲属关系的证明原件，亲属仅指直系亲属，即父母、子女、配偶、兄弟姐妹</w:t>
      </w:r>
    </w:p>
    <w:p w14:paraId="19C3CA09">
      <w:pPr>
        <w:numPr>
          <w:ilvl w:val="0"/>
          <w:numId w:val="2"/>
        </w:numPr>
        <w:rPr>
          <w:rFonts w:ascii="仿宋_GB2312" w:hAnsi="仿宋" w:eastAsia="仿宋_GB2312"/>
          <w:b/>
          <w:sz w:val="30"/>
          <w:szCs w:val="30"/>
        </w:rPr>
      </w:pPr>
      <w:r>
        <w:rPr>
          <w:rFonts w:hint="eastAsia" w:ascii="仿宋_GB2312" w:hAnsi="仿宋" w:eastAsia="仿宋_GB2312"/>
          <w:b/>
          <w:sz w:val="32"/>
          <w:szCs w:val="32"/>
        </w:rPr>
        <w:t>团队旅游 （原则上必须参加本省旅行团，除长期在外地工作、学习的可以申请参加外省旅游团）</w:t>
      </w:r>
    </w:p>
    <w:p w14:paraId="06778F97">
      <w:pPr>
        <w:numPr>
          <w:ilvl w:val="0"/>
          <w:numId w:val="2"/>
        </w:numPr>
        <w:rPr>
          <w:rFonts w:ascii="仿宋_GB2312" w:hAnsi="仿宋" w:eastAsia="仿宋_GB2312"/>
          <w:sz w:val="32"/>
          <w:szCs w:val="32"/>
        </w:rPr>
      </w:pPr>
      <w:r>
        <w:rPr>
          <w:rFonts w:hint="eastAsia" w:ascii="仿宋_GB2312" w:hAnsi="仿宋" w:eastAsia="仿宋_GB2312"/>
          <w:sz w:val="32"/>
          <w:szCs w:val="32"/>
        </w:rPr>
        <w:t>参加本省旅行团的必须出具有出国旅游经营权的旅行社出具的本人旅游发票原件、复印件及申请表</w:t>
      </w:r>
    </w:p>
    <w:p w14:paraId="0482B7AE">
      <w:pPr>
        <w:rPr>
          <w:rFonts w:ascii="仿宋_GB2312" w:hAnsi="仿宋" w:eastAsia="仿宋_GB2312"/>
          <w:sz w:val="32"/>
          <w:szCs w:val="32"/>
        </w:rPr>
      </w:pPr>
      <w:r>
        <w:rPr>
          <w:rFonts w:hint="eastAsia" w:ascii="仿宋_GB2312" w:hAnsi="仿宋" w:eastAsia="仿宋_GB2312"/>
          <w:sz w:val="32"/>
          <w:szCs w:val="32"/>
        </w:rPr>
        <w:t>□  参加外省旅游团的需提供以下材料：有出国旅游经营权旅行社的资质证明和参团发票并核验居住证.</w:t>
      </w:r>
    </w:p>
    <w:p w14:paraId="53B9D9CD">
      <w:pPr>
        <w:rPr>
          <w:rFonts w:ascii="仿宋_GB2312" w:hAnsi="仿宋" w:eastAsia="仿宋_GB2312"/>
          <w:sz w:val="32"/>
          <w:szCs w:val="32"/>
        </w:rPr>
      </w:pPr>
      <w:r>
        <w:rPr>
          <w:rFonts w:hint="eastAsia" w:ascii="仿宋_GB2312" w:hAnsi="仿宋" w:eastAsia="仿宋_GB2312"/>
          <w:b/>
          <w:sz w:val="32"/>
          <w:szCs w:val="32"/>
        </w:rPr>
        <w:t>留学（包括自费留学和国家公派留学）</w:t>
      </w:r>
    </w:p>
    <w:p w14:paraId="30ACAE9F">
      <w:pPr>
        <w:pStyle w:val="20"/>
        <w:numPr>
          <w:ilvl w:val="0"/>
          <w:numId w:val="2"/>
        </w:numPr>
        <w:ind w:firstLineChars="0"/>
        <w:rPr>
          <w:rFonts w:ascii="仿宋_GB2312" w:hAnsi="仿宋" w:eastAsia="仿宋_GB2312"/>
          <w:sz w:val="32"/>
          <w:szCs w:val="32"/>
        </w:rPr>
      </w:pPr>
      <w:r>
        <w:rPr>
          <w:rFonts w:hint="eastAsia" w:ascii="仿宋_GB2312" w:hAnsi="仿宋" w:eastAsia="仿宋_GB2312"/>
          <w:sz w:val="32"/>
          <w:szCs w:val="32"/>
        </w:rPr>
        <w:t>境外正规院校出具的入学通知书原件（须见到邮寄的信封）及复印件及正规有效中文翻译件、录取通知书需提供我驻外大使馆相关认证（所留学的国家、院校需出现在教育部教育涉外监管信息网上公布的国家、院校）</w:t>
      </w:r>
    </w:p>
    <w:p w14:paraId="70FEFF33">
      <w:pPr>
        <w:pStyle w:val="20"/>
        <w:numPr>
          <w:ilvl w:val="0"/>
          <w:numId w:val="2"/>
        </w:numPr>
        <w:ind w:firstLineChars="0"/>
        <w:rPr>
          <w:rFonts w:ascii="仿宋_GB2312" w:hAnsi="仿宋" w:eastAsia="仿宋_GB2312"/>
          <w:sz w:val="32"/>
          <w:szCs w:val="32"/>
        </w:rPr>
      </w:pPr>
      <w:r>
        <w:rPr>
          <w:rFonts w:hint="eastAsia" w:ascii="仿宋_GB2312" w:hAnsi="仿宋" w:eastAsia="仿宋_GB2312"/>
          <w:sz w:val="32"/>
          <w:szCs w:val="32"/>
        </w:rPr>
        <w:t>通过合法中介机构联系的出国留学，该中介机构出具的资质证明（教育部留学中介资质复印件加盖公章）、营业执照（营业执照副本加盖公章）、中介机构同意出国的介绍信（或与中介公司签订的合同原件及复印件）、高中毕业证及高中所在地教育部门的证明意见。（所留学的国家、院校、中介机构均需是教育部教育涉外监管信息网上所公布的国家、院校、中介机构）</w:t>
      </w:r>
    </w:p>
    <w:p w14:paraId="09B29E32">
      <w:pPr>
        <w:pStyle w:val="20"/>
        <w:numPr>
          <w:ilvl w:val="0"/>
          <w:numId w:val="2"/>
        </w:numPr>
        <w:ind w:firstLineChars="0"/>
        <w:rPr>
          <w:rFonts w:ascii="仿宋_GB2312" w:hAnsi="仿宋" w:eastAsia="仿宋_GB2312"/>
          <w:sz w:val="32"/>
          <w:szCs w:val="32"/>
        </w:rPr>
      </w:pPr>
      <w:r>
        <w:rPr>
          <w:rFonts w:hint="eastAsia" w:ascii="仿宋_GB2312" w:hAnsi="仿宋" w:eastAsia="仿宋_GB2312"/>
          <w:sz w:val="32"/>
          <w:szCs w:val="32"/>
        </w:rPr>
        <w:t>国家公派留学需提供省教育厅出具的相关证明（原件、复印件）包括名单及相关文件</w:t>
      </w:r>
    </w:p>
    <w:p w14:paraId="0E644035">
      <w:pPr>
        <w:rPr>
          <w:rFonts w:ascii="仿宋_GB2312" w:hAnsi="仿宋" w:eastAsia="仿宋_GB2312"/>
          <w:sz w:val="32"/>
          <w:szCs w:val="32"/>
        </w:rPr>
      </w:pPr>
      <w:r>
        <w:rPr>
          <w:rFonts w:hint="eastAsia" w:ascii="仿宋_GB2312" w:hAnsi="仿宋" w:eastAsia="仿宋_GB2312"/>
          <w:b/>
          <w:sz w:val="32"/>
          <w:szCs w:val="32"/>
        </w:rPr>
        <w:t>定居</w:t>
      </w:r>
    </w:p>
    <w:p w14:paraId="513A1F99">
      <w:pPr>
        <w:numPr>
          <w:ilvl w:val="0"/>
          <w:numId w:val="2"/>
        </w:numPr>
        <w:rPr>
          <w:rFonts w:ascii="仿宋_GB2312" w:hAnsi="仿宋" w:eastAsia="仿宋_GB2312"/>
          <w:sz w:val="32"/>
          <w:szCs w:val="32"/>
        </w:rPr>
      </w:pPr>
      <w:r>
        <w:rPr>
          <w:rFonts w:hint="eastAsia" w:ascii="仿宋_GB2312" w:hAnsi="仿宋" w:eastAsia="仿宋_GB2312"/>
          <w:sz w:val="32"/>
          <w:szCs w:val="32"/>
        </w:rPr>
        <w:t>前往国家政府主管机关或驻华使、领馆的定居许可证明（原件、复印件）</w:t>
      </w:r>
    </w:p>
    <w:p w14:paraId="5536CEF7">
      <w:pPr>
        <w:numPr>
          <w:ilvl w:val="0"/>
          <w:numId w:val="2"/>
        </w:numPr>
        <w:rPr>
          <w:rFonts w:ascii="仿宋_GB2312" w:hAnsi="仿宋" w:eastAsia="仿宋_GB2312"/>
          <w:sz w:val="32"/>
          <w:szCs w:val="32"/>
        </w:rPr>
      </w:pPr>
      <w:r>
        <w:rPr>
          <w:rFonts w:hint="eastAsia" w:ascii="仿宋_GB2312" w:hAnsi="仿宋" w:eastAsia="仿宋_GB2312"/>
          <w:sz w:val="32"/>
          <w:szCs w:val="32"/>
        </w:rPr>
        <w:t>结婚证、国外亲属有效身份证明及稳定居住证明</w:t>
      </w:r>
    </w:p>
    <w:p w14:paraId="72C5ECD9">
      <w:pPr>
        <w:numPr>
          <w:ilvl w:val="0"/>
          <w:numId w:val="2"/>
        </w:numPr>
        <w:rPr>
          <w:rFonts w:ascii="仿宋_GB2312" w:hAnsi="仿宋" w:eastAsia="仿宋_GB2312"/>
          <w:sz w:val="32"/>
          <w:szCs w:val="32"/>
        </w:rPr>
      </w:pPr>
      <w:r>
        <w:rPr>
          <w:rFonts w:hint="eastAsia" w:ascii="仿宋_GB2312" w:hAnsi="仿宋" w:eastAsia="仿宋_GB2312"/>
          <w:sz w:val="32"/>
          <w:szCs w:val="32"/>
        </w:rPr>
        <w:t>常住户口所在地省级民政部门出具的收养登记书、领养人的护照或其他身份证件（原件、复印件）</w:t>
      </w:r>
    </w:p>
    <w:p w14:paraId="103538AC">
      <w:pPr>
        <w:rPr>
          <w:rFonts w:ascii="仿宋_GB2312" w:hAnsi="仿宋" w:eastAsia="仿宋_GB2312"/>
          <w:b/>
          <w:sz w:val="32"/>
          <w:szCs w:val="32"/>
        </w:rPr>
      </w:pPr>
      <w:r>
        <w:rPr>
          <w:rFonts w:hint="eastAsia" w:ascii="仿宋_GB2312" w:hAnsi="仿宋" w:eastAsia="仿宋_GB2312"/>
          <w:b/>
          <w:sz w:val="32"/>
          <w:szCs w:val="32"/>
        </w:rPr>
        <w:t>应聘工作</w:t>
      </w:r>
    </w:p>
    <w:p w14:paraId="768D3D1F">
      <w:pPr>
        <w:numPr>
          <w:ilvl w:val="0"/>
          <w:numId w:val="2"/>
        </w:numPr>
        <w:rPr>
          <w:rFonts w:ascii="仿宋_GB2312" w:hAnsi="仿宋" w:eastAsia="仿宋_GB2312"/>
          <w:sz w:val="32"/>
          <w:szCs w:val="32"/>
        </w:rPr>
      </w:pPr>
      <w:r>
        <w:rPr>
          <w:rFonts w:hint="eastAsia" w:ascii="仿宋_GB2312" w:hAnsi="仿宋" w:eastAsia="仿宋_GB2312"/>
          <w:sz w:val="32"/>
          <w:szCs w:val="32"/>
        </w:rPr>
        <w:t>前往国的聘请、聘用单位或者雇主的雇佣、聘用证明和聘用单位签订的合同（原件、复印件）、聘书（原件、复印件）及取得相关手续的来源说明（原件、复印件）</w:t>
      </w:r>
    </w:p>
    <w:p w14:paraId="3E0E0938">
      <w:pPr>
        <w:rPr>
          <w:rFonts w:ascii="仿宋_GB2312" w:hAnsi="仿宋" w:eastAsia="仿宋_GB2312"/>
          <w:b/>
          <w:sz w:val="32"/>
          <w:szCs w:val="32"/>
        </w:rPr>
      </w:pPr>
      <w:r>
        <w:rPr>
          <w:rFonts w:hint="eastAsia" w:ascii="仿宋_GB2312" w:hAnsi="仿宋" w:eastAsia="仿宋_GB2312"/>
          <w:b/>
          <w:sz w:val="32"/>
          <w:szCs w:val="32"/>
        </w:rPr>
        <w:t>境外就业</w:t>
      </w:r>
    </w:p>
    <w:p w14:paraId="1E056652">
      <w:pPr>
        <w:numPr>
          <w:ilvl w:val="0"/>
          <w:numId w:val="2"/>
        </w:numPr>
        <w:rPr>
          <w:rFonts w:ascii="仿宋_GB2312" w:hAnsi="仿宋" w:eastAsia="仿宋_GB2312"/>
          <w:sz w:val="32"/>
          <w:szCs w:val="32"/>
        </w:rPr>
      </w:pPr>
      <w:r>
        <w:rPr>
          <w:rFonts w:hint="eastAsia" w:ascii="仿宋_GB2312" w:hAnsi="仿宋" w:eastAsia="仿宋_GB2312"/>
          <w:sz w:val="32"/>
          <w:szCs w:val="32"/>
        </w:rPr>
        <w:t>境外就业经营权的境外就业服务机构确认的申请人与境外雇主签订的就业合同</w:t>
      </w:r>
    </w:p>
    <w:p w14:paraId="128C0528">
      <w:pPr>
        <w:numPr>
          <w:ilvl w:val="0"/>
          <w:numId w:val="2"/>
        </w:numPr>
        <w:rPr>
          <w:rFonts w:ascii="仿宋_GB2312" w:hAnsi="仿宋" w:eastAsia="仿宋_GB2312"/>
          <w:sz w:val="32"/>
          <w:szCs w:val="32"/>
        </w:rPr>
      </w:pPr>
      <w:r>
        <w:rPr>
          <w:rFonts w:hint="eastAsia" w:ascii="仿宋_GB2312" w:hAnsi="仿宋" w:eastAsia="仿宋_GB2312"/>
          <w:sz w:val="32"/>
          <w:szCs w:val="32"/>
        </w:rPr>
        <w:t>境外就业公司的营业执照和国内公司的证明及营业执照、税务登记证、组织机构代码证</w:t>
      </w:r>
    </w:p>
    <w:p w14:paraId="4229CF40">
      <w:pPr>
        <w:numPr>
          <w:ilvl w:val="0"/>
          <w:numId w:val="2"/>
        </w:numPr>
        <w:rPr>
          <w:rFonts w:ascii="仿宋_GB2312" w:hAnsi="仿宋" w:eastAsia="仿宋_GB2312"/>
          <w:sz w:val="32"/>
          <w:szCs w:val="32"/>
        </w:rPr>
      </w:pPr>
      <w:r>
        <w:rPr>
          <w:rFonts w:hint="eastAsia" w:ascii="仿宋_GB2312" w:hAnsi="仿宋" w:eastAsia="仿宋_GB2312"/>
          <w:sz w:val="32"/>
          <w:szCs w:val="32"/>
        </w:rPr>
        <w:t>境外就业公司的邀请函</w:t>
      </w:r>
    </w:p>
    <w:p w14:paraId="0C158E93">
      <w:pPr>
        <w:rPr>
          <w:rFonts w:ascii="仿宋_GB2312" w:hAnsi="仿宋" w:eastAsia="仿宋_GB2312"/>
          <w:sz w:val="32"/>
          <w:szCs w:val="32"/>
        </w:rPr>
      </w:pPr>
      <w:r>
        <w:rPr>
          <w:rFonts w:hint="eastAsia" w:ascii="仿宋_GB2312" w:hAnsi="仿宋" w:eastAsia="仿宋_GB2312"/>
          <w:b/>
          <w:sz w:val="32"/>
          <w:szCs w:val="32"/>
        </w:rPr>
        <w:t>劳务</w:t>
      </w:r>
    </w:p>
    <w:p w14:paraId="3C7F2206">
      <w:pPr>
        <w:numPr>
          <w:ilvl w:val="0"/>
          <w:numId w:val="2"/>
        </w:numPr>
        <w:rPr>
          <w:rFonts w:ascii="仿宋_GB2312" w:hAnsi="仿宋" w:eastAsia="仿宋_GB2312"/>
          <w:sz w:val="32"/>
          <w:szCs w:val="32"/>
        </w:rPr>
      </w:pPr>
      <w:r>
        <w:rPr>
          <w:rFonts w:hint="eastAsia" w:ascii="仿宋_GB2312" w:hAnsi="仿宋" w:eastAsia="仿宋_GB2312"/>
          <w:sz w:val="32"/>
          <w:szCs w:val="32"/>
        </w:rPr>
        <w:t>外派劳务经营权的劳务公司出具的劳务项目说明书（须盖单位公章和负责人手签字），劳务合同（原件、复印件）由商务部批准的外派劳务经营权的劳务公司许可证（外省单位可提交复印件加盖单位公章）及复印件、营业执照（外省单位可提交复印件加盖单位公章）及复印件，劳务公司出具的同意劳务人员出国的介绍信。</w:t>
      </w:r>
    </w:p>
    <w:p w14:paraId="10E42BDD">
      <w:pPr>
        <w:numPr>
          <w:ilvl w:val="0"/>
          <w:numId w:val="2"/>
        </w:numPr>
        <w:rPr>
          <w:rFonts w:ascii="仿宋_GB2312" w:hAnsi="仿宋" w:eastAsia="仿宋_GB2312"/>
          <w:sz w:val="32"/>
          <w:szCs w:val="32"/>
        </w:rPr>
      </w:pPr>
      <w:r>
        <w:rPr>
          <w:rFonts w:hint="eastAsia" w:ascii="仿宋_GB2312" w:hAnsi="仿宋" w:eastAsia="仿宋_GB2312"/>
          <w:sz w:val="32"/>
          <w:szCs w:val="32"/>
        </w:rPr>
        <w:t>劳务备案审批表及劳务外派人员名单</w:t>
      </w:r>
    </w:p>
    <w:p w14:paraId="68C4B082">
      <w:pPr>
        <w:rPr>
          <w:rFonts w:ascii="仿宋_GB2312" w:hAnsi="仿宋" w:eastAsia="仿宋_GB2312"/>
          <w:sz w:val="32"/>
          <w:szCs w:val="32"/>
        </w:rPr>
      </w:pPr>
      <w:r>
        <w:rPr>
          <w:rFonts w:hint="eastAsia" w:ascii="仿宋_GB2312" w:hAnsi="仿宋" w:eastAsia="仿宋_GB2312"/>
          <w:b/>
          <w:sz w:val="32"/>
          <w:szCs w:val="32"/>
        </w:rPr>
        <w:t>商务</w:t>
      </w:r>
    </w:p>
    <w:p w14:paraId="47BFDF7C">
      <w:pPr>
        <w:numPr>
          <w:ilvl w:val="0"/>
          <w:numId w:val="2"/>
        </w:numPr>
        <w:rPr>
          <w:rFonts w:ascii="仿宋_GB2312" w:hAnsi="仿宋" w:eastAsia="仿宋_GB2312"/>
          <w:sz w:val="32"/>
          <w:szCs w:val="32"/>
        </w:rPr>
      </w:pPr>
      <w:r>
        <w:rPr>
          <w:rFonts w:hint="eastAsia" w:ascii="仿宋_GB2312" w:hAnsi="仿宋" w:eastAsia="仿宋_GB2312"/>
          <w:sz w:val="32"/>
          <w:szCs w:val="32"/>
        </w:rPr>
        <w:t>工商营业执照副本（外省单位可提交复印件加盖单位公章）及复印件</w:t>
      </w:r>
    </w:p>
    <w:p w14:paraId="2CCF337E">
      <w:pPr>
        <w:numPr>
          <w:ilvl w:val="0"/>
          <w:numId w:val="2"/>
        </w:numPr>
        <w:rPr>
          <w:rFonts w:ascii="仿宋_GB2312" w:hAnsi="仿宋" w:eastAsia="仿宋_GB2312"/>
          <w:sz w:val="32"/>
          <w:szCs w:val="32"/>
        </w:rPr>
      </w:pPr>
      <w:r>
        <w:rPr>
          <w:rFonts w:hint="eastAsia" w:ascii="仿宋_GB2312" w:hAnsi="仿宋" w:eastAsia="仿宋_GB2312"/>
          <w:sz w:val="32"/>
          <w:szCs w:val="32"/>
        </w:rPr>
        <w:t>单位为其缴纳的一年（含）以上社会保险凭证（原件、复印件）</w:t>
      </w:r>
    </w:p>
    <w:p w14:paraId="72212E00">
      <w:pPr>
        <w:numPr>
          <w:ilvl w:val="0"/>
          <w:numId w:val="2"/>
        </w:numPr>
        <w:rPr>
          <w:rFonts w:ascii="仿宋_GB2312" w:hAnsi="仿宋" w:eastAsia="仿宋_GB2312"/>
          <w:sz w:val="32"/>
          <w:szCs w:val="32"/>
        </w:rPr>
      </w:pPr>
      <w:r>
        <w:rPr>
          <w:rFonts w:hint="eastAsia" w:ascii="仿宋_GB2312" w:hAnsi="仿宋" w:eastAsia="仿宋_GB2312"/>
          <w:sz w:val="32"/>
          <w:szCs w:val="32"/>
        </w:rPr>
        <w:t>商务厅签发的对外贸易经营许可证和进出口贸易海关报关单等凭证（或当年与境外交易产生的银行汇款凭证和服务贸易、收益经常转移和部分资本项目对外支付证明）</w:t>
      </w:r>
    </w:p>
    <w:p w14:paraId="77AAC439">
      <w:pPr>
        <w:rPr>
          <w:rFonts w:ascii="仿宋_GB2312" w:hAnsi="仿宋" w:eastAsia="仿宋_GB2312"/>
          <w:b/>
          <w:sz w:val="32"/>
          <w:szCs w:val="32"/>
        </w:rPr>
      </w:pPr>
      <w:r>
        <w:rPr>
          <w:rFonts w:hint="eastAsia" w:ascii="仿宋_GB2312" w:hAnsi="仿宋" w:eastAsia="仿宋_GB2312"/>
          <w:b/>
          <w:sz w:val="32"/>
          <w:szCs w:val="32"/>
        </w:rPr>
        <w:t>其他证明材料</w:t>
      </w:r>
    </w:p>
    <w:p w14:paraId="105E452A">
      <w:pPr>
        <w:numPr>
          <w:ilvl w:val="0"/>
          <w:numId w:val="2"/>
        </w:numPr>
        <w:rPr>
          <w:rFonts w:ascii="仿宋_GB2312" w:hAnsi="仿宋" w:eastAsia="仿宋_GB2312"/>
          <w:sz w:val="32"/>
          <w:szCs w:val="32"/>
        </w:rPr>
      </w:pPr>
      <w:r>
        <w:rPr>
          <w:rFonts w:hint="eastAsia" w:ascii="仿宋_GB2312" w:hAnsi="仿宋" w:eastAsia="仿宋_GB2312"/>
          <w:sz w:val="32"/>
          <w:szCs w:val="32"/>
        </w:rPr>
        <w:t>其户口所在地的区、县级政府宗教部门出具意见</w:t>
      </w:r>
    </w:p>
    <w:p w14:paraId="56E64994">
      <w:pPr>
        <w:numPr>
          <w:ilvl w:val="0"/>
          <w:numId w:val="2"/>
        </w:numPr>
        <w:rPr>
          <w:rFonts w:ascii="仿宋_GB2312" w:hAnsi="仿宋" w:eastAsia="仿宋_GB2312"/>
          <w:sz w:val="32"/>
          <w:szCs w:val="32"/>
        </w:rPr>
      </w:pPr>
      <w:r>
        <w:rPr>
          <w:rFonts w:hint="eastAsia" w:ascii="仿宋_GB2312" w:hAnsi="仿宋" w:eastAsia="仿宋_GB2312"/>
          <w:sz w:val="32"/>
          <w:szCs w:val="32"/>
        </w:rPr>
        <w:t>省级政府宗教部门出具意见</w:t>
      </w:r>
    </w:p>
    <w:p w14:paraId="306D0CF3">
      <w:pPr>
        <w:numPr>
          <w:ilvl w:val="0"/>
          <w:numId w:val="2"/>
        </w:numPr>
        <w:rPr>
          <w:rFonts w:ascii="仿宋_GB2312" w:hAnsi="仿宋" w:eastAsia="仿宋_GB2312"/>
          <w:sz w:val="32"/>
          <w:szCs w:val="32"/>
        </w:rPr>
      </w:pPr>
      <w:r>
        <w:rPr>
          <w:rFonts w:hint="eastAsia" w:ascii="仿宋_GB2312" w:hAnsi="仿宋" w:eastAsia="仿宋_GB2312"/>
          <w:sz w:val="32"/>
          <w:szCs w:val="32"/>
        </w:rPr>
        <w:t>同级党委统战部门出具的意见</w:t>
      </w:r>
    </w:p>
    <w:p w14:paraId="25F8CF12">
      <w:pPr>
        <w:numPr>
          <w:ilvl w:val="0"/>
          <w:numId w:val="2"/>
        </w:numPr>
        <w:rPr>
          <w:rFonts w:ascii="仿宋_GB2312" w:hAnsi="仿宋" w:eastAsia="仿宋_GB2312"/>
          <w:sz w:val="32"/>
          <w:szCs w:val="32"/>
        </w:rPr>
      </w:pPr>
      <w:r>
        <w:rPr>
          <w:rFonts w:hint="eastAsia" w:ascii="仿宋_GB2312" w:hAnsi="仿宋" w:eastAsia="仿宋_GB2312"/>
          <w:sz w:val="32"/>
          <w:szCs w:val="32"/>
        </w:rPr>
        <w:t>统战、宗教和港澳台办公室的相关意见</w:t>
      </w:r>
    </w:p>
    <w:p w14:paraId="52C0BEF2">
      <w:pPr>
        <w:numPr>
          <w:ilvl w:val="0"/>
          <w:numId w:val="2"/>
        </w:numPr>
        <w:rPr>
          <w:rFonts w:ascii="仿宋_GB2312" w:hAnsi="仿宋" w:eastAsia="仿宋_GB2312"/>
          <w:sz w:val="32"/>
          <w:szCs w:val="32"/>
        </w:rPr>
      </w:pPr>
      <w:r>
        <w:rPr>
          <w:rFonts w:hint="eastAsia" w:ascii="仿宋_GB2312" w:hAnsi="仿宋" w:eastAsia="仿宋_GB2312"/>
          <w:sz w:val="32"/>
          <w:szCs w:val="32"/>
        </w:rPr>
        <w:t>所在单位组织人事部门出具意见</w:t>
      </w:r>
    </w:p>
    <w:p w14:paraId="470F1A9E">
      <w:pPr>
        <w:numPr>
          <w:ilvl w:val="0"/>
          <w:numId w:val="2"/>
        </w:numPr>
        <w:rPr>
          <w:rFonts w:ascii="仿宋_GB2312" w:hAnsi="仿宋" w:eastAsia="仿宋_GB2312"/>
          <w:sz w:val="32"/>
          <w:szCs w:val="32"/>
        </w:rPr>
      </w:pPr>
      <w:r>
        <w:rPr>
          <w:rFonts w:hint="eastAsia" w:ascii="仿宋_GB2312" w:hAnsi="仿宋" w:eastAsia="仿宋_GB2312"/>
          <w:sz w:val="32"/>
          <w:szCs w:val="32"/>
        </w:rPr>
        <w:t>派出所出具意见</w:t>
      </w:r>
    </w:p>
    <w:p w14:paraId="4221D097">
      <w:pPr>
        <w:numPr>
          <w:ilvl w:val="0"/>
          <w:numId w:val="2"/>
        </w:numPr>
        <w:rPr>
          <w:rFonts w:ascii="仿宋_GB2312" w:hAnsi="仿宋" w:eastAsia="仿宋_GB2312"/>
          <w:sz w:val="32"/>
          <w:szCs w:val="32"/>
        </w:rPr>
      </w:pPr>
      <w:r>
        <w:rPr>
          <w:rFonts w:hint="eastAsia" w:ascii="仿宋_GB2312" w:hAnsi="仿宋" w:eastAsia="仿宋_GB2312"/>
          <w:sz w:val="32"/>
          <w:szCs w:val="32"/>
        </w:rPr>
        <w:t>所在单位上级主管部门出具的意见</w:t>
      </w:r>
    </w:p>
    <w:p w14:paraId="32E22398">
      <w:pPr>
        <w:rPr>
          <w:rFonts w:ascii="仿宋_GB2312" w:hAnsi="仿宋" w:eastAsia="仿宋_GB2312"/>
          <w:b/>
          <w:sz w:val="32"/>
          <w:szCs w:val="32"/>
        </w:rPr>
      </w:pPr>
      <w:r>
        <w:rPr>
          <w:rFonts w:hint="eastAsia" w:ascii="仿宋_GB2312" w:hAnsi="仿宋" w:eastAsia="仿宋_GB2312"/>
          <w:b/>
          <w:sz w:val="32"/>
          <w:szCs w:val="32"/>
        </w:rPr>
        <w:t>申请往来港澳通行证相关材料（打√须补充提供）</w:t>
      </w:r>
    </w:p>
    <w:p w14:paraId="4A1E46A2">
      <w:pPr>
        <w:rPr>
          <w:rFonts w:ascii="仿宋_GB2312" w:hAnsi="仿宋" w:eastAsia="仿宋_GB2312" w:cs="宋体"/>
          <w:b/>
          <w:sz w:val="32"/>
          <w:szCs w:val="32"/>
        </w:rPr>
      </w:pPr>
      <w:r>
        <w:rPr>
          <w:rFonts w:hint="eastAsia" w:ascii="仿宋_GB2312" w:hAnsi="仿宋" w:eastAsia="仿宋_GB2312" w:cs="宋体"/>
          <w:bCs/>
          <w:sz w:val="32"/>
          <w:szCs w:val="32"/>
        </w:rPr>
        <w:t>团队旅游</w:t>
      </w:r>
    </w:p>
    <w:p w14:paraId="71D49AE1">
      <w:pPr>
        <w:numPr>
          <w:ilvl w:val="0"/>
          <w:numId w:val="2"/>
        </w:numPr>
        <w:rPr>
          <w:rFonts w:ascii="仿宋_GB2312" w:hAnsi="仿宋" w:eastAsia="仿宋_GB2312"/>
          <w:sz w:val="32"/>
          <w:szCs w:val="32"/>
        </w:rPr>
      </w:pPr>
      <w:r>
        <w:rPr>
          <w:rFonts w:hint="eastAsia" w:ascii="仿宋_GB2312" w:hAnsi="仿宋" w:eastAsia="仿宋_GB2312"/>
          <w:sz w:val="32"/>
          <w:szCs w:val="32"/>
        </w:rPr>
        <w:t>须本人携带身份证（原件、复印件）、照片（1张2寸、彩照、白底、正面、免冠）、</w:t>
      </w:r>
    </w:p>
    <w:p w14:paraId="1D4DABA8">
      <w:pPr>
        <w:numPr>
          <w:ilvl w:val="0"/>
          <w:numId w:val="2"/>
        </w:numPr>
        <w:rPr>
          <w:rFonts w:ascii="仿宋_GB2312" w:hAnsi="仿宋" w:eastAsia="仿宋_GB2312"/>
          <w:sz w:val="32"/>
          <w:szCs w:val="32"/>
        </w:rPr>
      </w:pPr>
      <w:r>
        <w:rPr>
          <w:rFonts w:hint="eastAsia" w:ascii="仿宋_GB2312" w:hAnsi="仿宋" w:eastAsia="仿宋_GB2312"/>
          <w:sz w:val="32"/>
          <w:szCs w:val="32"/>
        </w:rPr>
        <w:t>未满16周岁申请人须提交出生证明、户籍所在地开出带有照片的户籍证明、照片（1张2寸、彩照、白底、正面、免冠）、监护人父母双方持有效身份证件（原件、复印件）陪同办理</w:t>
      </w:r>
    </w:p>
    <w:p w14:paraId="12B7547B">
      <w:pPr>
        <w:rPr>
          <w:rFonts w:ascii="仿宋_GB2312" w:hAnsi="仿宋" w:eastAsia="仿宋_GB2312"/>
          <w:sz w:val="32"/>
          <w:szCs w:val="32"/>
        </w:rPr>
      </w:pPr>
      <w:r>
        <w:rPr>
          <w:rFonts w:hint="eastAsia" w:ascii="仿宋_GB2312" w:hAnsi="仿宋" w:eastAsia="仿宋_GB2312"/>
          <w:sz w:val="32"/>
          <w:szCs w:val="32"/>
        </w:rPr>
        <w:t>探亲</w:t>
      </w:r>
    </w:p>
    <w:p w14:paraId="192EDA8E">
      <w:pPr>
        <w:numPr>
          <w:ilvl w:val="0"/>
          <w:numId w:val="2"/>
        </w:numPr>
        <w:rPr>
          <w:rFonts w:ascii="仿宋_GB2312" w:hAnsi="仿宋" w:eastAsia="仿宋_GB2312"/>
          <w:sz w:val="32"/>
          <w:szCs w:val="32"/>
        </w:rPr>
      </w:pPr>
      <w:r>
        <w:rPr>
          <w:rFonts w:hint="eastAsia" w:ascii="仿宋_GB2312" w:hAnsi="仿宋" w:eastAsia="仿宋_GB2312"/>
          <w:sz w:val="32"/>
          <w:szCs w:val="32"/>
        </w:rPr>
        <w:t>港澳亲属的身份证和回乡证的复印件</w:t>
      </w:r>
    </w:p>
    <w:p w14:paraId="71741511">
      <w:pPr>
        <w:numPr>
          <w:ilvl w:val="0"/>
          <w:numId w:val="2"/>
        </w:numPr>
        <w:rPr>
          <w:rFonts w:ascii="仿宋_GB2312" w:hAnsi="仿宋" w:eastAsia="仿宋_GB2312"/>
          <w:sz w:val="32"/>
          <w:szCs w:val="32"/>
        </w:rPr>
      </w:pPr>
      <w:r>
        <w:rPr>
          <w:rFonts w:hint="eastAsia" w:ascii="仿宋_GB2312" w:hAnsi="仿宋" w:eastAsia="仿宋_GB2312"/>
          <w:sz w:val="32"/>
          <w:szCs w:val="32"/>
        </w:rPr>
        <w:t>须提交能够证实亲属关系的证明原件及复印件</w:t>
      </w:r>
    </w:p>
    <w:p w14:paraId="690AA747">
      <w:pPr>
        <w:rPr>
          <w:rFonts w:ascii="仿宋_GB2312" w:hAnsi="仿宋" w:eastAsia="仿宋_GB2312"/>
          <w:sz w:val="32"/>
          <w:szCs w:val="32"/>
        </w:rPr>
      </w:pPr>
      <w:r>
        <w:rPr>
          <w:rFonts w:hint="eastAsia" w:ascii="仿宋_GB2312" w:hAnsi="仿宋" w:eastAsia="仿宋_GB2312"/>
          <w:sz w:val="32"/>
          <w:szCs w:val="32"/>
        </w:rPr>
        <w:t>商务</w:t>
      </w:r>
    </w:p>
    <w:p w14:paraId="20C3A5C6">
      <w:pPr>
        <w:numPr>
          <w:ilvl w:val="0"/>
          <w:numId w:val="2"/>
        </w:numPr>
        <w:rPr>
          <w:rFonts w:ascii="仿宋_GB2312" w:hAnsi="仿宋" w:eastAsia="仿宋_GB2312"/>
          <w:sz w:val="32"/>
          <w:szCs w:val="32"/>
        </w:rPr>
      </w:pPr>
      <w:r>
        <w:rPr>
          <w:rFonts w:hint="eastAsia" w:ascii="仿宋_GB2312" w:hAnsi="仿宋" w:eastAsia="仿宋_GB2312"/>
          <w:sz w:val="32"/>
          <w:szCs w:val="32"/>
        </w:rPr>
        <w:t>工商营业执照副本和税务登记证（原件、复印件）</w:t>
      </w:r>
    </w:p>
    <w:p w14:paraId="3A22C1D6">
      <w:pPr>
        <w:numPr>
          <w:ilvl w:val="0"/>
          <w:numId w:val="2"/>
        </w:numPr>
        <w:rPr>
          <w:rFonts w:ascii="仿宋_GB2312" w:hAnsi="仿宋" w:eastAsia="仿宋_GB2312"/>
          <w:sz w:val="32"/>
          <w:szCs w:val="32"/>
        </w:rPr>
      </w:pPr>
      <w:r>
        <w:rPr>
          <w:rFonts w:hint="eastAsia" w:ascii="仿宋_GB2312" w:hAnsi="仿宋" w:eastAsia="仿宋_GB2312"/>
          <w:sz w:val="32"/>
          <w:szCs w:val="32"/>
        </w:rPr>
        <w:t>港澳商务邀请函（原件、复印件）</w:t>
      </w:r>
    </w:p>
    <w:p w14:paraId="696779B8">
      <w:pPr>
        <w:rPr>
          <w:rFonts w:ascii="仿宋_GB2312" w:hAnsi="仿宋" w:eastAsia="仿宋_GB2312"/>
          <w:sz w:val="32"/>
          <w:szCs w:val="32"/>
        </w:rPr>
      </w:pPr>
      <w:r>
        <w:rPr>
          <w:rFonts w:hint="eastAsia" w:ascii="仿宋_GB2312" w:hAnsi="仿宋" w:eastAsia="仿宋_GB2312"/>
          <w:sz w:val="32"/>
          <w:szCs w:val="32"/>
        </w:rPr>
        <w:t>其他</w:t>
      </w:r>
    </w:p>
    <w:p w14:paraId="00532206">
      <w:pPr>
        <w:numPr>
          <w:ilvl w:val="0"/>
          <w:numId w:val="2"/>
        </w:numPr>
        <w:rPr>
          <w:rFonts w:ascii="仿宋_GB2312" w:hAnsi="仿宋" w:eastAsia="仿宋_GB2312"/>
          <w:sz w:val="32"/>
          <w:szCs w:val="32"/>
        </w:rPr>
      </w:pPr>
      <w:r>
        <w:rPr>
          <w:rFonts w:hint="eastAsia" w:ascii="仿宋_GB2312" w:hAnsi="仿宋" w:eastAsia="仿宋_GB2312"/>
          <w:sz w:val="32"/>
          <w:szCs w:val="32"/>
        </w:rPr>
        <w:t>提交与其他类事由相应的证明材料（原件、复印件）</w:t>
      </w:r>
    </w:p>
    <w:p w14:paraId="77BDF1CE">
      <w:pPr>
        <w:numPr>
          <w:ilvl w:val="0"/>
          <w:numId w:val="2"/>
        </w:numPr>
        <w:rPr>
          <w:rFonts w:ascii="仿宋_GB2312" w:hAnsi="仿宋" w:eastAsia="仿宋_GB2312"/>
          <w:sz w:val="32"/>
          <w:szCs w:val="32"/>
        </w:rPr>
      </w:pPr>
      <w:r>
        <w:rPr>
          <w:rFonts w:hint="eastAsia" w:ascii="仿宋_GB2312" w:hAnsi="仿宋" w:eastAsia="仿宋_GB2312"/>
          <w:sz w:val="32"/>
          <w:szCs w:val="32"/>
        </w:rPr>
        <w:t>香港（澳门）入境事务处签发的就学、就业、培训等相应的进入许可（原件、复印件）</w:t>
      </w:r>
    </w:p>
    <w:p w14:paraId="35E5CF05">
      <w:pPr>
        <w:numPr>
          <w:ilvl w:val="0"/>
          <w:numId w:val="2"/>
        </w:numPr>
        <w:rPr>
          <w:rFonts w:ascii="仿宋_GB2312" w:hAnsi="仿宋" w:eastAsia="仿宋_GB2312"/>
          <w:sz w:val="32"/>
          <w:szCs w:val="32"/>
        </w:rPr>
      </w:pPr>
      <w:r>
        <w:rPr>
          <w:rFonts w:hint="eastAsia" w:ascii="仿宋_GB2312" w:hAnsi="仿宋" w:eastAsia="仿宋_GB2312"/>
          <w:sz w:val="32"/>
          <w:szCs w:val="32"/>
        </w:rPr>
        <w:t>暂住证（原件、复印件）</w:t>
      </w:r>
    </w:p>
    <w:p w14:paraId="0C1A604D">
      <w:pPr>
        <w:numPr>
          <w:ilvl w:val="0"/>
          <w:numId w:val="2"/>
        </w:numPr>
        <w:rPr>
          <w:rFonts w:ascii="仿宋_GB2312" w:hAnsi="仿宋" w:eastAsia="仿宋_GB2312"/>
          <w:sz w:val="32"/>
          <w:szCs w:val="32"/>
        </w:rPr>
      </w:pPr>
      <w:r>
        <w:rPr>
          <w:rFonts w:hint="eastAsia" w:ascii="仿宋_GB2312" w:hAnsi="仿宋" w:eastAsia="仿宋_GB2312"/>
          <w:sz w:val="32"/>
          <w:szCs w:val="32"/>
        </w:rPr>
        <w:t>提交单位同意赴港澳地区介绍信</w:t>
      </w:r>
    </w:p>
    <w:p w14:paraId="65D15ED0">
      <w:pPr>
        <w:numPr>
          <w:ilvl w:val="0"/>
          <w:numId w:val="2"/>
        </w:numPr>
        <w:rPr>
          <w:rFonts w:ascii="仿宋_GB2312" w:hAnsi="仿宋" w:eastAsia="仿宋_GB2312"/>
          <w:sz w:val="32"/>
          <w:szCs w:val="32"/>
        </w:rPr>
      </w:pPr>
      <w:r>
        <w:rPr>
          <w:rFonts w:hint="eastAsia" w:ascii="仿宋_GB2312" w:hAnsi="仿宋" w:eastAsia="仿宋_GB2312"/>
          <w:sz w:val="32"/>
          <w:szCs w:val="32"/>
        </w:rPr>
        <w:t>单位为其缴纳的社会保险凭证（原件、复印件）</w:t>
      </w:r>
    </w:p>
    <w:p w14:paraId="6E7C2A32">
      <w:pPr>
        <w:rPr>
          <w:rFonts w:ascii="仿宋_GB2312" w:hAnsi="仿宋" w:eastAsia="仿宋_GB2312"/>
          <w:b/>
          <w:sz w:val="32"/>
          <w:szCs w:val="32"/>
        </w:rPr>
      </w:pPr>
      <w:r>
        <w:rPr>
          <w:rFonts w:hint="eastAsia" w:ascii="仿宋_GB2312" w:hAnsi="仿宋" w:eastAsia="仿宋_GB2312"/>
          <w:b/>
          <w:sz w:val="32"/>
          <w:szCs w:val="32"/>
        </w:rPr>
        <w:t>申请大陆居民赴台湾证明材料（打√须补充提供）</w:t>
      </w:r>
    </w:p>
    <w:p w14:paraId="204BE8EE">
      <w:pPr>
        <w:numPr>
          <w:ilvl w:val="0"/>
          <w:numId w:val="2"/>
        </w:numPr>
        <w:rPr>
          <w:rFonts w:ascii="仿宋_GB2312" w:hAnsi="仿宋" w:eastAsia="仿宋_GB2312"/>
          <w:sz w:val="32"/>
          <w:szCs w:val="32"/>
        </w:rPr>
      </w:pPr>
      <w:r>
        <w:rPr>
          <w:rFonts w:hint="eastAsia" w:ascii="仿宋_GB2312" w:hAnsi="仿宋" w:eastAsia="仿宋_GB2312"/>
          <w:sz w:val="32"/>
          <w:szCs w:val="32"/>
        </w:rPr>
        <w:t>须本人携身份证（原件、复印件）、户口簿（原件、复印件）、照片（1张2寸、彩照、白底、正面、免冠）</w:t>
      </w:r>
    </w:p>
    <w:p w14:paraId="65BBCC85">
      <w:pPr>
        <w:numPr>
          <w:ilvl w:val="0"/>
          <w:numId w:val="2"/>
        </w:numPr>
        <w:rPr>
          <w:rFonts w:ascii="仿宋_GB2312" w:hAnsi="仿宋" w:eastAsia="仿宋_GB2312"/>
          <w:sz w:val="32"/>
          <w:szCs w:val="32"/>
        </w:rPr>
      </w:pPr>
      <w:r>
        <w:rPr>
          <w:rFonts w:hint="eastAsia" w:ascii="仿宋_GB2312" w:hAnsi="仿宋" w:eastAsia="仿宋_GB2312"/>
          <w:sz w:val="32"/>
          <w:szCs w:val="32"/>
        </w:rPr>
        <w:t>未满16周岁申请人须提交出生证明、户籍所在地开出带有照片的户籍证明、照片（1张2寸、彩照、白底、正面、免冠）、监护人父母双方持有效身份证件（原件、复印件）陪同办理</w:t>
      </w:r>
    </w:p>
    <w:p w14:paraId="28C4C7F9">
      <w:pPr>
        <w:numPr>
          <w:ilvl w:val="0"/>
          <w:numId w:val="2"/>
        </w:numPr>
        <w:rPr>
          <w:rFonts w:ascii="仿宋_GB2312" w:hAnsi="仿宋" w:eastAsia="仿宋_GB2312"/>
          <w:sz w:val="32"/>
          <w:szCs w:val="32"/>
        </w:rPr>
      </w:pPr>
      <w:r>
        <w:rPr>
          <w:rFonts w:hint="eastAsia" w:ascii="仿宋_GB2312" w:hAnsi="仿宋" w:eastAsia="仿宋_GB2312"/>
          <w:sz w:val="32"/>
          <w:szCs w:val="32"/>
        </w:rPr>
        <w:t>有效的入台许可证明（原件、复印件）</w:t>
      </w:r>
    </w:p>
    <w:p w14:paraId="5B85E2BC">
      <w:pPr>
        <w:numPr>
          <w:ilvl w:val="0"/>
          <w:numId w:val="2"/>
        </w:numPr>
        <w:rPr>
          <w:rFonts w:ascii="仿宋_GB2312" w:hAnsi="仿宋" w:eastAsia="仿宋_GB2312"/>
          <w:sz w:val="32"/>
          <w:szCs w:val="32"/>
        </w:rPr>
      </w:pPr>
      <w:r>
        <w:rPr>
          <w:rFonts w:hint="eastAsia" w:ascii="仿宋_GB2312" w:hAnsi="仿宋" w:eastAsia="仿宋_GB2312"/>
          <w:sz w:val="32"/>
          <w:szCs w:val="32"/>
        </w:rPr>
        <w:t>提交国务院台办“赴台批件”原件，或经省港澳台办公室确认盖章的复印件</w:t>
      </w:r>
    </w:p>
    <w:p w14:paraId="461DCB72">
      <w:pPr>
        <w:numPr>
          <w:ilvl w:val="0"/>
          <w:numId w:val="2"/>
        </w:numPr>
        <w:rPr>
          <w:rFonts w:ascii="仿宋_GB2312" w:hAnsi="仿宋" w:eastAsia="仿宋_GB2312"/>
          <w:sz w:val="32"/>
          <w:szCs w:val="32"/>
        </w:rPr>
      </w:pPr>
      <w:r>
        <w:rPr>
          <w:rFonts w:hint="eastAsia" w:ascii="仿宋_GB2312" w:hAnsi="仿宋" w:eastAsia="仿宋_GB2312"/>
          <w:sz w:val="32"/>
          <w:szCs w:val="32"/>
        </w:rPr>
        <w:t>派出所出具意见</w:t>
      </w:r>
    </w:p>
    <w:p w14:paraId="00988BC2">
      <w:pPr>
        <w:numPr>
          <w:ilvl w:val="0"/>
          <w:numId w:val="2"/>
        </w:numPr>
        <w:rPr>
          <w:rFonts w:ascii="仿宋_GB2312" w:hAnsi="仿宋" w:eastAsia="仿宋_GB2312"/>
          <w:sz w:val="32"/>
          <w:szCs w:val="32"/>
        </w:rPr>
      </w:pPr>
      <w:r>
        <w:rPr>
          <w:rFonts w:hint="eastAsia" w:ascii="仿宋_GB2312" w:hAnsi="仿宋" w:eastAsia="仿宋_GB2312"/>
          <w:sz w:val="32"/>
          <w:szCs w:val="32"/>
        </w:rPr>
        <w:t>学校录取通知书</w:t>
      </w:r>
    </w:p>
    <w:p w14:paraId="6CE7D162">
      <w:pPr>
        <w:numPr>
          <w:ilvl w:val="0"/>
          <w:numId w:val="2"/>
        </w:numPr>
        <w:rPr>
          <w:rFonts w:ascii="仿宋_GB2312" w:hAnsi="仿宋" w:eastAsia="仿宋_GB2312"/>
          <w:sz w:val="32"/>
          <w:szCs w:val="32"/>
        </w:rPr>
      </w:pPr>
      <w:r>
        <w:rPr>
          <w:rFonts w:hint="eastAsia" w:ascii="仿宋_GB2312" w:hAnsi="仿宋" w:eastAsia="仿宋_GB2312"/>
          <w:sz w:val="32"/>
          <w:szCs w:val="32"/>
        </w:rPr>
        <w:t>由省或市台办出具的赴台学习证明</w:t>
      </w:r>
    </w:p>
    <w:p w14:paraId="733F2601">
      <w:pPr>
        <w:rPr>
          <w:rFonts w:ascii="仿宋_GB2312" w:hAnsi="仿宋" w:eastAsia="仿宋_GB2312"/>
          <w:b/>
          <w:bCs/>
          <w:sz w:val="30"/>
          <w:szCs w:val="30"/>
        </w:rPr>
      </w:pPr>
      <w:r>
        <w:rPr>
          <w:rFonts w:hint="eastAsia" w:ascii="仿宋_GB2312" w:hAnsi="仿宋" w:eastAsia="仿宋_GB2312"/>
          <w:b/>
          <w:bCs/>
          <w:sz w:val="30"/>
          <w:szCs w:val="30"/>
        </w:rPr>
        <w:t>其他证明材料</w:t>
      </w:r>
    </w:p>
    <w:p w14:paraId="3100C37A">
      <w:pPr>
        <w:numPr>
          <w:ilvl w:val="0"/>
          <w:numId w:val="2"/>
        </w:numPr>
        <w:rPr>
          <w:rFonts w:ascii="仿宋_GB2312" w:hAnsi="仿宋" w:eastAsia="仿宋_GB2312"/>
          <w:sz w:val="32"/>
          <w:szCs w:val="32"/>
        </w:rPr>
      </w:pPr>
      <w:r>
        <w:rPr>
          <w:rFonts w:hint="eastAsia" w:ascii="仿宋_GB2312" w:hAnsi="仿宋" w:eastAsia="仿宋_GB2312"/>
          <w:sz w:val="32"/>
          <w:szCs w:val="32"/>
        </w:rPr>
        <w:t xml:space="preserve">其户口所在地的县级政府宗教部门出具意见        </w:t>
      </w:r>
    </w:p>
    <w:p w14:paraId="0CB98E6D">
      <w:pPr>
        <w:numPr>
          <w:ilvl w:val="0"/>
          <w:numId w:val="2"/>
        </w:numPr>
        <w:rPr>
          <w:rFonts w:ascii="仿宋_GB2312" w:hAnsi="仿宋" w:eastAsia="仿宋_GB2312"/>
          <w:sz w:val="32"/>
          <w:szCs w:val="32"/>
        </w:rPr>
      </w:pPr>
      <w:r>
        <w:rPr>
          <w:rFonts w:hint="eastAsia" w:ascii="仿宋_GB2312" w:hAnsi="仿宋" w:eastAsia="仿宋_GB2312"/>
          <w:sz w:val="32"/>
          <w:szCs w:val="32"/>
        </w:rPr>
        <w:t>统战、宗教和港澳台办公室的相关意见</w:t>
      </w:r>
    </w:p>
    <w:p w14:paraId="518D28DB">
      <w:pPr>
        <w:numPr>
          <w:ilvl w:val="0"/>
          <w:numId w:val="2"/>
        </w:numPr>
        <w:rPr>
          <w:rFonts w:ascii="仿宋_GB2312" w:hAnsi="仿宋" w:eastAsia="仿宋_GB2312"/>
          <w:sz w:val="32"/>
          <w:szCs w:val="32"/>
        </w:rPr>
      </w:pPr>
      <w:r>
        <w:rPr>
          <w:rFonts w:hint="eastAsia" w:ascii="仿宋_GB2312" w:hAnsi="仿宋" w:eastAsia="仿宋_GB2312"/>
          <w:sz w:val="32"/>
          <w:szCs w:val="32"/>
        </w:rPr>
        <w:t xml:space="preserve">州、市、地级政府宗教部门出具意见             </w:t>
      </w:r>
    </w:p>
    <w:p w14:paraId="0095E47C">
      <w:pPr>
        <w:numPr>
          <w:ilvl w:val="0"/>
          <w:numId w:val="2"/>
        </w:numPr>
        <w:rPr>
          <w:rFonts w:ascii="仿宋_GB2312" w:hAnsi="仿宋" w:eastAsia="仿宋_GB2312"/>
          <w:sz w:val="32"/>
          <w:szCs w:val="32"/>
        </w:rPr>
      </w:pPr>
      <w:r>
        <w:rPr>
          <w:rFonts w:hint="eastAsia" w:ascii="仿宋_GB2312" w:hAnsi="仿宋" w:eastAsia="仿宋_GB2312"/>
          <w:sz w:val="32"/>
          <w:szCs w:val="32"/>
        </w:rPr>
        <w:t>所在单位组织人事出具意见</w:t>
      </w:r>
    </w:p>
    <w:p w14:paraId="2B29D9D2">
      <w:pPr>
        <w:numPr>
          <w:ilvl w:val="0"/>
          <w:numId w:val="2"/>
        </w:numPr>
        <w:rPr>
          <w:rFonts w:ascii="仿宋_GB2312" w:hAnsi="仿宋" w:eastAsia="仿宋_GB2312"/>
          <w:sz w:val="32"/>
          <w:szCs w:val="32"/>
        </w:rPr>
      </w:pPr>
      <w:r>
        <w:rPr>
          <w:rFonts w:hint="eastAsia" w:ascii="仿宋_GB2312" w:hAnsi="仿宋" w:eastAsia="仿宋_GB2312"/>
          <w:sz w:val="32"/>
          <w:szCs w:val="32"/>
        </w:rPr>
        <w:t xml:space="preserve">省级政府宗教部门出具意见                    </w:t>
      </w:r>
    </w:p>
    <w:p w14:paraId="03264C52">
      <w:pPr>
        <w:numPr>
          <w:ilvl w:val="0"/>
          <w:numId w:val="2"/>
        </w:numPr>
        <w:rPr>
          <w:rFonts w:ascii="仿宋_GB2312" w:hAnsi="仿宋" w:eastAsia="仿宋_GB2312"/>
          <w:sz w:val="32"/>
          <w:szCs w:val="32"/>
        </w:rPr>
      </w:pPr>
      <w:r>
        <w:rPr>
          <w:rFonts w:hint="eastAsia" w:ascii="仿宋_GB2312" w:hAnsi="仿宋" w:eastAsia="仿宋_GB2312"/>
          <w:sz w:val="32"/>
          <w:szCs w:val="32"/>
        </w:rPr>
        <w:t xml:space="preserve"> 所在单位上级主管部门出具的意见</w:t>
      </w:r>
    </w:p>
    <w:p w14:paraId="49AF84C5">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四、办理流程（以网上受理示例）</w:t>
      </w:r>
    </w:p>
    <w:p w14:paraId="5B73E5E5">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（一）网上受理（申请对象自己或者代办点上传资料）：</w:t>
      </w:r>
    </w:p>
    <w:p w14:paraId="1686ED6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1．系统确认申请人申请材料齐全、符合法定形式后，予以正式受理。启动“前台通”或自动申请一体机进行申请。</w:t>
      </w:r>
    </w:p>
    <w:p w14:paraId="5A030D48">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2．受理人将申请人的信息输入青海省出入境管理系统进行网络受理。</w:t>
      </w:r>
    </w:p>
    <w:p w14:paraId="31727D3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3.受理人将申报人的申请材料，通过“高扫仪”输入计算机，作为审核流程的电子附件存入服务器，以备查询和存档。</w:t>
      </w:r>
    </w:p>
    <w:p w14:paraId="28A60D1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4．受理后将流程提交到审核人员（出入境管理大队大队长）处审核，审核完毕后移交至海东市出入境管理处审批。</w:t>
      </w:r>
    </w:p>
    <w:p w14:paraId="1FD58C5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（二）批准（审核资料后批准）：海东市市公安局局出入境管理处处长审批。</w:t>
      </w:r>
    </w:p>
    <w:p w14:paraId="5B10F1F3">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1．确认申请资料是否完备，是否符合条件，相关盖章签字是否清晰有效。</w:t>
      </w:r>
    </w:p>
    <w:p w14:paraId="2E35A21E">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2．确认无误，符合条件的移交至青海省公安厅出入境管理局进行核对、质证；不符合条件的退回。</w:t>
      </w:r>
    </w:p>
    <w:p w14:paraId="7A0F56D0">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（三）办结（制证、发证）：青海省公安厅出入境管理局制证、发证。</w:t>
      </w:r>
    </w:p>
    <w:p w14:paraId="0A092022">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青海省公安厅出入境管理局在接收到审批意见后，</w:t>
      </w:r>
    </w:p>
    <w:p w14:paraId="753A6D16">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1核对信息</w:t>
      </w:r>
    </w:p>
    <w:p w14:paraId="53FBCFA4">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2.配发证件号码</w:t>
      </w:r>
    </w:p>
    <w:p w14:paraId="0E8D12C4">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3.制证</w:t>
      </w:r>
    </w:p>
    <w:p w14:paraId="3FBB5ACA">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4.发放证件</w:t>
      </w:r>
    </w:p>
    <w:p w14:paraId="47E4CD97">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五、办理时限</w:t>
      </w:r>
    </w:p>
    <w:p w14:paraId="1246DF69">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1．法定时限：10个有效工作日</w:t>
      </w:r>
    </w:p>
    <w:p w14:paraId="276D7BF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2．承诺时限：10个有效工作日</w:t>
      </w:r>
    </w:p>
    <w:p w14:paraId="67EA3209">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六、收费依据、收费标准</w:t>
      </w:r>
    </w:p>
    <w:p w14:paraId="2151C42E">
      <w:pPr>
        <w:pStyle w:val="9"/>
        <w:shd w:val="clear" w:color="auto" w:fill="FFFFFF"/>
        <w:spacing w:before="0" w:beforeAutospacing="0" w:after="0" w:afterAutospacing="0" w:line="600" w:lineRule="exact"/>
        <w:ind w:firstLine="643" w:firstLineChars="200"/>
        <w:rPr>
          <w:rFonts w:ascii="仿宋_GB2312" w:hAnsi="仿宋" w:eastAsia="仿宋_GB2312"/>
          <w:kern w:val="2"/>
          <w:sz w:val="32"/>
          <w:szCs w:val="32"/>
        </w:rPr>
      </w:pPr>
      <w:r>
        <w:rPr>
          <w:rFonts w:hint="eastAsia" w:ascii="仿宋_GB2312" w:hAnsi="仿宋" w:eastAsia="仿宋_GB2312"/>
          <w:b/>
          <w:kern w:val="2"/>
          <w:sz w:val="32"/>
          <w:szCs w:val="32"/>
        </w:rPr>
        <w:t>收费标准</w:t>
      </w:r>
      <w:r>
        <w:rPr>
          <w:rFonts w:hint="eastAsia" w:ascii="仿宋_GB2312" w:hAnsi="仿宋" w:eastAsia="仿宋_GB2312"/>
          <w:kern w:val="2"/>
          <w:sz w:val="32"/>
          <w:szCs w:val="32"/>
        </w:rPr>
        <w:t>：普通护照200元/件、护照加注20元/项次；往来港澳通行证（工本费）100元/件、一次签注20元/项次，多次签注100元/项次；大陆居民往来台湾通行证（工本费）30元/件、一次签注20元/项次、多次签注100元/项次。</w:t>
      </w:r>
    </w:p>
    <w:p w14:paraId="621FF11E">
      <w:pPr>
        <w:pStyle w:val="9"/>
        <w:shd w:val="clear" w:color="auto" w:fill="FFFFFF"/>
        <w:spacing w:before="0" w:beforeAutospacing="0" w:after="0" w:afterAutospacing="0" w:line="600" w:lineRule="exact"/>
        <w:ind w:firstLine="643" w:firstLineChars="200"/>
        <w:rPr>
          <w:rFonts w:ascii="仿宋_GB2312" w:hAnsi="仿宋" w:eastAsia="仿宋_GB2312"/>
          <w:kern w:val="2"/>
          <w:sz w:val="32"/>
          <w:szCs w:val="32"/>
        </w:rPr>
      </w:pPr>
      <w:r>
        <w:rPr>
          <w:rFonts w:hint="eastAsia" w:ascii="仿宋_GB2312" w:hAnsi="仿宋" w:eastAsia="仿宋_GB2312"/>
          <w:b/>
          <w:kern w:val="2"/>
          <w:sz w:val="32"/>
          <w:szCs w:val="32"/>
        </w:rPr>
        <w:t>收费依据：</w:t>
      </w:r>
      <w:r>
        <w:rPr>
          <w:rFonts w:hint="eastAsia" w:ascii="仿宋_GB2312" w:hAnsi="仿宋" w:eastAsia="仿宋_GB2312"/>
          <w:kern w:val="2"/>
          <w:sz w:val="32"/>
          <w:szCs w:val="32"/>
        </w:rPr>
        <w:t>《国家计委、财政部关于调整新版因私护照收费标准的通知》计价〔2000〕293号。</w:t>
      </w:r>
    </w:p>
    <w:p w14:paraId="03ECE77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《国家物价局、财政部关于调整出入境证件收费标准的复函》价费字〔1993〕164号。</w:t>
      </w:r>
    </w:p>
    <w:p w14:paraId="2527DDE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《国家计委、财政部关于往来港澳通行证等收费标准的通知》计价格〔2002〕1097号。</w:t>
      </w:r>
    </w:p>
    <w:p w14:paraId="194986DA">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《国家计委、财政部关于出入境证件收费标准的通知》计价格〔2001〕1835号。</w:t>
      </w:r>
    </w:p>
    <w:p w14:paraId="26B1FEE5">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《关于公安出入境证件收费有关问题的通知》公通字〔2000〕99号。</w:t>
      </w:r>
    </w:p>
    <w:p w14:paraId="1412CE16">
      <w:pPr>
        <w:pStyle w:val="9"/>
        <w:shd w:val="clear" w:color="auto" w:fill="FFFFFF"/>
        <w:spacing w:before="0" w:beforeAutospacing="0" w:after="0" w:afterAutospacing="0" w:line="600" w:lineRule="exact"/>
        <w:ind w:firstLine="643" w:firstLineChars="200"/>
        <w:rPr>
          <w:rFonts w:ascii="仿宋_GB2312" w:hAnsi="仿宋" w:eastAsia="仿宋_GB2312"/>
          <w:b/>
          <w:kern w:val="2"/>
          <w:sz w:val="32"/>
          <w:szCs w:val="32"/>
        </w:rPr>
      </w:pPr>
      <w:r>
        <w:rPr>
          <w:rFonts w:hint="eastAsia" w:ascii="仿宋_GB2312" w:hAnsi="仿宋" w:eastAsia="仿宋_GB2312"/>
          <w:b/>
          <w:kern w:val="2"/>
          <w:sz w:val="32"/>
          <w:szCs w:val="32"/>
        </w:rPr>
        <w:t>七、联系方式</w:t>
      </w:r>
    </w:p>
    <w:p w14:paraId="3F7F9EE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受理机构：民和县公安局出入境管理大队</w:t>
      </w:r>
    </w:p>
    <w:p w14:paraId="15C3A334">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地点：民和县政务服务中心</w:t>
      </w:r>
    </w:p>
    <w:p w14:paraId="470EA4EF">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邮编：810800</w:t>
      </w:r>
    </w:p>
    <w:p w14:paraId="3E4A947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办公时间：8：30-12:00、14：30-18：00</w:t>
      </w:r>
    </w:p>
    <w:p w14:paraId="1EF1EA77">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投诉电话：0972-8533000</w:t>
      </w:r>
    </w:p>
    <w:p w14:paraId="04481253">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审批机构：海东市公安局出入境管理处</w:t>
      </w:r>
    </w:p>
    <w:p w14:paraId="2717A21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地点：海东市平安区平安大道235号</w:t>
      </w:r>
    </w:p>
    <w:p w14:paraId="52E651C9">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邮编：810600</w:t>
      </w:r>
    </w:p>
    <w:p w14:paraId="66C188B2">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办公时间：8:30-12:00、13:00-16:30</w:t>
      </w:r>
    </w:p>
    <w:p w14:paraId="3CF424A8">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联系电话：0972-8683027。</w:t>
      </w:r>
    </w:p>
    <w:p w14:paraId="2C2698E3">
      <w:pPr>
        <w:spacing w:line="600" w:lineRule="exact"/>
        <w:ind w:firstLine="640" w:firstLineChars="200"/>
        <w:rPr>
          <w:rFonts w:ascii="仿宋" w:hAnsi="仿宋" w:eastAsia="仿宋"/>
          <w:sz w:val="32"/>
          <w:szCs w:val="32"/>
        </w:rPr>
      </w:pPr>
    </w:p>
    <w:p w14:paraId="3A9B23F8">
      <w:pPr>
        <w:pStyle w:val="9"/>
        <w:shd w:val="clear" w:color="auto" w:fill="FFFFFF"/>
        <w:spacing w:before="0" w:beforeAutospacing="0" w:after="0" w:afterAutospacing="0" w:line="600" w:lineRule="exact"/>
        <w:ind w:firstLine="480"/>
        <w:rPr>
          <w:rFonts w:ascii="仿宋" w:hAnsi="仿宋" w:eastAsia="仿宋"/>
          <w:kern w:val="2"/>
          <w:sz w:val="32"/>
          <w:szCs w:val="32"/>
        </w:rPr>
      </w:pPr>
    </w:p>
    <w:p w14:paraId="7E39D422">
      <w:pPr>
        <w:ind w:firstLine="1807" w:firstLineChars="500"/>
        <w:rPr>
          <w:rFonts w:ascii="仿宋_GB2312" w:hAnsi="仿宋" w:eastAsia="仿宋_GB2312" w:cs="仿宋"/>
          <w:b/>
          <w:sz w:val="36"/>
          <w:szCs w:val="36"/>
        </w:rPr>
      </w:pPr>
    </w:p>
    <w:p w14:paraId="0E168D9C">
      <w:pPr>
        <w:ind w:firstLine="1807" w:firstLineChars="500"/>
        <w:rPr>
          <w:rFonts w:hint="eastAsia" w:ascii="仿宋_GB2312" w:hAnsi="仿宋" w:eastAsia="仿宋_GB2312" w:cs="仿宋"/>
          <w:b/>
          <w:sz w:val="36"/>
          <w:szCs w:val="36"/>
        </w:rPr>
      </w:pPr>
    </w:p>
    <w:p w14:paraId="651EFB1F">
      <w:pPr>
        <w:ind w:firstLine="1807" w:firstLineChars="500"/>
        <w:rPr>
          <w:rFonts w:ascii="仿宋_GB2312" w:hAnsi="仿宋" w:eastAsia="仿宋_GB2312" w:cs="仿宋"/>
          <w:b/>
          <w:sz w:val="36"/>
          <w:szCs w:val="36"/>
        </w:rPr>
      </w:pPr>
    </w:p>
    <w:p w14:paraId="5762DC47">
      <w:pPr>
        <w:ind w:firstLine="1807" w:firstLineChars="500"/>
        <w:rPr>
          <w:rFonts w:ascii="仿宋_GB2312" w:hAnsi="仿宋" w:eastAsia="仿宋_GB2312" w:cs="仿宋"/>
          <w:b/>
          <w:sz w:val="36"/>
          <w:szCs w:val="36"/>
        </w:rPr>
      </w:pPr>
      <w:r>
        <w:rPr>
          <w:rFonts w:hint="eastAsia" w:ascii="仿宋_GB2312" w:hAnsi="仿宋" w:eastAsia="仿宋_GB2312" w:cs="仿宋"/>
          <w:b/>
          <w:sz w:val="36"/>
          <w:szCs w:val="36"/>
        </w:rPr>
        <w:t>11．公证服务办事指南</w:t>
      </w:r>
    </w:p>
    <w:p w14:paraId="38445E48">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编号：民公服第2017011号</w:t>
      </w:r>
    </w:p>
    <w:p w14:paraId="4CEC0B8D">
      <w:pPr>
        <w:numPr>
          <w:ilvl w:val="0"/>
          <w:numId w:val="3"/>
        </w:numPr>
        <w:spacing w:line="5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办理依据</w:t>
      </w:r>
    </w:p>
    <w:p w14:paraId="04D3E4E0">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法律法规依据：《中华人民共和国公证法》第二条和《公证程序规则》第四条。</w:t>
      </w:r>
    </w:p>
    <w:p w14:paraId="52929F7F">
      <w:pPr>
        <w:numPr>
          <w:ilvl w:val="0"/>
          <w:numId w:val="4"/>
        </w:numPr>
        <w:spacing w:line="5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办理对象及范围</w:t>
      </w:r>
    </w:p>
    <w:p w14:paraId="3C0974A0">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现居住在辖区范围内的自然人、法人或者是其他组织申请办理除涉外的公证事项的国内各类公证事项。</w:t>
      </w:r>
    </w:p>
    <w:p w14:paraId="690911A8">
      <w:pPr>
        <w:numPr>
          <w:ilvl w:val="0"/>
          <w:numId w:val="4"/>
        </w:numPr>
        <w:spacing w:line="5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办事条件及需提交的材料</w:t>
      </w:r>
    </w:p>
    <w:p w14:paraId="5FEDC63B">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《公证程序规则》第十八条</w:t>
      </w:r>
    </w:p>
    <w:p w14:paraId="10184F2B">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自然人、法人或者其他组织向公证机构申请办理公证，应当填写公证申请表。公证申请表应当载明下列内容：</w:t>
      </w:r>
    </w:p>
    <w:p w14:paraId="4DB99E33">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（一）申请人及其代理人的基本情况；</w:t>
      </w:r>
    </w:p>
    <w:p w14:paraId="35C8908E">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（二）申请公证的事项及公证书的用途；</w:t>
      </w:r>
    </w:p>
    <w:p w14:paraId="65350FF8">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（三）申请公证的文书的名称；</w:t>
      </w:r>
    </w:p>
    <w:p w14:paraId="0762262B">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（四）提交证明材料的名称、份数及有关证人的姓名、住址、</w:t>
      </w:r>
      <w:r>
        <w:fldChar w:fldCharType="begin"/>
      </w:r>
      <w:r>
        <w:instrText xml:space="preserve"> HYPERLINK "https://baike.so.com/doc/1744801-1844666.html" </w:instrText>
      </w:r>
      <w:r>
        <w:fldChar w:fldCharType="separate"/>
      </w:r>
      <w:r>
        <w:rPr>
          <w:rFonts w:hint="eastAsia" w:ascii="仿宋_GB2312" w:hAnsi="仿宋" w:eastAsia="仿宋_GB2312" w:cs="仿宋"/>
          <w:sz w:val="32"/>
          <w:szCs w:val="32"/>
        </w:rPr>
        <w:t>联系方式</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w:t>
      </w:r>
    </w:p>
    <w:p w14:paraId="28D533BC">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（五）申请的日期；</w:t>
      </w:r>
    </w:p>
    <w:p w14:paraId="3D86108C">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（六）其他需要说明的情况。</w:t>
      </w:r>
    </w:p>
    <w:p w14:paraId="6605AE4D">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申请人应当在申请表上签名或者盖章，不能签名、盖章的由本人捺指印。</w:t>
      </w:r>
    </w:p>
    <w:p w14:paraId="1B66B49C">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《公证程序规则》第十八条</w:t>
      </w:r>
    </w:p>
    <w:p w14:paraId="12199EA9">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自然人、法人或者其他组织申请办理公证，应当提交下列材料：</w:t>
      </w:r>
    </w:p>
    <w:p w14:paraId="0E4376E8">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（一）自然人的身份证明，法人的资格证明及其法定代表人的身份证明，其他组织的资格证明及其负责人的身份证明；</w:t>
      </w:r>
    </w:p>
    <w:p w14:paraId="09482722">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（二）委托他人代为申请的，代理人须提交当事人的授权委托书，法定代理人或者其他代理人须提交有代理权的证明；</w:t>
      </w:r>
    </w:p>
    <w:p w14:paraId="4755D0CE">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（三）申请公证的文书；</w:t>
      </w:r>
    </w:p>
    <w:p w14:paraId="18426AAD">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（四）申请公证的事项的证明材料，涉及财产关系的须提交有关财产权利证明；</w:t>
      </w:r>
    </w:p>
    <w:p w14:paraId="5BD2E214">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（五）与申请公证的事项有关的其他材料。</w:t>
      </w:r>
    </w:p>
    <w:p w14:paraId="282A5090">
      <w:pPr>
        <w:numPr>
          <w:ilvl w:val="0"/>
          <w:numId w:val="4"/>
        </w:numPr>
        <w:spacing w:line="5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办理时限</w:t>
      </w:r>
    </w:p>
    <w:p w14:paraId="7C3B424C">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法定时限：《公证程序规则》第三十五条：公证机构经审查，认为申请公证的事项符合《公证法》、本规则及有关办证规则规定的，应当自受理之日起十五个工作日内向当事人出具公证书。</w:t>
      </w:r>
    </w:p>
    <w:p w14:paraId="2C663979">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因不可抗力、补充证明材料或者需要核实有关情况的，所需时间不计算在前款规定的期限内，并应当及时告知当事人。</w:t>
      </w:r>
    </w:p>
    <w:p w14:paraId="6AAD2078">
      <w:pPr>
        <w:numPr>
          <w:ilvl w:val="0"/>
          <w:numId w:val="4"/>
        </w:numPr>
        <w:spacing w:line="5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收费依据</w:t>
      </w:r>
    </w:p>
    <w:p w14:paraId="180C58CD">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收费依据：依据青海省物价局、司法厅青青价计（1998）166号文。</w:t>
      </w:r>
    </w:p>
    <w:p w14:paraId="23684A3D">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收费标准：《青海省公证服务收费标准》</w:t>
      </w:r>
    </w:p>
    <w:p w14:paraId="2302F8E0">
      <w:pPr>
        <w:numPr>
          <w:ilvl w:val="0"/>
          <w:numId w:val="4"/>
        </w:numPr>
        <w:spacing w:line="5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联系方式</w:t>
      </w:r>
    </w:p>
    <w:p w14:paraId="79290D71">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受理、办理机构：民和公证处</w:t>
      </w:r>
    </w:p>
    <w:p w14:paraId="6742FE4F">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3065E1C3">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办公时间:周一至周五上午8：00——下午：6：00</w:t>
      </w:r>
    </w:p>
    <w:p w14:paraId="0C83DFBA">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联系电话：0972—8522418</w:t>
      </w:r>
    </w:p>
    <w:p w14:paraId="1461035D"/>
    <w:p w14:paraId="7298D539"/>
    <w:p w14:paraId="1CE1F685"/>
    <w:p w14:paraId="3DB5FE60"/>
    <w:p w14:paraId="409EF2E7"/>
    <w:p w14:paraId="25B154CA">
      <w:pPr>
        <w:jc w:val="center"/>
        <w:rPr>
          <w:rFonts w:ascii="仿宋_GB2312" w:hAnsi="宋体" w:eastAsia="仿宋_GB2312"/>
          <w:b/>
          <w:sz w:val="36"/>
          <w:szCs w:val="36"/>
        </w:rPr>
      </w:pPr>
      <w:r>
        <w:rPr>
          <w:rFonts w:hint="eastAsia" w:ascii="仿宋_GB2312" w:hAnsi="宋体" w:eastAsia="仿宋_GB2312"/>
          <w:b/>
          <w:sz w:val="36"/>
          <w:szCs w:val="36"/>
        </w:rPr>
        <w:t>12．法律咨询援助服务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3386C37B">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编号：民公服第2017012号</w:t>
      </w:r>
    </w:p>
    <w:p w14:paraId="6FF866A7">
      <w:pPr>
        <w:pStyle w:val="9"/>
        <w:shd w:val="clear" w:color="auto" w:fill="FFFFFF"/>
        <w:spacing w:before="0" w:beforeAutospacing="0" w:after="0" w:afterAutospacing="0" w:line="600" w:lineRule="exact"/>
        <w:ind w:firstLine="480"/>
        <w:jc w:val="both"/>
        <w:rPr>
          <w:rFonts w:ascii="仿宋_GB2312" w:hAnsi="黑体" w:eastAsia="仿宋_GB2312"/>
          <w:b/>
          <w:sz w:val="32"/>
          <w:szCs w:val="32"/>
        </w:rPr>
      </w:pPr>
      <w:r>
        <w:rPr>
          <w:rFonts w:hint="eastAsia" w:ascii="仿宋" w:eastAsia="仿宋"/>
          <w:kern w:val="2"/>
          <w:sz w:val="32"/>
          <w:szCs w:val="32"/>
        </w:rPr>
        <w:t> </w:t>
      </w:r>
      <w:r>
        <w:rPr>
          <w:rFonts w:hint="eastAsia" w:ascii="仿宋_GB2312" w:hAnsi="黑体" w:eastAsia="仿宋_GB2312"/>
          <w:b/>
          <w:sz w:val="32"/>
          <w:szCs w:val="32"/>
        </w:rPr>
        <w:t>一、办理依据</w:t>
      </w:r>
    </w:p>
    <w:p w14:paraId="0173B466">
      <w:pPr>
        <w:ind w:firstLine="640" w:firstLineChars="200"/>
        <w:rPr>
          <w:rFonts w:ascii="仿宋_GB2312" w:hAnsi="仿宋" w:eastAsia="仿宋_GB2312"/>
          <w:sz w:val="32"/>
          <w:szCs w:val="32"/>
        </w:rPr>
      </w:pPr>
      <w:r>
        <w:rPr>
          <w:rFonts w:hint="eastAsia" w:ascii="仿宋_GB2312" w:hAnsi="仿宋" w:eastAsia="仿宋_GB2312"/>
          <w:sz w:val="32"/>
          <w:szCs w:val="32"/>
        </w:rPr>
        <w:t>1、《法律援助条例》第五条：直辖市、设区的市或者县级人民政府部门根据需要确定本行政区域的法律援助机构。法律援助机构负责受理、审查法律援助申请，指派或者安排人员为符合本条例规定的公民提供法律援助。</w:t>
      </w:r>
    </w:p>
    <w:p w14:paraId="64F52F7F">
      <w:pPr>
        <w:ind w:firstLine="640" w:firstLineChars="200"/>
        <w:rPr>
          <w:rFonts w:ascii="仿宋_GB2312" w:hAnsi="仿宋" w:eastAsia="仿宋_GB2312"/>
          <w:sz w:val="32"/>
          <w:szCs w:val="32"/>
        </w:rPr>
      </w:pPr>
      <w:r>
        <w:rPr>
          <w:rFonts w:hint="eastAsia" w:ascii="仿宋_GB2312" w:hAnsi="仿宋" w:eastAsia="仿宋_GB2312"/>
          <w:sz w:val="32"/>
          <w:szCs w:val="32"/>
        </w:rPr>
        <w:t>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hint="eastAsia" w:ascii="仿宋_GB2312" w:hAnsi="MS Mincho" w:eastAsia="MS Mincho" w:cs="MS Mincho"/>
          <w:sz w:val="32"/>
          <w:szCs w:val="32"/>
        </w:rPr>
        <w:t>､</w:t>
      </w:r>
      <w:r>
        <w:rPr>
          <w:rFonts w:hint="eastAsia" w:ascii="仿宋_GB2312" w:hAnsi="仿宋" w:eastAsia="仿宋_GB2312" w:cs="宋体"/>
          <w:sz w:val="32"/>
          <w:szCs w:val="32"/>
        </w:rPr>
        <w:t>刑事诉讼代理；</w:t>
      </w:r>
      <w:r>
        <w:rPr>
          <w:rFonts w:hint="eastAsia" w:ascii="仿宋_GB2312" w:hAnsi="仿宋" w:eastAsia="仿宋_GB2312"/>
          <w:sz w:val="32"/>
          <w:szCs w:val="32"/>
        </w:rPr>
        <w:t>(三)民事、行政诉讼代理； (四)非诉讼法律事务代理；(五)其他形式的法律服务。法律援助人员提供法律援助的形式，应当与其从业资格相适应。</w:t>
      </w:r>
    </w:p>
    <w:p w14:paraId="12349554">
      <w:pPr>
        <w:ind w:firstLine="643" w:firstLineChars="200"/>
        <w:rPr>
          <w:rFonts w:ascii="仿宋_GB2312" w:hAnsi="黑体" w:eastAsia="仿宋_GB2312"/>
          <w:b/>
          <w:sz w:val="32"/>
          <w:szCs w:val="32"/>
        </w:rPr>
      </w:pPr>
      <w:r>
        <w:rPr>
          <w:rFonts w:hint="eastAsia" w:ascii="仿宋_GB2312" w:hAnsi="黑体" w:eastAsia="仿宋_GB2312"/>
          <w:b/>
          <w:sz w:val="32"/>
          <w:szCs w:val="32"/>
        </w:rPr>
        <w:t>二、服务流程</w:t>
      </w:r>
    </w:p>
    <w:p w14:paraId="15ED310F">
      <w:pPr>
        <w:ind w:firstLine="640" w:firstLineChars="200"/>
        <w:rPr>
          <w:rFonts w:ascii="仿宋_GB2312" w:hAnsi="仿宋" w:eastAsia="仿宋_GB2312"/>
          <w:sz w:val="32"/>
          <w:szCs w:val="32"/>
        </w:rPr>
      </w:pPr>
      <w:r>
        <w:rPr>
          <w:rFonts w:hint="eastAsia" w:ascii="仿宋_GB2312" w:hAnsi="仿宋" w:eastAsia="仿宋_GB2312"/>
          <w:sz w:val="32"/>
          <w:szCs w:val="32"/>
        </w:rPr>
        <w:t>1、公民通过电话、网络、信函或实地到访等形式提出法律问题。</w:t>
      </w:r>
    </w:p>
    <w:p w14:paraId="75C759E0">
      <w:pPr>
        <w:ind w:firstLine="640" w:firstLineChars="200"/>
        <w:rPr>
          <w:rFonts w:ascii="仿宋_GB2312" w:hAnsi="仿宋" w:eastAsia="仿宋_GB2312"/>
          <w:sz w:val="32"/>
          <w:szCs w:val="32"/>
        </w:rPr>
      </w:pPr>
      <w:r>
        <w:rPr>
          <w:rFonts w:hint="eastAsia" w:ascii="仿宋_GB2312" w:hAnsi="仿宋" w:eastAsia="仿宋_GB2312"/>
          <w:sz w:val="32"/>
          <w:szCs w:val="32"/>
        </w:rPr>
        <w:t>2、法律援助值班律师给予解答。</w:t>
      </w:r>
    </w:p>
    <w:p w14:paraId="7BE74FEB">
      <w:pPr>
        <w:ind w:firstLine="643" w:firstLineChars="200"/>
        <w:rPr>
          <w:rFonts w:ascii="仿宋_GB2312" w:hAnsi="黑体" w:eastAsia="仿宋_GB2312"/>
          <w:b/>
          <w:sz w:val="32"/>
          <w:szCs w:val="32"/>
        </w:rPr>
      </w:pPr>
      <w:r>
        <w:rPr>
          <w:rFonts w:hint="eastAsia" w:ascii="仿宋_GB2312" w:hAnsi="黑体" w:eastAsia="仿宋_GB2312"/>
          <w:b/>
          <w:sz w:val="32"/>
          <w:szCs w:val="32"/>
        </w:rPr>
        <w:t>三、办理时限</w:t>
      </w:r>
    </w:p>
    <w:p w14:paraId="39224AAC">
      <w:pPr>
        <w:ind w:firstLine="640" w:firstLineChars="200"/>
        <w:rPr>
          <w:rFonts w:ascii="仿宋_GB2312" w:hAnsi="仿宋" w:eastAsia="仿宋_GB2312"/>
          <w:sz w:val="32"/>
          <w:szCs w:val="32"/>
        </w:rPr>
      </w:pPr>
      <w:r>
        <w:rPr>
          <w:rFonts w:hint="eastAsia" w:ascii="仿宋_GB2312" w:hAnsi="仿宋" w:eastAsia="仿宋_GB2312"/>
          <w:sz w:val="32"/>
          <w:szCs w:val="32"/>
        </w:rPr>
        <w:t>即时解答，特殊可约定</w:t>
      </w:r>
    </w:p>
    <w:p w14:paraId="1DB12FE0">
      <w:pPr>
        <w:ind w:firstLine="643" w:firstLineChars="200"/>
        <w:rPr>
          <w:rFonts w:ascii="仿宋_GB2312" w:hAnsi="黑体" w:eastAsia="仿宋_GB2312"/>
          <w:b/>
          <w:sz w:val="32"/>
          <w:szCs w:val="32"/>
        </w:rPr>
      </w:pPr>
      <w:r>
        <w:rPr>
          <w:rFonts w:hint="eastAsia" w:ascii="仿宋_GB2312" w:hAnsi="黑体" w:eastAsia="仿宋_GB2312"/>
          <w:b/>
          <w:sz w:val="32"/>
          <w:szCs w:val="32"/>
        </w:rPr>
        <w:t>四、收费情况</w:t>
      </w:r>
    </w:p>
    <w:p w14:paraId="5A3B0A97">
      <w:pPr>
        <w:ind w:firstLine="800" w:firstLineChars="250"/>
        <w:rPr>
          <w:rFonts w:ascii="仿宋_GB2312" w:hAnsi="仿宋" w:eastAsia="仿宋_GB2312"/>
          <w:sz w:val="32"/>
          <w:szCs w:val="32"/>
        </w:rPr>
      </w:pPr>
      <w:r>
        <w:rPr>
          <w:rFonts w:hint="eastAsia" w:ascii="仿宋_GB2312" w:hAnsi="仿宋" w:eastAsia="仿宋_GB2312"/>
          <w:sz w:val="32"/>
          <w:szCs w:val="32"/>
        </w:rPr>
        <w:t>不收费</w:t>
      </w:r>
    </w:p>
    <w:p w14:paraId="034E1CFA">
      <w:pPr>
        <w:ind w:firstLine="643" w:firstLineChars="200"/>
        <w:rPr>
          <w:rFonts w:ascii="仿宋_GB2312" w:hAnsi="黑体" w:eastAsia="仿宋_GB2312"/>
          <w:b/>
          <w:sz w:val="32"/>
          <w:szCs w:val="32"/>
        </w:rPr>
      </w:pPr>
      <w:r>
        <w:rPr>
          <w:rFonts w:hint="eastAsia" w:ascii="仿宋_GB2312" w:hAnsi="黑体" w:eastAsia="仿宋_GB2312"/>
          <w:b/>
          <w:sz w:val="32"/>
          <w:szCs w:val="32"/>
        </w:rPr>
        <w:t>五、联系方式</w:t>
      </w:r>
    </w:p>
    <w:p w14:paraId="72162C7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6A64A41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693A768F">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000B7EF7">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4ACDC105">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联系电话：0972—8520337</w:t>
      </w:r>
    </w:p>
    <w:p w14:paraId="599DAE4E">
      <w:pPr>
        <w:jc w:val="center"/>
        <w:rPr>
          <w:rFonts w:ascii="仿宋_GB2312" w:hAnsi="仿宋" w:eastAsia="仿宋_GB2312"/>
          <w:sz w:val="32"/>
          <w:szCs w:val="32"/>
        </w:rPr>
      </w:pPr>
    </w:p>
    <w:p w14:paraId="4D758F76">
      <w:pPr>
        <w:jc w:val="center"/>
        <w:rPr>
          <w:rFonts w:ascii="仿宋_GB2312" w:hAnsi="仿宋" w:eastAsia="仿宋_GB2312"/>
          <w:sz w:val="32"/>
          <w:szCs w:val="32"/>
        </w:rPr>
      </w:pPr>
    </w:p>
    <w:p w14:paraId="03CEDCAE">
      <w:pPr>
        <w:jc w:val="center"/>
        <w:rPr>
          <w:rFonts w:ascii="仿宋_GB2312" w:hAnsi="仿宋" w:eastAsia="仿宋_GB2312"/>
          <w:sz w:val="32"/>
          <w:szCs w:val="32"/>
        </w:rPr>
      </w:pPr>
    </w:p>
    <w:p w14:paraId="7808D6FB">
      <w:pPr>
        <w:jc w:val="center"/>
        <w:rPr>
          <w:rFonts w:ascii="仿宋_GB2312" w:hAnsi="仿宋" w:eastAsia="仿宋_GB2312"/>
          <w:sz w:val="32"/>
          <w:szCs w:val="32"/>
        </w:rPr>
      </w:pPr>
    </w:p>
    <w:p w14:paraId="50447AC0">
      <w:pPr>
        <w:jc w:val="center"/>
        <w:rPr>
          <w:rFonts w:ascii="仿宋_GB2312" w:hAnsi="仿宋" w:eastAsia="仿宋_GB2312"/>
          <w:sz w:val="32"/>
          <w:szCs w:val="32"/>
        </w:rPr>
      </w:pPr>
    </w:p>
    <w:p w14:paraId="283D73BB">
      <w:pPr>
        <w:jc w:val="center"/>
        <w:rPr>
          <w:rFonts w:ascii="仿宋_GB2312" w:hAnsi="仿宋" w:eastAsia="仿宋_GB2312"/>
          <w:sz w:val="32"/>
          <w:szCs w:val="32"/>
        </w:rPr>
      </w:pPr>
    </w:p>
    <w:p w14:paraId="62EB9C7B">
      <w:pPr>
        <w:jc w:val="center"/>
        <w:rPr>
          <w:rFonts w:ascii="仿宋_GB2312" w:hAnsi="仿宋" w:eastAsia="仿宋_GB2312"/>
          <w:sz w:val="32"/>
          <w:szCs w:val="32"/>
        </w:rPr>
      </w:pPr>
    </w:p>
    <w:p w14:paraId="5119E984">
      <w:pPr>
        <w:jc w:val="center"/>
        <w:rPr>
          <w:rFonts w:ascii="仿宋_GB2312" w:hAnsi="仿宋" w:eastAsia="仿宋_GB2312"/>
          <w:sz w:val="32"/>
          <w:szCs w:val="32"/>
        </w:rPr>
      </w:pPr>
    </w:p>
    <w:p w14:paraId="17585C55">
      <w:pPr>
        <w:jc w:val="center"/>
        <w:rPr>
          <w:rFonts w:ascii="仿宋_GB2312" w:hAnsi="仿宋" w:eastAsia="仿宋_GB2312"/>
          <w:sz w:val="32"/>
          <w:szCs w:val="32"/>
        </w:rPr>
      </w:pPr>
    </w:p>
    <w:p w14:paraId="43976DD3">
      <w:pPr>
        <w:jc w:val="center"/>
        <w:rPr>
          <w:rFonts w:ascii="仿宋_GB2312" w:hAnsi="仿宋" w:eastAsia="仿宋_GB2312"/>
          <w:sz w:val="32"/>
          <w:szCs w:val="32"/>
        </w:rPr>
      </w:pPr>
    </w:p>
    <w:p w14:paraId="2EDA82EA">
      <w:pPr>
        <w:jc w:val="center"/>
        <w:rPr>
          <w:rFonts w:ascii="仿宋_GB2312" w:hAnsi="仿宋" w:eastAsia="仿宋_GB2312"/>
          <w:sz w:val="32"/>
          <w:szCs w:val="32"/>
        </w:rPr>
      </w:pPr>
    </w:p>
    <w:p w14:paraId="6F7C4DD0">
      <w:pPr>
        <w:jc w:val="center"/>
        <w:rPr>
          <w:rFonts w:ascii="仿宋_GB2312" w:hAnsi="仿宋" w:eastAsia="仿宋_GB2312"/>
          <w:sz w:val="32"/>
          <w:szCs w:val="32"/>
        </w:rPr>
      </w:pPr>
    </w:p>
    <w:p w14:paraId="7386C555">
      <w:pPr>
        <w:jc w:val="center"/>
        <w:rPr>
          <w:rFonts w:ascii="仿宋_GB2312" w:hAnsi="仿宋" w:eastAsia="仿宋_GB2312"/>
          <w:sz w:val="32"/>
          <w:szCs w:val="32"/>
        </w:rPr>
      </w:pPr>
    </w:p>
    <w:p w14:paraId="742797C5">
      <w:pPr>
        <w:jc w:val="center"/>
        <w:rPr>
          <w:rFonts w:ascii="仿宋_GB2312" w:hAnsi="仿宋" w:eastAsia="仿宋_GB2312"/>
          <w:sz w:val="32"/>
          <w:szCs w:val="32"/>
        </w:rPr>
      </w:pPr>
    </w:p>
    <w:p w14:paraId="145CEE0C">
      <w:pPr>
        <w:jc w:val="center"/>
        <w:rPr>
          <w:rFonts w:ascii="仿宋_GB2312" w:hAnsi="仿宋" w:eastAsia="仿宋_GB2312"/>
          <w:sz w:val="32"/>
          <w:szCs w:val="32"/>
        </w:rPr>
      </w:pPr>
    </w:p>
    <w:p w14:paraId="015C6E8C">
      <w:pPr>
        <w:jc w:val="center"/>
        <w:rPr>
          <w:rFonts w:ascii="仿宋_GB2312" w:hAnsi="宋体" w:eastAsia="仿宋_GB2312"/>
          <w:b/>
          <w:sz w:val="36"/>
          <w:szCs w:val="36"/>
        </w:rPr>
      </w:pPr>
      <w:r>
        <w:rPr>
          <w:rFonts w:hint="eastAsia" w:ascii="仿宋_GB2312" w:hAnsi="宋体" w:eastAsia="仿宋_GB2312"/>
          <w:b/>
          <w:sz w:val="36"/>
          <w:szCs w:val="36"/>
        </w:rPr>
        <w:t>13．代拟法律文书援助服务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13D2F0CB">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编号：民公服第2017013号</w:t>
      </w:r>
    </w:p>
    <w:p w14:paraId="08BAAF7D">
      <w:pPr>
        <w:pStyle w:val="9"/>
        <w:shd w:val="clear" w:color="auto" w:fill="FFFFFF"/>
        <w:spacing w:before="0" w:beforeAutospacing="0" w:after="0" w:afterAutospacing="0" w:line="600" w:lineRule="exact"/>
        <w:ind w:firstLine="480"/>
        <w:jc w:val="both"/>
        <w:rPr>
          <w:rFonts w:ascii="仿宋_GB2312" w:hAnsi="黑体" w:eastAsia="仿宋_GB2312"/>
          <w:b/>
          <w:sz w:val="32"/>
          <w:szCs w:val="32"/>
        </w:rPr>
      </w:pPr>
      <w:r>
        <w:rPr>
          <w:rFonts w:hint="eastAsia" w:ascii="仿宋" w:eastAsia="仿宋"/>
          <w:kern w:val="2"/>
          <w:sz w:val="32"/>
          <w:szCs w:val="32"/>
        </w:rPr>
        <w:t> </w:t>
      </w:r>
      <w:r>
        <w:rPr>
          <w:rFonts w:hint="eastAsia" w:ascii="仿宋_GB2312" w:hAnsi="黑体" w:eastAsia="仿宋_GB2312"/>
          <w:b/>
          <w:sz w:val="32"/>
          <w:szCs w:val="32"/>
        </w:rPr>
        <w:t>一、办理依据</w:t>
      </w:r>
    </w:p>
    <w:p w14:paraId="7F967771">
      <w:pPr>
        <w:ind w:firstLine="640" w:firstLineChars="200"/>
        <w:rPr>
          <w:rFonts w:ascii="仿宋_GB2312" w:hAnsi="仿宋" w:eastAsia="仿宋_GB2312"/>
          <w:sz w:val="32"/>
          <w:szCs w:val="32"/>
        </w:rPr>
      </w:pPr>
      <w:r>
        <w:rPr>
          <w:rFonts w:hint="eastAsia" w:ascii="仿宋_GB2312" w:hAnsi="仿宋" w:eastAsia="仿宋_GB2312"/>
          <w:sz w:val="32"/>
          <w:szCs w:val="32"/>
        </w:rPr>
        <w:t>1、《法律援助条例》第五条：直辖市、设区的市或者县级人民政府部门根据需要确定本行政区域的法律援助机构。法律援助机构负责受理、审查法律援助申请，指派或者安排人员为符合本条例规定的公民提供法律援助。</w:t>
      </w:r>
    </w:p>
    <w:p w14:paraId="6EF4D22A">
      <w:pPr>
        <w:ind w:firstLine="640" w:firstLineChars="200"/>
        <w:rPr>
          <w:rFonts w:ascii="仿宋_GB2312" w:hAnsi="仿宋" w:eastAsia="仿宋_GB2312"/>
          <w:sz w:val="32"/>
          <w:szCs w:val="32"/>
        </w:rPr>
      </w:pPr>
      <w:r>
        <w:rPr>
          <w:rFonts w:hint="eastAsia" w:ascii="仿宋_GB2312" w:hAnsi="仿宋" w:eastAsia="仿宋_GB2312"/>
          <w:sz w:val="32"/>
          <w:szCs w:val="32"/>
        </w:rPr>
        <w:t>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hint="eastAsia" w:ascii="仿宋_GB2312" w:hAnsi="MS Mincho" w:eastAsia="MS Mincho" w:cs="MS Mincho"/>
          <w:sz w:val="32"/>
          <w:szCs w:val="32"/>
        </w:rPr>
        <w:t>､</w:t>
      </w:r>
      <w:r>
        <w:rPr>
          <w:rFonts w:hint="eastAsia" w:ascii="仿宋_GB2312" w:hAnsi="仿宋" w:eastAsia="仿宋_GB2312" w:cs="宋体"/>
          <w:sz w:val="32"/>
          <w:szCs w:val="32"/>
        </w:rPr>
        <w:t>刑事诉讼代理；</w:t>
      </w:r>
      <w:r>
        <w:rPr>
          <w:rFonts w:hint="eastAsia" w:ascii="仿宋_GB2312" w:hAnsi="仿宋" w:eastAsia="仿宋_GB2312"/>
          <w:sz w:val="32"/>
          <w:szCs w:val="32"/>
        </w:rPr>
        <w:t>(三)民事、行政诉讼代理； (四)非诉讼法律事务代理；(五)其他形式的法律服务。法律援助人员提供法律援助的形式，应当与其从业资格相适应。</w:t>
      </w:r>
    </w:p>
    <w:p w14:paraId="3F322FE0">
      <w:pPr>
        <w:ind w:firstLine="643" w:firstLineChars="200"/>
        <w:rPr>
          <w:rFonts w:ascii="仿宋_GB2312" w:hAnsi="黑体" w:eastAsia="仿宋_GB2312"/>
          <w:b/>
          <w:sz w:val="32"/>
          <w:szCs w:val="32"/>
        </w:rPr>
      </w:pPr>
      <w:r>
        <w:rPr>
          <w:rFonts w:hint="eastAsia" w:ascii="仿宋_GB2312" w:hAnsi="黑体" w:eastAsia="仿宋_GB2312"/>
          <w:b/>
          <w:sz w:val="32"/>
          <w:szCs w:val="32"/>
        </w:rPr>
        <w:t>二、申报材料</w:t>
      </w:r>
    </w:p>
    <w:p w14:paraId="7D69C263">
      <w:pPr>
        <w:ind w:firstLine="640" w:firstLineChars="200"/>
        <w:rPr>
          <w:rFonts w:ascii="仿宋_GB2312" w:hAnsi="仿宋" w:eastAsia="仿宋_GB2312"/>
          <w:sz w:val="32"/>
          <w:szCs w:val="32"/>
        </w:rPr>
      </w:pPr>
      <w:r>
        <w:rPr>
          <w:rFonts w:hint="eastAsia" w:ascii="仿宋_GB2312" w:hAnsi="仿宋" w:eastAsia="仿宋_GB2312"/>
          <w:sz w:val="32"/>
          <w:szCs w:val="32"/>
        </w:rPr>
        <w:t>1、法律援助申请表；</w:t>
      </w:r>
    </w:p>
    <w:p w14:paraId="0998E69C">
      <w:pPr>
        <w:ind w:firstLine="640" w:firstLineChars="200"/>
        <w:rPr>
          <w:rFonts w:ascii="仿宋_GB2312" w:hAnsi="仿宋" w:eastAsia="仿宋_GB2312"/>
          <w:sz w:val="32"/>
          <w:szCs w:val="32"/>
        </w:rPr>
      </w:pPr>
      <w:r>
        <w:rPr>
          <w:rFonts w:hint="eastAsia" w:ascii="仿宋_GB2312" w:hAnsi="仿宋" w:eastAsia="仿宋_GB2312"/>
          <w:sz w:val="32"/>
          <w:szCs w:val="32"/>
        </w:rPr>
        <w:t>2、身份证或者其他有效身份证明；</w:t>
      </w:r>
    </w:p>
    <w:p w14:paraId="4C778DF6">
      <w:pPr>
        <w:ind w:firstLine="640" w:firstLineChars="200"/>
        <w:rPr>
          <w:rFonts w:ascii="仿宋_GB2312" w:hAnsi="仿宋" w:eastAsia="仿宋_GB2312"/>
          <w:sz w:val="32"/>
          <w:szCs w:val="32"/>
        </w:rPr>
      </w:pPr>
      <w:r>
        <w:rPr>
          <w:rFonts w:hint="eastAsia" w:ascii="仿宋_GB2312" w:hAnsi="仿宋" w:eastAsia="仿宋_GB2312"/>
          <w:sz w:val="32"/>
          <w:szCs w:val="32"/>
        </w:rPr>
        <w:t>3、经济状况证明表；</w:t>
      </w:r>
    </w:p>
    <w:p w14:paraId="2116E56C">
      <w:pPr>
        <w:ind w:firstLine="640" w:firstLineChars="200"/>
        <w:rPr>
          <w:rFonts w:ascii="仿宋_GB2312" w:hAnsi="仿宋" w:eastAsia="仿宋_GB2312"/>
          <w:sz w:val="32"/>
          <w:szCs w:val="32"/>
        </w:rPr>
      </w:pPr>
      <w:r>
        <w:rPr>
          <w:rFonts w:hint="eastAsia" w:ascii="仿宋_GB2312" w:hAnsi="仿宋" w:eastAsia="仿宋_GB2312"/>
          <w:sz w:val="32"/>
          <w:szCs w:val="32"/>
        </w:rPr>
        <w:t>4、与所申请代拟法律事项有关的材料。</w:t>
      </w:r>
    </w:p>
    <w:p w14:paraId="17E27F68">
      <w:pPr>
        <w:ind w:firstLine="636" w:firstLineChars="198"/>
        <w:rPr>
          <w:rFonts w:ascii="仿宋_GB2312" w:hAnsi="黑体" w:eastAsia="仿宋_GB2312"/>
          <w:b/>
          <w:sz w:val="32"/>
          <w:szCs w:val="32"/>
        </w:rPr>
      </w:pPr>
      <w:r>
        <w:rPr>
          <w:rFonts w:hint="eastAsia" w:ascii="仿宋_GB2312" w:hAnsi="黑体" w:eastAsia="仿宋_GB2312"/>
          <w:b/>
          <w:sz w:val="32"/>
          <w:szCs w:val="32"/>
        </w:rPr>
        <w:t>三、服务流程</w:t>
      </w:r>
    </w:p>
    <w:p w14:paraId="2064AEC8">
      <w:pPr>
        <w:ind w:firstLine="640" w:firstLineChars="200"/>
        <w:rPr>
          <w:rFonts w:ascii="仿宋_GB2312" w:hAnsi="仿宋" w:eastAsia="仿宋_GB2312"/>
          <w:sz w:val="32"/>
          <w:szCs w:val="32"/>
        </w:rPr>
      </w:pPr>
      <w:r>
        <w:rPr>
          <w:rFonts w:hint="eastAsia" w:ascii="仿宋_GB2312" w:hAnsi="仿宋" w:eastAsia="仿宋_GB2312"/>
          <w:sz w:val="32"/>
          <w:szCs w:val="32"/>
        </w:rPr>
        <w:t>1、申请：申请人向县司法局法律援助中心窗口提出申请；</w:t>
      </w:r>
    </w:p>
    <w:p w14:paraId="185D3D5D">
      <w:pPr>
        <w:ind w:firstLine="640" w:firstLineChars="200"/>
        <w:rPr>
          <w:rFonts w:ascii="仿宋_GB2312" w:hAnsi="仿宋" w:eastAsia="仿宋_GB2312"/>
          <w:sz w:val="32"/>
          <w:szCs w:val="32"/>
        </w:rPr>
      </w:pPr>
      <w:r>
        <w:rPr>
          <w:rFonts w:hint="eastAsia" w:ascii="仿宋_GB2312" w:hAnsi="仿宋" w:eastAsia="仿宋_GB2312"/>
          <w:sz w:val="32"/>
          <w:szCs w:val="32"/>
        </w:rPr>
        <w:t>2、受理：窗口工作人员对申请材料进行形式审查，决定是否受理；</w:t>
      </w:r>
    </w:p>
    <w:p w14:paraId="74A40381">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3、审查：窗口工作人员签署意见，连同申请材料送县法律援助中心审查； </w:t>
      </w:r>
    </w:p>
    <w:p w14:paraId="70988098">
      <w:pPr>
        <w:ind w:firstLine="640" w:firstLineChars="200"/>
        <w:rPr>
          <w:rFonts w:ascii="仿宋_GB2312" w:hAnsi="仿宋" w:eastAsia="仿宋_GB2312"/>
          <w:sz w:val="32"/>
          <w:szCs w:val="32"/>
        </w:rPr>
      </w:pPr>
      <w:r>
        <w:rPr>
          <w:rFonts w:hint="eastAsia" w:ascii="仿宋_GB2312" w:hAnsi="仿宋" w:eastAsia="仿宋_GB2312"/>
          <w:sz w:val="32"/>
          <w:szCs w:val="32"/>
        </w:rPr>
        <w:t>4、决定：县法律援助中心负责人作出给予或不给予申请人法律援助的决定；</w:t>
      </w:r>
    </w:p>
    <w:p w14:paraId="7B262A04">
      <w:pPr>
        <w:ind w:firstLine="640" w:firstLineChars="200"/>
        <w:rPr>
          <w:rFonts w:ascii="仿宋_GB2312" w:hAnsi="仿宋" w:eastAsia="仿宋_GB2312"/>
          <w:sz w:val="32"/>
          <w:szCs w:val="32"/>
        </w:rPr>
      </w:pPr>
      <w:r>
        <w:rPr>
          <w:rFonts w:hint="eastAsia" w:ascii="仿宋_GB2312" w:hAnsi="仿宋" w:eastAsia="仿宋_GB2312"/>
          <w:sz w:val="32"/>
          <w:szCs w:val="32"/>
        </w:rPr>
        <w:t>5、实施援助：县法律援助中心指派或安排法律服务机构或法律服务人员代拟法律文书。</w:t>
      </w:r>
    </w:p>
    <w:p w14:paraId="52052060">
      <w:pPr>
        <w:ind w:firstLine="636" w:firstLineChars="198"/>
        <w:rPr>
          <w:rFonts w:ascii="仿宋_GB2312" w:hAnsi="黑体" w:eastAsia="仿宋_GB2312"/>
          <w:b/>
          <w:sz w:val="32"/>
          <w:szCs w:val="32"/>
        </w:rPr>
      </w:pPr>
      <w:r>
        <w:rPr>
          <w:rFonts w:hint="eastAsia" w:ascii="仿宋_GB2312" w:hAnsi="黑体" w:eastAsia="仿宋_GB2312"/>
          <w:b/>
          <w:sz w:val="32"/>
          <w:szCs w:val="32"/>
        </w:rPr>
        <w:t>四、办理时限</w:t>
      </w:r>
    </w:p>
    <w:p w14:paraId="4F4D657E">
      <w:pPr>
        <w:ind w:firstLine="640" w:firstLineChars="200"/>
        <w:rPr>
          <w:rFonts w:ascii="仿宋_GB2312" w:hAnsi="仿宋" w:eastAsia="仿宋_GB2312"/>
          <w:sz w:val="32"/>
          <w:szCs w:val="32"/>
        </w:rPr>
      </w:pPr>
      <w:r>
        <w:rPr>
          <w:rFonts w:hint="eastAsia" w:ascii="仿宋_GB2312" w:hAnsi="仿宋" w:eastAsia="仿宋_GB2312"/>
          <w:sz w:val="32"/>
          <w:szCs w:val="32"/>
        </w:rPr>
        <w:t>从申请到决定5个工作日；代拟时限根据代拟事项情况定。简单法律文书也可由法律援助值班律师即时代拟。</w:t>
      </w:r>
    </w:p>
    <w:p w14:paraId="108110A1">
      <w:pPr>
        <w:ind w:firstLine="636" w:firstLineChars="198"/>
        <w:rPr>
          <w:rFonts w:ascii="仿宋_GB2312" w:hAnsi="黑体" w:eastAsia="仿宋_GB2312"/>
          <w:b/>
          <w:sz w:val="32"/>
          <w:szCs w:val="32"/>
        </w:rPr>
      </w:pPr>
      <w:r>
        <w:rPr>
          <w:rFonts w:hint="eastAsia" w:ascii="仿宋_GB2312" w:hAnsi="黑体" w:eastAsia="仿宋_GB2312"/>
          <w:b/>
          <w:sz w:val="32"/>
          <w:szCs w:val="32"/>
        </w:rPr>
        <w:t>五、收费情况</w:t>
      </w:r>
    </w:p>
    <w:p w14:paraId="5B950B5B">
      <w:pPr>
        <w:ind w:firstLine="640" w:firstLineChars="200"/>
        <w:rPr>
          <w:rFonts w:ascii="仿宋_GB2312" w:hAnsi="仿宋" w:eastAsia="仿宋_GB2312"/>
          <w:sz w:val="32"/>
          <w:szCs w:val="32"/>
        </w:rPr>
      </w:pPr>
      <w:r>
        <w:rPr>
          <w:rFonts w:hint="eastAsia" w:ascii="仿宋_GB2312" w:hAnsi="仿宋" w:eastAsia="仿宋_GB2312"/>
          <w:sz w:val="32"/>
          <w:szCs w:val="32"/>
        </w:rPr>
        <w:t>不收费</w:t>
      </w:r>
    </w:p>
    <w:p w14:paraId="4ECAFA2E">
      <w:pPr>
        <w:ind w:firstLine="636" w:firstLineChars="198"/>
        <w:rPr>
          <w:rFonts w:ascii="仿宋_GB2312" w:hAnsi="黑体" w:eastAsia="仿宋_GB2312"/>
          <w:b/>
          <w:sz w:val="32"/>
          <w:szCs w:val="32"/>
        </w:rPr>
      </w:pPr>
      <w:r>
        <w:rPr>
          <w:rFonts w:hint="eastAsia" w:ascii="仿宋_GB2312" w:hAnsi="黑体" w:eastAsia="仿宋_GB2312"/>
          <w:b/>
          <w:sz w:val="32"/>
          <w:szCs w:val="32"/>
        </w:rPr>
        <w:t>六、联系方式</w:t>
      </w:r>
    </w:p>
    <w:p w14:paraId="0BA8C83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3C04619C">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7FD66B9F">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7D3D1CEC">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633AA9FD">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联系电话：0972—8520183</w:t>
      </w:r>
    </w:p>
    <w:p w14:paraId="766B1BA1">
      <w:pPr>
        <w:jc w:val="center"/>
        <w:rPr>
          <w:rFonts w:ascii="仿宋_GB2312" w:hAnsi="宋体" w:eastAsia="仿宋_GB2312"/>
          <w:b/>
          <w:sz w:val="36"/>
          <w:szCs w:val="36"/>
        </w:rPr>
      </w:pPr>
    </w:p>
    <w:p w14:paraId="3E54869F">
      <w:pPr>
        <w:jc w:val="center"/>
        <w:rPr>
          <w:rFonts w:ascii="仿宋_GB2312" w:hAnsi="宋体" w:eastAsia="仿宋_GB2312"/>
          <w:b/>
          <w:sz w:val="36"/>
          <w:szCs w:val="36"/>
        </w:rPr>
      </w:pPr>
    </w:p>
    <w:p w14:paraId="48F810EA">
      <w:pPr>
        <w:jc w:val="center"/>
        <w:rPr>
          <w:rFonts w:ascii="仿宋_GB2312" w:hAnsi="宋体" w:eastAsia="仿宋_GB2312"/>
          <w:b/>
          <w:sz w:val="36"/>
          <w:szCs w:val="36"/>
        </w:rPr>
      </w:pPr>
      <w:r>
        <w:rPr>
          <w:rFonts w:hint="eastAsia" w:ascii="仿宋_GB2312" w:hAnsi="宋体" w:eastAsia="仿宋_GB2312"/>
          <w:b/>
          <w:sz w:val="36"/>
          <w:szCs w:val="36"/>
        </w:rPr>
        <w:t>14.刑事辩护援助服务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09DD22CB">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编号：民公服第2017014号</w:t>
      </w:r>
    </w:p>
    <w:p w14:paraId="7505A15A">
      <w:pPr>
        <w:ind w:firstLine="636" w:firstLineChars="198"/>
        <w:rPr>
          <w:rFonts w:ascii="仿宋_GB2312" w:hAnsi="黑体" w:eastAsia="仿宋_GB2312"/>
          <w:b/>
          <w:sz w:val="32"/>
          <w:szCs w:val="32"/>
        </w:rPr>
      </w:pPr>
      <w:r>
        <w:rPr>
          <w:rFonts w:hint="eastAsia" w:ascii="仿宋_GB2312" w:hAnsi="黑体" w:eastAsia="仿宋_GB2312"/>
          <w:b/>
          <w:sz w:val="32"/>
          <w:szCs w:val="32"/>
        </w:rPr>
        <w:t>一、办理依据</w:t>
      </w:r>
    </w:p>
    <w:p w14:paraId="698AC906">
      <w:pPr>
        <w:ind w:firstLine="640" w:firstLineChars="200"/>
        <w:rPr>
          <w:rFonts w:ascii="仿宋_GB2312" w:hAnsi="仿宋" w:eastAsia="仿宋_GB2312"/>
          <w:sz w:val="32"/>
          <w:szCs w:val="32"/>
        </w:rPr>
      </w:pPr>
      <w:r>
        <w:rPr>
          <w:rFonts w:hint="eastAsia" w:ascii="仿宋_GB2312" w:hAnsi="仿宋" w:eastAsia="仿宋_GB2312"/>
          <w:sz w:val="32"/>
          <w:szCs w:val="32"/>
        </w:rPr>
        <w:t>1、《法律援助条例》第五条：直辖市、设区的市或者县级人民政府部门根据需要确定本行政区域的法律援助机构。法律援助机构负责受理、审查法律援助申请，指派或者安排人员为符合本条例规定的公民提供法律援助。</w:t>
      </w:r>
    </w:p>
    <w:p w14:paraId="2429261C">
      <w:pPr>
        <w:ind w:firstLine="640" w:firstLineChars="200"/>
        <w:rPr>
          <w:rFonts w:ascii="仿宋_GB2312" w:hAnsi="仿宋" w:eastAsia="仿宋_GB2312"/>
          <w:sz w:val="32"/>
          <w:szCs w:val="32"/>
        </w:rPr>
      </w:pPr>
      <w:r>
        <w:rPr>
          <w:rFonts w:hint="eastAsia" w:ascii="仿宋_GB2312" w:hAnsi="仿宋" w:eastAsia="仿宋_GB2312"/>
          <w:sz w:val="32"/>
          <w:szCs w:val="32"/>
        </w:rPr>
        <w:t>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hint="eastAsia" w:ascii="仿宋_GB2312" w:hAnsi="MS Mincho" w:eastAsia="MS Mincho" w:cs="MS Mincho"/>
          <w:sz w:val="32"/>
          <w:szCs w:val="32"/>
        </w:rPr>
        <w:t>､</w:t>
      </w:r>
      <w:r>
        <w:rPr>
          <w:rFonts w:hint="eastAsia" w:ascii="仿宋_GB2312" w:hAnsi="仿宋" w:eastAsia="仿宋_GB2312" w:cs="宋体"/>
          <w:sz w:val="32"/>
          <w:szCs w:val="32"/>
        </w:rPr>
        <w:t>刑事诉讼代理；</w:t>
      </w:r>
      <w:r>
        <w:rPr>
          <w:rFonts w:hint="eastAsia" w:ascii="仿宋_GB2312" w:hAnsi="仿宋" w:eastAsia="仿宋_GB2312"/>
          <w:sz w:val="32"/>
          <w:szCs w:val="32"/>
        </w:rPr>
        <w:t>(三)民事、行政诉讼代理； (四)非诉讼法律事务代理；(五)其他形式的法律服务。法律援助人员提供法律援助的形式，应当与其从业资格相适应。</w:t>
      </w:r>
    </w:p>
    <w:p w14:paraId="2FFB4E5C">
      <w:pPr>
        <w:ind w:firstLine="636" w:firstLineChars="198"/>
        <w:rPr>
          <w:rFonts w:ascii="仿宋_GB2312" w:hAnsi="黑体" w:eastAsia="仿宋_GB2312"/>
          <w:b/>
          <w:sz w:val="32"/>
          <w:szCs w:val="32"/>
        </w:rPr>
      </w:pPr>
      <w:r>
        <w:rPr>
          <w:rFonts w:hint="eastAsia" w:ascii="仿宋_GB2312" w:hAnsi="黑体" w:eastAsia="仿宋_GB2312"/>
          <w:b/>
          <w:sz w:val="32"/>
          <w:szCs w:val="32"/>
        </w:rPr>
        <w:t>二、申报材料</w:t>
      </w:r>
    </w:p>
    <w:p w14:paraId="578959DB">
      <w:pPr>
        <w:ind w:firstLine="640" w:firstLineChars="200"/>
        <w:rPr>
          <w:rFonts w:ascii="仿宋_GB2312" w:hAnsi="仿宋" w:eastAsia="仿宋_GB2312"/>
          <w:sz w:val="32"/>
          <w:szCs w:val="32"/>
        </w:rPr>
      </w:pPr>
      <w:r>
        <w:rPr>
          <w:rFonts w:hint="eastAsia" w:ascii="仿宋_GB2312" w:hAnsi="仿宋" w:eastAsia="仿宋_GB2312"/>
          <w:sz w:val="32"/>
          <w:szCs w:val="32"/>
        </w:rPr>
        <w:t>1、法律援助申请表；</w:t>
      </w:r>
    </w:p>
    <w:p w14:paraId="6694C0B0">
      <w:pPr>
        <w:ind w:firstLine="640" w:firstLineChars="200"/>
        <w:rPr>
          <w:rFonts w:ascii="仿宋_GB2312" w:hAnsi="仿宋" w:eastAsia="仿宋_GB2312"/>
          <w:sz w:val="32"/>
          <w:szCs w:val="32"/>
        </w:rPr>
      </w:pPr>
      <w:r>
        <w:rPr>
          <w:rFonts w:hint="eastAsia" w:ascii="仿宋_GB2312" w:hAnsi="仿宋" w:eastAsia="仿宋_GB2312"/>
          <w:sz w:val="32"/>
          <w:szCs w:val="32"/>
        </w:rPr>
        <w:t>2、身份证或者其他有效身份证明；</w:t>
      </w:r>
    </w:p>
    <w:p w14:paraId="05D3F465">
      <w:pPr>
        <w:ind w:firstLine="640" w:firstLineChars="200"/>
        <w:rPr>
          <w:rFonts w:ascii="仿宋_GB2312" w:hAnsi="仿宋" w:eastAsia="仿宋_GB2312"/>
          <w:sz w:val="32"/>
          <w:szCs w:val="32"/>
        </w:rPr>
      </w:pPr>
      <w:r>
        <w:rPr>
          <w:rFonts w:hint="eastAsia" w:ascii="仿宋_GB2312" w:hAnsi="仿宋" w:eastAsia="仿宋_GB2312"/>
          <w:sz w:val="32"/>
          <w:szCs w:val="32"/>
        </w:rPr>
        <w:t>3、经济状况证明表；</w:t>
      </w:r>
    </w:p>
    <w:p w14:paraId="0A9064B9">
      <w:pPr>
        <w:ind w:firstLine="640" w:firstLineChars="200"/>
        <w:rPr>
          <w:rFonts w:ascii="仿宋_GB2312" w:hAnsi="仿宋" w:eastAsia="仿宋_GB2312"/>
          <w:sz w:val="32"/>
          <w:szCs w:val="32"/>
        </w:rPr>
      </w:pPr>
      <w:r>
        <w:rPr>
          <w:rFonts w:hint="eastAsia" w:ascii="仿宋_GB2312" w:hAnsi="仿宋" w:eastAsia="仿宋_GB2312"/>
          <w:sz w:val="32"/>
          <w:szCs w:val="32"/>
        </w:rPr>
        <w:t>4、与所申请代拟法律事项有关的材料。</w:t>
      </w:r>
    </w:p>
    <w:p w14:paraId="6F45DAEA">
      <w:pPr>
        <w:ind w:firstLine="636" w:firstLineChars="198"/>
        <w:rPr>
          <w:rFonts w:ascii="仿宋_GB2312" w:hAnsi="黑体" w:eastAsia="仿宋_GB2312"/>
          <w:b/>
          <w:sz w:val="32"/>
          <w:szCs w:val="32"/>
        </w:rPr>
      </w:pPr>
      <w:r>
        <w:rPr>
          <w:rFonts w:hint="eastAsia" w:ascii="仿宋_GB2312" w:hAnsi="黑体" w:eastAsia="仿宋_GB2312"/>
          <w:b/>
          <w:sz w:val="32"/>
          <w:szCs w:val="32"/>
        </w:rPr>
        <w:t>三、服务流程</w:t>
      </w:r>
    </w:p>
    <w:p w14:paraId="561518FB">
      <w:pPr>
        <w:ind w:firstLine="640" w:firstLineChars="200"/>
        <w:rPr>
          <w:rFonts w:ascii="仿宋_GB2312" w:hAnsi="仿宋" w:eastAsia="仿宋_GB2312"/>
          <w:sz w:val="32"/>
          <w:szCs w:val="32"/>
        </w:rPr>
      </w:pPr>
      <w:r>
        <w:rPr>
          <w:rFonts w:hint="eastAsia" w:ascii="仿宋_GB2312" w:hAnsi="仿宋" w:eastAsia="仿宋_GB2312"/>
          <w:sz w:val="32"/>
          <w:szCs w:val="32"/>
        </w:rPr>
        <w:t>1、申请：申请人向县司法局法律援助中心窗口提出申请；</w:t>
      </w:r>
    </w:p>
    <w:p w14:paraId="209BD515">
      <w:pPr>
        <w:ind w:firstLine="640" w:firstLineChars="200"/>
        <w:rPr>
          <w:rFonts w:ascii="仿宋_GB2312" w:hAnsi="仿宋" w:eastAsia="仿宋_GB2312"/>
          <w:sz w:val="32"/>
          <w:szCs w:val="32"/>
        </w:rPr>
      </w:pPr>
      <w:r>
        <w:rPr>
          <w:rFonts w:hint="eastAsia" w:ascii="仿宋_GB2312" w:hAnsi="仿宋" w:eastAsia="仿宋_GB2312"/>
          <w:sz w:val="32"/>
          <w:szCs w:val="32"/>
        </w:rPr>
        <w:t>2、受理：窗口工作人员对申请材料进行形式审查，决定是否受理；</w:t>
      </w:r>
    </w:p>
    <w:p w14:paraId="351C9C33">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3、审查：窗口工作人员签署意见，连同申请材料送县法律援助中心审查； </w:t>
      </w:r>
    </w:p>
    <w:p w14:paraId="6D96BDFF">
      <w:pPr>
        <w:ind w:firstLine="640" w:firstLineChars="200"/>
        <w:rPr>
          <w:rFonts w:ascii="仿宋_GB2312" w:hAnsi="仿宋" w:eastAsia="仿宋_GB2312"/>
          <w:sz w:val="32"/>
          <w:szCs w:val="32"/>
        </w:rPr>
      </w:pPr>
      <w:r>
        <w:rPr>
          <w:rFonts w:hint="eastAsia" w:ascii="仿宋_GB2312" w:hAnsi="仿宋" w:eastAsia="仿宋_GB2312"/>
          <w:sz w:val="32"/>
          <w:szCs w:val="32"/>
        </w:rPr>
        <w:t>4、决定：县法律援助中心负责人作出给予或不给予申请人法律援助的决定；</w:t>
      </w:r>
    </w:p>
    <w:p w14:paraId="5D4DAF0B">
      <w:pPr>
        <w:ind w:firstLine="640" w:firstLineChars="200"/>
        <w:rPr>
          <w:rFonts w:ascii="仿宋_GB2312" w:hAnsi="仿宋" w:eastAsia="仿宋_GB2312"/>
          <w:sz w:val="32"/>
          <w:szCs w:val="32"/>
        </w:rPr>
      </w:pPr>
      <w:r>
        <w:rPr>
          <w:rFonts w:hint="eastAsia" w:ascii="仿宋_GB2312" w:hAnsi="仿宋" w:eastAsia="仿宋_GB2312"/>
          <w:sz w:val="32"/>
          <w:szCs w:val="32"/>
        </w:rPr>
        <w:t>5、实施援助：法律援助中心指派或安排法律服务机构或法律服务人员对申请人实施法律援助。</w:t>
      </w:r>
    </w:p>
    <w:p w14:paraId="4AFDA1C7">
      <w:pPr>
        <w:ind w:firstLine="636" w:firstLineChars="198"/>
        <w:rPr>
          <w:rFonts w:ascii="仿宋_GB2312" w:hAnsi="黑体" w:eastAsia="仿宋_GB2312"/>
          <w:b/>
          <w:sz w:val="32"/>
          <w:szCs w:val="32"/>
        </w:rPr>
      </w:pPr>
      <w:r>
        <w:rPr>
          <w:rFonts w:hint="eastAsia" w:ascii="仿宋_GB2312" w:hAnsi="黑体" w:eastAsia="仿宋_GB2312"/>
          <w:b/>
          <w:sz w:val="32"/>
          <w:szCs w:val="32"/>
        </w:rPr>
        <w:t>四、办理时限</w:t>
      </w:r>
    </w:p>
    <w:p w14:paraId="0668A024">
      <w:pPr>
        <w:ind w:firstLine="640" w:firstLineChars="200"/>
        <w:rPr>
          <w:rFonts w:ascii="仿宋_GB2312" w:hAnsi="仿宋" w:eastAsia="仿宋_GB2312"/>
          <w:sz w:val="32"/>
          <w:szCs w:val="32"/>
        </w:rPr>
      </w:pPr>
      <w:r>
        <w:rPr>
          <w:rFonts w:hint="eastAsia" w:ascii="仿宋_GB2312" w:hAnsi="仿宋" w:eastAsia="仿宋_GB2312"/>
          <w:sz w:val="32"/>
          <w:szCs w:val="32"/>
        </w:rPr>
        <w:t>从提交申请到给予法律援助决定5个工作日；案件办理时限根据案件情况确定。</w:t>
      </w:r>
    </w:p>
    <w:p w14:paraId="6FD9F00D">
      <w:pPr>
        <w:ind w:firstLine="636" w:firstLineChars="198"/>
        <w:rPr>
          <w:rFonts w:ascii="仿宋_GB2312" w:hAnsi="黑体" w:eastAsia="仿宋_GB2312"/>
          <w:b/>
          <w:sz w:val="32"/>
          <w:szCs w:val="32"/>
        </w:rPr>
      </w:pPr>
      <w:r>
        <w:rPr>
          <w:rFonts w:hint="eastAsia" w:ascii="仿宋_GB2312" w:hAnsi="黑体" w:eastAsia="仿宋_GB2312"/>
          <w:b/>
          <w:sz w:val="32"/>
          <w:szCs w:val="32"/>
        </w:rPr>
        <w:t>五、收费情况</w:t>
      </w:r>
    </w:p>
    <w:p w14:paraId="0BFA17C4">
      <w:pPr>
        <w:ind w:firstLine="640" w:firstLineChars="200"/>
        <w:rPr>
          <w:rFonts w:ascii="仿宋_GB2312" w:hAnsi="仿宋" w:eastAsia="仿宋_GB2312"/>
          <w:sz w:val="32"/>
          <w:szCs w:val="32"/>
        </w:rPr>
      </w:pPr>
      <w:r>
        <w:rPr>
          <w:rFonts w:hint="eastAsia" w:ascii="仿宋_GB2312" w:hAnsi="仿宋" w:eastAsia="仿宋_GB2312"/>
          <w:sz w:val="32"/>
          <w:szCs w:val="32"/>
        </w:rPr>
        <w:t>不收费</w:t>
      </w:r>
    </w:p>
    <w:p w14:paraId="42B8E3B9">
      <w:pPr>
        <w:ind w:firstLine="636" w:firstLineChars="198"/>
        <w:rPr>
          <w:rFonts w:ascii="仿宋_GB2312" w:hAnsi="黑体" w:eastAsia="仿宋_GB2312"/>
          <w:b/>
          <w:sz w:val="32"/>
          <w:szCs w:val="32"/>
        </w:rPr>
      </w:pPr>
      <w:r>
        <w:rPr>
          <w:rFonts w:hint="eastAsia" w:ascii="仿宋_GB2312" w:hAnsi="黑体" w:eastAsia="仿宋_GB2312"/>
          <w:b/>
          <w:sz w:val="32"/>
          <w:szCs w:val="32"/>
        </w:rPr>
        <w:t>六、联系方式</w:t>
      </w:r>
    </w:p>
    <w:p w14:paraId="59110925">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0F4DE695">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6EB42319">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10D24CD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499F9675">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联系电话：0972—8520183</w:t>
      </w:r>
    </w:p>
    <w:p w14:paraId="62BC0C28">
      <w:pPr>
        <w:jc w:val="center"/>
        <w:rPr>
          <w:rFonts w:ascii="仿宋_GB2312" w:hAnsi="宋体" w:eastAsia="仿宋_GB2312"/>
          <w:b/>
          <w:sz w:val="36"/>
          <w:szCs w:val="36"/>
        </w:rPr>
      </w:pPr>
    </w:p>
    <w:p w14:paraId="72DD5ED9">
      <w:pPr>
        <w:jc w:val="center"/>
        <w:rPr>
          <w:rFonts w:ascii="仿宋_GB2312" w:hAnsi="宋体" w:eastAsia="仿宋_GB2312"/>
          <w:b/>
          <w:sz w:val="36"/>
          <w:szCs w:val="36"/>
        </w:rPr>
      </w:pPr>
    </w:p>
    <w:p w14:paraId="5295A33E">
      <w:pPr>
        <w:jc w:val="center"/>
        <w:rPr>
          <w:rFonts w:ascii="仿宋_GB2312" w:hAnsi="宋体" w:eastAsia="仿宋_GB2312"/>
          <w:b/>
          <w:sz w:val="36"/>
          <w:szCs w:val="36"/>
        </w:rPr>
      </w:pPr>
      <w:r>
        <w:rPr>
          <w:rFonts w:hint="eastAsia" w:ascii="仿宋_GB2312" w:hAnsi="宋体" w:eastAsia="仿宋_GB2312"/>
          <w:b/>
          <w:sz w:val="36"/>
          <w:szCs w:val="36"/>
        </w:rPr>
        <w:t>15．刑事代理援助服务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5869564C">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编号：民公服第2017015号</w:t>
      </w:r>
    </w:p>
    <w:p w14:paraId="7A270DA7">
      <w:pPr>
        <w:pStyle w:val="9"/>
        <w:shd w:val="clear" w:color="auto" w:fill="FFFFFF"/>
        <w:spacing w:before="0" w:beforeAutospacing="0" w:after="0" w:afterAutospacing="0" w:line="600" w:lineRule="exact"/>
        <w:ind w:firstLine="480"/>
        <w:jc w:val="both"/>
        <w:rPr>
          <w:rFonts w:ascii="仿宋_GB2312" w:hAnsi="黑体" w:eastAsia="仿宋_GB2312"/>
          <w:b/>
          <w:sz w:val="32"/>
          <w:szCs w:val="32"/>
        </w:rPr>
      </w:pPr>
      <w:r>
        <w:rPr>
          <w:rFonts w:hint="eastAsia" w:ascii="仿宋" w:eastAsia="仿宋"/>
          <w:kern w:val="2"/>
          <w:sz w:val="32"/>
          <w:szCs w:val="32"/>
        </w:rPr>
        <w:t> </w:t>
      </w:r>
      <w:r>
        <w:rPr>
          <w:rFonts w:hint="eastAsia" w:ascii="仿宋_GB2312" w:hAnsi="黑体" w:eastAsia="仿宋_GB2312"/>
          <w:b/>
          <w:sz w:val="32"/>
          <w:szCs w:val="32"/>
        </w:rPr>
        <w:t>一、办理依据</w:t>
      </w:r>
    </w:p>
    <w:p w14:paraId="071CF87E">
      <w:pPr>
        <w:ind w:firstLine="640" w:firstLineChars="200"/>
        <w:rPr>
          <w:rFonts w:ascii="仿宋_GB2312" w:hAnsi="仿宋" w:eastAsia="仿宋_GB2312"/>
          <w:sz w:val="32"/>
          <w:szCs w:val="32"/>
        </w:rPr>
      </w:pPr>
      <w:r>
        <w:rPr>
          <w:rFonts w:hint="eastAsia" w:ascii="仿宋_GB2312" w:hAnsi="仿宋" w:eastAsia="仿宋_GB2312"/>
          <w:sz w:val="32"/>
          <w:szCs w:val="32"/>
        </w:rPr>
        <w:t>1、《法律援助条例》第五条：直辖市、设区的市或者县级人民政府部门根据需要确定本行政区域的法律援助机构。法律援助机构负责受理、审查法律援助申请，指派或者安排人员为符合本条例规定的公民提供法律援助。</w:t>
      </w:r>
    </w:p>
    <w:p w14:paraId="2B8BF216">
      <w:pPr>
        <w:ind w:firstLine="640" w:firstLineChars="200"/>
        <w:rPr>
          <w:rFonts w:ascii="仿宋_GB2312" w:hAnsi="仿宋" w:eastAsia="仿宋_GB2312"/>
          <w:sz w:val="32"/>
          <w:szCs w:val="32"/>
        </w:rPr>
      </w:pPr>
      <w:r>
        <w:rPr>
          <w:rFonts w:hint="eastAsia" w:ascii="仿宋_GB2312" w:hAnsi="仿宋" w:eastAsia="仿宋_GB2312"/>
          <w:sz w:val="32"/>
          <w:szCs w:val="32"/>
        </w:rPr>
        <w:t>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hint="eastAsia" w:ascii="仿宋_GB2312" w:hAnsi="MS Mincho" w:eastAsia="MS Mincho" w:cs="MS Mincho"/>
          <w:sz w:val="32"/>
          <w:szCs w:val="32"/>
        </w:rPr>
        <w:t>､</w:t>
      </w:r>
      <w:r>
        <w:rPr>
          <w:rFonts w:hint="eastAsia" w:ascii="仿宋_GB2312" w:hAnsi="仿宋" w:eastAsia="仿宋_GB2312" w:cs="宋体"/>
          <w:sz w:val="32"/>
          <w:szCs w:val="32"/>
        </w:rPr>
        <w:t>刑事诉讼代理；</w:t>
      </w:r>
      <w:r>
        <w:rPr>
          <w:rFonts w:hint="eastAsia" w:ascii="仿宋_GB2312" w:hAnsi="仿宋" w:eastAsia="仿宋_GB2312"/>
          <w:sz w:val="32"/>
          <w:szCs w:val="32"/>
        </w:rPr>
        <w:t>(三)民事、行政诉讼代理； (四)非诉讼法律事务代理；(五)其他形式的法律服务。法律援助人员提供法律援助的形式，应当与其从业资格相适应。</w:t>
      </w:r>
    </w:p>
    <w:p w14:paraId="1AA6C37A">
      <w:pPr>
        <w:ind w:firstLine="636" w:firstLineChars="198"/>
        <w:rPr>
          <w:rFonts w:ascii="仿宋_GB2312" w:hAnsi="黑体" w:eastAsia="仿宋_GB2312"/>
          <w:b/>
          <w:sz w:val="32"/>
          <w:szCs w:val="32"/>
        </w:rPr>
      </w:pPr>
      <w:r>
        <w:rPr>
          <w:rFonts w:hint="eastAsia" w:ascii="仿宋_GB2312" w:hAnsi="黑体" w:eastAsia="仿宋_GB2312"/>
          <w:b/>
          <w:sz w:val="32"/>
          <w:szCs w:val="32"/>
        </w:rPr>
        <w:t>二、申报材料</w:t>
      </w:r>
    </w:p>
    <w:p w14:paraId="3C645EEE">
      <w:pPr>
        <w:ind w:firstLine="640" w:firstLineChars="200"/>
        <w:rPr>
          <w:rFonts w:ascii="仿宋_GB2312" w:hAnsi="仿宋" w:eastAsia="仿宋_GB2312"/>
          <w:sz w:val="32"/>
          <w:szCs w:val="32"/>
        </w:rPr>
      </w:pPr>
      <w:r>
        <w:rPr>
          <w:rFonts w:hint="eastAsia" w:ascii="仿宋_GB2312" w:hAnsi="仿宋" w:eastAsia="仿宋_GB2312"/>
          <w:sz w:val="32"/>
          <w:szCs w:val="32"/>
        </w:rPr>
        <w:t>1、法律援助申请表；</w:t>
      </w:r>
    </w:p>
    <w:p w14:paraId="09FB7C35">
      <w:pPr>
        <w:ind w:firstLine="640" w:firstLineChars="200"/>
        <w:rPr>
          <w:rFonts w:ascii="仿宋_GB2312" w:hAnsi="仿宋" w:eastAsia="仿宋_GB2312"/>
          <w:sz w:val="32"/>
          <w:szCs w:val="32"/>
        </w:rPr>
      </w:pPr>
      <w:r>
        <w:rPr>
          <w:rFonts w:hint="eastAsia" w:ascii="仿宋_GB2312" w:hAnsi="仿宋" w:eastAsia="仿宋_GB2312"/>
          <w:sz w:val="32"/>
          <w:szCs w:val="32"/>
        </w:rPr>
        <w:t>2、身份证或者其他有效身份证明；</w:t>
      </w:r>
    </w:p>
    <w:p w14:paraId="26AB67FE">
      <w:pPr>
        <w:ind w:firstLine="640" w:firstLineChars="200"/>
        <w:rPr>
          <w:rFonts w:ascii="仿宋_GB2312" w:hAnsi="仿宋" w:eastAsia="仿宋_GB2312"/>
          <w:sz w:val="32"/>
          <w:szCs w:val="32"/>
        </w:rPr>
      </w:pPr>
      <w:r>
        <w:rPr>
          <w:rFonts w:hint="eastAsia" w:ascii="仿宋_GB2312" w:hAnsi="仿宋" w:eastAsia="仿宋_GB2312"/>
          <w:sz w:val="32"/>
          <w:szCs w:val="32"/>
        </w:rPr>
        <w:t>3、经济状况证明表；</w:t>
      </w:r>
    </w:p>
    <w:p w14:paraId="74975343">
      <w:pPr>
        <w:ind w:firstLine="640" w:firstLineChars="200"/>
        <w:rPr>
          <w:rFonts w:ascii="仿宋_GB2312" w:hAnsi="仿宋" w:eastAsia="仿宋_GB2312"/>
          <w:sz w:val="32"/>
          <w:szCs w:val="32"/>
        </w:rPr>
      </w:pPr>
      <w:r>
        <w:rPr>
          <w:rFonts w:hint="eastAsia" w:ascii="仿宋_GB2312" w:hAnsi="仿宋" w:eastAsia="仿宋_GB2312"/>
          <w:sz w:val="32"/>
          <w:szCs w:val="32"/>
        </w:rPr>
        <w:t>4、与所申请法律援助事项有关的案件材料。</w:t>
      </w:r>
    </w:p>
    <w:p w14:paraId="73AC467D">
      <w:pPr>
        <w:ind w:firstLine="636" w:firstLineChars="198"/>
        <w:rPr>
          <w:rFonts w:ascii="仿宋_GB2312" w:hAnsi="黑体" w:eastAsia="仿宋_GB2312"/>
          <w:b/>
          <w:sz w:val="32"/>
          <w:szCs w:val="32"/>
        </w:rPr>
      </w:pPr>
      <w:r>
        <w:rPr>
          <w:rFonts w:hint="eastAsia" w:ascii="仿宋_GB2312" w:hAnsi="黑体" w:eastAsia="仿宋_GB2312"/>
          <w:b/>
          <w:sz w:val="32"/>
          <w:szCs w:val="32"/>
        </w:rPr>
        <w:t>三、服务流程</w:t>
      </w:r>
    </w:p>
    <w:p w14:paraId="2045B809">
      <w:pPr>
        <w:ind w:firstLine="640" w:firstLineChars="200"/>
        <w:rPr>
          <w:rFonts w:ascii="仿宋_GB2312" w:hAnsi="仿宋" w:eastAsia="仿宋_GB2312"/>
          <w:sz w:val="32"/>
          <w:szCs w:val="32"/>
        </w:rPr>
      </w:pPr>
      <w:r>
        <w:rPr>
          <w:rFonts w:hint="eastAsia" w:ascii="仿宋_GB2312" w:hAnsi="仿宋" w:eastAsia="仿宋_GB2312"/>
          <w:sz w:val="32"/>
          <w:szCs w:val="32"/>
        </w:rPr>
        <w:t>1、申请：申请人向法律援助窗口提出申请；</w:t>
      </w:r>
    </w:p>
    <w:p w14:paraId="2DB3A06B">
      <w:pPr>
        <w:ind w:firstLine="640" w:firstLineChars="200"/>
        <w:rPr>
          <w:rFonts w:ascii="仿宋_GB2312" w:hAnsi="仿宋" w:eastAsia="仿宋_GB2312"/>
          <w:sz w:val="32"/>
          <w:szCs w:val="32"/>
        </w:rPr>
      </w:pPr>
      <w:r>
        <w:rPr>
          <w:rFonts w:hint="eastAsia" w:ascii="仿宋_GB2312" w:hAnsi="仿宋" w:eastAsia="仿宋_GB2312"/>
          <w:sz w:val="32"/>
          <w:szCs w:val="32"/>
        </w:rPr>
        <w:t>2、受理：窗口工作人员对申请材料进行形式审查，决定是否受理；</w:t>
      </w:r>
    </w:p>
    <w:p w14:paraId="2190252B">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3、审查：窗口工作人员签署意见，连同申请材料送法律援助中心审查； </w:t>
      </w:r>
    </w:p>
    <w:p w14:paraId="0D490589">
      <w:pPr>
        <w:ind w:firstLine="640" w:firstLineChars="200"/>
        <w:rPr>
          <w:rFonts w:ascii="仿宋_GB2312" w:hAnsi="仿宋" w:eastAsia="仿宋_GB2312"/>
          <w:sz w:val="32"/>
          <w:szCs w:val="32"/>
        </w:rPr>
      </w:pPr>
      <w:r>
        <w:rPr>
          <w:rFonts w:hint="eastAsia" w:ascii="仿宋_GB2312" w:hAnsi="仿宋" w:eastAsia="仿宋_GB2312"/>
          <w:sz w:val="32"/>
          <w:szCs w:val="32"/>
        </w:rPr>
        <w:t>4、决定：法律援助中心负责人作出给予或不给予申请人法律援助的决定；</w:t>
      </w:r>
    </w:p>
    <w:p w14:paraId="29646D2F">
      <w:pPr>
        <w:ind w:firstLine="640" w:firstLineChars="200"/>
        <w:rPr>
          <w:rFonts w:ascii="仿宋_GB2312" w:hAnsi="仿宋" w:eastAsia="仿宋_GB2312"/>
          <w:sz w:val="32"/>
          <w:szCs w:val="32"/>
        </w:rPr>
      </w:pPr>
      <w:r>
        <w:rPr>
          <w:rFonts w:hint="eastAsia" w:ascii="仿宋_GB2312" w:hAnsi="仿宋" w:eastAsia="仿宋_GB2312"/>
          <w:sz w:val="32"/>
          <w:szCs w:val="32"/>
        </w:rPr>
        <w:t>5、实施援助：法律援助中心指派或安排法律服务机构或法律服务人员对申请人实施法律援助。</w:t>
      </w:r>
    </w:p>
    <w:p w14:paraId="2E7AA633">
      <w:pPr>
        <w:ind w:firstLine="636" w:firstLineChars="198"/>
        <w:rPr>
          <w:rFonts w:ascii="仿宋_GB2312" w:hAnsi="黑体" w:eastAsia="仿宋_GB2312"/>
          <w:b/>
          <w:sz w:val="32"/>
          <w:szCs w:val="32"/>
        </w:rPr>
      </w:pPr>
      <w:r>
        <w:rPr>
          <w:rFonts w:hint="eastAsia" w:ascii="仿宋_GB2312" w:hAnsi="黑体" w:eastAsia="仿宋_GB2312"/>
          <w:b/>
          <w:sz w:val="32"/>
          <w:szCs w:val="32"/>
        </w:rPr>
        <w:t>四、办理时限</w:t>
      </w:r>
    </w:p>
    <w:p w14:paraId="22BF782A">
      <w:pPr>
        <w:ind w:firstLine="640" w:firstLineChars="200"/>
        <w:rPr>
          <w:rFonts w:ascii="仿宋_GB2312" w:hAnsi="仿宋" w:eastAsia="仿宋_GB2312"/>
          <w:sz w:val="32"/>
          <w:szCs w:val="32"/>
        </w:rPr>
      </w:pPr>
      <w:r>
        <w:rPr>
          <w:rFonts w:hint="eastAsia" w:ascii="仿宋_GB2312" w:hAnsi="仿宋" w:eastAsia="仿宋_GB2312"/>
          <w:sz w:val="32"/>
          <w:szCs w:val="32"/>
        </w:rPr>
        <w:t>从提交申请到给予法律援助决定5个工作日；案件办理时限根据案件情况确定。</w:t>
      </w:r>
    </w:p>
    <w:p w14:paraId="04767AC1">
      <w:pPr>
        <w:ind w:firstLine="636" w:firstLineChars="198"/>
        <w:rPr>
          <w:rFonts w:ascii="仿宋_GB2312" w:hAnsi="黑体" w:eastAsia="仿宋_GB2312"/>
          <w:b/>
          <w:sz w:val="32"/>
          <w:szCs w:val="32"/>
        </w:rPr>
      </w:pPr>
      <w:r>
        <w:rPr>
          <w:rFonts w:hint="eastAsia" w:ascii="仿宋_GB2312" w:hAnsi="黑体" w:eastAsia="仿宋_GB2312"/>
          <w:b/>
          <w:sz w:val="32"/>
          <w:szCs w:val="32"/>
        </w:rPr>
        <w:t>五、收费情况</w:t>
      </w:r>
    </w:p>
    <w:p w14:paraId="531E00DC">
      <w:pPr>
        <w:ind w:firstLine="640" w:firstLineChars="200"/>
        <w:rPr>
          <w:rFonts w:ascii="仿宋_GB2312" w:hAnsi="仿宋" w:eastAsia="仿宋_GB2312"/>
          <w:sz w:val="32"/>
          <w:szCs w:val="32"/>
        </w:rPr>
      </w:pPr>
      <w:r>
        <w:rPr>
          <w:rFonts w:hint="eastAsia" w:ascii="仿宋_GB2312" w:hAnsi="仿宋" w:eastAsia="仿宋_GB2312"/>
          <w:sz w:val="32"/>
          <w:szCs w:val="32"/>
        </w:rPr>
        <w:t>不收费</w:t>
      </w:r>
    </w:p>
    <w:p w14:paraId="041C9097">
      <w:pPr>
        <w:ind w:firstLine="636" w:firstLineChars="198"/>
        <w:rPr>
          <w:rFonts w:ascii="仿宋_GB2312" w:hAnsi="黑体" w:eastAsia="仿宋_GB2312"/>
          <w:b/>
          <w:sz w:val="32"/>
          <w:szCs w:val="32"/>
        </w:rPr>
      </w:pPr>
      <w:r>
        <w:rPr>
          <w:rFonts w:hint="eastAsia" w:ascii="仿宋_GB2312" w:hAnsi="黑体" w:eastAsia="仿宋_GB2312"/>
          <w:b/>
          <w:sz w:val="32"/>
          <w:szCs w:val="32"/>
        </w:rPr>
        <w:t>六、咨询方式</w:t>
      </w:r>
    </w:p>
    <w:p w14:paraId="3375D93D">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6FED1020">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1E3DAF1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53F0D44C">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28CCE043">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联系电话：0972—8520183</w:t>
      </w:r>
    </w:p>
    <w:p w14:paraId="46C8ED40">
      <w:pPr>
        <w:jc w:val="center"/>
        <w:rPr>
          <w:rFonts w:ascii="仿宋_GB2312" w:hAnsi="仿宋" w:eastAsia="仿宋_GB2312"/>
          <w:sz w:val="32"/>
          <w:szCs w:val="32"/>
        </w:rPr>
      </w:pPr>
    </w:p>
    <w:p w14:paraId="765F29EC">
      <w:pPr>
        <w:jc w:val="center"/>
        <w:rPr>
          <w:rFonts w:ascii="仿宋_GB2312" w:hAnsi="仿宋" w:eastAsia="仿宋_GB2312"/>
          <w:sz w:val="32"/>
          <w:szCs w:val="32"/>
        </w:rPr>
      </w:pPr>
    </w:p>
    <w:p w14:paraId="27A29667">
      <w:pPr>
        <w:jc w:val="center"/>
        <w:rPr>
          <w:rFonts w:ascii="仿宋_GB2312" w:hAnsi="仿宋" w:eastAsia="仿宋_GB2312"/>
          <w:sz w:val="32"/>
          <w:szCs w:val="32"/>
        </w:rPr>
      </w:pPr>
    </w:p>
    <w:p w14:paraId="681085A3">
      <w:pPr>
        <w:jc w:val="center"/>
        <w:rPr>
          <w:rFonts w:ascii="仿宋_GB2312" w:hAnsi="宋体" w:eastAsia="仿宋_GB2312"/>
          <w:b/>
          <w:sz w:val="36"/>
          <w:szCs w:val="36"/>
        </w:rPr>
      </w:pPr>
      <w:r>
        <w:rPr>
          <w:rFonts w:hint="eastAsia" w:ascii="仿宋_GB2312" w:hAnsi="宋体" w:eastAsia="仿宋_GB2312"/>
          <w:b/>
          <w:sz w:val="36"/>
          <w:szCs w:val="36"/>
        </w:rPr>
        <w:t>16．民事诉讼代理援助服务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7688F5D2">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编号：民公服第2017016号</w:t>
      </w:r>
    </w:p>
    <w:p w14:paraId="5DA32E0F">
      <w:pPr>
        <w:pStyle w:val="9"/>
        <w:shd w:val="clear" w:color="auto" w:fill="FFFFFF"/>
        <w:spacing w:before="0" w:beforeAutospacing="0" w:after="0" w:afterAutospacing="0" w:line="600" w:lineRule="exact"/>
        <w:ind w:firstLine="480"/>
        <w:jc w:val="both"/>
        <w:rPr>
          <w:rFonts w:ascii="仿宋_GB2312" w:hAnsi="黑体" w:eastAsia="仿宋_GB2312"/>
          <w:b/>
          <w:sz w:val="32"/>
          <w:szCs w:val="32"/>
        </w:rPr>
      </w:pPr>
      <w:r>
        <w:rPr>
          <w:rFonts w:hint="eastAsia" w:ascii="仿宋" w:eastAsia="仿宋"/>
          <w:kern w:val="2"/>
          <w:sz w:val="32"/>
          <w:szCs w:val="32"/>
        </w:rPr>
        <w:t> </w:t>
      </w:r>
      <w:r>
        <w:rPr>
          <w:rFonts w:hint="eastAsia" w:ascii="仿宋_GB2312" w:hAnsi="黑体" w:eastAsia="仿宋_GB2312"/>
          <w:b/>
          <w:sz w:val="32"/>
          <w:szCs w:val="32"/>
        </w:rPr>
        <w:t>一、办理依据</w:t>
      </w:r>
    </w:p>
    <w:p w14:paraId="5ED3D618">
      <w:pPr>
        <w:ind w:firstLine="640" w:firstLineChars="200"/>
        <w:rPr>
          <w:rFonts w:ascii="仿宋_GB2312" w:hAnsi="仿宋" w:eastAsia="仿宋_GB2312"/>
          <w:sz w:val="32"/>
          <w:szCs w:val="32"/>
        </w:rPr>
      </w:pPr>
      <w:r>
        <w:rPr>
          <w:rFonts w:hint="eastAsia" w:ascii="仿宋_GB2312" w:hAnsi="仿宋" w:eastAsia="仿宋_GB2312"/>
          <w:sz w:val="32"/>
          <w:szCs w:val="32"/>
        </w:rPr>
        <w:t>1、《法律援助条例》第五条：直辖市、设区的市或者县级人民政府部门根据需要确定本行政区域的法律援助机构。法律援助机构负责受理、审查法律援助申请，指派或者安排人员为符合本条例规定的公民提供法律援助。</w:t>
      </w:r>
    </w:p>
    <w:p w14:paraId="11DF5D72">
      <w:pPr>
        <w:ind w:firstLine="640" w:firstLineChars="200"/>
        <w:rPr>
          <w:rFonts w:ascii="仿宋_GB2312" w:hAnsi="仿宋" w:eastAsia="仿宋_GB2312"/>
          <w:sz w:val="32"/>
          <w:szCs w:val="32"/>
        </w:rPr>
      </w:pPr>
      <w:r>
        <w:rPr>
          <w:rFonts w:hint="eastAsia" w:ascii="仿宋_GB2312" w:hAnsi="仿宋" w:eastAsia="仿宋_GB2312"/>
          <w:sz w:val="32"/>
          <w:szCs w:val="32"/>
        </w:rPr>
        <w:t>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hint="eastAsia" w:ascii="仿宋_GB2312" w:hAnsi="MS Mincho" w:eastAsia="MS Mincho" w:cs="MS Mincho"/>
          <w:sz w:val="32"/>
          <w:szCs w:val="32"/>
        </w:rPr>
        <w:t>､</w:t>
      </w:r>
      <w:r>
        <w:rPr>
          <w:rFonts w:hint="eastAsia" w:ascii="仿宋_GB2312" w:hAnsi="仿宋" w:eastAsia="仿宋_GB2312" w:cs="宋体"/>
          <w:sz w:val="32"/>
          <w:szCs w:val="32"/>
        </w:rPr>
        <w:t>刑事诉讼代理；</w:t>
      </w:r>
      <w:r>
        <w:rPr>
          <w:rFonts w:hint="eastAsia" w:ascii="仿宋_GB2312" w:hAnsi="仿宋" w:eastAsia="仿宋_GB2312"/>
          <w:sz w:val="32"/>
          <w:szCs w:val="32"/>
        </w:rPr>
        <w:t>(三)民事、行政诉讼代理； (四)非诉讼法律事务代理；(五)其他形式的法律服务。法律援助人员提供法律援助的形式，应当与其从业资格相适应。</w:t>
      </w:r>
    </w:p>
    <w:p w14:paraId="150EDE90">
      <w:pPr>
        <w:ind w:firstLine="636" w:firstLineChars="198"/>
        <w:rPr>
          <w:rFonts w:ascii="仿宋_GB2312" w:hAnsi="黑体" w:eastAsia="仿宋_GB2312"/>
          <w:b/>
          <w:sz w:val="32"/>
          <w:szCs w:val="32"/>
        </w:rPr>
      </w:pPr>
      <w:r>
        <w:rPr>
          <w:rFonts w:hint="eastAsia" w:ascii="仿宋_GB2312" w:hAnsi="黑体" w:eastAsia="仿宋_GB2312"/>
          <w:b/>
          <w:sz w:val="32"/>
          <w:szCs w:val="32"/>
        </w:rPr>
        <w:t>二、申报材料</w:t>
      </w:r>
    </w:p>
    <w:p w14:paraId="0F547A2A">
      <w:pPr>
        <w:ind w:firstLine="640" w:firstLineChars="200"/>
        <w:rPr>
          <w:rFonts w:ascii="仿宋_GB2312" w:hAnsi="仿宋" w:eastAsia="仿宋_GB2312"/>
          <w:sz w:val="32"/>
          <w:szCs w:val="32"/>
        </w:rPr>
      </w:pPr>
      <w:r>
        <w:rPr>
          <w:rFonts w:hint="eastAsia" w:ascii="仿宋_GB2312" w:hAnsi="仿宋" w:eastAsia="仿宋_GB2312"/>
          <w:sz w:val="32"/>
          <w:szCs w:val="32"/>
        </w:rPr>
        <w:t>1、法律援助申请表；</w:t>
      </w:r>
    </w:p>
    <w:p w14:paraId="3DD20C30">
      <w:pPr>
        <w:ind w:firstLine="640" w:firstLineChars="200"/>
        <w:rPr>
          <w:rFonts w:ascii="仿宋_GB2312" w:hAnsi="仿宋" w:eastAsia="仿宋_GB2312"/>
          <w:sz w:val="32"/>
          <w:szCs w:val="32"/>
        </w:rPr>
      </w:pPr>
      <w:r>
        <w:rPr>
          <w:rFonts w:hint="eastAsia" w:ascii="仿宋_GB2312" w:hAnsi="仿宋" w:eastAsia="仿宋_GB2312"/>
          <w:sz w:val="32"/>
          <w:szCs w:val="32"/>
        </w:rPr>
        <w:t>2、身份证或者其他有效身份证明；</w:t>
      </w:r>
    </w:p>
    <w:p w14:paraId="2006C35C">
      <w:pPr>
        <w:ind w:firstLine="640" w:firstLineChars="200"/>
        <w:rPr>
          <w:rFonts w:ascii="仿宋_GB2312" w:hAnsi="仿宋" w:eastAsia="仿宋_GB2312"/>
          <w:sz w:val="32"/>
          <w:szCs w:val="32"/>
        </w:rPr>
      </w:pPr>
      <w:r>
        <w:rPr>
          <w:rFonts w:hint="eastAsia" w:ascii="仿宋_GB2312" w:hAnsi="仿宋" w:eastAsia="仿宋_GB2312"/>
          <w:sz w:val="32"/>
          <w:szCs w:val="32"/>
        </w:rPr>
        <w:t>3、经济状况证明表；</w:t>
      </w:r>
    </w:p>
    <w:p w14:paraId="34E967D1">
      <w:pPr>
        <w:ind w:firstLine="640" w:firstLineChars="200"/>
        <w:rPr>
          <w:rFonts w:ascii="仿宋_GB2312" w:hAnsi="仿宋" w:eastAsia="仿宋_GB2312"/>
          <w:sz w:val="32"/>
          <w:szCs w:val="32"/>
        </w:rPr>
      </w:pPr>
      <w:r>
        <w:rPr>
          <w:rFonts w:hint="eastAsia" w:ascii="仿宋_GB2312" w:hAnsi="仿宋" w:eastAsia="仿宋_GB2312"/>
          <w:sz w:val="32"/>
          <w:szCs w:val="32"/>
        </w:rPr>
        <w:t>4、与所申请法律援助事项有关的案件材料。</w:t>
      </w:r>
    </w:p>
    <w:p w14:paraId="1F848416">
      <w:pPr>
        <w:ind w:firstLine="636" w:firstLineChars="198"/>
        <w:rPr>
          <w:rFonts w:ascii="仿宋_GB2312" w:hAnsi="黑体" w:eastAsia="仿宋_GB2312"/>
          <w:b/>
          <w:sz w:val="32"/>
          <w:szCs w:val="32"/>
        </w:rPr>
      </w:pPr>
      <w:r>
        <w:rPr>
          <w:rFonts w:hint="eastAsia" w:ascii="仿宋_GB2312" w:hAnsi="黑体" w:eastAsia="仿宋_GB2312"/>
          <w:b/>
          <w:sz w:val="32"/>
          <w:szCs w:val="32"/>
        </w:rPr>
        <w:t>三、服务流程</w:t>
      </w:r>
    </w:p>
    <w:p w14:paraId="48812FB1">
      <w:pPr>
        <w:ind w:firstLine="640" w:firstLineChars="200"/>
        <w:rPr>
          <w:rFonts w:ascii="仿宋_GB2312" w:hAnsi="仿宋" w:eastAsia="仿宋_GB2312"/>
          <w:sz w:val="32"/>
          <w:szCs w:val="32"/>
        </w:rPr>
      </w:pPr>
      <w:r>
        <w:rPr>
          <w:rFonts w:hint="eastAsia" w:ascii="仿宋_GB2312" w:hAnsi="仿宋" w:eastAsia="仿宋_GB2312"/>
          <w:sz w:val="32"/>
          <w:szCs w:val="32"/>
        </w:rPr>
        <w:t>1、申请：申请人向法律援助窗口提出申请；</w:t>
      </w:r>
    </w:p>
    <w:p w14:paraId="4EB84C2F">
      <w:pPr>
        <w:ind w:firstLine="640" w:firstLineChars="200"/>
        <w:rPr>
          <w:rFonts w:ascii="仿宋_GB2312" w:hAnsi="仿宋" w:eastAsia="仿宋_GB2312"/>
          <w:sz w:val="32"/>
          <w:szCs w:val="32"/>
        </w:rPr>
      </w:pPr>
      <w:r>
        <w:rPr>
          <w:rFonts w:hint="eastAsia" w:ascii="仿宋_GB2312" w:hAnsi="仿宋" w:eastAsia="仿宋_GB2312"/>
          <w:sz w:val="32"/>
          <w:szCs w:val="32"/>
        </w:rPr>
        <w:t>2、受理：窗口工作人员对申请材料进行形式审查，决定是否受理；</w:t>
      </w:r>
    </w:p>
    <w:p w14:paraId="4EF79BC2">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3、审查：窗口工作人员签署意见，连同申请材料送法律援助中心审查； </w:t>
      </w:r>
    </w:p>
    <w:p w14:paraId="05A49D85">
      <w:pPr>
        <w:ind w:firstLine="640" w:firstLineChars="200"/>
        <w:rPr>
          <w:rFonts w:ascii="仿宋_GB2312" w:hAnsi="仿宋" w:eastAsia="仿宋_GB2312"/>
          <w:sz w:val="32"/>
          <w:szCs w:val="32"/>
        </w:rPr>
      </w:pPr>
      <w:r>
        <w:rPr>
          <w:rFonts w:hint="eastAsia" w:ascii="仿宋_GB2312" w:hAnsi="仿宋" w:eastAsia="仿宋_GB2312"/>
          <w:sz w:val="32"/>
          <w:szCs w:val="32"/>
        </w:rPr>
        <w:t>4、决定：法律援助中心负责人作出给予或不给予申请人法律援助的决定；</w:t>
      </w:r>
    </w:p>
    <w:p w14:paraId="5D00750F">
      <w:pPr>
        <w:ind w:firstLine="640" w:firstLineChars="200"/>
        <w:rPr>
          <w:rFonts w:ascii="仿宋_GB2312" w:hAnsi="仿宋" w:eastAsia="仿宋_GB2312"/>
          <w:sz w:val="32"/>
          <w:szCs w:val="32"/>
        </w:rPr>
      </w:pPr>
      <w:r>
        <w:rPr>
          <w:rFonts w:hint="eastAsia" w:ascii="仿宋_GB2312" w:hAnsi="仿宋" w:eastAsia="仿宋_GB2312"/>
          <w:sz w:val="32"/>
          <w:szCs w:val="32"/>
        </w:rPr>
        <w:t>5、实施援助：法律援助中心指派或安排法律服务机构或法律服务人员对申请人实施法律援助。</w:t>
      </w:r>
    </w:p>
    <w:p w14:paraId="5BB1E6E0">
      <w:pPr>
        <w:ind w:firstLine="636" w:firstLineChars="198"/>
        <w:rPr>
          <w:rFonts w:ascii="仿宋_GB2312" w:hAnsi="黑体" w:eastAsia="仿宋_GB2312"/>
          <w:b/>
          <w:sz w:val="32"/>
          <w:szCs w:val="32"/>
        </w:rPr>
      </w:pPr>
      <w:r>
        <w:rPr>
          <w:rFonts w:hint="eastAsia" w:ascii="仿宋_GB2312" w:hAnsi="黑体" w:eastAsia="仿宋_GB2312"/>
          <w:b/>
          <w:sz w:val="32"/>
          <w:szCs w:val="32"/>
        </w:rPr>
        <w:t>四、办理时限</w:t>
      </w:r>
    </w:p>
    <w:p w14:paraId="2B520EE0">
      <w:pPr>
        <w:ind w:firstLine="640" w:firstLineChars="200"/>
        <w:rPr>
          <w:rFonts w:ascii="仿宋_GB2312" w:hAnsi="仿宋" w:eastAsia="仿宋_GB2312"/>
          <w:sz w:val="32"/>
          <w:szCs w:val="32"/>
        </w:rPr>
      </w:pPr>
      <w:r>
        <w:rPr>
          <w:rFonts w:hint="eastAsia" w:ascii="仿宋_GB2312" w:hAnsi="仿宋" w:eastAsia="仿宋_GB2312"/>
          <w:sz w:val="32"/>
          <w:szCs w:val="32"/>
        </w:rPr>
        <w:t>从提交申请到给予法律援助决定5个工作日；案件办理时限根据案件情况确定。</w:t>
      </w:r>
    </w:p>
    <w:p w14:paraId="4E5C3285">
      <w:pPr>
        <w:ind w:firstLine="636" w:firstLineChars="198"/>
        <w:rPr>
          <w:rFonts w:ascii="仿宋_GB2312" w:hAnsi="黑体" w:eastAsia="仿宋_GB2312"/>
          <w:b/>
          <w:sz w:val="32"/>
          <w:szCs w:val="32"/>
        </w:rPr>
      </w:pPr>
      <w:r>
        <w:rPr>
          <w:rFonts w:hint="eastAsia" w:ascii="仿宋_GB2312" w:hAnsi="黑体" w:eastAsia="仿宋_GB2312"/>
          <w:b/>
          <w:sz w:val="32"/>
          <w:szCs w:val="32"/>
        </w:rPr>
        <w:t>五、收费情况</w:t>
      </w:r>
    </w:p>
    <w:p w14:paraId="6EAC6E66">
      <w:pPr>
        <w:ind w:firstLine="640" w:firstLineChars="200"/>
        <w:rPr>
          <w:rFonts w:ascii="仿宋_GB2312" w:hAnsi="仿宋" w:eastAsia="仿宋_GB2312"/>
          <w:sz w:val="32"/>
          <w:szCs w:val="32"/>
        </w:rPr>
      </w:pPr>
      <w:r>
        <w:rPr>
          <w:rFonts w:hint="eastAsia" w:ascii="仿宋_GB2312" w:hAnsi="仿宋" w:eastAsia="仿宋_GB2312"/>
          <w:sz w:val="32"/>
          <w:szCs w:val="32"/>
        </w:rPr>
        <w:t>不收费</w:t>
      </w:r>
    </w:p>
    <w:p w14:paraId="721F772F">
      <w:pPr>
        <w:ind w:firstLine="636" w:firstLineChars="198"/>
        <w:rPr>
          <w:rFonts w:ascii="仿宋_GB2312" w:hAnsi="黑体" w:eastAsia="仿宋_GB2312"/>
          <w:b/>
          <w:sz w:val="32"/>
          <w:szCs w:val="32"/>
        </w:rPr>
      </w:pPr>
      <w:r>
        <w:rPr>
          <w:rFonts w:hint="eastAsia" w:ascii="仿宋_GB2312" w:hAnsi="黑体" w:eastAsia="仿宋_GB2312"/>
          <w:b/>
          <w:sz w:val="32"/>
          <w:szCs w:val="32"/>
        </w:rPr>
        <w:t>六、咨询方式</w:t>
      </w:r>
    </w:p>
    <w:p w14:paraId="2EEC96E9">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41DE77F5">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7E68495D">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4185518D">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1CF4C10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联系电话：0972—8520337</w:t>
      </w:r>
    </w:p>
    <w:p w14:paraId="7C54A38D">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0972—8520183</w:t>
      </w:r>
    </w:p>
    <w:p w14:paraId="408FCF38">
      <w:pPr>
        <w:rPr>
          <w:rFonts w:ascii="仿宋_GB2312" w:hAnsi="仿宋" w:eastAsia="仿宋_GB2312"/>
          <w:sz w:val="32"/>
          <w:szCs w:val="32"/>
        </w:rPr>
      </w:pPr>
    </w:p>
    <w:p w14:paraId="099E9559">
      <w:pPr>
        <w:rPr>
          <w:rFonts w:ascii="仿宋_GB2312" w:hAnsi="仿宋" w:eastAsia="仿宋_GB2312"/>
          <w:sz w:val="32"/>
          <w:szCs w:val="32"/>
        </w:rPr>
      </w:pPr>
      <w:r>
        <w:rPr>
          <w:rFonts w:hint="eastAsia" w:ascii="仿宋_GB2312" w:hAnsi="仿宋" w:eastAsia="仿宋_GB2312"/>
          <w:sz w:val="32"/>
          <w:szCs w:val="32"/>
        </w:rPr>
        <w:t xml:space="preserve">       </w:t>
      </w:r>
    </w:p>
    <w:p w14:paraId="13E57CB9">
      <w:pPr>
        <w:jc w:val="center"/>
        <w:rPr>
          <w:rFonts w:ascii="仿宋_GB2312" w:hAnsi="宋体" w:eastAsia="仿宋_GB2312"/>
          <w:b/>
          <w:sz w:val="36"/>
          <w:szCs w:val="36"/>
        </w:rPr>
      </w:pPr>
      <w:r>
        <w:rPr>
          <w:rFonts w:hint="eastAsia" w:ascii="仿宋_GB2312" w:hAnsi="宋体" w:eastAsia="仿宋_GB2312"/>
          <w:b/>
          <w:sz w:val="36"/>
          <w:szCs w:val="36"/>
        </w:rPr>
        <w:t>17.行政诉讼代理援助服务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6E7CB4FE">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编号：民公服第2017017号</w:t>
      </w:r>
    </w:p>
    <w:p w14:paraId="70F1CE8F">
      <w:pPr>
        <w:ind w:firstLine="636" w:firstLineChars="198"/>
        <w:rPr>
          <w:rFonts w:ascii="仿宋_GB2312" w:hAnsi="黑体" w:eastAsia="仿宋_GB2312"/>
          <w:b/>
          <w:sz w:val="32"/>
          <w:szCs w:val="32"/>
        </w:rPr>
      </w:pPr>
      <w:r>
        <w:rPr>
          <w:rFonts w:hint="eastAsia" w:ascii="仿宋_GB2312" w:hAnsi="黑体" w:eastAsia="仿宋_GB2312"/>
          <w:b/>
          <w:sz w:val="32"/>
          <w:szCs w:val="32"/>
        </w:rPr>
        <w:t>一、办理依据</w:t>
      </w:r>
    </w:p>
    <w:p w14:paraId="6BD0D795">
      <w:pPr>
        <w:ind w:firstLine="640" w:firstLineChars="200"/>
        <w:rPr>
          <w:rFonts w:ascii="仿宋_GB2312" w:hAnsi="仿宋" w:eastAsia="仿宋_GB2312"/>
          <w:sz w:val="32"/>
          <w:szCs w:val="32"/>
        </w:rPr>
      </w:pPr>
      <w:r>
        <w:rPr>
          <w:rFonts w:hint="eastAsia" w:ascii="仿宋_GB2312" w:hAnsi="仿宋" w:eastAsia="仿宋_GB2312"/>
          <w:sz w:val="32"/>
          <w:szCs w:val="32"/>
        </w:rPr>
        <w:t>1、《法律援助条例》第五条：直辖市、设区的市或者县级人民政府部门根据需要确定本行政区域的法律援助机构。法律援助机构负责受理、审查法律援助申请，指派或者安排人员为符合本条例规定的公民提供法律援助。</w:t>
      </w:r>
    </w:p>
    <w:p w14:paraId="646C0880">
      <w:pPr>
        <w:ind w:firstLine="640" w:firstLineChars="200"/>
        <w:rPr>
          <w:rFonts w:ascii="仿宋_GB2312" w:hAnsi="仿宋" w:eastAsia="仿宋_GB2312"/>
          <w:sz w:val="32"/>
          <w:szCs w:val="32"/>
        </w:rPr>
      </w:pPr>
      <w:r>
        <w:rPr>
          <w:rFonts w:hint="eastAsia" w:ascii="仿宋_GB2312" w:hAnsi="仿宋" w:eastAsia="仿宋_GB2312"/>
          <w:sz w:val="32"/>
          <w:szCs w:val="32"/>
        </w:rPr>
        <w:t>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hint="eastAsia" w:ascii="仿宋_GB2312" w:hAnsi="MS Mincho" w:eastAsia="MS Mincho" w:cs="MS Mincho"/>
          <w:sz w:val="32"/>
          <w:szCs w:val="32"/>
        </w:rPr>
        <w:t>､</w:t>
      </w:r>
      <w:r>
        <w:rPr>
          <w:rFonts w:hint="eastAsia" w:ascii="仿宋_GB2312" w:hAnsi="仿宋" w:eastAsia="仿宋_GB2312" w:cs="宋体"/>
          <w:sz w:val="32"/>
          <w:szCs w:val="32"/>
        </w:rPr>
        <w:t>刑事诉讼代理；</w:t>
      </w:r>
      <w:r>
        <w:rPr>
          <w:rFonts w:hint="eastAsia" w:ascii="仿宋_GB2312" w:hAnsi="仿宋" w:eastAsia="仿宋_GB2312"/>
          <w:sz w:val="32"/>
          <w:szCs w:val="32"/>
        </w:rPr>
        <w:t>(三)民事、行政诉讼代理； (四)非诉讼法律事务代理；(五)其他形式的法律服务。法律援助人员提供法律援助的形式，应当与其从业资格相适应。</w:t>
      </w:r>
    </w:p>
    <w:p w14:paraId="73CB47D6">
      <w:pPr>
        <w:ind w:firstLine="643" w:firstLineChars="200"/>
        <w:rPr>
          <w:rFonts w:ascii="仿宋_GB2312" w:hAnsi="黑体" w:eastAsia="仿宋_GB2312"/>
          <w:b/>
          <w:sz w:val="32"/>
          <w:szCs w:val="32"/>
        </w:rPr>
      </w:pPr>
      <w:r>
        <w:rPr>
          <w:rFonts w:hint="eastAsia" w:ascii="仿宋_GB2312" w:hAnsi="黑体" w:eastAsia="仿宋_GB2312"/>
          <w:b/>
          <w:sz w:val="32"/>
          <w:szCs w:val="32"/>
        </w:rPr>
        <w:t>二、申报材料</w:t>
      </w:r>
    </w:p>
    <w:p w14:paraId="6FCB6C35">
      <w:pPr>
        <w:ind w:firstLine="640" w:firstLineChars="200"/>
        <w:rPr>
          <w:rFonts w:ascii="仿宋_GB2312" w:hAnsi="仿宋" w:eastAsia="仿宋_GB2312"/>
          <w:sz w:val="32"/>
          <w:szCs w:val="32"/>
        </w:rPr>
      </w:pPr>
      <w:r>
        <w:rPr>
          <w:rFonts w:hint="eastAsia" w:ascii="仿宋_GB2312" w:hAnsi="仿宋" w:eastAsia="仿宋_GB2312"/>
          <w:sz w:val="32"/>
          <w:szCs w:val="32"/>
        </w:rPr>
        <w:t>1、法律援助申请表；</w:t>
      </w:r>
    </w:p>
    <w:p w14:paraId="601FF6DA">
      <w:pPr>
        <w:ind w:firstLine="640" w:firstLineChars="200"/>
        <w:rPr>
          <w:rFonts w:ascii="仿宋_GB2312" w:hAnsi="仿宋" w:eastAsia="仿宋_GB2312"/>
          <w:sz w:val="32"/>
          <w:szCs w:val="32"/>
        </w:rPr>
      </w:pPr>
      <w:r>
        <w:rPr>
          <w:rFonts w:hint="eastAsia" w:ascii="仿宋_GB2312" w:hAnsi="仿宋" w:eastAsia="仿宋_GB2312"/>
          <w:sz w:val="32"/>
          <w:szCs w:val="32"/>
        </w:rPr>
        <w:t>2、身份证或者其他有效身份证明；</w:t>
      </w:r>
    </w:p>
    <w:p w14:paraId="63DCB992">
      <w:pPr>
        <w:ind w:firstLine="640" w:firstLineChars="200"/>
        <w:rPr>
          <w:rFonts w:ascii="仿宋_GB2312" w:hAnsi="仿宋" w:eastAsia="仿宋_GB2312"/>
          <w:sz w:val="32"/>
          <w:szCs w:val="32"/>
        </w:rPr>
      </w:pPr>
      <w:r>
        <w:rPr>
          <w:rFonts w:hint="eastAsia" w:ascii="仿宋_GB2312" w:hAnsi="仿宋" w:eastAsia="仿宋_GB2312"/>
          <w:sz w:val="32"/>
          <w:szCs w:val="32"/>
        </w:rPr>
        <w:t>3、经济状况证明表；</w:t>
      </w:r>
    </w:p>
    <w:p w14:paraId="7D972016">
      <w:pPr>
        <w:ind w:firstLine="640" w:firstLineChars="200"/>
        <w:rPr>
          <w:rFonts w:ascii="仿宋_GB2312" w:hAnsi="仿宋" w:eastAsia="仿宋_GB2312"/>
          <w:sz w:val="32"/>
          <w:szCs w:val="32"/>
        </w:rPr>
      </w:pPr>
      <w:r>
        <w:rPr>
          <w:rFonts w:hint="eastAsia" w:ascii="仿宋_GB2312" w:hAnsi="仿宋" w:eastAsia="仿宋_GB2312"/>
          <w:sz w:val="32"/>
          <w:szCs w:val="32"/>
        </w:rPr>
        <w:t>4、与所申请法律援助事项有关的案件材料。</w:t>
      </w:r>
    </w:p>
    <w:p w14:paraId="74D704B3">
      <w:pPr>
        <w:ind w:firstLine="643" w:firstLineChars="200"/>
        <w:rPr>
          <w:rFonts w:ascii="仿宋_GB2312" w:hAnsi="黑体" w:eastAsia="仿宋_GB2312"/>
          <w:b/>
          <w:sz w:val="32"/>
          <w:szCs w:val="32"/>
        </w:rPr>
      </w:pPr>
      <w:r>
        <w:rPr>
          <w:rFonts w:hint="eastAsia" w:ascii="仿宋_GB2312" w:hAnsi="黑体" w:eastAsia="仿宋_GB2312"/>
          <w:b/>
          <w:sz w:val="32"/>
          <w:szCs w:val="32"/>
        </w:rPr>
        <w:t>三、服务流程</w:t>
      </w:r>
    </w:p>
    <w:p w14:paraId="675A39BC">
      <w:pPr>
        <w:ind w:firstLine="640" w:firstLineChars="200"/>
        <w:rPr>
          <w:rFonts w:ascii="仿宋_GB2312" w:hAnsi="仿宋" w:eastAsia="仿宋_GB2312"/>
          <w:sz w:val="32"/>
          <w:szCs w:val="32"/>
        </w:rPr>
      </w:pPr>
      <w:r>
        <w:rPr>
          <w:rFonts w:hint="eastAsia" w:ascii="仿宋_GB2312" w:hAnsi="仿宋" w:eastAsia="仿宋_GB2312"/>
          <w:sz w:val="32"/>
          <w:szCs w:val="32"/>
        </w:rPr>
        <w:t>1、申请：申请人向县法律援助窗口提出申请；</w:t>
      </w:r>
    </w:p>
    <w:p w14:paraId="1321E16B">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2、受理：窗口工作人员对申请材料进行形式审查，决定是否受理； </w:t>
      </w:r>
    </w:p>
    <w:p w14:paraId="4D7413F8">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3、审查：窗口工作人员签署意见，连同申请材料送县法律援助中心审查； </w:t>
      </w:r>
    </w:p>
    <w:p w14:paraId="69834F0A">
      <w:pPr>
        <w:ind w:firstLine="640" w:firstLineChars="200"/>
        <w:rPr>
          <w:rFonts w:ascii="仿宋_GB2312" w:hAnsi="仿宋" w:eastAsia="仿宋_GB2312"/>
          <w:sz w:val="32"/>
          <w:szCs w:val="32"/>
        </w:rPr>
      </w:pPr>
      <w:r>
        <w:rPr>
          <w:rFonts w:hint="eastAsia" w:ascii="仿宋_GB2312" w:hAnsi="仿宋" w:eastAsia="仿宋_GB2312"/>
          <w:sz w:val="32"/>
          <w:szCs w:val="32"/>
        </w:rPr>
        <w:t>4、决定：法律援助中心负责人作出给予或不给予申请人法律援助的决定；</w:t>
      </w:r>
    </w:p>
    <w:p w14:paraId="340C40C6">
      <w:pPr>
        <w:ind w:firstLine="640" w:firstLineChars="200"/>
        <w:rPr>
          <w:rFonts w:ascii="仿宋_GB2312" w:hAnsi="仿宋" w:eastAsia="仿宋_GB2312"/>
          <w:sz w:val="32"/>
          <w:szCs w:val="32"/>
        </w:rPr>
      </w:pPr>
      <w:r>
        <w:rPr>
          <w:rFonts w:hint="eastAsia" w:ascii="仿宋_GB2312" w:hAnsi="仿宋" w:eastAsia="仿宋_GB2312"/>
          <w:sz w:val="32"/>
          <w:szCs w:val="32"/>
        </w:rPr>
        <w:t>5、实施援助：法律援助中心指派或安排法律服务机构或法律服务人员对申请人实施法律援助。</w:t>
      </w:r>
    </w:p>
    <w:p w14:paraId="3DA25492">
      <w:pPr>
        <w:ind w:firstLine="643" w:firstLineChars="200"/>
        <w:rPr>
          <w:rFonts w:ascii="仿宋_GB2312" w:hAnsi="黑体" w:eastAsia="仿宋_GB2312"/>
          <w:b/>
          <w:sz w:val="32"/>
          <w:szCs w:val="32"/>
        </w:rPr>
      </w:pPr>
      <w:r>
        <w:rPr>
          <w:rFonts w:hint="eastAsia" w:ascii="仿宋_GB2312" w:hAnsi="黑体" w:eastAsia="仿宋_GB2312"/>
          <w:b/>
          <w:sz w:val="32"/>
          <w:szCs w:val="32"/>
        </w:rPr>
        <w:t>四、办理时限</w:t>
      </w:r>
    </w:p>
    <w:p w14:paraId="66840ADB">
      <w:pPr>
        <w:ind w:firstLine="640" w:firstLineChars="200"/>
        <w:rPr>
          <w:rFonts w:ascii="仿宋_GB2312" w:hAnsi="仿宋" w:eastAsia="仿宋_GB2312"/>
          <w:sz w:val="32"/>
          <w:szCs w:val="32"/>
        </w:rPr>
      </w:pPr>
      <w:r>
        <w:rPr>
          <w:rFonts w:hint="eastAsia" w:ascii="仿宋_GB2312" w:hAnsi="仿宋" w:eastAsia="仿宋_GB2312"/>
          <w:sz w:val="32"/>
          <w:szCs w:val="32"/>
        </w:rPr>
        <w:t>从提交申请到给予法律援助决定5个工作日；案件办理时限根据案件情况确定。</w:t>
      </w:r>
    </w:p>
    <w:p w14:paraId="5D40B69B">
      <w:pPr>
        <w:ind w:firstLine="643" w:firstLineChars="200"/>
        <w:rPr>
          <w:rFonts w:ascii="仿宋_GB2312" w:hAnsi="仿宋" w:eastAsia="仿宋_GB2312"/>
          <w:b/>
          <w:sz w:val="32"/>
          <w:szCs w:val="32"/>
        </w:rPr>
      </w:pPr>
      <w:r>
        <w:rPr>
          <w:rFonts w:hint="eastAsia" w:ascii="仿宋_GB2312" w:hAnsi="黑体" w:eastAsia="仿宋_GB2312"/>
          <w:b/>
          <w:sz w:val="32"/>
          <w:szCs w:val="32"/>
        </w:rPr>
        <w:t>五、收费情况</w:t>
      </w:r>
    </w:p>
    <w:p w14:paraId="68C9CE0F">
      <w:pPr>
        <w:ind w:firstLine="640" w:firstLineChars="200"/>
        <w:rPr>
          <w:rFonts w:ascii="仿宋_GB2312" w:hAnsi="仿宋" w:eastAsia="仿宋_GB2312"/>
          <w:sz w:val="32"/>
          <w:szCs w:val="32"/>
        </w:rPr>
      </w:pPr>
      <w:r>
        <w:rPr>
          <w:rFonts w:hint="eastAsia" w:ascii="仿宋_GB2312" w:hAnsi="仿宋" w:eastAsia="仿宋_GB2312"/>
          <w:sz w:val="32"/>
          <w:szCs w:val="32"/>
        </w:rPr>
        <w:t>不收费</w:t>
      </w:r>
    </w:p>
    <w:p w14:paraId="4BE8C471">
      <w:pPr>
        <w:ind w:firstLine="643" w:firstLineChars="200"/>
        <w:rPr>
          <w:rFonts w:ascii="仿宋_GB2312" w:hAnsi="黑体" w:eastAsia="仿宋_GB2312"/>
          <w:b/>
          <w:sz w:val="32"/>
          <w:szCs w:val="32"/>
        </w:rPr>
      </w:pPr>
      <w:r>
        <w:rPr>
          <w:rFonts w:hint="eastAsia" w:ascii="仿宋_GB2312" w:hAnsi="黑体" w:eastAsia="仿宋_GB2312"/>
          <w:b/>
          <w:sz w:val="32"/>
          <w:szCs w:val="32"/>
        </w:rPr>
        <w:t>六、联系方式</w:t>
      </w:r>
    </w:p>
    <w:p w14:paraId="40998DF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17CC7D0F">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7F45AD42">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03D2B46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254409E2">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联系电话：0972—8520183</w:t>
      </w:r>
    </w:p>
    <w:p w14:paraId="0FDC9376">
      <w:pPr>
        <w:ind w:firstLine="640" w:firstLineChars="200"/>
        <w:rPr>
          <w:rFonts w:ascii="仿宋_GB2312" w:hAnsi="仿宋" w:eastAsia="仿宋_GB2312"/>
          <w:sz w:val="32"/>
          <w:szCs w:val="32"/>
        </w:rPr>
      </w:pPr>
    </w:p>
    <w:p w14:paraId="31AFE70B">
      <w:pPr>
        <w:ind w:firstLine="640" w:firstLineChars="200"/>
        <w:rPr>
          <w:rFonts w:ascii="仿宋_GB2312" w:hAnsi="仿宋" w:eastAsia="仿宋_GB2312"/>
          <w:sz w:val="32"/>
          <w:szCs w:val="32"/>
        </w:rPr>
      </w:pPr>
    </w:p>
    <w:p w14:paraId="258D29DF">
      <w:pPr>
        <w:ind w:firstLine="640" w:firstLineChars="200"/>
        <w:rPr>
          <w:rFonts w:ascii="仿宋_GB2312" w:hAnsi="仿宋" w:eastAsia="仿宋_GB2312"/>
          <w:sz w:val="32"/>
          <w:szCs w:val="32"/>
        </w:rPr>
      </w:pPr>
    </w:p>
    <w:p w14:paraId="428E9C2A">
      <w:pPr>
        <w:jc w:val="center"/>
        <w:rPr>
          <w:rFonts w:ascii="仿宋_GB2312" w:hAnsi="宋体" w:eastAsia="仿宋_GB2312"/>
          <w:b/>
          <w:sz w:val="36"/>
          <w:szCs w:val="36"/>
        </w:rPr>
      </w:pPr>
      <w:r>
        <w:rPr>
          <w:rFonts w:hint="eastAsia" w:ascii="仿宋_GB2312" w:hAnsi="宋体" w:eastAsia="仿宋_GB2312"/>
          <w:b/>
          <w:sz w:val="36"/>
          <w:szCs w:val="36"/>
        </w:rPr>
        <w:t>18.非诉讼法律事务代理援助服务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1D5D2FFD">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编号：民公服第2017018号</w:t>
      </w:r>
    </w:p>
    <w:p w14:paraId="424DD5F2">
      <w:pPr>
        <w:ind w:firstLine="643" w:firstLineChars="200"/>
        <w:rPr>
          <w:rFonts w:ascii="仿宋_GB2312" w:hAnsi="黑体" w:eastAsia="仿宋_GB2312"/>
          <w:b/>
          <w:sz w:val="32"/>
          <w:szCs w:val="32"/>
        </w:rPr>
      </w:pPr>
      <w:r>
        <w:rPr>
          <w:rFonts w:hint="eastAsia" w:ascii="仿宋_GB2312" w:hAnsi="黑体" w:eastAsia="仿宋_GB2312"/>
          <w:b/>
          <w:sz w:val="32"/>
          <w:szCs w:val="32"/>
        </w:rPr>
        <w:t>一、办理依据</w:t>
      </w:r>
    </w:p>
    <w:p w14:paraId="5E8FE3E9">
      <w:pPr>
        <w:ind w:firstLine="640" w:firstLineChars="200"/>
        <w:rPr>
          <w:rFonts w:ascii="仿宋_GB2312" w:hAnsi="仿宋" w:eastAsia="仿宋_GB2312"/>
          <w:sz w:val="32"/>
          <w:szCs w:val="32"/>
        </w:rPr>
      </w:pPr>
      <w:r>
        <w:rPr>
          <w:rFonts w:hint="eastAsia" w:ascii="仿宋_GB2312" w:hAnsi="仿宋" w:eastAsia="仿宋_GB2312"/>
          <w:sz w:val="32"/>
          <w:szCs w:val="32"/>
        </w:rPr>
        <w:t>1、《法律援助条例》第五条：直辖市、设区的市或者县级人民政府部门根据需要确定本行政区域的法律援助机构。法律援助机构负责受理、审查法律援助申请，指派或者安排人员为符合本条例规定的公民提供法律援助。</w:t>
      </w:r>
    </w:p>
    <w:p w14:paraId="23A22D62">
      <w:pPr>
        <w:ind w:firstLine="640" w:firstLineChars="200"/>
        <w:rPr>
          <w:rFonts w:ascii="仿宋_GB2312" w:hAnsi="仿宋" w:eastAsia="仿宋_GB2312"/>
          <w:sz w:val="32"/>
          <w:szCs w:val="32"/>
        </w:rPr>
      </w:pPr>
      <w:r>
        <w:rPr>
          <w:rFonts w:hint="eastAsia" w:ascii="仿宋_GB2312" w:hAnsi="仿宋" w:eastAsia="仿宋_GB2312"/>
          <w:sz w:val="32"/>
          <w:szCs w:val="32"/>
        </w:rPr>
        <w:t>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hint="eastAsia" w:ascii="仿宋_GB2312" w:hAnsi="MS Mincho" w:eastAsia="MS Mincho" w:cs="MS Mincho"/>
          <w:sz w:val="32"/>
          <w:szCs w:val="32"/>
        </w:rPr>
        <w:t>､</w:t>
      </w:r>
      <w:r>
        <w:rPr>
          <w:rFonts w:hint="eastAsia" w:ascii="仿宋_GB2312" w:hAnsi="仿宋" w:eastAsia="仿宋_GB2312" w:cs="宋体"/>
          <w:sz w:val="32"/>
          <w:szCs w:val="32"/>
        </w:rPr>
        <w:t>刑事诉讼代理；</w:t>
      </w:r>
      <w:r>
        <w:rPr>
          <w:rFonts w:hint="eastAsia" w:ascii="仿宋_GB2312" w:hAnsi="仿宋" w:eastAsia="仿宋_GB2312"/>
          <w:sz w:val="32"/>
          <w:szCs w:val="32"/>
        </w:rPr>
        <w:t>(三)民事、行政诉讼代理； (四)非诉讼法律事务代理；(五)其他形式的法律服务。法律援助人员提供法律援助的形式，应当与其从业资格相适应。</w:t>
      </w:r>
    </w:p>
    <w:p w14:paraId="14ECBFB5">
      <w:pPr>
        <w:ind w:firstLine="643" w:firstLineChars="200"/>
        <w:rPr>
          <w:rFonts w:ascii="仿宋_GB2312" w:hAnsi="黑体" w:eastAsia="仿宋_GB2312"/>
          <w:b/>
          <w:sz w:val="32"/>
          <w:szCs w:val="32"/>
        </w:rPr>
      </w:pPr>
      <w:r>
        <w:rPr>
          <w:rFonts w:hint="eastAsia" w:ascii="仿宋_GB2312" w:hAnsi="黑体" w:eastAsia="仿宋_GB2312"/>
          <w:b/>
          <w:sz w:val="32"/>
          <w:szCs w:val="32"/>
        </w:rPr>
        <w:t>二、申报材料</w:t>
      </w:r>
    </w:p>
    <w:p w14:paraId="14C1E9DF">
      <w:pPr>
        <w:ind w:firstLine="640" w:firstLineChars="200"/>
        <w:rPr>
          <w:rFonts w:ascii="仿宋_GB2312" w:hAnsi="仿宋" w:eastAsia="仿宋_GB2312"/>
          <w:sz w:val="32"/>
          <w:szCs w:val="32"/>
        </w:rPr>
      </w:pPr>
      <w:r>
        <w:rPr>
          <w:rFonts w:hint="eastAsia" w:ascii="仿宋_GB2312" w:hAnsi="仿宋" w:eastAsia="仿宋_GB2312"/>
          <w:sz w:val="32"/>
          <w:szCs w:val="32"/>
        </w:rPr>
        <w:t>1、法律援助申请表；</w:t>
      </w:r>
    </w:p>
    <w:p w14:paraId="38555615">
      <w:pPr>
        <w:ind w:firstLine="640" w:firstLineChars="200"/>
        <w:rPr>
          <w:rFonts w:ascii="仿宋_GB2312" w:hAnsi="仿宋" w:eastAsia="仿宋_GB2312"/>
          <w:sz w:val="32"/>
          <w:szCs w:val="32"/>
        </w:rPr>
      </w:pPr>
      <w:r>
        <w:rPr>
          <w:rFonts w:hint="eastAsia" w:ascii="仿宋_GB2312" w:hAnsi="仿宋" w:eastAsia="仿宋_GB2312"/>
          <w:sz w:val="32"/>
          <w:szCs w:val="32"/>
        </w:rPr>
        <w:t>2、身份证或者其他有效身份证明；</w:t>
      </w:r>
    </w:p>
    <w:p w14:paraId="3263D7D8">
      <w:pPr>
        <w:ind w:firstLine="640" w:firstLineChars="200"/>
        <w:rPr>
          <w:rFonts w:ascii="仿宋_GB2312" w:hAnsi="仿宋" w:eastAsia="仿宋_GB2312"/>
          <w:sz w:val="32"/>
          <w:szCs w:val="32"/>
        </w:rPr>
      </w:pPr>
      <w:r>
        <w:rPr>
          <w:rFonts w:hint="eastAsia" w:ascii="仿宋_GB2312" w:hAnsi="仿宋" w:eastAsia="仿宋_GB2312"/>
          <w:sz w:val="32"/>
          <w:szCs w:val="32"/>
        </w:rPr>
        <w:t>3、经济状况证明表；</w:t>
      </w:r>
    </w:p>
    <w:p w14:paraId="79CD56D3">
      <w:pPr>
        <w:ind w:firstLine="640" w:firstLineChars="200"/>
        <w:rPr>
          <w:rFonts w:ascii="仿宋_GB2312" w:hAnsi="仿宋" w:eastAsia="仿宋_GB2312"/>
          <w:sz w:val="32"/>
          <w:szCs w:val="32"/>
        </w:rPr>
      </w:pPr>
      <w:r>
        <w:rPr>
          <w:rFonts w:hint="eastAsia" w:ascii="仿宋_GB2312" w:hAnsi="仿宋" w:eastAsia="仿宋_GB2312"/>
          <w:sz w:val="32"/>
          <w:szCs w:val="32"/>
        </w:rPr>
        <w:t>4、与所申请法律援助事项有关的案件材料。</w:t>
      </w:r>
    </w:p>
    <w:p w14:paraId="1A1D4FDA">
      <w:pPr>
        <w:ind w:firstLine="643" w:firstLineChars="200"/>
        <w:rPr>
          <w:rFonts w:ascii="仿宋_GB2312" w:hAnsi="黑体" w:eastAsia="仿宋_GB2312"/>
          <w:b/>
          <w:sz w:val="32"/>
          <w:szCs w:val="32"/>
        </w:rPr>
      </w:pPr>
      <w:r>
        <w:rPr>
          <w:rFonts w:hint="eastAsia" w:ascii="仿宋_GB2312" w:hAnsi="黑体" w:eastAsia="仿宋_GB2312"/>
          <w:b/>
          <w:sz w:val="32"/>
          <w:szCs w:val="32"/>
        </w:rPr>
        <w:t>三、服务流程</w:t>
      </w:r>
    </w:p>
    <w:p w14:paraId="6D1CAA85">
      <w:pPr>
        <w:ind w:firstLine="640" w:firstLineChars="200"/>
        <w:rPr>
          <w:rFonts w:ascii="仿宋_GB2312" w:hAnsi="仿宋" w:eastAsia="仿宋_GB2312"/>
          <w:sz w:val="32"/>
          <w:szCs w:val="32"/>
        </w:rPr>
      </w:pPr>
      <w:r>
        <w:rPr>
          <w:rFonts w:hint="eastAsia" w:ascii="仿宋_GB2312" w:hAnsi="仿宋" w:eastAsia="仿宋_GB2312"/>
          <w:sz w:val="32"/>
          <w:szCs w:val="32"/>
        </w:rPr>
        <w:t>1、申请：申请人向县法律援助窗口提出申请；</w:t>
      </w:r>
    </w:p>
    <w:p w14:paraId="6E7C9CD0">
      <w:pPr>
        <w:ind w:firstLine="640" w:firstLineChars="200"/>
        <w:rPr>
          <w:rFonts w:ascii="仿宋_GB2312" w:hAnsi="仿宋" w:eastAsia="仿宋_GB2312"/>
          <w:sz w:val="32"/>
          <w:szCs w:val="32"/>
        </w:rPr>
      </w:pPr>
      <w:r>
        <w:rPr>
          <w:rFonts w:hint="eastAsia" w:ascii="仿宋_GB2312" w:hAnsi="仿宋" w:eastAsia="仿宋_GB2312"/>
          <w:sz w:val="32"/>
          <w:szCs w:val="32"/>
        </w:rPr>
        <w:t>2、受理：窗口工作人员对申请材料进行形式审查，决定是否受理；</w:t>
      </w:r>
    </w:p>
    <w:p w14:paraId="1BB41F21">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3、审查：窗口工作人员签署意见，连同申请材料送县法律援助中心审查； </w:t>
      </w:r>
    </w:p>
    <w:p w14:paraId="7DAE43EF">
      <w:pPr>
        <w:ind w:firstLine="640" w:firstLineChars="200"/>
        <w:rPr>
          <w:rFonts w:ascii="仿宋_GB2312" w:hAnsi="仿宋" w:eastAsia="仿宋_GB2312"/>
          <w:sz w:val="32"/>
          <w:szCs w:val="32"/>
        </w:rPr>
      </w:pPr>
      <w:r>
        <w:rPr>
          <w:rFonts w:hint="eastAsia" w:ascii="仿宋_GB2312" w:hAnsi="仿宋" w:eastAsia="仿宋_GB2312"/>
          <w:sz w:val="32"/>
          <w:szCs w:val="32"/>
        </w:rPr>
        <w:t>4、决定：县法律援助中心负责人作出给予或不给予申请人法律援助的决定；</w:t>
      </w:r>
    </w:p>
    <w:p w14:paraId="2A6A815A">
      <w:pPr>
        <w:ind w:firstLine="640" w:firstLineChars="200"/>
        <w:rPr>
          <w:rFonts w:ascii="仿宋_GB2312" w:hAnsi="仿宋" w:eastAsia="仿宋_GB2312"/>
          <w:sz w:val="32"/>
          <w:szCs w:val="32"/>
        </w:rPr>
      </w:pPr>
      <w:r>
        <w:rPr>
          <w:rFonts w:hint="eastAsia" w:ascii="仿宋_GB2312" w:hAnsi="仿宋" w:eastAsia="仿宋_GB2312"/>
          <w:sz w:val="32"/>
          <w:szCs w:val="32"/>
        </w:rPr>
        <w:t>5、实施援助：县法律援助中心指派或安排法律服务机构或法律服务人员对申请人实施法律援助。</w:t>
      </w:r>
    </w:p>
    <w:p w14:paraId="04E17439">
      <w:pPr>
        <w:ind w:firstLine="643" w:firstLineChars="200"/>
        <w:rPr>
          <w:rFonts w:ascii="仿宋_GB2312" w:hAnsi="黑体" w:eastAsia="仿宋_GB2312"/>
          <w:b/>
          <w:sz w:val="32"/>
          <w:szCs w:val="32"/>
        </w:rPr>
      </w:pPr>
      <w:r>
        <w:rPr>
          <w:rFonts w:hint="eastAsia" w:ascii="仿宋_GB2312" w:hAnsi="黑体" w:eastAsia="仿宋_GB2312"/>
          <w:b/>
          <w:sz w:val="32"/>
          <w:szCs w:val="32"/>
        </w:rPr>
        <w:t>四、办理时限</w:t>
      </w:r>
    </w:p>
    <w:p w14:paraId="1164A051">
      <w:pPr>
        <w:ind w:firstLine="640" w:firstLineChars="200"/>
        <w:rPr>
          <w:rFonts w:ascii="仿宋_GB2312" w:hAnsi="仿宋" w:eastAsia="仿宋_GB2312"/>
          <w:sz w:val="32"/>
          <w:szCs w:val="32"/>
        </w:rPr>
      </w:pPr>
      <w:r>
        <w:rPr>
          <w:rFonts w:hint="eastAsia" w:ascii="仿宋_GB2312" w:hAnsi="仿宋" w:eastAsia="仿宋_GB2312"/>
          <w:sz w:val="32"/>
          <w:szCs w:val="32"/>
        </w:rPr>
        <w:t>从提交申请到给予法律援助决定5个工作日；案件办理时限根据案件情况确定。</w:t>
      </w:r>
    </w:p>
    <w:p w14:paraId="2774DAE7">
      <w:pPr>
        <w:ind w:firstLine="643" w:firstLineChars="200"/>
        <w:rPr>
          <w:rFonts w:ascii="仿宋_GB2312" w:hAnsi="黑体" w:eastAsia="仿宋_GB2312"/>
          <w:b/>
          <w:sz w:val="32"/>
          <w:szCs w:val="32"/>
        </w:rPr>
      </w:pPr>
      <w:r>
        <w:rPr>
          <w:rFonts w:hint="eastAsia" w:ascii="仿宋_GB2312" w:hAnsi="黑体" w:eastAsia="仿宋_GB2312"/>
          <w:b/>
          <w:sz w:val="32"/>
          <w:szCs w:val="32"/>
        </w:rPr>
        <w:t>五、收费情况</w:t>
      </w:r>
    </w:p>
    <w:p w14:paraId="0603E3ED">
      <w:pPr>
        <w:ind w:firstLine="640" w:firstLineChars="200"/>
        <w:rPr>
          <w:rFonts w:ascii="仿宋_GB2312" w:hAnsi="仿宋" w:eastAsia="仿宋_GB2312"/>
          <w:sz w:val="32"/>
          <w:szCs w:val="32"/>
        </w:rPr>
      </w:pPr>
      <w:r>
        <w:rPr>
          <w:rFonts w:hint="eastAsia" w:ascii="仿宋_GB2312" w:hAnsi="仿宋" w:eastAsia="仿宋_GB2312"/>
          <w:sz w:val="32"/>
          <w:szCs w:val="32"/>
        </w:rPr>
        <w:t>不收费</w:t>
      </w:r>
    </w:p>
    <w:p w14:paraId="18F52F3C">
      <w:pPr>
        <w:ind w:firstLine="643" w:firstLineChars="200"/>
        <w:rPr>
          <w:rFonts w:ascii="仿宋_GB2312" w:hAnsi="仿宋" w:eastAsia="仿宋_GB2312"/>
          <w:b/>
          <w:sz w:val="32"/>
          <w:szCs w:val="32"/>
        </w:rPr>
      </w:pPr>
      <w:r>
        <w:rPr>
          <w:rFonts w:hint="eastAsia" w:ascii="仿宋_GB2312" w:hAnsi="黑体" w:eastAsia="仿宋_GB2312"/>
          <w:b/>
          <w:sz w:val="32"/>
          <w:szCs w:val="32"/>
        </w:rPr>
        <w:t>六、联系方</w:t>
      </w:r>
      <w:r>
        <w:rPr>
          <w:rFonts w:hint="eastAsia" w:ascii="仿宋_GB2312" w:hAnsi="仿宋" w:eastAsia="仿宋_GB2312"/>
          <w:b/>
          <w:sz w:val="32"/>
          <w:szCs w:val="32"/>
        </w:rPr>
        <w:t>式</w:t>
      </w:r>
    </w:p>
    <w:p w14:paraId="2CD3B6F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06AAC916">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点：民和县政务服务中心五楼</w:t>
      </w:r>
    </w:p>
    <w:p w14:paraId="72B6B574">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5657D536">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5A8CACBF">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联系电话：0972—8520183</w:t>
      </w:r>
    </w:p>
    <w:p w14:paraId="7DE2A7FB">
      <w:pPr>
        <w:jc w:val="left"/>
        <w:rPr>
          <w:rFonts w:ascii="仿宋" w:hAnsi="仿宋" w:eastAsia="仿宋" w:cs="仿宋"/>
          <w:sz w:val="32"/>
          <w:szCs w:val="32"/>
        </w:rPr>
      </w:pPr>
    </w:p>
    <w:p w14:paraId="5042487C">
      <w:pPr>
        <w:jc w:val="left"/>
        <w:rPr>
          <w:rFonts w:ascii="仿宋" w:hAnsi="仿宋" w:eastAsia="仿宋" w:cs="仿宋"/>
          <w:sz w:val="32"/>
          <w:szCs w:val="32"/>
        </w:rPr>
      </w:pPr>
    </w:p>
    <w:p w14:paraId="7FD0031B">
      <w:pPr>
        <w:jc w:val="left"/>
        <w:rPr>
          <w:rFonts w:ascii="仿宋" w:hAnsi="仿宋" w:eastAsia="仿宋" w:cs="仿宋"/>
          <w:sz w:val="32"/>
          <w:szCs w:val="32"/>
        </w:rPr>
      </w:pPr>
    </w:p>
    <w:p w14:paraId="2D8BAC2D">
      <w:pPr>
        <w:jc w:val="center"/>
        <w:rPr>
          <w:rFonts w:ascii="仿宋_GB2312" w:hAnsi="宋体" w:eastAsia="仿宋_GB2312"/>
          <w:b/>
          <w:sz w:val="36"/>
          <w:szCs w:val="36"/>
        </w:rPr>
      </w:pPr>
      <w:r>
        <w:rPr>
          <w:rFonts w:hint="eastAsia" w:ascii="仿宋_GB2312" w:hAnsi="宋体" w:eastAsia="仿宋_GB2312"/>
          <w:b/>
          <w:sz w:val="36"/>
          <w:szCs w:val="36"/>
        </w:rPr>
        <w:t>19.12348法律服务热线服务</w:t>
      </w:r>
      <w:r>
        <w:rPr>
          <w:rFonts w:hint="eastAsia" w:ascii="仿宋_GB2312" w:hAnsi="宋体" w:eastAsia="仿宋_GB2312" w:cs="锐字云字库小标宋体1.0"/>
          <w:b/>
          <w:bCs/>
          <w:sz w:val="36"/>
          <w:szCs w:val="36"/>
        </w:rPr>
        <w:t>办事</w:t>
      </w:r>
      <w:r>
        <w:rPr>
          <w:rFonts w:hint="eastAsia" w:ascii="仿宋_GB2312" w:hAnsi="宋体" w:eastAsia="仿宋_GB2312"/>
          <w:b/>
          <w:sz w:val="36"/>
          <w:szCs w:val="36"/>
        </w:rPr>
        <w:t>指南</w:t>
      </w:r>
    </w:p>
    <w:p w14:paraId="02B9C155">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编号：民公服第2017019号</w:t>
      </w:r>
    </w:p>
    <w:p w14:paraId="013DDF05">
      <w:pPr>
        <w:ind w:firstLine="643" w:firstLineChars="200"/>
        <w:rPr>
          <w:rFonts w:ascii="仿宋_GB2312" w:hAnsi="仿宋" w:eastAsia="仿宋_GB2312"/>
          <w:b/>
          <w:sz w:val="32"/>
          <w:szCs w:val="32"/>
        </w:rPr>
      </w:pPr>
      <w:r>
        <w:rPr>
          <w:rFonts w:hint="eastAsia" w:ascii="仿宋_GB2312" w:hAnsi="黑体" w:eastAsia="仿宋_GB2312"/>
          <w:b/>
          <w:sz w:val="32"/>
          <w:szCs w:val="32"/>
        </w:rPr>
        <w:t>一、联系方</w:t>
      </w:r>
      <w:r>
        <w:rPr>
          <w:rFonts w:hint="eastAsia" w:ascii="仿宋_GB2312" w:hAnsi="仿宋" w:eastAsia="仿宋_GB2312"/>
          <w:b/>
          <w:sz w:val="32"/>
          <w:szCs w:val="32"/>
        </w:rPr>
        <w:t>式</w:t>
      </w:r>
    </w:p>
    <w:p w14:paraId="42F87B1F">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受理、办理机构：民和县法律援助中心</w:t>
      </w:r>
    </w:p>
    <w:p w14:paraId="7A8F41AE">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    点：民和县法律援助大厅</w:t>
      </w:r>
    </w:p>
    <w:p w14:paraId="5AAB39EA">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    编：810800</w:t>
      </w:r>
    </w:p>
    <w:p w14:paraId="5A012FF7">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办公时间:上午8：00——下午：6：00（节假日、周六、周日休息）</w:t>
      </w:r>
    </w:p>
    <w:p w14:paraId="6F45C52C">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热线电话:12348</w:t>
      </w:r>
    </w:p>
    <w:p w14:paraId="5DF9F423">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联系电话：0972—8520337</w:t>
      </w:r>
    </w:p>
    <w:p w14:paraId="34383645">
      <w:pPr>
        <w:ind w:firstLine="640" w:firstLineChars="200"/>
        <w:jc w:val="left"/>
        <w:rPr>
          <w:rFonts w:ascii="仿宋_GB2312" w:hAnsi="仿宋" w:eastAsia="仿宋_GB2312" w:cs="仿宋"/>
          <w:snapToGrid w:val="0"/>
          <w:kern w:val="0"/>
          <w:sz w:val="32"/>
          <w:szCs w:val="32"/>
        </w:rPr>
      </w:pPr>
    </w:p>
    <w:p w14:paraId="40293714">
      <w:pPr>
        <w:jc w:val="left"/>
        <w:rPr>
          <w:rFonts w:ascii="仿宋_GB2312" w:hAnsi="仿宋" w:eastAsia="仿宋_GB2312" w:cs="仿宋"/>
          <w:snapToGrid w:val="0"/>
          <w:kern w:val="0"/>
          <w:sz w:val="32"/>
          <w:szCs w:val="32"/>
        </w:rPr>
      </w:pPr>
    </w:p>
    <w:p w14:paraId="6A6F3C8F">
      <w:pPr>
        <w:jc w:val="left"/>
        <w:rPr>
          <w:rFonts w:ascii="仿宋_GB2312" w:hAnsi="仿宋" w:eastAsia="仿宋_GB2312" w:cs="仿宋"/>
          <w:snapToGrid w:val="0"/>
          <w:kern w:val="0"/>
          <w:sz w:val="32"/>
          <w:szCs w:val="32"/>
        </w:rPr>
      </w:pPr>
    </w:p>
    <w:p w14:paraId="1823D9A3">
      <w:pPr>
        <w:jc w:val="left"/>
        <w:rPr>
          <w:rFonts w:ascii="仿宋_GB2312" w:hAnsi="仿宋" w:eastAsia="仿宋_GB2312" w:cs="仿宋"/>
          <w:snapToGrid w:val="0"/>
          <w:kern w:val="0"/>
          <w:sz w:val="32"/>
          <w:szCs w:val="32"/>
        </w:rPr>
      </w:pPr>
    </w:p>
    <w:p w14:paraId="0BC29CAC">
      <w:pPr>
        <w:jc w:val="left"/>
        <w:rPr>
          <w:rFonts w:ascii="仿宋_GB2312" w:hAnsi="仿宋" w:eastAsia="仿宋_GB2312" w:cs="仿宋"/>
          <w:snapToGrid w:val="0"/>
          <w:kern w:val="0"/>
          <w:sz w:val="32"/>
          <w:szCs w:val="32"/>
        </w:rPr>
      </w:pPr>
    </w:p>
    <w:p w14:paraId="6423F780">
      <w:pPr>
        <w:jc w:val="left"/>
        <w:rPr>
          <w:rFonts w:ascii="仿宋_GB2312" w:hAnsi="仿宋" w:eastAsia="仿宋_GB2312" w:cs="仿宋"/>
          <w:snapToGrid w:val="0"/>
          <w:kern w:val="0"/>
          <w:sz w:val="32"/>
          <w:szCs w:val="32"/>
        </w:rPr>
      </w:pPr>
    </w:p>
    <w:p w14:paraId="61959641">
      <w:pPr>
        <w:jc w:val="left"/>
        <w:rPr>
          <w:rFonts w:ascii="仿宋_GB2312" w:hAnsi="仿宋" w:eastAsia="仿宋_GB2312" w:cs="仿宋"/>
          <w:snapToGrid w:val="0"/>
          <w:kern w:val="0"/>
          <w:sz w:val="32"/>
          <w:szCs w:val="32"/>
        </w:rPr>
      </w:pPr>
    </w:p>
    <w:p w14:paraId="208651D8">
      <w:pPr>
        <w:jc w:val="left"/>
        <w:rPr>
          <w:rFonts w:ascii="仿宋_GB2312" w:hAnsi="仿宋" w:eastAsia="仿宋_GB2312" w:cs="仿宋"/>
          <w:snapToGrid w:val="0"/>
          <w:kern w:val="0"/>
          <w:sz w:val="32"/>
          <w:szCs w:val="32"/>
        </w:rPr>
      </w:pPr>
    </w:p>
    <w:p w14:paraId="04B6E609">
      <w:pPr>
        <w:jc w:val="left"/>
        <w:rPr>
          <w:rFonts w:ascii="仿宋_GB2312" w:hAnsi="仿宋" w:eastAsia="仿宋_GB2312" w:cs="仿宋"/>
          <w:snapToGrid w:val="0"/>
          <w:kern w:val="0"/>
          <w:sz w:val="32"/>
          <w:szCs w:val="32"/>
        </w:rPr>
      </w:pPr>
    </w:p>
    <w:p w14:paraId="2BDCADEE">
      <w:pPr>
        <w:jc w:val="left"/>
        <w:rPr>
          <w:rFonts w:ascii="仿宋_GB2312" w:hAnsi="仿宋" w:eastAsia="仿宋_GB2312" w:cs="仿宋"/>
          <w:snapToGrid w:val="0"/>
          <w:kern w:val="0"/>
          <w:sz w:val="32"/>
          <w:szCs w:val="32"/>
        </w:rPr>
      </w:pPr>
    </w:p>
    <w:p w14:paraId="1EA4D937">
      <w:pPr>
        <w:jc w:val="left"/>
        <w:rPr>
          <w:rFonts w:ascii="仿宋_GB2312" w:hAnsi="仿宋" w:eastAsia="仿宋_GB2312" w:cs="仿宋"/>
          <w:snapToGrid w:val="0"/>
          <w:kern w:val="0"/>
          <w:sz w:val="32"/>
          <w:szCs w:val="32"/>
        </w:rPr>
      </w:pPr>
    </w:p>
    <w:p w14:paraId="1292DBE0">
      <w:pPr>
        <w:jc w:val="left"/>
        <w:rPr>
          <w:rFonts w:hint="eastAsia" w:ascii="仿宋_GB2312" w:hAnsi="仿宋" w:eastAsia="仿宋_GB2312" w:cs="仿宋"/>
          <w:snapToGrid w:val="0"/>
          <w:kern w:val="0"/>
          <w:sz w:val="32"/>
          <w:szCs w:val="32"/>
        </w:rPr>
      </w:pPr>
    </w:p>
    <w:p w14:paraId="7542908B">
      <w:pPr>
        <w:jc w:val="left"/>
        <w:rPr>
          <w:rFonts w:ascii="仿宋_GB2312" w:hAnsi="仿宋" w:eastAsia="仿宋_GB2312" w:cs="仿宋"/>
          <w:snapToGrid w:val="0"/>
          <w:kern w:val="0"/>
          <w:sz w:val="32"/>
          <w:szCs w:val="32"/>
        </w:rPr>
      </w:pPr>
    </w:p>
    <w:p w14:paraId="38194A27">
      <w:pPr>
        <w:jc w:val="center"/>
        <w:rPr>
          <w:rFonts w:ascii="仿宋_GB2312" w:eastAsia="仿宋_GB2312"/>
          <w:b/>
          <w:sz w:val="36"/>
          <w:szCs w:val="36"/>
        </w:rPr>
      </w:pPr>
      <w:r>
        <w:rPr>
          <w:rFonts w:hint="eastAsia" w:ascii="仿宋_GB2312" w:eastAsia="仿宋_GB2312"/>
          <w:b/>
          <w:sz w:val="36"/>
          <w:szCs w:val="36"/>
        </w:rPr>
        <w:t>20.农村饮水安全工作规范化、标准化和技术服务</w:t>
      </w:r>
    </w:p>
    <w:p w14:paraId="17D4AE53">
      <w:pPr>
        <w:jc w:val="center"/>
        <w:rPr>
          <w:rFonts w:ascii="仿宋_GB2312" w:eastAsia="仿宋_GB2312"/>
          <w:b/>
          <w:sz w:val="36"/>
          <w:szCs w:val="36"/>
        </w:rPr>
      </w:pPr>
      <w:r>
        <w:rPr>
          <w:rFonts w:hint="eastAsia" w:ascii="仿宋_GB2312" w:eastAsia="仿宋_GB2312"/>
          <w:b/>
          <w:sz w:val="36"/>
          <w:szCs w:val="36"/>
        </w:rPr>
        <w:t>办事指南</w:t>
      </w:r>
    </w:p>
    <w:p w14:paraId="2A2E5D56">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编号：民公服第2017020号</w:t>
      </w:r>
    </w:p>
    <w:p w14:paraId="1B472E7C">
      <w:pPr>
        <w:pStyle w:val="9"/>
        <w:shd w:val="clear" w:color="auto" w:fill="FFFFFF"/>
        <w:spacing w:before="0" w:beforeAutospacing="0" w:after="0" w:afterAutospacing="0" w:line="500" w:lineRule="exact"/>
        <w:ind w:firstLine="643" w:firstLineChars="200"/>
        <w:jc w:val="both"/>
        <w:rPr>
          <w:rFonts w:ascii="仿宋_GB2312" w:eastAsia="仿宋_GB2312"/>
          <w:b/>
          <w:color w:val="000000"/>
          <w:sz w:val="32"/>
          <w:szCs w:val="32"/>
        </w:rPr>
      </w:pPr>
      <w:r>
        <w:rPr>
          <w:rFonts w:hint="eastAsia" w:ascii="仿宋_GB2312" w:eastAsia="仿宋_GB2312"/>
          <w:b/>
          <w:color w:val="000000"/>
          <w:sz w:val="32"/>
          <w:szCs w:val="32"/>
        </w:rPr>
        <w:t>一、办理依据</w:t>
      </w:r>
    </w:p>
    <w:p w14:paraId="7CEAC683">
      <w:pPr>
        <w:pStyle w:val="9"/>
        <w:shd w:val="clear" w:color="auto" w:fill="FFFFFF"/>
        <w:spacing w:before="0" w:beforeAutospacing="0" w:after="0" w:afterAutospacing="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1.国家发改委水利部卫生计生委环境保护部财政部《农村饮水安全工程建设管理办法》（发改农经</w:t>
      </w:r>
      <w:r>
        <w:rPr>
          <w:rFonts w:hint="eastAsia" w:ascii="仿宋_GB2312" w:hAnsi="仿宋" w:eastAsia="仿宋"/>
          <w:color w:val="000000"/>
          <w:sz w:val="32"/>
          <w:szCs w:val="32"/>
        </w:rPr>
        <w:t>﹝</w:t>
      </w:r>
      <w:r>
        <w:rPr>
          <w:rFonts w:hint="eastAsia" w:ascii="仿宋_GB2312" w:hAnsi="仿宋" w:eastAsia="仿宋_GB2312"/>
          <w:color w:val="000000"/>
          <w:sz w:val="32"/>
          <w:szCs w:val="32"/>
        </w:rPr>
        <w:t>2013</w:t>
      </w:r>
      <w:r>
        <w:rPr>
          <w:rFonts w:hint="eastAsia" w:ascii="仿宋_GB2312" w:hAnsi="仿宋" w:eastAsia="仿宋"/>
          <w:color w:val="000000"/>
          <w:sz w:val="32"/>
          <w:szCs w:val="32"/>
        </w:rPr>
        <w:t>﹞</w:t>
      </w:r>
      <w:r>
        <w:rPr>
          <w:rFonts w:hint="eastAsia" w:ascii="仿宋_GB2312" w:hAnsi="仿宋" w:eastAsia="仿宋_GB2312"/>
          <w:color w:val="000000"/>
          <w:sz w:val="32"/>
          <w:szCs w:val="32"/>
        </w:rPr>
        <w:t>2673号）第二十五条；</w:t>
      </w:r>
    </w:p>
    <w:p w14:paraId="350AFB73">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2.水利部《关于进一步加强农村饮水安全工程运行管护工作的指导意见》（水农</w:t>
      </w:r>
      <w:r>
        <w:rPr>
          <w:rFonts w:hint="eastAsia" w:ascii="仿宋_GB2312" w:hAnsi="仿宋" w:eastAsia="仿宋"/>
          <w:sz w:val="32"/>
          <w:szCs w:val="32"/>
        </w:rPr>
        <w:t>﹝</w:t>
      </w:r>
      <w:r>
        <w:rPr>
          <w:rFonts w:hint="eastAsia" w:ascii="仿宋_GB2312" w:hAnsi="仿宋" w:eastAsia="仿宋_GB2312"/>
          <w:sz w:val="32"/>
          <w:szCs w:val="32"/>
        </w:rPr>
        <w:t>2015</w:t>
      </w:r>
      <w:r>
        <w:rPr>
          <w:rFonts w:hint="eastAsia" w:ascii="仿宋_GB2312" w:hAnsi="仿宋" w:eastAsia="仿宋"/>
          <w:sz w:val="32"/>
          <w:szCs w:val="32"/>
        </w:rPr>
        <w:t>﹞</w:t>
      </w:r>
      <w:r>
        <w:rPr>
          <w:rFonts w:hint="eastAsia" w:ascii="仿宋_GB2312" w:hAnsi="仿宋" w:eastAsia="仿宋_GB2312"/>
          <w:sz w:val="32"/>
          <w:szCs w:val="32"/>
        </w:rPr>
        <w:t>306号）第三条、第五条。</w:t>
      </w:r>
    </w:p>
    <w:p w14:paraId="3397569D">
      <w:pPr>
        <w:pStyle w:val="9"/>
        <w:shd w:val="clear" w:color="auto" w:fill="FFFFFF"/>
        <w:spacing w:before="0" w:beforeAutospacing="0" w:after="0" w:afterAutospacing="0" w:line="500" w:lineRule="exact"/>
        <w:ind w:firstLine="643" w:firstLineChars="200"/>
        <w:jc w:val="both"/>
        <w:rPr>
          <w:rFonts w:ascii="仿宋_GB2312" w:eastAsia="仿宋_GB2312"/>
          <w:b/>
          <w:color w:val="000000"/>
          <w:sz w:val="32"/>
          <w:szCs w:val="32"/>
        </w:rPr>
      </w:pPr>
      <w:r>
        <w:rPr>
          <w:rFonts w:hint="eastAsia" w:ascii="仿宋_GB2312" w:eastAsia="仿宋_GB2312"/>
          <w:b/>
          <w:color w:val="000000"/>
          <w:sz w:val="32"/>
          <w:szCs w:val="32"/>
        </w:rPr>
        <w:t>二、服务对象</w:t>
      </w:r>
    </w:p>
    <w:p w14:paraId="27EC42B9">
      <w:pPr>
        <w:pStyle w:val="9"/>
        <w:shd w:val="clear" w:color="auto" w:fill="FFFFFF"/>
        <w:spacing w:before="0" w:beforeAutospacing="0" w:after="0" w:afterAutospacing="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全区农村供水对象</w:t>
      </w:r>
    </w:p>
    <w:p w14:paraId="3349D1AA">
      <w:pPr>
        <w:pStyle w:val="9"/>
        <w:shd w:val="clear" w:color="auto" w:fill="FFFFFF"/>
        <w:spacing w:before="0" w:beforeAutospacing="0" w:after="0" w:afterAutospacing="0" w:line="500" w:lineRule="exact"/>
        <w:ind w:firstLine="643" w:firstLineChars="200"/>
        <w:jc w:val="both"/>
        <w:rPr>
          <w:rFonts w:ascii="仿宋_GB2312" w:eastAsia="仿宋_GB2312"/>
          <w:b/>
          <w:color w:val="000000"/>
          <w:sz w:val="32"/>
          <w:szCs w:val="32"/>
        </w:rPr>
      </w:pPr>
      <w:r>
        <w:rPr>
          <w:rFonts w:hint="eastAsia" w:ascii="仿宋_GB2312" w:eastAsia="仿宋_GB2312"/>
          <w:b/>
          <w:color w:val="000000"/>
          <w:sz w:val="32"/>
          <w:szCs w:val="32"/>
        </w:rPr>
        <w:t>三、服务条件</w:t>
      </w:r>
    </w:p>
    <w:p w14:paraId="3C6C2D63">
      <w:pPr>
        <w:pStyle w:val="9"/>
        <w:shd w:val="clear" w:color="auto" w:fill="FFFFFF"/>
        <w:spacing w:before="0" w:beforeAutospacing="0" w:after="0" w:afterAutospacing="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定期开展规范化、标准化服务和即时技术服务，确保全区农村饮水安全工程建设和运行管理健康发展。</w:t>
      </w:r>
    </w:p>
    <w:p w14:paraId="22A53E16">
      <w:pPr>
        <w:pStyle w:val="9"/>
        <w:shd w:val="clear" w:color="auto" w:fill="FFFFFF"/>
        <w:spacing w:before="0" w:beforeAutospacing="0" w:after="0" w:afterAutospacing="0" w:line="500" w:lineRule="exact"/>
        <w:ind w:firstLine="643" w:firstLineChars="200"/>
        <w:jc w:val="both"/>
        <w:rPr>
          <w:rFonts w:ascii="仿宋_GB2312" w:eastAsia="仿宋_GB2312"/>
          <w:b/>
          <w:color w:val="000000"/>
          <w:sz w:val="32"/>
          <w:szCs w:val="32"/>
        </w:rPr>
      </w:pPr>
      <w:r>
        <w:rPr>
          <w:rFonts w:hint="eastAsia" w:ascii="仿宋_GB2312" w:eastAsia="仿宋_GB2312"/>
          <w:b/>
          <w:color w:val="000000"/>
          <w:sz w:val="32"/>
          <w:szCs w:val="32"/>
        </w:rPr>
        <w:t>四、服务流程</w:t>
      </w:r>
    </w:p>
    <w:p w14:paraId="6B6D58AF">
      <w:pPr>
        <w:pStyle w:val="9"/>
        <w:shd w:val="clear" w:color="auto" w:fill="FFFFFF"/>
        <w:spacing w:before="0" w:beforeAutospacing="0" w:after="0" w:afterAutospacing="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根据年度工作计划，定期开展以规范化、标准化服务为内容的活动。及时指导各乡（镇）农村饮水工程维护工作。</w:t>
      </w:r>
    </w:p>
    <w:p w14:paraId="152EBE79">
      <w:pPr>
        <w:pStyle w:val="9"/>
        <w:shd w:val="clear" w:color="auto" w:fill="FFFFFF"/>
        <w:spacing w:before="0" w:beforeAutospacing="0" w:after="0" w:afterAutospacing="0" w:line="500" w:lineRule="exact"/>
        <w:ind w:firstLine="643" w:firstLineChars="200"/>
        <w:jc w:val="both"/>
        <w:rPr>
          <w:rFonts w:ascii="仿宋_GB2312" w:eastAsia="仿宋_GB2312"/>
          <w:b/>
          <w:color w:val="000000"/>
          <w:sz w:val="32"/>
          <w:szCs w:val="32"/>
        </w:rPr>
      </w:pPr>
      <w:r>
        <w:rPr>
          <w:rFonts w:hint="eastAsia" w:ascii="仿宋_GB2312" w:eastAsia="仿宋_GB2312"/>
          <w:b/>
          <w:color w:val="000000"/>
          <w:sz w:val="32"/>
          <w:szCs w:val="32"/>
        </w:rPr>
        <w:t>五、服务时限：</w:t>
      </w:r>
    </w:p>
    <w:p w14:paraId="6A28F442">
      <w:pPr>
        <w:pStyle w:val="9"/>
        <w:shd w:val="clear" w:color="auto" w:fill="FFFFFF"/>
        <w:spacing w:before="0" w:beforeAutospacing="0" w:after="0" w:afterAutospacing="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全年</w:t>
      </w:r>
    </w:p>
    <w:p w14:paraId="01C4B605">
      <w:pPr>
        <w:pStyle w:val="9"/>
        <w:shd w:val="clear" w:color="auto" w:fill="FFFFFF"/>
        <w:spacing w:before="0" w:beforeAutospacing="0" w:after="0" w:afterAutospacing="0" w:line="500" w:lineRule="exact"/>
        <w:ind w:firstLine="643" w:firstLineChars="200"/>
        <w:jc w:val="both"/>
        <w:rPr>
          <w:rFonts w:ascii="仿宋_GB2312" w:eastAsia="仿宋_GB2312"/>
          <w:b/>
          <w:color w:val="000000"/>
          <w:sz w:val="32"/>
          <w:szCs w:val="32"/>
        </w:rPr>
      </w:pPr>
      <w:r>
        <w:rPr>
          <w:rFonts w:hint="eastAsia" w:ascii="仿宋_GB2312" w:eastAsia="仿宋_GB2312"/>
          <w:b/>
          <w:color w:val="000000"/>
          <w:sz w:val="32"/>
          <w:szCs w:val="32"/>
        </w:rPr>
        <w:t>六、收费依据及标准：</w:t>
      </w:r>
    </w:p>
    <w:p w14:paraId="68D94A4C">
      <w:pPr>
        <w:pStyle w:val="9"/>
        <w:shd w:val="clear" w:color="auto" w:fill="FFFFFF"/>
        <w:spacing w:before="0" w:beforeAutospacing="0" w:after="0" w:afterAutospacing="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不收费</w:t>
      </w:r>
    </w:p>
    <w:p w14:paraId="4CDDC121">
      <w:pPr>
        <w:pStyle w:val="9"/>
        <w:shd w:val="clear" w:color="auto" w:fill="FFFFFF"/>
        <w:spacing w:before="0" w:beforeAutospacing="0" w:after="0" w:afterAutospacing="0" w:line="500" w:lineRule="exact"/>
        <w:ind w:firstLine="643" w:firstLineChars="200"/>
        <w:jc w:val="both"/>
        <w:rPr>
          <w:rFonts w:ascii="仿宋_GB2312" w:eastAsia="仿宋_GB2312"/>
          <w:b/>
          <w:color w:val="000000"/>
          <w:sz w:val="32"/>
          <w:szCs w:val="32"/>
        </w:rPr>
      </w:pPr>
      <w:r>
        <w:rPr>
          <w:rFonts w:hint="eastAsia" w:ascii="仿宋_GB2312" w:eastAsia="仿宋_GB2312"/>
          <w:b/>
          <w:color w:val="000000"/>
          <w:sz w:val="32"/>
          <w:szCs w:val="32"/>
        </w:rPr>
        <w:t>七、联系方式：</w:t>
      </w:r>
    </w:p>
    <w:p w14:paraId="433B5201">
      <w:pPr>
        <w:pStyle w:val="9"/>
        <w:shd w:val="clear" w:color="auto" w:fill="FFFFFF"/>
        <w:spacing w:before="0" w:beforeAutospacing="0" w:after="0" w:afterAutospacing="0" w:line="500" w:lineRule="exact"/>
        <w:ind w:left="105" w:leftChars="50"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办理机构：民和县农村人畜饮水服务中心</w:t>
      </w:r>
    </w:p>
    <w:p w14:paraId="22BABA24">
      <w:pPr>
        <w:pStyle w:val="9"/>
        <w:shd w:val="clear" w:color="auto" w:fill="FFFFFF"/>
        <w:spacing w:before="0" w:beforeAutospacing="0" w:after="0" w:afterAutospacing="0" w:line="500" w:lineRule="exact"/>
        <w:ind w:left="105" w:leftChars="50"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地点：民和县水务局办公室</w:t>
      </w:r>
    </w:p>
    <w:p w14:paraId="0A07F76D">
      <w:pPr>
        <w:pStyle w:val="9"/>
        <w:shd w:val="clear" w:color="auto" w:fill="FFFFFF"/>
        <w:spacing w:before="0" w:beforeAutospacing="0" w:after="0" w:afterAutospacing="0" w:line="500" w:lineRule="exact"/>
        <w:ind w:left="105" w:leftChars="50"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办公时间：</w:t>
      </w:r>
      <w:r>
        <w:rPr>
          <w:rFonts w:hint="eastAsia" w:ascii="仿宋_GB2312" w:hAnsi="仿宋" w:eastAsia="仿宋_GB2312"/>
          <w:sz w:val="32"/>
          <w:szCs w:val="32"/>
        </w:rPr>
        <w:t>国家法定工作时间</w:t>
      </w:r>
    </w:p>
    <w:p w14:paraId="6FEF9747">
      <w:pPr>
        <w:pStyle w:val="9"/>
        <w:shd w:val="clear" w:color="auto" w:fill="FFFFFF"/>
        <w:spacing w:before="0" w:beforeAutospacing="0" w:after="0" w:afterAutospacing="0" w:line="500" w:lineRule="exact"/>
        <w:ind w:left="105" w:leftChars="50"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联系电话：0972-8522377</w:t>
      </w:r>
    </w:p>
    <w:p w14:paraId="630959E5">
      <w:pPr>
        <w:pStyle w:val="9"/>
        <w:shd w:val="clear" w:color="auto" w:fill="FFFFFF"/>
        <w:spacing w:before="0" w:beforeAutospacing="0" w:after="0" w:afterAutospacing="0" w:line="500" w:lineRule="exact"/>
        <w:ind w:left="105" w:leftChars="50"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投诉电话：0972-8522342</w:t>
      </w:r>
    </w:p>
    <w:p w14:paraId="681BE0C6">
      <w:pPr>
        <w:ind w:left="1260"/>
        <w:jc w:val="left"/>
        <w:rPr>
          <w:rFonts w:ascii="仿宋_GB2312" w:eastAsia="仿宋_GB2312"/>
          <w:b/>
          <w:sz w:val="36"/>
          <w:szCs w:val="36"/>
        </w:rPr>
      </w:pPr>
      <w:r>
        <w:rPr>
          <w:rFonts w:hint="eastAsia" w:ascii="仿宋_GB2312" w:eastAsia="仿宋_GB2312"/>
          <w:b/>
          <w:sz w:val="36"/>
          <w:szCs w:val="36"/>
        </w:rPr>
        <w:t>21.旅游公共信息服务办事指南</w:t>
      </w:r>
    </w:p>
    <w:p w14:paraId="4DB5DBCE">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编号：民公服第2017021号</w:t>
      </w:r>
    </w:p>
    <w:p w14:paraId="2B0762CD">
      <w:pPr>
        <w:ind w:firstLine="643" w:firstLineChars="200"/>
        <w:jc w:val="left"/>
        <w:rPr>
          <w:rFonts w:ascii="仿宋_GB2312" w:eastAsia="仿宋_GB2312"/>
          <w:b/>
          <w:sz w:val="32"/>
          <w:szCs w:val="32"/>
        </w:rPr>
      </w:pPr>
      <w:r>
        <w:rPr>
          <w:rFonts w:hint="eastAsia" w:ascii="仿宋_GB2312" w:eastAsia="仿宋_GB2312"/>
          <w:b/>
          <w:sz w:val="32"/>
          <w:szCs w:val="32"/>
        </w:rPr>
        <w:t>一、办理依据</w:t>
      </w:r>
    </w:p>
    <w:p w14:paraId="33B202D4">
      <w:pPr>
        <w:ind w:firstLine="640" w:firstLineChars="200"/>
        <w:jc w:val="left"/>
        <w:rPr>
          <w:rFonts w:ascii="仿宋_GB2312" w:hAnsi="宋体" w:eastAsia="仿宋_GB2312"/>
          <w:sz w:val="32"/>
          <w:szCs w:val="32"/>
        </w:rPr>
      </w:pPr>
      <w:r>
        <w:rPr>
          <w:rFonts w:hint="eastAsia" w:ascii="宋体" w:hAnsi="宋体" w:eastAsia="仿宋_GB2312"/>
          <w:sz w:val="32"/>
          <w:szCs w:val="32"/>
        </w:rPr>
        <w:t>«</w:t>
      </w:r>
      <w:r>
        <w:rPr>
          <w:rFonts w:hint="eastAsia" w:ascii="仿宋_GB2312" w:hAnsi="宋体" w:eastAsia="仿宋_GB2312"/>
          <w:sz w:val="32"/>
          <w:szCs w:val="32"/>
        </w:rPr>
        <w:t>青海省旅游条例</w:t>
      </w:r>
      <w:r>
        <w:rPr>
          <w:rFonts w:hint="eastAsia" w:ascii="宋体" w:hAnsi="宋体" w:eastAsia="仿宋_GB2312"/>
          <w:sz w:val="32"/>
          <w:szCs w:val="32"/>
        </w:rPr>
        <w:t>»</w:t>
      </w:r>
    </w:p>
    <w:p w14:paraId="32FFF950">
      <w:pPr>
        <w:numPr>
          <w:ilvl w:val="0"/>
          <w:numId w:val="5"/>
        </w:numPr>
        <w:jc w:val="left"/>
        <w:rPr>
          <w:rFonts w:ascii="仿宋_GB2312" w:hAnsi="宋体" w:eastAsia="仿宋_GB2312"/>
          <w:b/>
          <w:sz w:val="32"/>
          <w:szCs w:val="32"/>
        </w:rPr>
      </w:pPr>
      <w:r>
        <w:rPr>
          <w:rFonts w:hint="eastAsia" w:ascii="仿宋_GB2312" w:hAnsi="宋体" w:eastAsia="仿宋_GB2312"/>
          <w:b/>
          <w:sz w:val="32"/>
          <w:szCs w:val="32"/>
        </w:rPr>
        <w:t>办理对象及范围</w:t>
      </w:r>
    </w:p>
    <w:p w14:paraId="0A893A7C">
      <w:pPr>
        <w:ind w:firstLine="640" w:firstLineChars="200"/>
        <w:jc w:val="left"/>
        <w:rPr>
          <w:rFonts w:ascii="仿宋_GB2312" w:eastAsia="仿宋_GB2312"/>
          <w:sz w:val="32"/>
          <w:szCs w:val="32"/>
        </w:rPr>
      </w:pPr>
      <w:r>
        <w:rPr>
          <w:rFonts w:hint="eastAsia" w:ascii="仿宋_GB2312" w:eastAsia="仿宋_GB2312"/>
          <w:sz w:val="32"/>
          <w:szCs w:val="32"/>
        </w:rPr>
        <w:t>（一）有意向来民和旅游的游客</w:t>
      </w:r>
    </w:p>
    <w:p w14:paraId="40AE9B24">
      <w:pPr>
        <w:numPr>
          <w:ilvl w:val="0"/>
          <w:numId w:val="6"/>
        </w:numPr>
        <w:jc w:val="left"/>
        <w:rPr>
          <w:rFonts w:ascii="仿宋_GB2312" w:eastAsia="仿宋_GB2312"/>
          <w:sz w:val="32"/>
          <w:szCs w:val="32"/>
        </w:rPr>
      </w:pPr>
      <w:r>
        <w:rPr>
          <w:rFonts w:hint="eastAsia" w:ascii="仿宋_GB2312" w:eastAsia="仿宋_GB2312"/>
          <w:sz w:val="32"/>
          <w:szCs w:val="32"/>
        </w:rPr>
        <w:t>来民和旅游的游客</w:t>
      </w:r>
    </w:p>
    <w:p w14:paraId="4739295F">
      <w:pPr>
        <w:ind w:firstLine="643" w:firstLineChars="200"/>
        <w:jc w:val="left"/>
        <w:rPr>
          <w:rFonts w:ascii="仿宋_GB2312" w:eastAsia="仿宋_GB2312"/>
          <w:b/>
          <w:sz w:val="32"/>
          <w:szCs w:val="32"/>
        </w:rPr>
      </w:pPr>
      <w:r>
        <w:rPr>
          <w:rFonts w:hint="eastAsia" w:ascii="仿宋_GB2312" w:eastAsia="仿宋_GB2312"/>
          <w:b/>
          <w:sz w:val="32"/>
          <w:szCs w:val="32"/>
        </w:rPr>
        <w:t>三、办理条件及需提交的材料</w:t>
      </w:r>
    </w:p>
    <w:p w14:paraId="02C8A8C3">
      <w:pPr>
        <w:ind w:firstLine="640" w:firstLineChars="200"/>
        <w:jc w:val="left"/>
        <w:rPr>
          <w:rFonts w:ascii="仿宋_GB2312" w:eastAsia="仿宋_GB2312"/>
          <w:sz w:val="32"/>
          <w:szCs w:val="32"/>
        </w:rPr>
      </w:pPr>
      <w:r>
        <w:rPr>
          <w:rFonts w:hint="eastAsia" w:ascii="仿宋_GB2312" w:eastAsia="仿宋_GB2312"/>
          <w:sz w:val="32"/>
          <w:szCs w:val="32"/>
        </w:rPr>
        <w:t>无</w:t>
      </w:r>
    </w:p>
    <w:p w14:paraId="4CA820BF">
      <w:pPr>
        <w:ind w:firstLine="643" w:firstLineChars="200"/>
        <w:jc w:val="left"/>
        <w:rPr>
          <w:rFonts w:ascii="仿宋_GB2312" w:eastAsia="仿宋_GB2312"/>
          <w:b/>
          <w:sz w:val="32"/>
          <w:szCs w:val="32"/>
        </w:rPr>
      </w:pPr>
      <w:r>
        <w:rPr>
          <w:rFonts w:hint="eastAsia" w:ascii="仿宋_GB2312" w:eastAsia="仿宋_GB2312"/>
          <w:b/>
          <w:sz w:val="32"/>
          <w:szCs w:val="32"/>
        </w:rPr>
        <w:t>四、办理流程</w:t>
      </w:r>
    </w:p>
    <w:p w14:paraId="5D17B8D9">
      <w:pPr>
        <w:ind w:firstLine="640" w:firstLineChars="200"/>
        <w:jc w:val="left"/>
        <w:rPr>
          <w:rFonts w:ascii="仿宋_GB2312" w:hAnsi="宋体" w:eastAsia="仿宋_GB2312"/>
          <w:sz w:val="32"/>
          <w:szCs w:val="32"/>
        </w:rPr>
      </w:pPr>
      <w:r>
        <w:rPr>
          <w:rFonts w:hint="eastAsia" w:ascii="仿宋_GB2312" w:eastAsia="仿宋_GB2312"/>
          <w:sz w:val="32"/>
          <w:szCs w:val="32"/>
        </w:rPr>
        <w:t>（一）网上办理。在</w:t>
      </w:r>
      <w:r>
        <w:rPr>
          <w:rFonts w:hint="eastAsia" w:ascii="宋体" w:hAnsi="宋体" w:eastAsia="仿宋_GB2312"/>
          <w:sz w:val="32"/>
          <w:szCs w:val="32"/>
        </w:rPr>
        <w:t>«</w:t>
      </w:r>
      <w:r>
        <w:rPr>
          <w:rFonts w:hint="eastAsia" w:ascii="仿宋_GB2312" w:hAnsi="宋体" w:eastAsia="仿宋_GB2312"/>
          <w:sz w:val="32"/>
          <w:szCs w:val="32"/>
        </w:rPr>
        <w:t>民和旅游网</w:t>
      </w:r>
      <w:r>
        <w:rPr>
          <w:rFonts w:hint="eastAsia" w:ascii="宋体" w:hAnsi="宋体" w:eastAsia="仿宋_GB2312"/>
          <w:sz w:val="32"/>
          <w:szCs w:val="32"/>
        </w:rPr>
        <w:t>»</w:t>
      </w:r>
      <w:r>
        <w:rPr>
          <w:rFonts w:hint="eastAsia" w:ascii="仿宋_GB2312" w:hAnsi="宋体" w:eastAsia="仿宋_GB2312"/>
          <w:sz w:val="32"/>
          <w:szCs w:val="32"/>
        </w:rPr>
        <w:t>对咨询内容进行答复</w:t>
      </w:r>
    </w:p>
    <w:p w14:paraId="19760497">
      <w:pPr>
        <w:ind w:firstLine="640" w:firstLineChars="200"/>
        <w:jc w:val="left"/>
        <w:rPr>
          <w:rFonts w:ascii="仿宋_GB2312" w:eastAsia="仿宋_GB2312"/>
          <w:sz w:val="32"/>
          <w:szCs w:val="32"/>
        </w:rPr>
      </w:pPr>
      <w:r>
        <w:rPr>
          <w:rFonts w:hint="eastAsia" w:ascii="仿宋_GB2312" w:hAnsi="宋体" w:eastAsia="仿宋_GB2312"/>
          <w:sz w:val="32"/>
          <w:szCs w:val="32"/>
        </w:rPr>
        <w:t>（二）电话办理。对电话咨询进行答复</w:t>
      </w:r>
    </w:p>
    <w:p w14:paraId="4D44C13A">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五、办理时限</w:t>
      </w:r>
    </w:p>
    <w:p w14:paraId="328DFCD3">
      <w:pPr>
        <w:ind w:firstLine="640" w:firstLineChars="200"/>
        <w:jc w:val="left"/>
        <w:rPr>
          <w:rFonts w:ascii="仿宋_GB2312" w:hAnsi="宋体" w:eastAsia="仿宋_GB2312"/>
          <w:sz w:val="32"/>
          <w:szCs w:val="32"/>
        </w:rPr>
      </w:pPr>
      <w:r>
        <w:rPr>
          <w:rFonts w:hint="eastAsia" w:ascii="仿宋_GB2312" w:hAnsi="宋体" w:eastAsia="仿宋_GB2312"/>
          <w:sz w:val="32"/>
          <w:szCs w:val="32"/>
        </w:rPr>
        <w:t>（一）法定办结时限：及时</w:t>
      </w:r>
    </w:p>
    <w:p w14:paraId="71C7A7CC">
      <w:pPr>
        <w:ind w:firstLine="640" w:firstLineChars="200"/>
        <w:jc w:val="left"/>
        <w:rPr>
          <w:rFonts w:ascii="仿宋_GB2312" w:eastAsia="仿宋_GB2312"/>
          <w:sz w:val="32"/>
          <w:szCs w:val="32"/>
        </w:rPr>
      </w:pPr>
      <w:r>
        <w:rPr>
          <w:rFonts w:hint="eastAsia" w:ascii="仿宋_GB2312" w:hAnsi="宋体" w:eastAsia="仿宋_GB2312"/>
          <w:sz w:val="32"/>
          <w:szCs w:val="32"/>
        </w:rPr>
        <w:t>（二）承诺办结时限：一个工作日</w:t>
      </w:r>
    </w:p>
    <w:p w14:paraId="5630FC36">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六、收费项目、收费标准</w:t>
      </w:r>
    </w:p>
    <w:p w14:paraId="7CD8C234">
      <w:pPr>
        <w:ind w:firstLine="640" w:firstLineChars="200"/>
        <w:jc w:val="left"/>
        <w:rPr>
          <w:rFonts w:ascii="仿宋_GB2312" w:hAnsi="宋体" w:eastAsia="仿宋_GB2312"/>
          <w:sz w:val="32"/>
          <w:szCs w:val="32"/>
        </w:rPr>
      </w:pPr>
      <w:r>
        <w:rPr>
          <w:rFonts w:hint="eastAsia" w:ascii="仿宋_GB2312" w:hAnsi="宋体" w:eastAsia="仿宋_GB2312"/>
          <w:sz w:val="32"/>
          <w:szCs w:val="32"/>
        </w:rPr>
        <w:t>不收费</w:t>
      </w:r>
    </w:p>
    <w:p w14:paraId="148CE1E7">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七、联系方式</w:t>
      </w:r>
    </w:p>
    <w:p w14:paraId="1C3A8946">
      <w:pPr>
        <w:ind w:firstLine="640" w:firstLineChars="200"/>
        <w:jc w:val="left"/>
        <w:rPr>
          <w:rFonts w:ascii="仿宋_GB2312" w:hAnsi="宋体" w:eastAsia="仿宋_GB2312"/>
          <w:sz w:val="32"/>
          <w:szCs w:val="32"/>
        </w:rPr>
      </w:pPr>
      <w:r>
        <w:rPr>
          <w:rFonts w:hint="eastAsia" w:ascii="仿宋_GB2312" w:hAnsi="宋体" w:eastAsia="仿宋_GB2312"/>
          <w:sz w:val="32"/>
          <w:szCs w:val="32"/>
        </w:rPr>
        <w:t>受理机构：民和县旅游服务中心</w:t>
      </w:r>
    </w:p>
    <w:p w14:paraId="25435760">
      <w:pPr>
        <w:ind w:firstLine="640" w:firstLineChars="200"/>
        <w:jc w:val="left"/>
        <w:rPr>
          <w:rFonts w:ascii="仿宋_GB2312" w:hAnsi="宋体" w:eastAsia="仿宋_GB2312"/>
          <w:sz w:val="32"/>
          <w:szCs w:val="32"/>
        </w:rPr>
      </w:pPr>
      <w:r>
        <w:rPr>
          <w:rFonts w:hint="eastAsia" w:ascii="仿宋_GB2312" w:hAnsi="宋体" w:eastAsia="仿宋_GB2312"/>
          <w:sz w:val="32"/>
          <w:szCs w:val="32"/>
        </w:rPr>
        <w:t>地点：民和县政务服务中心6楼</w:t>
      </w:r>
    </w:p>
    <w:p w14:paraId="379CBF09">
      <w:pPr>
        <w:ind w:firstLine="640" w:firstLineChars="200"/>
        <w:jc w:val="left"/>
        <w:rPr>
          <w:rFonts w:ascii="仿宋_GB2312" w:hAnsi="宋体" w:eastAsia="仿宋_GB2312"/>
          <w:sz w:val="32"/>
          <w:szCs w:val="32"/>
        </w:rPr>
      </w:pPr>
      <w:r>
        <w:rPr>
          <w:rFonts w:hint="eastAsia" w:ascii="仿宋_GB2312" w:hAnsi="宋体" w:eastAsia="仿宋_GB2312"/>
          <w:sz w:val="32"/>
          <w:szCs w:val="32"/>
        </w:rPr>
        <w:t>办公时间：工作日</w:t>
      </w:r>
    </w:p>
    <w:p w14:paraId="4C37B6C6">
      <w:pPr>
        <w:ind w:firstLine="640" w:firstLineChars="200"/>
        <w:jc w:val="left"/>
        <w:rPr>
          <w:rFonts w:ascii="仿宋_GB2312" w:hAnsi="宋体" w:eastAsia="仿宋_GB2312"/>
          <w:sz w:val="32"/>
          <w:szCs w:val="32"/>
        </w:rPr>
      </w:pPr>
      <w:r>
        <w:rPr>
          <w:rFonts w:hint="eastAsia" w:ascii="仿宋_GB2312" w:hAnsi="宋体" w:eastAsia="仿宋_GB2312"/>
          <w:sz w:val="32"/>
          <w:szCs w:val="32"/>
        </w:rPr>
        <w:t>联系电话：0972-8582998</w:t>
      </w:r>
    </w:p>
    <w:p w14:paraId="490915B9">
      <w:pPr>
        <w:spacing w:line="598" w:lineRule="exact"/>
        <w:jc w:val="center"/>
        <w:rPr>
          <w:rFonts w:ascii="仿宋_GB2312" w:hAnsi="宋体" w:eastAsia="仿宋_GB2312" w:cs="宋体"/>
          <w:b/>
          <w:sz w:val="36"/>
          <w:szCs w:val="36"/>
        </w:rPr>
      </w:pPr>
      <w:r>
        <w:rPr>
          <w:rFonts w:hint="eastAsia" w:ascii="仿宋_GB2312" w:hAnsi="宋体" w:eastAsia="仿宋_GB2312" w:cs="宋体"/>
          <w:b/>
          <w:sz w:val="36"/>
          <w:szCs w:val="36"/>
        </w:rPr>
        <w:t>22.环境信息公开办事指南</w:t>
      </w:r>
    </w:p>
    <w:p w14:paraId="4EF153BC">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编号：民公服第2017022号</w:t>
      </w:r>
    </w:p>
    <w:p w14:paraId="5CD14F9E">
      <w:pPr>
        <w:spacing w:line="598" w:lineRule="exact"/>
        <w:ind w:firstLine="643" w:firstLineChars="200"/>
        <w:jc w:val="left"/>
        <w:rPr>
          <w:rStyle w:val="21"/>
        </w:rPr>
      </w:pPr>
      <w:r>
        <w:rPr>
          <w:rFonts w:hint="eastAsia" w:ascii="仿宋_GB2312" w:hAnsi="黑体" w:eastAsia="仿宋_GB2312" w:cs="黑体"/>
          <w:b/>
          <w:sz w:val="32"/>
          <w:szCs w:val="32"/>
        </w:rPr>
        <w:t>一、办理依据</w:t>
      </w:r>
    </w:p>
    <w:p w14:paraId="6E99A045">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法律法规依据：《中华人民共和国政府信息公开条例》</w:t>
      </w:r>
    </w:p>
    <w:p w14:paraId="77349595">
      <w:pPr>
        <w:spacing w:line="598" w:lineRule="exact"/>
        <w:ind w:firstLine="643" w:firstLineChars="200"/>
        <w:jc w:val="left"/>
        <w:rPr>
          <w:rFonts w:ascii="仿宋_GB2312" w:hAnsi="黑体" w:eastAsia="仿宋_GB2312" w:cs="黑体"/>
          <w:b/>
          <w:sz w:val="32"/>
          <w:szCs w:val="32"/>
        </w:rPr>
      </w:pPr>
      <w:r>
        <w:rPr>
          <w:rFonts w:hint="eastAsia" w:ascii="仿宋_GB2312" w:hAnsi="黑体" w:eastAsia="仿宋_GB2312" w:cs="黑体"/>
          <w:b/>
          <w:sz w:val="32"/>
          <w:szCs w:val="32"/>
        </w:rPr>
        <w:t>二、办理对象及范围</w:t>
      </w:r>
    </w:p>
    <w:p w14:paraId="1606CC47">
      <w:pPr>
        <w:spacing w:line="598" w:lineRule="exact"/>
        <w:ind w:firstLine="640" w:firstLineChars="200"/>
        <w:jc w:val="left"/>
        <w:rPr>
          <w:rFonts w:ascii="仿宋_GB2312" w:hAnsi="宋体" w:eastAsia="仿宋_GB2312" w:cs="宋体"/>
          <w:sz w:val="32"/>
          <w:szCs w:val="32"/>
        </w:rPr>
      </w:pPr>
      <w:r>
        <w:rPr>
          <w:rFonts w:hint="eastAsia" w:ascii="仿宋_GB2312" w:hAnsi="仿宋_GB2312" w:eastAsia="仿宋_GB2312" w:cs="仿宋_GB2312"/>
          <w:sz w:val="32"/>
          <w:szCs w:val="32"/>
        </w:rPr>
        <w:t>公民、法人或者其他组织。</w:t>
      </w:r>
    </w:p>
    <w:p w14:paraId="7A9BECAA">
      <w:pPr>
        <w:spacing w:line="598" w:lineRule="exact"/>
        <w:ind w:firstLine="643" w:firstLineChars="200"/>
        <w:jc w:val="left"/>
        <w:rPr>
          <w:rFonts w:ascii="仿宋_GB2312" w:hAnsi="黑体" w:eastAsia="仿宋_GB2312" w:cs="黑体"/>
          <w:b/>
          <w:sz w:val="32"/>
          <w:szCs w:val="32"/>
        </w:rPr>
      </w:pPr>
      <w:r>
        <w:rPr>
          <w:rFonts w:hint="eastAsia" w:ascii="仿宋_GB2312" w:hAnsi="黑体" w:eastAsia="仿宋_GB2312" w:cs="黑体"/>
          <w:b/>
          <w:sz w:val="32"/>
          <w:szCs w:val="32"/>
        </w:rPr>
        <w:t>三、办事条件及需提交的材料</w:t>
      </w:r>
    </w:p>
    <w:p w14:paraId="6572572D">
      <w:pPr>
        <w:widowControl/>
        <w:spacing w:line="598" w:lineRule="exact"/>
        <w:ind w:firstLine="640" w:firstLineChars="200"/>
        <w:jc w:val="left"/>
        <w:rPr>
          <w:rFonts w:ascii="仿宋_GB2312" w:hAnsi="仿宋_GB2312" w:eastAsia="仿宋_GB2312" w:cs="仿宋_GB2312"/>
          <w:sz w:val="32"/>
          <w:szCs w:val="32"/>
        </w:rPr>
      </w:pPr>
      <w:r>
        <w:rPr>
          <w:rFonts w:hint="eastAsia" w:ascii="仿宋_GB2312" w:hAnsi="Calibri" w:eastAsia="仿宋_GB2312" w:cs="仿宋_GB2312"/>
          <w:color w:val="333333"/>
          <w:kern w:val="0"/>
          <w:sz w:val="32"/>
          <w:szCs w:val="32"/>
          <w:shd w:val="clear" w:color="auto" w:fill="FFFFFF"/>
        </w:rPr>
        <w:t>个人提出申请时，请同时提供身份证复印件。法人或其他组织提出申请时，请同时提供组织机构代码证复印件以及营业执照复印件。</w:t>
      </w:r>
    </w:p>
    <w:p w14:paraId="5BEF030C">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信息公开申请应当包括下列内容：申请人的姓名或者名称、联系方式；申请公开的政府信息的内容描述；申请公开的政府信息的形式要求。</w:t>
      </w:r>
    </w:p>
    <w:p w14:paraId="60468DA1">
      <w:pPr>
        <w:spacing w:line="598" w:lineRule="exact"/>
        <w:ind w:firstLine="643" w:firstLineChars="200"/>
        <w:jc w:val="left"/>
        <w:rPr>
          <w:rFonts w:ascii="仿宋_GB2312" w:hAnsi="黑体" w:eastAsia="仿宋_GB2312" w:cs="黑体"/>
          <w:b/>
          <w:sz w:val="32"/>
          <w:szCs w:val="32"/>
        </w:rPr>
      </w:pPr>
      <w:r>
        <w:rPr>
          <w:rFonts w:hint="eastAsia" w:ascii="仿宋_GB2312" w:hAnsi="黑体" w:eastAsia="仿宋_GB2312" w:cs="黑体"/>
          <w:b/>
          <w:sz w:val="32"/>
          <w:szCs w:val="32"/>
        </w:rPr>
        <w:t>四、办理流程</w:t>
      </w:r>
    </w:p>
    <w:p w14:paraId="25FA1057">
      <w:pPr>
        <w:widowControl/>
        <w:spacing w:line="598" w:lineRule="exact"/>
        <w:ind w:firstLine="640"/>
        <w:jc w:val="left"/>
        <w:rPr>
          <w:rFonts w:ascii="仿宋_GB2312" w:hAnsi="楷体" w:eastAsia="仿宋_GB2312" w:cs="楷体"/>
          <w:color w:val="333333"/>
          <w:sz w:val="32"/>
          <w:szCs w:val="32"/>
        </w:rPr>
      </w:pPr>
      <w:r>
        <w:rPr>
          <w:rFonts w:hint="eastAsia" w:ascii="仿宋_GB2312" w:hAnsi="楷体" w:eastAsia="仿宋_GB2312" w:cs="楷体"/>
          <w:color w:val="333333"/>
          <w:kern w:val="0"/>
          <w:sz w:val="32"/>
          <w:szCs w:val="32"/>
        </w:rPr>
        <w:t>（一）提出申请</w:t>
      </w:r>
    </w:p>
    <w:p w14:paraId="05AB9AE5">
      <w:pPr>
        <w:widowControl/>
        <w:spacing w:line="598" w:lineRule="exact"/>
        <w:ind w:firstLine="640"/>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向本机关申请获取政府信息的，应当书面填写《政府信息公开申请表》（以下简称《申请表》，见附表1）。《申请表》可以在受理机构处领取，也可以在本机关网站上下载电子版，复制有效。</w:t>
      </w:r>
    </w:p>
    <w:p w14:paraId="34C45984">
      <w:pPr>
        <w:widowControl/>
        <w:spacing w:line="598" w:lineRule="exact"/>
        <w:ind w:firstLine="640"/>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申请人对申请获取信息的描述请尽量详尽、明确；若有可能，请提供该信息的标题、发布时间、文号或者其他有助于本机关确定信息内容的提示。</w:t>
      </w:r>
    </w:p>
    <w:p w14:paraId="0BBEABDC">
      <w:pPr>
        <w:widowControl/>
        <w:spacing w:line="598" w:lineRule="exact"/>
        <w:ind w:firstLine="640"/>
        <w:jc w:val="left"/>
        <w:rPr>
          <w:rFonts w:ascii="仿宋_GB2312" w:hAnsi="Tahoma" w:eastAsia="仿宋_GB2312" w:cs="Tahoma"/>
          <w:color w:val="333333"/>
          <w:sz w:val="32"/>
          <w:szCs w:val="32"/>
        </w:rPr>
      </w:pPr>
      <w:r>
        <w:rPr>
          <w:rFonts w:hint="eastAsia" w:ascii="仿宋_GB2312" w:hAnsi="Tahoma" w:eastAsia="仿宋_GB2312" w:cs="仿宋_GB2312"/>
          <w:b/>
          <w:bCs/>
          <w:color w:val="333333"/>
          <w:kern w:val="0"/>
          <w:sz w:val="32"/>
          <w:szCs w:val="32"/>
        </w:rPr>
        <w:t>1.本机关受理书面提交的政府信息公开申请。</w:t>
      </w:r>
    </w:p>
    <w:p w14:paraId="3956958C">
      <w:pPr>
        <w:widowControl/>
        <w:spacing w:line="598" w:lineRule="exact"/>
        <w:ind w:firstLine="640"/>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除申请人当面提交《申请表》外，申请人通过信函方式提出申请的，请在信封左下角注明“政府信息公开申请”字样；申请人通过电报、传真方式提出申请的，请相应注明“政府信息公开申请”字样。</w:t>
      </w:r>
    </w:p>
    <w:p w14:paraId="1D1EA0ED">
      <w:pPr>
        <w:widowControl/>
        <w:spacing w:line="598" w:lineRule="exact"/>
        <w:ind w:firstLine="640"/>
        <w:jc w:val="left"/>
        <w:rPr>
          <w:rFonts w:ascii="仿宋_GB2312" w:hAnsi="Tahoma" w:eastAsia="仿宋_GB2312" w:cs="Tahoma"/>
          <w:b/>
          <w:bCs/>
          <w:color w:val="333333"/>
          <w:sz w:val="32"/>
          <w:szCs w:val="32"/>
        </w:rPr>
      </w:pPr>
      <w:r>
        <w:rPr>
          <w:rFonts w:hint="eastAsia" w:ascii="仿宋_GB2312" w:hAnsi="Tahoma" w:eastAsia="仿宋_GB2312" w:cs="仿宋_GB2312"/>
          <w:b/>
          <w:bCs/>
          <w:color w:val="333333"/>
          <w:kern w:val="0"/>
          <w:sz w:val="32"/>
          <w:szCs w:val="32"/>
        </w:rPr>
        <w:t>2.本机关受理通过互联网提交的政府信息公开申请。</w:t>
      </w:r>
    </w:p>
    <w:p w14:paraId="3CDA51ED">
      <w:pPr>
        <w:widowControl/>
        <w:spacing w:line="598" w:lineRule="exact"/>
        <w:ind w:firstLine="640"/>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申请人可通过互联网在本机关网站上填写电子版《申请表》，向本机关提交的政府信息公开申请，网址为</w:t>
      </w:r>
      <w:r>
        <w:rPr>
          <w:rFonts w:hint="eastAsia" w:ascii="仿宋_GB2312" w:hAnsi="Tahoma" w:eastAsia="仿宋_GB2312" w:cs="仿宋_GB2312"/>
          <w:color w:val="333333"/>
          <w:kern w:val="0"/>
          <w:sz w:val="32"/>
          <w:szCs w:val="32"/>
          <w:u w:val="single"/>
        </w:rPr>
        <w:t>  </w:t>
      </w:r>
      <w:r>
        <w:rPr>
          <w:rFonts w:hint="eastAsia" w:ascii="仿宋_GB2312" w:eastAsia="仿宋_GB2312"/>
          <w:color w:val="000000"/>
          <w:kern w:val="0"/>
          <w:sz w:val="32"/>
          <w:szCs w:val="32"/>
        </w:rPr>
        <w:t>http://www.qhepb.gov.cn</w:t>
      </w:r>
      <w:r>
        <w:rPr>
          <w:rFonts w:hint="eastAsia" w:ascii="仿宋_GB2312" w:hAnsi="Tahoma" w:eastAsia="仿宋_GB2312" w:cs="仿宋_GB2312"/>
          <w:color w:val="333333"/>
          <w:kern w:val="0"/>
          <w:sz w:val="32"/>
          <w:szCs w:val="32"/>
        </w:rPr>
        <w:t> 。</w:t>
      </w:r>
    </w:p>
    <w:p w14:paraId="0A0B33C6">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申请人向本机关申请获取与自身相关的注册登记、税费缴纳、社会保障等方面（各单位根据业务要求确定具体内容）政府信息时，应当出示有效身份证件或者证明文件，当面向本机关提交书面申请。</w:t>
      </w:r>
    </w:p>
    <w:p w14:paraId="1E44E0E6">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本机关不直接受理通过电话、短信息等方式提出的申请，但申请人可以通过电话咨询相应的服务业务。</w:t>
      </w:r>
    </w:p>
    <w:p w14:paraId="45C11ABD">
      <w:pPr>
        <w:widowControl/>
        <w:spacing w:line="598" w:lineRule="exact"/>
        <w:ind w:firstLine="640"/>
        <w:jc w:val="left"/>
        <w:rPr>
          <w:rFonts w:ascii="仿宋_GB2312" w:hAnsi="楷体" w:eastAsia="仿宋_GB2312" w:cs="楷体"/>
          <w:color w:val="333333"/>
          <w:kern w:val="0"/>
          <w:sz w:val="32"/>
          <w:szCs w:val="32"/>
        </w:rPr>
      </w:pPr>
      <w:r>
        <w:rPr>
          <w:rFonts w:hint="eastAsia" w:ascii="仿宋_GB2312" w:hAnsi="楷体" w:eastAsia="仿宋_GB2312" w:cs="楷体"/>
          <w:color w:val="333333"/>
          <w:kern w:val="0"/>
          <w:sz w:val="32"/>
          <w:szCs w:val="32"/>
        </w:rPr>
        <w:t>（二）申请处理</w:t>
      </w:r>
    </w:p>
    <w:p w14:paraId="7F1C8AFA">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本机关收到公民、法人或者其他组织提出的政府信息公开申请后，根据需要，通过相应方式对申请人身份进行核对。</w:t>
      </w:r>
    </w:p>
    <w:p w14:paraId="37BD2B48">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本机关收到申请后，将从形式上对申请的条件是否完备进行审查，对于条件不完备的申请予以退回，要求申请人补正信息。</w:t>
      </w:r>
    </w:p>
    <w:p w14:paraId="5E9D5784">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对申请人提出的政府信息公开申请，能够当场答复的，将当场答复；不能当场答复的，自收到申请之日起15个工作日内予以答复；确需延长答复期限的，经政府信息公开工作机构负责人同意，延长答复时间不超过15个工作日，并告知申请人。《条例》另有规定的，从其规定。</w:t>
      </w:r>
    </w:p>
    <w:p w14:paraId="15B77D75">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本机关依申请提供信息时，除不应当公开的内容外，根据掌握信息的实际状态进行提供，不对信息进行加工、统计、研究、分析或者其他处理。</w:t>
      </w:r>
    </w:p>
    <w:p w14:paraId="67634F29">
      <w:pPr>
        <w:widowControl/>
        <w:spacing w:line="598" w:lineRule="exact"/>
        <w:ind w:firstLine="640"/>
        <w:jc w:val="left"/>
        <w:rPr>
          <w:rFonts w:ascii="仿宋_GB2312" w:hAnsi="楷体" w:eastAsia="仿宋_GB2312" w:cs="楷体"/>
          <w:b/>
          <w:color w:val="333333"/>
          <w:kern w:val="0"/>
          <w:sz w:val="32"/>
          <w:szCs w:val="32"/>
        </w:rPr>
      </w:pPr>
      <w:r>
        <w:rPr>
          <w:rFonts w:hint="eastAsia" w:ascii="仿宋_GB2312" w:hAnsi="楷体" w:eastAsia="仿宋_GB2312" w:cs="楷体"/>
          <w:b/>
          <w:color w:val="333333"/>
          <w:kern w:val="0"/>
          <w:sz w:val="32"/>
          <w:szCs w:val="32"/>
        </w:rPr>
        <w:t>五、收费标准</w:t>
      </w:r>
    </w:p>
    <w:p w14:paraId="39E92016">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本机关依申请提供政府信息的收费标准依照国家物价与财政部门制定的标准执行，收取的费用全部上缴财政。</w:t>
      </w:r>
    </w:p>
    <w:p w14:paraId="1A3D8EFA">
      <w:pPr>
        <w:widowControl/>
        <w:spacing w:line="598" w:lineRule="exact"/>
        <w:ind w:firstLine="645"/>
        <w:jc w:val="left"/>
        <w:rPr>
          <w:rFonts w:ascii="仿宋_GB2312" w:hAnsi="Tahoma" w:eastAsia="仿宋_GB2312" w:cs="仿宋_GB2312"/>
          <w:color w:val="333333"/>
          <w:kern w:val="0"/>
          <w:sz w:val="32"/>
          <w:szCs w:val="32"/>
        </w:rPr>
      </w:pPr>
      <w:r>
        <w:rPr>
          <w:rFonts w:hint="eastAsia" w:ascii="仿宋_GB2312" w:hAnsi="Tahoma" w:eastAsia="仿宋_GB2312" w:cs="仿宋_GB2312"/>
          <w:color w:val="333333"/>
          <w:kern w:val="0"/>
          <w:sz w:val="32"/>
          <w:szCs w:val="32"/>
        </w:rPr>
        <w:t>申请公开政府信息的公民，却有经济困难的，本人可向本机关提出减免相关费用的申请，并填写《申请表》相关栏目。</w:t>
      </w:r>
    </w:p>
    <w:p w14:paraId="7F634270">
      <w:pPr>
        <w:widowControl/>
        <w:spacing w:line="598" w:lineRule="exact"/>
        <w:ind w:firstLine="640"/>
        <w:jc w:val="left"/>
        <w:rPr>
          <w:rFonts w:ascii="仿宋_GB2312" w:hAnsi="楷体" w:eastAsia="仿宋_GB2312" w:cs="楷体"/>
          <w:b/>
          <w:color w:val="333333"/>
          <w:kern w:val="0"/>
          <w:sz w:val="32"/>
          <w:szCs w:val="32"/>
        </w:rPr>
      </w:pPr>
      <w:r>
        <w:rPr>
          <w:rFonts w:hint="eastAsia" w:ascii="仿宋_GB2312" w:hAnsi="楷体" w:eastAsia="仿宋_GB2312" w:cs="楷体"/>
          <w:b/>
          <w:color w:val="333333"/>
          <w:kern w:val="0"/>
          <w:sz w:val="32"/>
          <w:szCs w:val="32"/>
        </w:rPr>
        <w:t>六、联系方式</w:t>
      </w:r>
    </w:p>
    <w:p w14:paraId="2DB4F9B1">
      <w:pPr>
        <w:widowControl/>
        <w:spacing w:line="598" w:lineRule="exact"/>
        <w:ind w:firstLine="640" w:firstLineChars="200"/>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 xml:space="preserve">受理机构：民和县环境保护局 </w:t>
      </w:r>
    </w:p>
    <w:p w14:paraId="71777051">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办公地址：民和县环保局   </w:t>
      </w:r>
    </w:p>
    <w:p w14:paraId="7E4B4181">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邮政编码：810800         </w:t>
      </w:r>
    </w:p>
    <w:p w14:paraId="6465E756">
      <w:pPr>
        <w:widowControl/>
        <w:spacing w:line="598" w:lineRule="exact"/>
        <w:ind w:firstLine="645"/>
        <w:jc w:val="left"/>
        <w:rPr>
          <w:rFonts w:ascii="仿宋_GB2312" w:hAnsi="Tahoma" w:eastAsia="仿宋_GB2312" w:cs="Tahoma"/>
          <w:color w:val="333333"/>
          <w:sz w:val="32"/>
          <w:szCs w:val="32"/>
        </w:rPr>
      </w:pPr>
      <w:r>
        <w:rPr>
          <w:rFonts w:hint="eastAsia" w:ascii="仿宋_GB2312" w:hAnsi="Tahoma" w:eastAsia="仿宋_GB2312" w:cs="仿宋_GB2312"/>
          <w:color w:val="333333"/>
          <w:kern w:val="0"/>
          <w:sz w:val="32"/>
          <w:szCs w:val="32"/>
        </w:rPr>
        <w:t>办公时间：上午8:30-12:00</w:t>
      </w:r>
      <w:r>
        <w:rPr>
          <w:rFonts w:hint="eastAsia" w:eastAsia="仿宋_GB2312"/>
          <w:color w:val="333333"/>
          <w:kern w:val="0"/>
          <w:sz w:val="32"/>
          <w:szCs w:val="32"/>
        </w:rPr>
        <w:t> </w:t>
      </w:r>
      <w:r>
        <w:rPr>
          <w:rFonts w:hint="eastAsia" w:ascii="仿宋_GB2312" w:hAnsi="Tahoma" w:eastAsia="仿宋_GB2312" w:cs="仿宋_GB2312"/>
          <w:color w:val="333333"/>
          <w:kern w:val="0"/>
          <w:sz w:val="32"/>
          <w:szCs w:val="32"/>
        </w:rPr>
        <w:t>下午14：30-18：00（工作日）</w:t>
      </w:r>
    </w:p>
    <w:p w14:paraId="5FCEB721">
      <w:pPr>
        <w:widowControl/>
        <w:spacing w:line="598" w:lineRule="exact"/>
        <w:ind w:firstLine="645"/>
        <w:jc w:val="left"/>
        <w:rPr>
          <w:rFonts w:ascii="仿宋_GB2312" w:hAnsi="Tahoma" w:eastAsia="仿宋_GB2312" w:cs="仿宋_GB2312"/>
          <w:color w:val="333333"/>
          <w:kern w:val="0"/>
          <w:sz w:val="32"/>
          <w:szCs w:val="32"/>
        </w:rPr>
      </w:pPr>
      <w:r>
        <w:rPr>
          <w:rFonts w:hint="eastAsia" w:ascii="仿宋_GB2312" w:hAnsi="Tahoma" w:eastAsia="仿宋_GB2312" w:cs="仿宋_GB2312"/>
          <w:color w:val="333333"/>
          <w:kern w:val="0"/>
          <w:sz w:val="32"/>
          <w:szCs w:val="32"/>
        </w:rPr>
        <w:t>联系电话： 0972-8521590 </w:t>
      </w:r>
    </w:p>
    <w:p w14:paraId="013AC05E">
      <w:pPr>
        <w:widowControl/>
        <w:spacing w:line="598" w:lineRule="exact"/>
        <w:ind w:firstLine="645"/>
        <w:jc w:val="left"/>
        <w:rPr>
          <w:rFonts w:ascii="仿宋_GB2312" w:hAnsi="Tahoma" w:eastAsia="仿宋_GB2312" w:cs="Tahoma"/>
          <w:sz w:val="32"/>
          <w:szCs w:val="32"/>
        </w:rPr>
      </w:pPr>
      <w:r>
        <w:rPr>
          <w:rFonts w:hint="eastAsia" w:ascii="仿宋_GB2312" w:hAnsi="Tahoma" w:eastAsia="仿宋_GB2312" w:cs="仿宋_GB2312"/>
          <w:color w:val="333333"/>
          <w:kern w:val="0"/>
          <w:sz w:val="32"/>
          <w:szCs w:val="32"/>
        </w:rPr>
        <w:t>     </w:t>
      </w:r>
    </w:p>
    <w:p w14:paraId="095C77A0">
      <w:pPr>
        <w:widowControl/>
        <w:spacing w:line="598" w:lineRule="exact"/>
        <w:ind w:firstLine="645"/>
        <w:jc w:val="left"/>
        <w:rPr>
          <w:rFonts w:ascii="仿宋_GB2312" w:hAnsi="Tahoma" w:eastAsia="仿宋_GB2312" w:cs="仿宋_GB2312"/>
          <w:color w:val="333333"/>
          <w:kern w:val="0"/>
          <w:sz w:val="32"/>
          <w:szCs w:val="32"/>
        </w:rPr>
      </w:pPr>
    </w:p>
    <w:p w14:paraId="1058C0BE">
      <w:pPr>
        <w:widowControl/>
        <w:spacing w:line="598" w:lineRule="exact"/>
        <w:ind w:firstLine="645"/>
        <w:jc w:val="left"/>
        <w:rPr>
          <w:rFonts w:ascii="仿宋_GB2312" w:hAnsi="Tahoma" w:eastAsia="仿宋_GB2312" w:cs="仿宋_GB2312"/>
          <w:color w:val="333333"/>
          <w:kern w:val="0"/>
          <w:sz w:val="32"/>
          <w:szCs w:val="32"/>
        </w:rPr>
      </w:pPr>
    </w:p>
    <w:p w14:paraId="5C36140B">
      <w:pPr>
        <w:widowControl/>
        <w:spacing w:line="598" w:lineRule="exact"/>
        <w:jc w:val="left"/>
        <w:rPr>
          <w:rFonts w:ascii="仿宋_GB2312" w:hAnsi="Tahoma" w:eastAsia="仿宋_GB2312" w:cs="仿宋_GB2312"/>
          <w:color w:val="333333"/>
          <w:kern w:val="0"/>
          <w:sz w:val="32"/>
          <w:szCs w:val="32"/>
        </w:rPr>
      </w:pPr>
    </w:p>
    <w:p w14:paraId="12ED91F7">
      <w:pPr>
        <w:widowControl/>
        <w:spacing w:line="420" w:lineRule="atLeast"/>
        <w:rPr>
          <w:rFonts w:ascii="仿宋_GB2312" w:hAnsi="仿宋_GB2312" w:eastAsia="仿宋_GB2312" w:cs="仿宋_GB2312"/>
          <w:color w:val="333333"/>
          <w:kern w:val="0"/>
          <w:sz w:val="32"/>
          <w:szCs w:val="32"/>
          <w:shd w:val="clear" w:color="auto" w:fill="FFFFFF"/>
        </w:rPr>
      </w:pPr>
    </w:p>
    <w:p w14:paraId="09F1FFBC">
      <w:pPr>
        <w:widowControl/>
        <w:spacing w:line="420" w:lineRule="atLeas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附表：</w:t>
      </w:r>
    </w:p>
    <w:p w14:paraId="1DE18C38">
      <w:pPr>
        <w:widowControl/>
        <w:spacing w:line="420" w:lineRule="atLeast"/>
        <w:jc w:val="center"/>
      </w:pPr>
      <w:r>
        <w:rPr>
          <w:rFonts w:hint="eastAsia" w:ascii="宋体" w:hAnsi="宋体" w:cs="仿宋_GB2312"/>
          <w:b/>
          <w:color w:val="333333"/>
          <w:kern w:val="0"/>
          <w:sz w:val="32"/>
          <w:szCs w:val="32"/>
          <w:shd w:val="clear" w:color="auto" w:fill="FFFFFF"/>
        </w:rPr>
        <w:t>政府信息公开申请表</w:t>
      </w:r>
    </w:p>
    <w:p w14:paraId="142FAD19">
      <w:pPr>
        <w:widowControl/>
        <w:spacing w:line="420" w:lineRule="atLeast"/>
        <w:jc w:val="center"/>
      </w:pPr>
      <w:r>
        <w:rPr>
          <w:rFonts w:hint="eastAsia" w:ascii="仿宋_GB2312" w:hAnsi="仿宋_GB2312" w:eastAsia="仿宋_GB2312" w:cs="仿宋_GB2312"/>
          <w:color w:val="333333"/>
          <w:kern w:val="0"/>
          <w:sz w:val="18"/>
          <w:szCs w:val="18"/>
          <w:shd w:val="clear" w:color="auto" w:fill="FFFFFF"/>
        </w:rPr>
        <w:t> </w:t>
      </w:r>
    </w:p>
    <w:tbl>
      <w:tblPr>
        <w:tblStyle w:val="10"/>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50"/>
        <w:gridCol w:w="649"/>
        <w:gridCol w:w="1068"/>
        <w:gridCol w:w="489"/>
        <w:gridCol w:w="1502"/>
        <w:gridCol w:w="1127"/>
        <w:gridCol w:w="187"/>
        <w:gridCol w:w="1831"/>
      </w:tblGrid>
      <w:tr w14:paraId="1A72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71ED0F">
            <w:pPr>
              <w:widowControl/>
              <w:jc w:val="center"/>
            </w:pPr>
            <w:r>
              <w:rPr>
                <w:rFonts w:hint="eastAsia" w:ascii="仿宋_GB2312" w:hAnsi="Calibri" w:eastAsia="仿宋_GB2312" w:cs="仿宋_GB2312"/>
                <w:kern w:val="0"/>
                <w:sz w:val="24"/>
              </w:rPr>
              <w:t>申</w:t>
            </w:r>
          </w:p>
          <w:p w14:paraId="272FE650">
            <w:pPr>
              <w:widowControl/>
              <w:jc w:val="center"/>
            </w:pPr>
            <w:r>
              <w:rPr>
                <w:rFonts w:hint="eastAsia" w:ascii="仿宋_GB2312" w:hAnsi="Calibri" w:eastAsia="仿宋_GB2312" w:cs="仿宋_GB2312"/>
                <w:kern w:val="0"/>
                <w:sz w:val="24"/>
              </w:rPr>
              <w:t>请</w:t>
            </w:r>
          </w:p>
          <w:p w14:paraId="4F807E0A">
            <w:pPr>
              <w:widowControl/>
              <w:jc w:val="center"/>
            </w:pPr>
            <w:r>
              <w:rPr>
                <w:rFonts w:hint="eastAsia" w:ascii="仿宋_GB2312" w:hAnsi="Calibri" w:eastAsia="仿宋_GB2312" w:cs="仿宋_GB2312"/>
                <w:kern w:val="0"/>
                <w:sz w:val="24"/>
              </w:rPr>
              <w:t>人</w:t>
            </w:r>
          </w:p>
          <w:p w14:paraId="321DB19E">
            <w:pPr>
              <w:widowControl/>
              <w:jc w:val="center"/>
            </w:pPr>
            <w:r>
              <w:rPr>
                <w:rFonts w:hint="eastAsia" w:ascii="仿宋_GB2312" w:hAnsi="Calibri" w:eastAsia="仿宋_GB2312" w:cs="仿宋_GB2312"/>
                <w:kern w:val="0"/>
                <w:sz w:val="24"/>
              </w:rPr>
              <w:t>信</w:t>
            </w:r>
          </w:p>
          <w:p w14:paraId="0B8F9406">
            <w:pPr>
              <w:widowControl/>
              <w:jc w:val="center"/>
            </w:pPr>
            <w:r>
              <w:rPr>
                <w:rFonts w:hint="eastAsia" w:ascii="仿宋_GB2312" w:hAnsi="Calibri" w:eastAsia="仿宋_GB2312" w:cs="仿宋_GB2312"/>
                <w:kern w:val="0"/>
                <w:sz w:val="24"/>
              </w:rPr>
              <w:t>息</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5EC59E">
            <w:pPr>
              <w:widowControl/>
              <w:jc w:val="center"/>
            </w:pPr>
            <w:r>
              <w:rPr>
                <w:rFonts w:hint="eastAsia" w:ascii="仿宋_GB2312" w:hAnsi="Calibri" w:eastAsia="仿宋_GB2312" w:cs="仿宋_GB2312"/>
                <w:kern w:val="0"/>
                <w:sz w:val="24"/>
              </w:rPr>
              <w:t>公</w:t>
            </w:r>
          </w:p>
          <w:p w14:paraId="1D5D84FE">
            <w:pPr>
              <w:widowControl/>
              <w:jc w:val="center"/>
            </w:pPr>
            <w:r>
              <w:rPr>
                <w:rFonts w:hint="eastAsia" w:ascii="仿宋_GB2312" w:hAnsi="Calibri" w:eastAsia="仿宋_GB2312" w:cs="仿宋_GB2312"/>
                <w:kern w:val="0"/>
                <w:sz w:val="24"/>
              </w:rPr>
              <w:t> </w:t>
            </w:r>
          </w:p>
          <w:p w14:paraId="7D10ABD9">
            <w:pPr>
              <w:widowControl/>
              <w:jc w:val="center"/>
            </w:pPr>
            <w:r>
              <w:rPr>
                <w:rFonts w:hint="eastAsia" w:ascii="仿宋_GB2312" w:hAnsi="Calibri" w:eastAsia="仿宋_GB2312" w:cs="仿宋_GB2312"/>
                <w:kern w:val="0"/>
                <w:sz w:val="24"/>
              </w:rPr>
              <w:t>民</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26AC9778">
            <w:pPr>
              <w:widowControl/>
              <w:jc w:val="center"/>
            </w:pPr>
            <w:r>
              <w:rPr>
                <w:rFonts w:hint="eastAsia" w:ascii="仿宋_GB2312" w:hAnsi="Calibri" w:eastAsia="仿宋_GB2312" w:cs="仿宋_GB2312"/>
                <w:kern w:val="0"/>
                <w:sz w:val="24"/>
              </w:rPr>
              <w:t>姓名</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Pr>
          <w:p w14:paraId="592076C2">
            <w:pPr>
              <w:widowControl/>
              <w:jc w:val="center"/>
            </w:pPr>
            <w:r>
              <w:rPr>
                <w:rFonts w:hint="eastAsia" w:ascii="仿宋_GB2312" w:hAnsi="Calibri" w:eastAsia="仿宋_GB2312" w:cs="仿宋_GB2312"/>
                <w:kern w:val="0"/>
                <w:sz w:val="24"/>
              </w:rPr>
              <w:t> </w:t>
            </w: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tcPr>
          <w:p w14:paraId="59C1682F">
            <w:pPr>
              <w:widowControl/>
              <w:jc w:val="center"/>
            </w:pPr>
            <w:r>
              <w:rPr>
                <w:rFonts w:hint="eastAsia" w:ascii="仿宋_GB2312" w:hAnsi="Calibri" w:eastAsia="仿宋_GB2312" w:cs="仿宋_GB2312"/>
                <w:kern w:val="0"/>
                <w:sz w:val="24"/>
              </w:rPr>
              <w:t>工作单位</w:t>
            </w:r>
          </w:p>
        </w:tc>
        <w:tc>
          <w:tcPr>
            <w:tcW w:w="1831" w:type="dxa"/>
            <w:tcBorders>
              <w:top w:val="single" w:color="auto" w:sz="4" w:space="0"/>
              <w:left w:val="single" w:color="auto" w:sz="4" w:space="0"/>
              <w:bottom w:val="single" w:color="auto" w:sz="4" w:space="0"/>
              <w:right w:val="single" w:color="auto" w:sz="4" w:space="0"/>
            </w:tcBorders>
            <w:shd w:val="clear" w:color="auto" w:fill="auto"/>
          </w:tcPr>
          <w:p w14:paraId="7EBFCE32">
            <w:pPr>
              <w:widowControl/>
              <w:jc w:val="center"/>
            </w:pPr>
            <w:r>
              <w:rPr>
                <w:rFonts w:hint="eastAsia" w:ascii="仿宋_GB2312" w:hAnsi="Calibri" w:eastAsia="仿宋_GB2312" w:cs="仿宋_GB2312"/>
                <w:kern w:val="0"/>
                <w:sz w:val="24"/>
              </w:rPr>
              <w:t> </w:t>
            </w:r>
          </w:p>
        </w:tc>
      </w:tr>
      <w:tr w14:paraId="79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6F32E0">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8BA56">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4D4D51E5">
            <w:pPr>
              <w:widowControl/>
              <w:jc w:val="center"/>
            </w:pPr>
            <w:r>
              <w:rPr>
                <w:rFonts w:hint="eastAsia" w:ascii="仿宋_GB2312" w:hAnsi="Calibri" w:eastAsia="仿宋_GB2312" w:cs="仿宋_GB2312"/>
                <w:kern w:val="0"/>
                <w:sz w:val="24"/>
              </w:rPr>
              <w:t>证件名称</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Pr>
          <w:p w14:paraId="68383971">
            <w:pPr>
              <w:widowControl/>
              <w:jc w:val="center"/>
            </w:pPr>
            <w:r>
              <w:rPr>
                <w:rFonts w:hint="eastAsia" w:ascii="仿宋_GB2312" w:hAnsi="Calibri" w:eastAsia="仿宋_GB2312" w:cs="仿宋_GB2312"/>
                <w:kern w:val="0"/>
                <w:sz w:val="24"/>
              </w:rPr>
              <w:t> </w:t>
            </w: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tcPr>
          <w:p w14:paraId="2CB0DC71">
            <w:pPr>
              <w:widowControl/>
              <w:jc w:val="center"/>
            </w:pPr>
            <w:r>
              <w:rPr>
                <w:rFonts w:hint="eastAsia" w:ascii="仿宋_GB2312" w:hAnsi="Calibri" w:eastAsia="仿宋_GB2312" w:cs="仿宋_GB2312"/>
                <w:kern w:val="0"/>
                <w:sz w:val="24"/>
              </w:rPr>
              <w:t>证件号码</w:t>
            </w:r>
          </w:p>
        </w:tc>
        <w:tc>
          <w:tcPr>
            <w:tcW w:w="1831" w:type="dxa"/>
            <w:tcBorders>
              <w:top w:val="single" w:color="auto" w:sz="4" w:space="0"/>
              <w:left w:val="single" w:color="auto" w:sz="4" w:space="0"/>
              <w:bottom w:val="single" w:color="auto" w:sz="4" w:space="0"/>
              <w:right w:val="single" w:color="auto" w:sz="4" w:space="0"/>
            </w:tcBorders>
            <w:shd w:val="clear" w:color="auto" w:fill="auto"/>
          </w:tcPr>
          <w:p w14:paraId="36308B52">
            <w:pPr>
              <w:widowControl/>
              <w:jc w:val="center"/>
            </w:pPr>
            <w:r>
              <w:rPr>
                <w:rFonts w:hint="eastAsia" w:ascii="仿宋_GB2312" w:hAnsi="Calibri" w:eastAsia="仿宋_GB2312" w:cs="仿宋_GB2312"/>
                <w:kern w:val="0"/>
                <w:sz w:val="24"/>
              </w:rPr>
              <w:t> </w:t>
            </w:r>
          </w:p>
        </w:tc>
      </w:tr>
      <w:tr w14:paraId="5BFD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BD898A">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61B93">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02457B29">
            <w:pPr>
              <w:widowControl/>
              <w:jc w:val="center"/>
            </w:pPr>
            <w:r>
              <w:rPr>
                <w:rFonts w:hint="eastAsia" w:ascii="仿宋_GB2312" w:hAnsi="Calibri" w:eastAsia="仿宋_GB2312" w:cs="仿宋_GB2312"/>
                <w:kern w:val="0"/>
                <w:sz w:val="24"/>
              </w:rPr>
              <w:t>联系地址</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Pr>
          <w:p w14:paraId="3DA53D9D">
            <w:pPr>
              <w:widowControl/>
              <w:jc w:val="center"/>
            </w:pPr>
            <w:r>
              <w:rPr>
                <w:rFonts w:hint="eastAsia" w:ascii="仿宋_GB2312" w:hAnsi="Calibri" w:eastAsia="仿宋_GB2312" w:cs="仿宋_GB2312"/>
                <w:kern w:val="0"/>
                <w:sz w:val="24"/>
              </w:rPr>
              <w:t> </w:t>
            </w: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tcPr>
          <w:p w14:paraId="31F77E51">
            <w:pPr>
              <w:widowControl/>
              <w:jc w:val="center"/>
            </w:pPr>
            <w:r>
              <w:rPr>
                <w:rFonts w:hint="eastAsia" w:ascii="仿宋_GB2312" w:hAnsi="Calibri" w:eastAsia="仿宋_GB2312" w:cs="仿宋_GB2312"/>
                <w:kern w:val="0"/>
                <w:sz w:val="24"/>
              </w:rPr>
              <w:t>邮政编码</w:t>
            </w:r>
          </w:p>
        </w:tc>
        <w:tc>
          <w:tcPr>
            <w:tcW w:w="1831" w:type="dxa"/>
            <w:tcBorders>
              <w:top w:val="single" w:color="auto" w:sz="4" w:space="0"/>
              <w:left w:val="single" w:color="auto" w:sz="4" w:space="0"/>
              <w:bottom w:val="single" w:color="auto" w:sz="4" w:space="0"/>
              <w:right w:val="single" w:color="auto" w:sz="4" w:space="0"/>
            </w:tcBorders>
            <w:shd w:val="clear" w:color="auto" w:fill="auto"/>
          </w:tcPr>
          <w:p w14:paraId="5502C070">
            <w:pPr>
              <w:widowControl/>
              <w:jc w:val="center"/>
            </w:pPr>
            <w:r>
              <w:rPr>
                <w:rFonts w:hint="eastAsia" w:ascii="仿宋_GB2312" w:hAnsi="Calibri" w:eastAsia="仿宋_GB2312" w:cs="仿宋_GB2312"/>
                <w:kern w:val="0"/>
                <w:sz w:val="24"/>
              </w:rPr>
              <w:t> </w:t>
            </w:r>
          </w:p>
        </w:tc>
      </w:tr>
      <w:tr w14:paraId="483C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BF407">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33C58">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4332FDEC">
            <w:pPr>
              <w:widowControl/>
              <w:jc w:val="center"/>
            </w:pPr>
            <w:r>
              <w:rPr>
                <w:rFonts w:hint="eastAsia" w:ascii="仿宋_GB2312" w:hAnsi="Calibri" w:eastAsia="仿宋_GB2312" w:cs="仿宋_GB2312"/>
                <w:kern w:val="0"/>
                <w:sz w:val="24"/>
              </w:rPr>
              <w:t>联系电话</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Pr>
          <w:p w14:paraId="4A97E12B">
            <w:pPr>
              <w:widowControl/>
              <w:jc w:val="center"/>
            </w:pPr>
            <w:r>
              <w:rPr>
                <w:rFonts w:hint="eastAsia" w:ascii="仿宋_GB2312" w:hAnsi="Calibri" w:eastAsia="仿宋_GB2312" w:cs="仿宋_GB2312"/>
                <w:kern w:val="0"/>
                <w:sz w:val="24"/>
              </w:rPr>
              <w:t> </w:t>
            </w: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tcPr>
          <w:p w14:paraId="11A82067">
            <w:pPr>
              <w:widowControl/>
              <w:jc w:val="center"/>
            </w:pPr>
            <w:r>
              <w:rPr>
                <w:rFonts w:hint="eastAsia" w:ascii="仿宋_GB2312" w:hAnsi="Calibri" w:eastAsia="仿宋_GB2312" w:cs="仿宋_GB2312"/>
                <w:kern w:val="0"/>
                <w:sz w:val="24"/>
              </w:rPr>
              <w:t>传真</w:t>
            </w:r>
          </w:p>
        </w:tc>
        <w:tc>
          <w:tcPr>
            <w:tcW w:w="1831" w:type="dxa"/>
            <w:tcBorders>
              <w:top w:val="single" w:color="auto" w:sz="4" w:space="0"/>
              <w:left w:val="single" w:color="auto" w:sz="4" w:space="0"/>
              <w:bottom w:val="single" w:color="auto" w:sz="4" w:space="0"/>
              <w:right w:val="single" w:color="auto" w:sz="4" w:space="0"/>
            </w:tcBorders>
            <w:shd w:val="clear" w:color="auto" w:fill="auto"/>
          </w:tcPr>
          <w:p w14:paraId="17407E51">
            <w:pPr>
              <w:widowControl/>
              <w:jc w:val="center"/>
            </w:pPr>
            <w:r>
              <w:rPr>
                <w:rFonts w:hint="eastAsia" w:ascii="仿宋_GB2312" w:hAnsi="Calibri" w:eastAsia="仿宋_GB2312" w:cs="仿宋_GB2312"/>
                <w:kern w:val="0"/>
                <w:sz w:val="24"/>
              </w:rPr>
              <w:t> </w:t>
            </w:r>
          </w:p>
        </w:tc>
      </w:tr>
      <w:tr w14:paraId="3C97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935C8">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B1DAF">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1478F530">
            <w:pPr>
              <w:widowControl/>
              <w:jc w:val="center"/>
            </w:pPr>
            <w:r>
              <w:rPr>
                <w:rFonts w:hint="eastAsia" w:ascii="仿宋_GB2312" w:hAnsi="Calibri" w:eastAsia="仿宋_GB2312" w:cs="仿宋_GB2312"/>
                <w:kern w:val="0"/>
                <w:sz w:val="24"/>
              </w:rPr>
              <w:t>电子邮箱</w:t>
            </w:r>
          </w:p>
        </w:tc>
        <w:tc>
          <w:tcPr>
            <w:tcW w:w="5136" w:type="dxa"/>
            <w:gridSpan w:val="5"/>
            <w:tcBorders>
              <w:top w:val="single" w:color="auto" w:sz="4" w:space="0"/>
              <w:left w:val="single" w:color="auto" w:sz="4" w:space="0"/>
              <w:bottom w:val="single" w:color="auto" w:sz="4" w:space="0"/>
              <w:right w:val="single" w:color="auto" w:sz="4" w:space="0"/>
            </w:tcBorders>
            <w:shd w:val="clear" w:color="auto" w:fill="auto"/>
          </w:tcPr>
          <w:p w14:paraId="12D07F3F">
            <w:pPr>
              <w:widowControl/>
              <w:jc w:val="center"/>
            </w:pPr>
            <w:r>
              <w:rPr>
                <w:rFonts w:hint="eastAsia" w:ascii="仿宋_GB2312" w:hAnsi="Calibri" w:eastAsia="仿宋_GB2312" w:cs="仿宋_GB2312"/>
                <w:kern w:val="0"/>
                <w:sz w:val="24"/>
              </w:rPr>
              <w:t> </w:t>
            </w:r>
          </w:p>
        </w:tc>
      </w:tr>
      <w:tr w14:paraId="1010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D853B0">
            <w:pPr>
              <w:rPr>
                <w:rFonts w:ascii="宋体"/>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85AB07">
            <w:pPr>
              <w:widowControl/>
              <w:jc w:val="center"/>
            </w:pPr>
            <w:r>
              <w:rPr>
                <w:rFonts w:hint="eastAsia" w:ascii="仿宋_GB2312" w:hAnsi="Calibri" w:eastAsia="仿宋_GB2312" w:cs="仿宋_GB2312"/>
                <w:kern w:val="0"/>
                <w:sz w:val="24"/>
              </w:rPr>
              <w:t>法</w:t>
            </w:r>
          </w:p>
          <w:p w14:paraId="2F9CE6F0">
            <w:pPr>
              <w:widowControl/>
              <w:jc w:val="center"/>
            </w:pPr>
            <w:r>
              <w:rPr>
                <w:rFonts w:hint="eastAsia" w:ascii="仿宋_GB2312" w:hAnsi="Calibri" w:eastAsia="仿宋_GB2312" w:cs="仿宋_GB2312"/>
                <w:kern w:val="0"/>
                <w:sz w:val="24"/>
              </w:rPr>
              <w:t>人</w:t>
            </w:r>
          </w:p>
          <w:p w14:paraId="3501204A">
            <w:pPr>
              <w:widowControl/>
              <w:jc w:val="center"/>
            </w:pPr>
            <w:r>
              <w:rPr>
                <w:rFonts w:hint="eastAsia" w:ascii="仿宋_GB2312" w:hAnsi="Calibri" w:eastAsia="仿宋_GB2312" w:cs="仿宋_GB2312"/>
                <w:kern w:val="0"/>
                <w:sz w:val="24"/>
              </w:rPr>
              <w:t>或</w:t>
            </w:r>
          </w:p>
          <w:p w14:paraId="777A49A4">
            <w:pPr>
              <w:widowControl/>
              <w:jc w:val="center"/>
            </w:pPr>
            <w:r>
              <w:rPr>
                <w:rFonts w:hint="eastAsia" w:ascii="仿宋_GB2312" w:hAnsi="Calibri" w:eastAsia="仿宋_GB2312" w:cs="仿宋_GB2312"/>
                <w:kern w:val="0"/>
                <w:sz w:val="24"/>
              </w:rPr>
              <w:t>者</w:t>
            </w:r>
          </w:p>
          <w:p w14:paraId="75C19047">
            <w:pPr>
              <w:widowControl/>
              <w:jc w:val="center"/>
            </w:pPr>
            <w:r>
              <w:rPr>
                <w:rFonts w:hint="eastAsia" w:ascii="仿宋_GB2312" w:hAnsi="Calibri" w:eastAsia="仿宋_GB2312" w:cs="仿宋_GB2312"/>
                <w:kern w:val="0"/>
                <w:sz w:val="24"/>
              </w:rPr>
              <w:t>其</w:t>
            </w:r>
          </w:p>
          <w:p w14:paraId="605D3E0F">
            <w:pPr>
              <w:widowControl/>
              <w:jc w:val="center"/>
            </w:pPr>
            <w:r>
              <w:rPr>
                <w:rFonts w:hint="eastAsia" w:ascii="仿宋_GB2312" w:hAnsi="Calibri" w:eastAsia="仿宋_GB2312" w:cs="仿宋_GB2312"/>
                <w:kern w:val="0"/>
                <w:sz w:val="24"/>
              </w:rPr>
              <w:t>他</w:t>
            </w:r>
          </w:p>
          <w:p w14:paraId="63A4B384">
            <w:pPr>
              <w:widowControl/>
              <w:jc w:val="center"/>
            </w:pPr>
            <w:r>
              <w:rPr>
                <w:rFonts w:hint="eastAsia" w:ascii="仿宋_GB2312" w:hAnsi="Calibri" w:eastAsia="仿宋_GB2312" w:cs="仿宋_GB2312"/>
                <w:kern w:val="0"/>
                <w:sz w:val="24"/>
              </w:rPr>
              <w:t>组</w:t>
            </w:r>
          </w:p>
          <w:p w14:paraId="7B39EBD9">
            <w:pPr>
              <w:widowControl/>
              <w:jc w:val="center"/>
            </w:pPr>
            <w:r>
              <w:rPr>
                <w:rFonts w:hint="eastAsia" w:ascii="仿宋_GB2312" w:hAnsi="Calibri" w:eastAsia="仿宋_GB2312" w:cs="仿宋_GB2312"/>
                <w:kern w:val="0"/>
                <w:sz w:val="24"/>
              </w:rPr>
              <w:t>织</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7228107D">
            <w:pPr>
              <w:widowControl/>
              <w:jc w:val="center"/>
            </w:pPr>
            <w:r>
              <w:rPr>
                <w:rFonts w:hint="eastAsia" w:ascii="仿宋_GB2312" w:hAnsi="Calibri" w:eastAsia="仿宋_GB2312" w:cs="仿宋_GB2312"/>
                <w:kern w:val="0"/>
                <w:sz w:val="24"/>
              </w:rPr>
              <w:t>名称</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Pr>
          <w:p w14:paraId="21D3A1DB">
            <w:pPr>
              <w:widowControl/>
              <w:jc w:val="center"/>
            </w:pPr>
            <w:r>
              <w:rPr>
                <w:rFonts w:hint="eastAsia" w:ascii="仿宋_GB2312" w:hAnsi="Calibri" w:eastAsia="仿宋_GB2312" w:cs="仿宋_GB2312"/>
                <w:kern w:val="0"/>
                <w:sz w:val="24"/>
              </w:rPr>
              <w:t> </w:t>
            </w: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tcPr>
          <w:p w14:paraId="1F4C4C41">
            <w:pPr>
              <w:widowControl/>
              <w:jc w:val="center"/>
            </w:pPr>
            <w:r>
              <w:rPr>
                <w:rFonts w:hint="eastAsia" w:ascii="仿宋_GB2312" w:hAnsi="Calibri" w:eastAsia="仿宋_GB2312" w:cs="仿宋_GB2312"/>
                <w:kern w:val="0"/>
                <w:sz w:val="24"/>
              </w:rPr>
              <w:t>组织机构代码</w:t>
            </w:r>
          </w:p>
        </w:tc>
        <w:tc>
          <w:tcPr>
            <w:tcW w:w="1831" w:type="dxa"/>
            <w:tcBorders>
              <w:top w:val="single" w:color="auto" w:sz="4" w:space="0"/>
              <w:left w:val="single" w:color="auto" w:sz="4" w:space="0"/>
              <w:bottom w:val="single" w:color="auto" w:sz="4" w:space="0"/>
              <w:right w:val="single" w:color="auto" w:sz="4" w:space="0"/>
            </w:tcBorders>
            <w:shd w:val="clear" w:color="auto" w:fill="auto"/>
          </w:tcPr>
          <w:p w14:paraId="1B137E55">
            <w:pPr>
              <w:widowControl/>
              <w:jc w:val="center"/>
            </w:pPr>
            <w:r>
              <w:rPr>
                <w:rFonts w:hint="eastAsia" w:ascii="仿宋_GB2312" w:hAnsi="Calibri" w:eastAsia="仿宋_GB2312" w:cs="仿宋_GB2312"/>
                <w:kern w:val="0"/>
                <w:sz w:val="24"/>
              </w:rPr>
              <w:t> </w:t>
            </w:r>
          </w:p>
        </w:tc>
      </w:tr>
      <w:tr w14:paraId="45E6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89F0B">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547B0">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1A7CA0C0">
            <w:pPr>
              <w:widowControl/>
              <w:jc w:val="center"/>
            </w:pPr>
            <w:r>
              <w:rPr>
                <w:rFonts w:hint="eastAsia" w:ascii="仿宋_GB2312" w:hAnsi="Calibri" w:eastAsia="仿宋_GB2312" w:cs="仿宋_GB2312"/>
                <w:kern w:val="0"/>
                <w:sz w:val="24"/>
              </w:rPr>
              <w:t>营业执照</w:t>
            </w:r>
          </w:p>
        </w:tc>
        <w:tc>
          <w:tcPr>
            <w:tcW w:w="5136" w:type="dxa"/>
            <w:gridSpan w:val="5"/>
            <w:tcBorders>
              <w:top w:val="single" w:color="auto" w:sz="4" w:space="0"/>
              <w:left w:val="single" w:color="auto" w:sz="4" w:space="0"/>
              <w:bottom w:val="single" w:color="auto" w:sz="4" w:space="0"/>
              <w:right w:val="single" w:color="auto" w:sz="4" w:space="0"/>
            </w:tcBorders>
            <w:shd w:val="clear" w:color="auto" w:fill="auto"/>
          </w:tcPr>
          <w:p w14:paraId="3860B194">
            <w:pPr>
              <w:widowControl/>
              <w:jc w:val="center"/>
            </w:pPr>
            <w:r>
              <w:rPr>
                <w:rFonts w:hint="eastAsia" w:ascii="仿宋_GB2312" w:hAnsi="Calibri" w:eastAsia="仿宋_GB2312" w:cs="仿宋_GB2312"/>
                <w:kern w:val="0"/>
                <w:sz w:val="24"/>
              </w:rPr>
              <w:t> </w:t>
            </w:r>
          </w:p>
        </w:tc>
      </w:tr>
      <w:tr w14:paraId="6872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6D969">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E24FA">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550D11E1">
            <w:pPr>
              <w:widowControl/>
              <w:jc w:val="center"/>
            </w:pPr>
            <w:r>
              <w:rPr>
                <w:rFonts w:hint="eastAsia" w:ascii="仿宋_GB2312" w:hAnsi="Calibri" w:eastAsia="仿宋_GB2312" w:cs="仿宋_GB2312"/>
                <w:kern w:val="0"/>
                <w:sz w:val="24"/>
              </w:rPr>
              <w:t>法人代表</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Pr>
          <w:p w14:paraId="6BA15FCE">
            <w:pPr>
              <w:widowControl/>
              <w:jc w:val="center"/>
            </w:pPr>
            <w:r>
              <w:rPr>
                <w:rFonts w:hint="eastAsia" w:ascii="仿宋_GB2312" w:hAnsi="Calibri" w:eastAsia="仿宋_GB2312" w:cs="仿宋_GB2312"/>
                <w:kern w:val="0"/>
                <w:sz w:val="24"/>
              </w:rPr>
              <w:t> </w:t>
            </w:r>
          </w:p>
        </w:tc>
        <w:tc>
          <w:tcPr>
            <w:tcW w:w="1127" w:type="dxa"/>
            <w:tcBorders>
              <w:top w:val="single" w:color="auto" w:sz="4" w:space="0"/>
              <w:left w:val="single" w:color="auto" w:sz="4" w:space="0"/>
              <w:bottom w:val="single" w:color="auto" w:sz="4" w:space="0"/>
              <w:right w:val="single" w:color="auto" w:sz="4" w:space="0"/>
            </w:tcBorders>
            <w:shd w:val="clear" w:color="auto" w:fill="auto"/>
          </w:tcPr>
          <w:p w14:paraId="046EF15A">
            <w:pPr>
              <w:widowControl/>
              <w:jc w:val="center"/>
            </w:pPr>
            <w:r>
              <w:rPr>
                <w:rFonts w:hint="eastAsia" w:ascii="仿宋_GB2312" w:hAnsi="Calibri" w:eastAsia="仿宋_GB2312" w:cs="仿宋_GB2312"/>
                <w:kern w:val="0"/>
                <w:sz w:val="24"/>
              </w:rPr>
              <w:t>联系人</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Pr>
          <w:p w14:paraId="1FED22C9">
            <w:pPr>
              <w:widowControl/>
              <w:jc w:val="center"/>
            </w:pPr>
            <w:r>
              <w:rPr>
                <w:rFonts w:hint="eastAsia" w:ascii="仿宋_GB2312" w:hAnsi="Calibri" w:eastAsia="仿宋_GB2312" w:cs="仿宋_GB2312"/>
                <w:kern w:val="0"/>
                <w:sz w:val="24"/>
              </w:rPr>
              <w:t> </w:t>
            </w:r>
          </w:p>
        </w:tc>
      </w:tr>
      <w:tr w14:paraId="6699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CE030">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CCB97">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3C261ED0">
            <w:pPr>
              <w:widowControl/>
              <w:jc w:val="center"/>
            </w:pPr>
            <w:r>
              <w:rPr>
                <w:rFonts w:hint="eastAsia" w:ascii="仿宋_GB2312" w:hAnsi="Calibri" w:eastAsia="仿宋_GB2312" w:cs="仿宋_GB2312"/>
                <w:kern w:val="0"/>
                <w:sz w:val="24"/>
              </w:rPr>
              <w:t>联系人电话</w:t>
            </w: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tcPr>
          <w:p w14:paraId="51A1CE62">
            <w:pPr>
              <w:widowControl/>
              <w:jc w:val="center"/>
            </w:pPr>
            <w:r>
              <w:rPr>
                <w:rFonts w:hint="eastAsia" w:ascii="仿宋_GB2312" w:hAnsi="Calibri" w:eastAsia="仿宋_GB2312" w:cs="仿宋_GB2312"/>
                <w:kern w:val="0"/>
                <w:sz w:val="24"/>
              </w:rPr>
              <w:t> </w:t>
            </w:r>
          </w:p>
        </w:tc>
        <w:tc>
          <w:tcPr>
            <w:tcW w:w="1127" w:type="dxa"/>
            <w:tcBorders>
              <w:top w:val="single" w:color="auto" w:sz="4" w:space="0"/>
              <w:left w:val="single" w:color="auto" w:sz="4" w:space="0"/>
              <w:bottom w:val="single" w:color="auto" w:sz="4" w:space="0"/>
              <w:right w:val="single" w:color="auto" w:sz="4" w:space="0"/>
            </w:tcBorders>
            <w:shd w:val="clear" w:color="auto" w:fill="auto"/>
          </w:tcPr>
          <w:p w14:paraId="74CE0147">
            <w:pPr>
              <w:widowControl/>
              <w:jc w:val="center"/>
            </w:pPr>
            <w:r>
              <w:rPr>
                <w:rFonts w:hint="eastAsia" w:ascii="仿宋_GB2312" w:hAnsi="Calibri" w:eastAsia="仿宋_GB2312" w:cs="仿宋_GB2312"/>
                <w:kern w:val="0"/>
                <w:sz w:val="24"/>
              </w:rPr>
              <w:t>传真</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Pr>
          <w:p w14:paraId="6F336F95">
            <w:pPr>
              <w:widowControl/>
              <w:jc w:val="center"/>
            </w:pPr>
            <w:r>
              <w:rPr>
                <w:rFonts w:hint="eastAsia" w:ascii="仿宋_GB2312" w:hAnsi="Calibri" w:eastAsia="仿宋_GB2312" w:cs="仿宋_GB2312"/>
                <w:kern w:val="0"/>
                <w:sz w:val="24"/>
              </w:rPr>
              <w:t> </w:t>
            </w:r>
          </w:p>
        </w:tc>
      </w:tr>
      <w:tr w14:paraId="50E8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C6CBA">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76D39">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176FD3DD">
            <w:pPr>
              <w:widowControl/>
              <w:jc w:val="center"/>
            </w:pPr>
            <w:r>
              <w:rPr>
                <w:rFonts w:hint="eastAsia" w:ascii="仿宋_GB2312" w:hAnsi="Calibri" w:eastAsia="仿宋_GB2312" w:cs="仿宋_GB2312"/>
                <w:kern w:val="0"/>
                <w:sz w:val="24"/>
              </w:rPr>
              <w:t>联系地址</w:t>
            </w:r>
          </w:p>
        </w:tc>
        <w:tc>
          <w:tcPr>
            <w:tcW w:w="5136" w:type="dxa"/>
            <w:gridSpan w:val="5"/>
            <w:tcBorders>
              <w:top w:val="single" w:color="auto" w:sz="4" w:space="0"/>
              <w:left w:val="single" w:color="auto" w:sz="4" w:space="0"/>
              <w:bottom w:val="single" w:color="auto" w:sz="4" w:space="0"/>
              <w:right w:val="single" w:color="auto" w:sz="4" w:space="0"/>
            </w:tcBorders>
            <w:shd w:val="clear" w:color="auto" w:fill="auto"/>
          </w:tcPr>
          <w:p w14:paraId="79942472">
            <w:pPr>
              <w:widowControl/>
              <w:jc w:val="center"/>
            </w:pPr>
            <w:r>
              <w:rPr>
                <w:rFonts w:hint="eastAsia" w:ascii="仿宋_GB2312" w:hAnsi="Calibri" w:eastAsia="仿宋_GB2312" w:cs="仿宋_GB2312"/>
                <w:kern w:val="0"/>
                <w:sz w:val="24"/>
              </w:rPr>
              <w:t> </w:t>
            </w:r>
          </w:p>
        </w:tc>
      </w:tr>
      <w:tr w14:paraId="17EF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2FFA4">
            <w:pPr>
              <w:rPr>
                <w:rFonts w:ascii="宋体"/>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CB5F5">
            <w:pPr>
              <w:rPr>
                <w:rFonts w:ascii="宋体"/>
                <w:sz w:val="18"/>
                <w:szCs w:val="18"/>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tcPr>
          <w:p w14:paraId="09BCA73C">
            <w:pPr>
              <w:widowControl/>
              <w:jc w:val="center"/>
            </w:pPr>
            <w:r>
              <w:rPr>
                <w:rFonts w:hint="eastAsia" w:ascii="仿宋_GB2312" w:hAnsi="Calibri" w:eastAsia="仿宋_GB2312" w:cs="仿宋_GB2312"/>
                <w:kern w:val="0"/>
                <w:sz w:val="24"/>
              </w:rPr>
              <w:t>电子邮箱</w:t>
            </w:r>
          </w:p>
        </w:tc>
        <w:tc>
          <w:tcPr>
            <w:tcW w:w="5136" w:type="dxa"/>
            <w:gridSpan w:val="5"/>
            <w:tcBorders>
              <w:top w:val="single" w:color="auto" w:sz="4" w:space="0"/>
              <w:left w:val="single" w:color="auto" w:sz="4" w:space="0"/>
              <w:bottom w:val="single" w:color="auto" w:sz="4" w:space="0"/>
              <w:right w:val="single" w:color="auto" w:sz="4" w:space="0"/>
            </w:tcBorders>
            <w:shd w:val="clear" w:color="auto" w:fill="auto"/>
          </w:tcPr>
          <w:p w14:paraId="525BEDE5">
            <w:pPr>
              <w:widowControl/>
              <w:jc w:val="center"/>
            </w:pPr>
            <w:r>
              <w:rPr>
                <w:rFonts w:hint="eastAsia" w:ascii="仿宋_GB2312" w:hAnsi="Calibri" w:eastAsia="仿宋_GB2312" w:cs="仿宋_GB2312"/>
                <w:kern w:val="0"/>
                <w:sz w:val="24"/>
              </w:rPr>
              <w:t> </w:t>
            </w:r>
          </w:p>
        </w:tc>
      </w:tr>
      <w:tr w14:paraId="0C62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063C25">
            <w:pPr>
              <w:rPr>
                <w:rFonts w:ascii="宋体"/>
                <w:sz w:val="18"/>
                <w:szCs w:val="18"/>
              </w:rPr>
            </w:pPr>
          </w:p>
        </w:tc>
        <w:tc>
          <w:tcPr>
            <w:tcW w:w="2367" w:type="dxa"/>
            <w:gridSpan w:val="3"/>
            <w:tcBorders>
              <w:top w:val="single" w:color="auto" w:sz="4" w:space="0"/>
              <w:left w:val="single" w:color="auto" w:sz="4" w:space="0"/>
              <w:bottom w:val="single" w:color="auto" w:sz="4" w:space="0"/>
              <w:right w:val="single" w:color="auto" w:sz="4" w:space="0"/>
            </w:tcBorders>
            <w:shd w:val="clear" w:color="auto" w:fill="auto"/>
          </w:tcPr>
          <w:p w14:paraId="7EF29475">
            <w:pPr>
              <w:widowControl/>
              <w:jc w:val="center"/>
            </w:pPr>
            <w:r>
              <w:rPr>
                <w:rFonts w:hint="eastAsia" w:ascii="仿宋_GB2312" w:hAnsi="Calibri" w:eastAsia="仿宋_GB2312" w:cs="仿宋_GB2312"/>
                <w:kern w:val="0"/>
                <w:sz w:val="24"/>
              </w:rPr>
              <w:t>申请人签名或盖章</w:t>
            </w:r>
          </w:p>
        </w:tc>
        <w:tc>
          <w:tcPr>
            <w:tcW w:w="5136" w:type="dxa"/>
            <w:gridSpan w:val="5"/>
            <w:tcBorders>
              <w:top w:val="single" w:color="auto" w:sz="4" w:space="0"/>
              <w:left w:val="single" w:color="auto" w:sz="4" w:space="0"/>
              <w:bottom w:val="single" w:color="auto" w:sz="4" w:space="0"/>
              <w:right w:val="single" w:color="auto" w:sz="4" w:space="0"/>
            </w:tcBorders>
            <w:shd w:val="clear" w:color="auto" w:fill="auto"/>
          </w:tcPr>
          <w:p w14:paraId="72FA9980">
            <w:pPr>
              <w:widowControl/>
              <w:jc w:val="center"/>
            </w:pPr>
            <w:r>
              <w:rPr>
                <w:rFonts w:hint="eastAsia" w:ascii="仿宋_GB2312" w:hAnsi="Calibri" w:eastAsia="仿宋_GB2312" w:cs="仿宋_GB2312"/>
                <w:kern w:val="0"/>
                <w:sz w:val="24"/>
              </w:rPr>
              <w:t> </w:t>
            </w:r>
          </w:p>
        </w:tc>
      </w:tr>
      <w:tr w14:paraId="37F6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601C7">
            <w:pPr>
              <w:rPr>
                <w:rFonts w:ascii="宋体"/>
                <w:sz w:val="18"/>
                <w:szCs w:val="18"/>
              </w:rPr>
            </w:pPr>
          </w:p>
        </w:tc>
        <w:tc>
          <w:tcPr>
            <w:tcW w:w="2367" w:type="dxa"/>
            <w:gridSpan w:val="3"/>
            <w:tcBorders>
              <w:top w:val="single" w:color="auto" w:sz="4" w:space="0"/>
              <w:left w:val="single" w:color="auto" w:sz="4" w:space="0"/>
              <w:bottom w:val="single" w:color="auto" w:sz="4" w:space="0"/>
              <w:right w:val="single" w:color="auto" w:sz="4" w:space="0"/>
            </w:tcBorders>
            <w:shd w:val="clear" w:color="auto" w:fill="auto"/>
          </w:tcPr>
          <w:p w14:paraId="0BD7F459">
            <w:pPr>
              <w:widowControl/>
              <w:jc w:val="center"/>
            </w:pPr>
            <w:r>
              <w:rPr>
                <w:rFonts w:hint="eastAsia" w:ascii="仿宋_GB2312" w:hAnsi="Calibri" w:eastAsia="仿宋_GB2312" w:cs="仿宋_GB2312"/>
                <w:kern w:val="0"/>
                <w:sz w:val="24"/>
              </w:rPr>
              <w:t>申请时间</w:t>
            </w:r>
          </w:p>
        </w:tc>
        <w:tc>
          <w:tcPr>
            <w:tcW w:w="5136" w:type="dxa"/>
            <w:gridSpan w:val="5"/>
            <w:tcBorders>
              <w:top w:val="single" w:color="auto" w:sz="4" w:space="0"/>
              <w:left w:val="single" w:color="auto" w:sz="4" w:space="0"/>
              <w:bottom w:val="single" w:color="auto" w:sz="4" w:space="0"/>
              <w:right w:val="single" w:color="auto" w:sz="4" w:space="0"/>
            </w:tcBorders>
            <w:shd w:val="clear" w:color="auto" w:fill="auto"/>
          </w:tcPr>
          <w:p w14:paraId="06E4F368">
            <w:pPr>
              <w:widowControl/>
              <w:jc w:val="center"/>
            </w:pPr>
            <w:r>
              <w:rPr>
                <w:rFonts w:hint="eastAsia" w:ascii="仿宋_GB2312" w:hAnsi="Calibri" w:eastAsia="仿宋_GB2312" w:cs="仿宋_GB2312"/>
                <w:kern w:val="0"/>
                <w:sz w:val="24"/>
              </w:rPr>
              <w:t> </w:t>
            </w:r>
          </w:p>
        </w:tc>
      </w:tr>
      <w:tr w14:paraId="1A06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49" w:type="dxa"/>
            <w:vMerge w:val="restart"/>
            <w:tcBorders>
              <w:top w:val="single" w:color="auto" w:sz="4" w:space="0"/>
              <w:left w:val="single" w:color="auto" w:sz="4" w:space="0"/>
              <w:bottom w:val="single" w:color="auto" w:sz="4" w:space="0"/>
              <w:right w:val="single" w:color="auto" w:sz="4" w:space="0"/>
            </w:tcBorders>
            <w:shd w:val="clear" w:color="auto" w:fill="auto"/>
          </w:tcPr>
          <w:p w14:paraId="32C4DFF9">
            <w:pPr>
              <w:widowControl/>
              <w:jc w:val="center"/>
              <w:rPr>
                <w:rFonts w:ascii="仿宋_GB2312" w:eastAsia="仿宋_GB2312" w:cs="仿宋_GB2312"/>
                <w:kern w:val="0"/>
                <w:sz w:val="24"/>
              </w:rPr>
            </w:pPr>
          </w:p>
          <w:p w14:paraId="32317798">
            <w:pPr>
              <w:widowControl/>
              <w:jc w:val="center"/>
              <w:rPr>
                <w:rFonts w:ascii="仿宋_GB2312" w:eastAsia="仿宋_GB2312" w:cs="仿宋_GB2312"/>
                <w:kern w:val="0"/>
                <w:sz w:val="24"/>
              </w:rPr>
            </w:pPr>
          </w:p>
          <w:p w14:paraId="45E9018C">
            <w:pPr>
              <w:widowControl/>
              <w:jc w:val="center"/>
              <w:rPr>
                <w:rFonts w:ascii="仿宋_GB2312" w:eastAsia="仿宋_GB2312" w:cs="仿宋_GB2312"/>
                <w:kern w:val="0"/>
                <w:sz w:val="24"/>
              </w:rPr>
            </w:pPr>
          </w:p>
          <w:p w14:paraId="62DC5EA7">
            <w:pPr>
              <w:widowControl/>
              <w:jc w:val="center"/>
              <w:rPr>
                <w:rFonts w:ascii="仿宋_GB2312" w:eastAsia="仿宋_GB2312" w:cs="仿宋_GB2312"/>
                <w:kern w:val="0"/>
                <w:sz w:val="24"/>
              </w:rPr>
            </w:pPr>
          </w:p>
          <w:p w14:paraId="3E22F348">
            <w:pPr>
              <w:widowControl/>
              <w:jc w:val="center"/>
              <w:rPr>
                <w:rFonts w:ascii="仿宋_GB2312" w:eastAsia="仿宋_GB2312" w:cs="仿宋_GB2312"/>
                <w:kern w:val="0"/>
                <w:sz w:val="24"/>
              </w:rPr>
            </w:pPr>
          </w:p>
          <w:p w14:paraId="13B64159">
            <w:pPr>
              <w:widowControl/>
              <w:jc w:val="center"/>
              <w:rPr>
                <w:rFonts w:ascii="仿宋_GB2312" w:eastAsia="仿宋_GB2312" w:cs="仿宋_GB2312"/>
                <w:kern w:val="0"/>
                <w:sz w:val="24"/>
              </w:rPr>
            </w:pPr>
          </w:p>
          <w:p w14:paraId="4446068D">
            <w:pPr>
              <w:widowControl/>
              <w:jc w:val="center"/>
              <w:rPr>
                <w:rFonts w:ascii="仿宋_GB2312" w:eastAsia="仿宋_GB2312" w:cs="仿宋_GB2312"/>
                <w:kern w:val="0"/>
                <w:sz w:val="24"/>
              </w:rPr>
            </w:pPr>
          </w:p>
          <w:p w14:paraId="6E24A364">
            <w:pPr>
              <w:widowControl/>
              <w:jc w:val="center"/>
            </w:pPr>
            <w:r>
              <w:rPr>
                <w:rFonts w:hint="eastAsia" w:ascii="仿宋_GB2312" w:hAnsi="Calibri" w:eastAsia="仿宋_GB2312" w:cs="仿宋_GB2312"/>
                <w:kern w:val="0"/>
                <w:sz w:val="24"/>
              </w:rPr>
              <w:t>所</w:t>
            </w:r>
          </w:p>
          <w:p w14:paraId="0D7993C2">
            <w:pPr>
              <w:widowControl/>
              <w:jc w:val="center"/>
            </w:pPr>
            <w:r>
              <w:rPr>
                <w:rFonts w:hint="eastAsia" w:ascii="仿宋_GB2312" w:hAnsi="Calibri" w:eastAsia="仿宋_GB2312" w:cs="仿宋_GB2312"/>
                <w:kern w:val="0"/>
                <w:sz w:val="24"/>
              </w:rPr>
              <w:t>需</w:t>
            </w:r>
          </w:p>
          <w:p w14:paraId="2CC93460">
            <w:pPr>
              <w:widowControl/>
              <w:jc w:val="center"/>
            </w:pPr>
            <w:r>
              <w:rPr>
                <w:rFonts w:hint="eastAsia" w:ascii="仿宋_GB2312" w:hAnsi="Calibri" w:eastAsia="仿宋_GB2312" w:cs="仿宋_GB2312"/>
                <w:kern w:val="0"/>
                <w:sz w:val="24"/>
              </w:rPr>
              <w:t>信</w:t>
            </w:r>
          </w:p>
          <w:p w14:paraId="3519423E">
            <w:pPr>
              <w:widowControl/>
              <w:jc w:val="center"/>
            </w:pPr>
            <w:r>
              <w:rPr>
                <w:rFonts w:hint="eastAsia" w:ascii="仿宋_GB2312" w:hAnsi="Calibri" w:eastAsia="仿宋_GB2312" w:cs="仿宋_GB2312"/>
                <w:kern w:val="0"/>
                <w:sz w:val="24"/>
              </w:rPr>
              <w:t>息</w:t>
            </w:r>
          </w:p>
          <w:p w14:paraId="06A94D08">
            <w:pPr>
              <w:widowControl/>
              <w:jc w:val="center"/>
            </w:pPr>
            <w:r>
              <w:rPr>
                <w:rFonts w:hint="eastAsia" w:ascii="仿宋_GB2312" w:hAnsi="Calibri" w:eastAsia="仿宋_GB2312" w:cs="仿宋_GB2312"/>
                <w:kern w:val="0"/>
                <w:sz w:val="24"/>
              </w:rPr>
              <w:t>情</w:t>
            </w:r>
          </w:p>
          <w:p w14:paraId="52B5F374">
            <w:pPr>
              <w:widowControl/>
              <w:jc w:val="center"/>
            </w:pPr>
            <w:r>
              <w:rPr>
                <w:rFonts w:hint="eastAsia" w:ascii="仿宋_GB2312" w:hAnsi="Calibri" w:eastAsia="仿宋_GB2312" w:cs="仿宋_GB2312"/>
                <w:kern w:val="0"/>
                <w:sz w:val="24"/>
              </w:rPr>
              <w:t>况</w:t>
            </w:r>
          </w:p>
        </w:tc>
        <w:tc>
          <w:tcPr>
            <w:tcW w:w="1299" w:type="dxa"/>
            <w:gridSpan w:val="2"/>
            <w:tcBorders>
              <w:top w:val="single" w:color="auto" w:sz="4" w:space="0"/>
              <w:left w:val="single" w:color="auto" w:sz="4" w:space="0"/>
              <w:bottom w:val="single" w:color="auto" w:sz="4" w:space="0"/>
              <w:right w:val="single" w:color="auto" w:sz="4" w:space="0"/>
            </w:tcBorders>
            <w:shd w:val="clear" w:color="auto" w:fill="auto"/>
          </w:tcPr>
          <w:p w14:paraId="5D7731ED">
            <w:pPr>
              <w:widowControl/>
              <w:jc w:val="center"/>
            </w:pPr>
            <w:r>
              <w:rPr>
                <w:rFonts w:hint="eastAsia" w:ascii="仿宋_GB2312" w:hAnsi="Calibri" w:eastAsia="仿宋_GB2312" w:cs="仿宋_GB2312"/>
                <w:kern w:val="0"/>
                <w:sz w:val="24"/>
              </w:rPr>
              <w:t>所需信息的内容描述</w:t>
            </w:r>
          </w:p>
        </w:tc>
        <w:tc>
          <w:tcPr>
            <w:tcW w:w="6204" w:type="dxa"/>
            <w:gridSpan w:val="6"/>
            <w:tcBorders>
              <w:top w:val="single" w:color="auto" w:sz="4" w:space="0"/>
              <w:left w:val="single" w:color="auto" w:sz="4" w:space="0"/>
              <w:bottom w:val="single" w:color="auto" w:sz="4" w:space="0"/>
              <w:right w:val="single" w:color="auto" w:sz="4" w:space="0"/>
            </w:tcBorders>
            <w:shd w:val="clear" w:color="auto" w:fill="auto"/>
          </w:tcPr>
          <w:p w14:paraId="18E65FCE">
            <w:pPr>
              <w:widowControl/>
              <w:jc w:val="center"/>
            </w:pPr>
            <w:r>
              <w:rPr>
                <w:rFonts w:hint="eastAsia" w:ascii="仿宋_GB2312" w:hAnsi="Calibri" w:eastAsia="仿宋_GB2312" w:cs="仿宋_GB2312"/>
                <w:kern w:val="0"/>
                <w:sz w:val="24"/>
              </w:rPr>
              <w:t> </w:t>
            </w:r>
          </w:p>
        </w:tc>
      </w:tr>
      <w:tr w14:paraId="1E12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tcPr>
          <w:p w14:paraId="396FA5C8">
            <w:pPr>
              <w:rPr>
                <w:rFonts w:ascii="宋体"/>
                <w:sz w:val="18"/>
                <w:szCs w:val="18"/>
              </w:rPr>
            </w:pPr>
          </w:p>
        </w:tc>
        <w:tc>
          <w:tcPr>
            <w:tcW w:w="7503" w:type="dxa"/>
            <w:gridSpan w:val="8"/>
            <w:tcBorders>
              <w:top w:val="single" w:color="auto" w:sz="4" w:space="0"/>
              <w:left w:val="single" w:color="auto" w:sz="4" w:space="0"/>
              <w:bottom w:val="single" w:color="auto" w:sz="4" w:space="0"/>
              <w:right w:val="single" w:color="auto" w:sz="4" w:space="0"/>
            </w:tcBorders>
            <w:shd w:val="clear" w:color="auto" w:fill="auto"/>
          </w:tcPr>
          <w:p w14:paraId="686E5F00">
            <w:pPr>
              <w:widowControl/>
              <w:jc w:val="center"/>
            </w:pPr>
            <w:r>
              <w:rPr>
                <w:rFonts w:hint="eastAsia" w:ascii="仿宋_GB2312" w:hAnsi="Calibri" w:eastAsia="仿宋_GB2312" w:cs="仿宋_GB2312"/>
                <w:b/>
                <w:kern w:val="0"/>
                <w:sz w:val="24"/>
              </w:rPr>
              <w:t>选填部分</w:t>
            </w:r>
          </w:p>
        </w:tc>
      </w:tr>
      <w:tr w14:paraId="4BF8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tcPr>
          <w:p w14:paraId="0FC86F65">
            <w:pPr>
              <w:rPr>
                <w:rFonts w:ascii="宋体"/>
                <w:sz w:val="18"/>
                <w:szCs w:val="18"/>
              </w:rPr>
            </w:pPr>
          </w:p>
        </w:tc>
        <w:tc>
          <w:tcPr>
            <w:tcW w:w="2856" w:type="dxa"/>
            <w:gridSpan w:val="4"/>
            <w:tcBorders>
              <w:top w:val="single" w:color="auto" w:sz="4" w:space="0"/>
              <w:left w:val="single" w:color="auto" w:sz="4" w:space="0"/>
              <w:bottom w:val="single" w:color="auto" w:sz="4" w:space="0"/>
              <w:right w:val="single" w:color="auto" w:sz="4" w:space="0"/>
            </w:tcBorders>
            <w:shd w:val="clear" w:color="auto" w:fill="auto"/>
          </w:tcPr>
          <w:p w14:paraId="0C1C0C8D">
            <w:pPr>
              <w:widowControl/>
              <w:jc w:val="left"/>
            </w:pPr>
            <w:r>
              <w:rPr>
                <w:rFonts w:hint="eastAsia" w:ascii="仿宋_GB2312" w:hAnsi="Calibri" w:eastAsia="仿宋_GB2312" w:cs="仿宋_GB2312"/>
                <w:kern w:val="0"/>
                <w:sz w:val="24"/>
              </w:rPr>
              <w:t>所需信息的信息索引号</w:t>
            </w:r>
          </w:p>
        </w:tc>
        <w:tc>
          <w:tcPr>
            <w:tcW w:w="4647" w:type="dxa"/>
            <w:gridSpan w:val="4"/>
            <w:tcBorders>
              <w:top w:val="single" w:color="auto" w:sz="4" w:space="0"/>
              <w:left w:val="single" w:color="auto" w:sz="4" w:space="0"/>
              <w:bottom w:val="single" w:color="auto" w:sz="4" w:space="0"/>
              <w:right w:val="single" w:color="auto" w:sz="4" w:space="0"/>
            </w:tcBorders>
            <w:shd w:val="clear" w:color="auto" w:fill="auto"/>
          </w:tcPr>
          <w:p w14:paraId="421CDDE4">
            <w:pPr>
              <w:widowControl/>
              <w:jc w:val="center"/>
            </w:pPr>
            <w:r>
              <w:rPr>
                <w:rFonts w:hint="eastAsia" w:ascii="仿宋_GB2312" w:hAnsi="Calibri" w:eastAsia="仿宋_GB2312" w:cs="仿宋_GB2312"/>
                <w:kern w:val="0"/>
                <w:sz w:val="24"/>
              </w:rPr>
              <w:t> </w:t>
            </w:r>
          </w:p>
        </w:tc>
      </w:tr>
      <w:tr w14:paraId="7E2E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tcPr>
          <w:p w14:paraId="584A95E8">
            <w:pPr>
              <w:rPr>
                <w:rFonts w:ascii="宋体"/>
                <w:sz w:val="18"/>
                <w:szCs w:val="18"/>
              </w:rPr>
            </w:pPr>
          </w:p>
        </w:tc>
        <w:tc>
          <w:tcPr>
            <w:tcW w:w="2856" w:type="dxa"/>
            <w:gridSpan w:val="4"/>
            <w:tcBorders>
              <w:top w:val="single" w:color="auto" w:sz="4" w:space="0"/>
              <w:left w:val="single" w:color="auto" w:sz="4" w:space="0"/>
              <w:bottom w:val="single" w:color="auto" w:sz="4" w:space="0"/>
              <w:right w:val="single" w:color="auto" w:sz="4" w:space="0"/>
            </w:tcBorders>
            <w:shd w:val="clear" w:color="auto" w:fill="auto"/>
          </w:tcPr>
          <w:p w14:paraId="192BAFEC">
            <w:pPr>
              <w:widowControl/>
              <w:jc w:val="center"/>
            </w:pPr>
            <w:r>
              <w:rPr>
                <w:rFonts w:hint="eastAsia" w:ascii="仿宋_GB2312" w:hAnsi="Calibri" w:eastAsia="仿宋_GB2312" w:cs="仿宋_GB2312"/>
                <w:kern w:val="0"/>
                <w:sz w:val="24"/>
              </w:rPr>
              <w:t>所需信息的用途</w:t>
            </w:r>
          </w:p>
        </w:tc>
        <w:tc>
          <w:tcPr>
            <w:tcW w:w="4647" w:type="dxa"/>
            <w:gridSpan w:val="4"/>
            <w:tcBorders>
              <w:top w:val="single" w:color="auto" w:sz="4" w:space="0"/>
              <w:left w:val="single" w:color="auto" w:sz="4" w:space="0"/>
              <w:bottom w:val="single" w:color="auto" w:sz="4" w:space="0"/>
              <w:right w:val="single" w:color="auto" w:sz="4" w:space="0"/>
            </w:tcBorders>
            <w:shd w:val="clear" w:color="auto" w:fill="auto"/>
          </w:tcPr>
          <w:p w14:paraId="04543763">
            <w:pPr>
              <w:widowControl/>
              <w:jc w:val="center"/>
            </w:pPr>
            <w:r>
              <w:rPr>
                <w:rFonts w:hint="eastAsia" w:ascii="仿宋_GB2312" w:hAnsi="Calibri" w:eastAsia="仿宋_GB2312" w:cs="仿宋_GB2312"/>
                <w:kern w:val="0"/>
                <w:sz w:val="24"/>
              </w:rPr>
              <w:t> </w:t>
            </w:r>
          </w:p>
        </w:tc>
      </w:tr>
      <w:tr w14:paraId="12F3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49" w:type="dxa"/>
            <w:vMerge w:val="continue"/>
            <w:tcBorders>
              <w:top w:val="single" w:color="auto" w:sz="4" w:space="0"/>
              <w:left w:val="single" w:color="auto" w:sz="4" w:space="0"/>
              <w:bottom w:val="single" w:color="auto" w:sz="4" w:space="0"/>
              <w:right w:val="single" w:color="auto" w:sz="4" w:space="0"/>
            </w:tcBorders>
            <w:shd w:val="clear" w:color="auto" w:fill="auto"/>
          </w:tcPr>
          <w:p w14:paraId="2960F747">
            <w:pPr>
              <w:rPr>
                <w:rFonts w:ascii="宋体"/>
                <w:sz w:val="18"/>
                <w:szCs w:val="18"/>
              </w:rPr>
            </w:pPr>
          </w:p>
        </w:tc>
        <w:tc>
          <w:tcPr>
            <w:tcW w:w="2856" w:type="dxa"/>
            <w:gridSpan w:val="4"/>
            <w:tcBorders>
              <w:top w:val="single" w:color="auto" w:sz="4" w:space="0"/>
              <w:left w:val="single" w:color="auto" w:sz="4" w:space="0"/>
              <w:bottom w:val="single" w:color="auto" w:sz="4" w:space="0"/>
              <w:right w:val="single" w:color="auto" w:sz="4" w:space="0"/>
            </w:tcBorders>
            <w:shd w:val="clear" w:color="auto" w:fill="auto"/>
          </w:tcPr>
          <w:p w14:paraId="4B789C51">
            <w:pPr>
              <w:widowControl/>
              <w:jc w:val="left"/>
            </w:pPr>
            <w:r>
              <w:rPr>
                <w:rFonts w:hint="eastAsia" w:ascii="仿宋_GB2312" w:hAnsi="Calibri" w:eastAsia="仿宋_GB2312" w:cs="仿宋_GB2312"/>
                <w:kern w:val="0"/>
                <w:sz w:val="24"/>
              </w:rPr>
              <w:t>是否申请减免费用</w:t>
            </w:r>
          </w:p>
          <w:p w14:paraId="3ACCB245">
            <w:pPr>
              <w:widowControl/>
              <w:jc w:val="left"/>
            </w:pPr>
            <w:r>
              <w:rPr>
                <w:rFonts w:hint="eastAsia" w:ascii="仿宋_GB2312" w:hAnsi="Calibri" w:eastAsia="仿宋_GB2312" w:cs="仿宋_GB2312"/>
                <w:kern w:val="0"/>
                <w:sz w:val="24"/>
              </w:rPr>
              <w:t>□申请</w:t>
            </w:r>
          </w:p>
          <w:p w14:paraId="7CA6C370">
            <w:pPr>
              <w:widowControl/>
              <w:jc w:val="left"/>
            </w:pPr>
            <w:r>
              <w:rPr>
                <w:rFonts w:hint="eastAsia" w:ascii="仿宋_GB2312" w:hAnsi="Calibri" w:eastAsia="仿宋_GB2312" w:cs="仿宋_GB2312"/>
                <w:kern w:val="0"/>
                <w:sz w:val="24"/>
              </w:rPr>
              <w:t>请提供相关证明</w:t>
            </w:r>
          </w:p>
          <w:p w14:paraId="0EB67343">
            <w:pPr>
              <w:widowControl/>
              <w:jc w:val="left"/>
            </w:pPr>
            <w:r>
              <w:rPr>
                <w:rFonts w:hint="eastAsia" w:ascii="仿宋_GB2312" w:hAnsi="Calibri" w:eastAsia="仿宋_GB2312" w:cs="仿宋_GB2312"/>
                <w:kern w:val="0"/>
                <w:sz w:val="24"/>
              </w:rPr>
              <w:t> </w:t>
            </w:r>
          </w:p>
          <w:p w14:paraId="1D4AC7B0">
            <w:pPr>
              <w:widowControl/>
              <w:jc w:val="left"/>
            </w:pPr>
            <w:r>
              <w:rPr>
                <w:rFonts w:hint="eastAsia" w:ascii="仿宋_GB2312" w:hAnsi="Calibri" w:eastAsia="仿宋_GB2312" w:cs="仿宋_GB2312"/>
                <w:kern w:val="0"/>
                <w:sz w:val="24"/>
              </w:rPr>
              <w:t> </w:t>
            </w:r>
          </w:p>
          <w:p w14:paraId="628A62F6">
            <w:pPr>
              <w:widowControl/>
              <w:jc w:val="left"/>
            </w:pPr>
            <w:r>
              <w:rPr>
                <w:rFonts w:hint="eastAsia" w:ascii="仿宋_GB2312" w:hAnsi="Calibri" w:eastAsia="仿宋_GB2312" w:cs="仿宋_GB2312"/>
                <w:kern w:val="0"/>
                <w:sz w:val="24"/>
              </w:rPr>
              <w:t> </w:t>
            </w:r>
          </w:p>
          <w:p w14:paraId="5375F637">
            <w:pPr>
              <w:widowControl/>
              <w:jc w:val="left"/>
            </w:pPr>
            <w:r>
              <w:rPr>
                <w:rFonts w:hint="eastAsia" w:ascii="仿宋_GB2312" w:hAnsi="Calibri" w:eastAsia="仿宋_GB2312" w:cs="仿宋_GB2312"/>
                <w:kern w:val="0"/>
                <w:sz w:val="24"/>
              </w:rPr>
              <w:t> </w:t>
            </w:r>
          </w:p>
          <w:p w14:paraId="09A4A633">
            <w:pPr>
              <w:widowControl/>
              <w:jc w:val="left"/>
            </w:pPr>
            <w:r>
              <w:rPr>
                <w:rFonts w:hint="eastAsia" w:ascii="仿宋_GB2312" w:hAnsi="Calibri" w:eastAsia="仿宋_GB2312" w:cs="仿宋_GB2312"/>
                <w:kern w:val="0"/>
                <w:sz w:val="24"/>
              </w:rPr>
              <w:t> </w:t>
            </w:r>
          </w:p>
          <w:p w14:paraId="5968D2B8">
            <w:pPr>
              <w:widowControl/>
              <w:jc w:val="left"/>
            </w:pPr>
            <w:r>
              <w:rPr>
                <w:rFonts w:hint="eastAsia" w:ascii="仿宋_GB2312" w:hAnsi="Calibri" w:eastAsia="仿宋_GB2312" w:cs="仿宋_GB2312"/>
                <w:kern w:val="0"/>
                <w:sz w:val="24"/>
              </w:rPr>
              <w:t> </w:t>
            </w:r>
          </w:p>
          <w:p w14:paraId="1A2681DF">
            <w:pPr>
              <w:widowControl/>
              <w:jc w:val="left"/>
            </w:pPr>
            <w:r>
              <w:rPr>
                <w:rFonts w:hint="eastAsia" w:ascii="仿宋_GB2312" w:hAnsi="Calibri" w:eastAsia="仿宋_GB2312" w:cs="仿宋_GB2312"/>
                <w:kern w:val="0"/>
                <w:sz w:val="24"/>
              </w:rPr>
              <w:t>（仅限公民申请）</w:t>
            </w:r>
          </w:p>
        </w:tc>
        <w:tc>
          <w:tcPr>
            <w:tcW w:w="1502" w:type="dxa"/>
            <w:tcBorders>
              <w:top w:val="single" w:color="auto" w:sz="4" w:space="0"/>
              <w:left w:val="single" w:color="auto" w:sz="4" w:space="0"/>
              <w:bottom w:val="single" w:color="auto" w:sz="4" w:space="0"/>
              <w:right w:val="single" w:color="auto" w:sz="4" w:space="0"/>
            </w:tcBorders>
            <w:shd w:val="clear" w:color="auto" w:fill="auto"/>
          </w:tcPr>
          <w:p w14:paraId="6BDA2313">
            <w:pPr>
              <w:widowControl/>
              <w:jc w:val="center"/>
            </w:pPr>
            <w:r>
              <w:rPr>
                <w:rFonts w:hint="eastAsia" w:ascii="仿宋_GB2312" w:hAnsi="Calibri" w:eastAsia="仿宋_GB2312" w:cs="仿宋_GB2312"/>
                <w:kern w:val="0"/>
                <w:sz w:val="24"/>
              </w:rPr>
              <w:t>信息的制定提供方式</w:t>
            </w:r>
          </w:p>
          <w:p w14:paraId="65890A3A">
            <w:pPr>
              <w:widowControl/>
              <w:jc w:val="left"/>
            </w:pPr>
            <w:r>
              <w:rPr>
                <w:rFonts w:hint="eastAsia" w:ascii="仿宋_GB2312" w:hAnsi="Calibri" w:eastAsia="仿宋_GB2312" w:cs="仿宋_GB2312"/>
                <w:kern w:val="0"/>
                <w:sz w:val="24"/>
              </w:rPr>
              <w:t>□纸质</w:t>
            </w:r>
          </w:p>
          <w:p w14:paraId="4156FF2F">
            <w:pPr>
              <w:widowControl/>
              <w:jc w:val="left"/>
            </w:pPr>
            <w:r>
              <w:rPr>
                <w:rFonts w:hint="eastAsia" w:ascii="仿宋_GB2312" w:hAnsi="Calibri" w:eastAsia="仿宋_GB2312" w:cs="仿宋_GB2312"/>
                <w:kern w:val="0"/>
                <w:sz w:val="24"/>
              </w:rPr>
              <w:t>□电子邮件</w:t>
            </w:r>
          </w:p>
          <w:p w14:paraId="3D505AFC">
            <w:pPr>
              <w:widowControl/>
              <w:jc w:val="left"/>
            </w:pPr>
            <w:r>
              <w:rPr>
                <w:rFonts w:hint="eastAsia" w:ascii="仿宋_GB2312" w:hAnsi="Calibri" w:eastAsia="仿宋_GB2312" w:cs="仿宋_GB2312"/>
                <w:kern w:val="0"/>
                <w:sz w:val="24"/>
              </w:rPr>
              <w:t>□光盘</w:t>
            </w:r>
          </w:p>
          <w:p w14:paraId="5DDF2993">
            <w:pPr>
              <w:widowControl/>
              <w:jc w:val="left"/>
            </w:pPr>
            <w:r>
              <w:rPr>
                <w:rFonts w:hint="eastAsia" w:ascii="仿宋_GB2312" w:hAnsi="Calibri" w:eastAsia="仿宋_GB2312" w:cs="仿宋_GB2312"/>
                <w:kern w:val="0"/>
                <w:sz w:val="24"/>
              </w:rPr>
              <w:t> </w:t>
            </w:r>
          </w:p>
          <w:p w14:paraId="294A18C1">
            <w:pPr>
              <w:widowControl/>
              <w:jc w:val="left"/>
            </w:pPr>
            <w:r>
              <w:rPr>
                <w:rFonts w:hint="eastAsia" w:ascii="仿宋_GB2312" w:hAnsi="Calibri" w:eastAsia="仿宋_GB2312" w:cs="仿宋_GB2312"/>
                <w:kern w:val="0"/>
                <w:sz w:val="24"/>
              </w:rPr>
              <w:t> </w:t>
            </w:r>
          </w:p>
          <w:p w14:paraId="1AC5A991">
            <w:pPr>
              <w:widowControl/>
              <w:jc w:val="left"/>
            </w:pPr>
            <w:r>
              <w:rPr>
                <w:rFonts w:hint="eastAsia" w:ascii="仿宋_GB2312" w:hAnsi="Calibri" w:eastAsia="仿宋_GB2312" w:cs="仿宋_GB2312"/>
                <w:kern w:val="0"/>
                <w:sz w:val="24"/>
              </w:rPr>
              <w:t> </w:t>
            </w:r>
          </w:p>
          <w:p w14:paraId="1BD8B414">
            <w:pPr>
              <w:widowControl/>
              <w:jc w:val="left"/>
            </w:pPr>
            <w:r>
              <w:rPr>
                <w:rFonts w:hint="eastAsia" w:ascii="仿宋_GB2312" w:hAnsi="Calibri" w:eastAsia="仿宋_GB2312" w:cs="仿宋_GB2312"/>
                <w:kern w:val="0"/>
                <w:sz w:val="24"/>
              </w:rPr>
              <w:t> </w:t>
            </w:r>
          </w:p>
          <w:p w14:paraId="0537F0B8">
            <w:pPr>
              <w:widowControl/>
              <w:jc w:val="left"/>
            </w:pPr>
            <w:r>
              <w:rPr>
                <w:rFonts w:hint="eastAsia" w:ascii="仿宋_GB2312" w:hAnsi="Calibri" w:eastAsia="仿宋_GB2312" w:cs="仿宋_GB2312"/>
                <w:kern w:val="0"/>
                <w:sz w:val="24"/>
              </w:rPr>
              <w:t>（可多选）</w:t>
            </w:r>
          </w:p>
        </w:tc>
        <w:tc>
          <w:tcPr>
            <w:tcW w:w="3145" w:type="dxa"/>
            <w:gridSpan w:val="3"/>
            <w:tcBorders>
              <w:top w:val="single" w:color="auto" w:sz="4" w:space="0"/>
              <w:left w:val="single" w:color="auto" w:sz="4" w:space="0"/>
              <w:bottom w:val="single" w:color="auto" w:sz="4" w:space="0"/>
              <w:right w:val="single" w:color="auto" w:sz="4" w:space="0"/>
            </w:tcBorders>
            <w:shd w:val="clear" w:color="auto" w:fill="auto"/>
          </w:tcPr>
          <w:p w14:paraId="3A033E1E">
            <w:pPr>
              <w:widowControl/>
              <w:jc w:val="left"/>
            </w:pPr>
            <w:r>
              <w:rPr>
                <w:rFonts w:hint="eastAsia" w:ascii="仿宋_GB2312" w:hAnsi="Calibri" w:eastAsia="仿宋_GB2312" w:cs="仿宋_GB2312"/>
                <w:kern w:val="0"/>
                <w:sz w:val="24"/>
              </w:rPr>
              <w:t>获取信息的方式</w:t>
            </w:r>
          </w:p>
          <w:p w14:paraId="62B1A3BC">
            <w:pPr>
              <w:widowControl/>
              <w:jc w:val="left"/>
            </w:pPr>
            <w:r>
              <w:rPr>
                <w:rFonts w:hint="eastAsia" w:ascii="仿宋_GB2312" w:hAnsi="Calibri" w:eastAsia="仿宋_GB2312" w:cs="仿宋_GB2312"/>
                <w:kern w:val="0"/>
                <w:sz w:val="24"/>
              </w:rPr>
              <w:t>□邮寄</w:t>
            </w:r>
          </w:p>
          <w:p w14:paraId="7912391E">
            <w:pPr>
              <w:widowControl/>
              <w:jc w:val="left"/>
            </w:pPr>
            <w:r>
              <w:rPr>
                <w:rFonts w:hint="eastAsia" w:ascii="仿宋_GB2312" w:hAnsi="Calibri" w:eastAsia="仿宋_GB2312" w:cs="仿宋_GB2312"/>
                <w:kern w:val="0"/>
                <w:sz w:val="24"/>
              </w:rPr>
              <w:t>□快递</w:t>
            </w:r>
          </w:p>
          <w:p w14:paraId="7D13C7E3">
            <w:pPr>
              <w:widowControl/>
              <w:jc w:val="left"/>
            </w:pPr>
            <w:r>
              <w:rPr>
                <w:rFonts w:hint="eastAsia" w:ascii="仿宋_GB2312" w:hAnsi="Calibri" w:eastAsia="仿宋_GB2312" w:cs="仿宋_GB2312"/>
                <w:kern w:val="0"/>
                <w:sz w:val="24"/>
              </w:rPr>
              <w:t>□电子邮件</w:t>
            </w:r>
          </w:p>
          <w:p w14:paraId="6A77741E">
            <w:pPr>
              <w:widowControl/>
              <w:jc w:val="left"/>
            </w:pPr>
            <w:r>
              <w:rPr>
                <w:rFonts w:hint="eastAsia" w:ascii="仿宋_GB2312" w:hAnsi="Calibri" w:eastAsia="仿宋_GB2312" w:cs="仿宋_GB2312"/>
                <w:kern w:val="0"/>
                <w:sz w:val="24"/>
              </w:rPr>
              <w:t>□传真</w:t>
            </w:r>
          </w:p>
          <w:p w14:paraId="517412A7">
            <w:pPr>
              <w:widowControl/>
              <w:jc w:val="left"/>
            </w:pPr>
            <w:r>
              <w:rPr>
                <w:rFonts w:hint="eastAsia" w:ascii="仿宋_GB2312" w:hAnsi="Calibri" w:eastAsia="仿宋_GB2312" w:cs="仿宋_GB2312"/>
                <w:kern w:val="0"/>
                <w:sz w:val="24"/>
              </w:rPr>
              <w:t>□自行领取/当场阅读、抄录</w:t>
            </w:r>
          </w:p>
          <w:p w14:paraId="412A0DB6">
            <w:pPr>
              <w:widowControl/>
              <w:jc w:val="left"/>
            </w:pPr>
            <w:r>
              <w:rPr>
                <w:rFonts w:hint="eastAsia" w:ascii="仿宋_GB2312" w:hAnsi="Calibri" w:eastAsia="仿宋_GB2312" w:cs="仿宋_GB2312"/>
                <w:kern w:val="0"/>
                <w:sz w:val="24"/>
              </w:rPr>
              <w:t> </w:t>
            </w:r>
          </w:p>
          <w:p w14:paraId="2280DE66">
            <w:pPr>
              <w:widowControl/>
              <w:jc w:val="left"/>
            </w:pPr>
            <w:r>
              <w:rPr>
                <w:rFonts w:hint="eastAsia" w:ascii="仿宋_GB2312" w:hAnsi="Calibri" w:eastAsia="仿宋_GB2312" w:cs="仿宋_GB2312"/>
                <w:kern w:val="0"/>
                <w:sz w:val="24"/>
              </w:rPr>
              <w:t> </w:t>
            </w:r>
          </w:p>
          <w:p w14:paraId="670E7FC3">
            <w:pPr>
              <w:widowControl/>
              <w:jc w:val="left"/>
            </w:pPr>
            <w:r>
              <w:rPr>
                <w:rFonts w:hint="eastAsia" w:ascii="仿宋_GB2312" w:hAnsi="Calibri" w:eastAsia="仿宋_GB2312" w:cs="仿宋_GB2312"/>
                <w:kern w:val="0"/>
                <w:sz w:val="24"/>
              </w:rPr>
              <w:t> </w:t>
            </w:r>
          </w:p>
          <w:p w14:paraId="44C262EA">
            <w:pPr>
              <w:widowControl/>
              <w:jc w:val="left"/>
            </w:pPr>
            <w:r>
              <w:rPr>
                <w:rFonts w:hint="eastAsia" w:ascii="仿宋_GB2312" w:hAnsi="Calibri" w:eastAsia="仿宋_GB2312" w:cs="仿宋_GB2312"/>
                <w:kern w:val="0"/>
                <w:sz w:val="24"/>
              </w:rPr>
              <w:t>（可多选）</w:t>
            </w:r>
          </w:p>
        </w:tc>
      </w:tr>
      <w:tr w14:paraId="44D4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9" w:type="dxa"/>
            <w:tcBorders>
              <w:top w:val="single" w:color="auto" w:sz="4" w:space="0"/>
              <w:left w:val="single" w:color="auto" w:sz="4" w:space="0"/>
              <w:bottom w:val="single" w:color="auto" w:sz="4" w:space="0"/>
              <w:right w:val="single" w:color="auto" w:sz="4" w:space="0"/>
            </w:tcBorders>
            <w:shd w:val="clear" w:color="auto" w:fill="auto"/>
          </w:tcPr>
          <w:p w14:paraId="6195D6F4">
            <w:pPr>
              <w:widowControl/>
              <w:jc w:val="center"/>
            </w:pPr>
            <w:r>
              <w:rPr>
                <w:rFonts w:hint="eastAsia" w:ascii="仿宋_GB2312" w:hAnsi="Calibri" w:eastAsia="仿宋_GB2312" w:cs="仿宋_GB2312"/>
                <w:kern w:val="0"/>
                <w:sz w:val="24"/>
              </w:rPr>
              <w:t> </w:t>
            </w:r>
          </w:p>
        </w:tc>
        <w:tc>
          <w:tcPr>
            <w:tcW w:w="7503" w:type="dxa"/>
            <w:gridSpan w:val="8"/>
            <w:tcBorders>
              <w:top w:val="single" w:color="auto" w:sz="4" w:space="0"/>
              <w:left w:val="single" w:color="auto" w:sz="4" w:space="0"/>
              <w:bottom w:val="single" w:color="auto" w:sz="4" w:space="0"/>
              <w:right w:val="single" w:color="auto" w:sz="4" w:space="0"/>
            </w:tcBorders>
            <w:shd w:val="clear" w:color="auto" w:fill="auto"/>
          </w:tcPr>
          <w:p w14:paraId="7C9DB235">
            <w:pPr>
              <w:widowControl/>
              <w:jc w:val="left"/>
            </w:pPr>
            <w:r>
              <w:rPr>
                <w:rFonts w:hint="eastAsia" w:ascii="仿宋_GB2312" w:hAnsi="Calibri" w:eastAsia="仿宋_GB2312" w:cs="仿宋_GB2312"/>
                <w:kern w:val="0"/>
                <w:sz w:val="24"/>
              </w:rPr>
              <w:t>□若本机关无法按照指定方式提供所需信息，也可接受其他方式</w:t>
            </w:r>
          </w:p>
        </w:tc>
      </w:tr>
    </w:tbl>
    <w:p w14:paraId="18677396">
      <w:pPr>
        <w:spacing w:line="598" w:lineRule="exact"/>
        <w:jc w:val="center"/>
        <w:rPr>
          <w:rFonts w:ascii="仿宋_GB2312" w:hAnsi="宋体" w:eastAsia="仿宋_GB2312" w:cs="宋体"/>
          <w:b/>
          <w:sz w:val="36"/>
          <w:szCs w:val="36"/>
        </w:rPr>
      </w:pPr>
    </w:p>
    <w:p w14:paraId="459490D7">
      <w:pPr>
        <w:spacing w:line="598" w:lineRule="exact"/>
        <w:jc w:val="center"/>
        <w:rPr>
          <w:rFonts w:ascii="仿宋_GB2312" w:hAnsi="宋体" w:eastAsia="仿宋_GB2312" w:cs="宋体"/>
          <w:b/>
          <w:sz w:val="36"/>
          <w:szCs w:val="36"/>
        </w:rPr>
      </w:pPr>
      <w:r>
        <w:rPr>
          <w:rFonts w:hint="eastAsia" w:ascii="仿宋_GB2312" w:hAnsi="宋体" w:eastAsia="仿宋_GB2312" w:cs="宋体"/>
          <w:b/>
          <w:sz w:val="36"/>
          <w:szCs w:val="36"/>
        </w:rPr>
        <w:t>23.12369举报热线办事指南</w:t>
      </w:r>
    </w:p>
    <w:p w14:paraId="54007349">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编号：民公服第2017023号</w:t>
      </w:r>
    </w:p>
    <w:p w14:paraId="71EB7FD2">
      <w:pPr>
        <w:pStyle w:val="9"/>
        <w:shd w:val="clear" w:color="auto" w:fill="FFFFFF"/>
        <w:spacing w:before="0" w:beforeAutospacing="0" w:after="0" w:afterAutospacing="0" w:line="600" w:lineRule="exact"/>
        <w:ind w:firstLine="480"/>
        <w:rPr>
          <w:rFonts w:ascii="仿宋_GB2312" w:hAnsi="仿宋_GB2312" w:eastAsia="仿宋_GB2312" w:cs="仿宋_GB2312"/>
          <w:b/>
          <w:sz w:val="32"/>
          <w:szCs w:val="32"/>
        </w:rPr>
      </w:pPr>
      <w:r>
        <w:rPr>
          <w:rFonts w:hint="eastAsia" w:ascii="仿宋" w:eastAsia="仿宋"/>
          <w:kern w:val="2"/>
          <w:sz w:val="32"/>
          <w:szCs w:val="32"/>
        </w:rPr>
        <w:t> </w:t>
      </w:r>
      <w:r>
        <w:rPr>
          <w:rFonts w:hint="eastAsia" w:ascii="仿宋_GB2312" w:hAnsi="黑体" w:eastAsia="仿宋_GB2312" w:cs="黑体"/>
          <w:b/>
          <w:sz w:val="32"/>
          <w:szCs w:val="32"/>
        </w:rPr>
        <w:t>一、办理依据</w:t>
      </w:r>
    </w:p>
    <w:p w14:paraId="13CCC8FE">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1.《环保举报热线工作管理办法》（环境保护部令第15号）第二条环保举报热线应当使用“12369”特服电话号码，各地名称统一为“12369”环保举报热线。 </w:t>
      </w:r>
    </w:p>
    <w:p w14:paraId="6164FE1F">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环境保护公众参与办法》（环境保护部令第35号）第十一条公民、法人和其他组织发现任何单位和个人有污染环境和破坏生态行为的，可以通过信函、传真、电子邮件、“12369”环保举报热线、政府网站等途径，向环境保护主管部门举报。 </w:t>
      </w:r>
    </w:p>
    <w:p w14:paraId="450B0429">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二、承办机构</w:t>
      </w:r>
    </w:p>
    <w:p w14:paraId="1EA782D4">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民和县环境保护局环境监察大队 </w:t>
      </w:r>
    </w:p>
    <w:p w14:paraId="27D99BA8">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三、服务对象</w:t>
      </w:r>
    </w:p>
    <w:p w14:paraId="3809076F">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公民、法人和其他组织 </w:t>
      </w:r>
    </w:p>
    <w:p w14:paraId="4D52A713">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四、申请条件</w:t>
      </w:r>
    </w:p>
    <w:p w14:paraId="3E8E0D37">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了解环境污染或者生态破坏事项。 </w:t>
      </w:r>
    </w:p>
    <w:p w14:paraId="3372E234">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五、申报材料</w:t>
      </w:r>
    </w:p>
    <w:p w14:paraId="7324C1BD">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通过环保举报热线电话，向县环境保护主管部门举报环境污染或者生态破坏事项。 </w:t>
      </w:r>
    </w:p>
    <w:p w14:paraId="69790C95">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六、办理流程</w:t>
      </w:r>
    </w:p>
    <w:p w14:paraId="1EB091A1">
      <w:pPr>
        <w:spacing w:line="598"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1.申请：</w:t>
      </w:r>
      <w:r>
        <w:rPr>
          <w:rFonts w:hint="eastAsia" w:ascii="仿宋_GB2312" w:hAnsi="仿宋_GB2312" w:eastAsia="仿宋_GB2312" w:cs="仿宋_GB2312"/>
          <w:sz w:val="32"/>
          <w:szCs w:val="32"/>
        </w:rPr>
        <w:t xml:space="preserve">举报人通过环保举报热线电话，向环境保护主管部门举报环境污染或者生态破坏事项。 </w:t>
      </w:r>
    </w:p>
    <w:p w14:paraId="1A95C257">
      <w:pPr>
        <w:spacing w:line="598"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2.受理：</w:t>
      </w:r>
      <w:r>
        <w:rPr>
          <w:rFonts w:hint="eastAsia" w:ascii="仿宋_GB2312" w:hAnsi="仿宋_GB2312" w:eastAsia="仿宋_GB2312" w:cs="仿宋_GB2312"/>
          <w:sz w:val="32"/>
          <w:szCs w:val="32"/>
        </w:rPr>
        <w:t xml:space="preserve">民和县环境保护局环境监察大队工作人员准确据实记录举报时间、被举报单位的名称和地址、举报内容、举报人的姓名和联系方式、诉求目的等信息。对不属于环境保护主管部门处理的举报事项不予受理，并向告知举报人说明情况。 </w:t>
      </w:r>
    </w:p>
    <w:p w14:paraId="7A9926F0">
      <w:pPr>
        <w:spacing w:line="598"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3.处理：</w:t>
      </w:r>
      <w:r>
        <w:rPr>
          <w:rFonts w:hint="eastAsia" w:ascii="仿宋_GB2312" w:hAnsi="仿宋_GB2312" w:eastAsia="仿宋_GB2312" w:cs="仿宋_GB2312"/>
          <w:sz w:val="32"/>
          <w:szCs w:val="32"/>
        </w:rPr>
        <w:t xml:space="preserve">对举报人举报的事项进行调查，并依法处理。 </w:t>
      </w:r>
    </w:p>
    <w:p w14:paraId="1238D3F9">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七、办理时限</w:t>
      </w:r>
    </w:p>
    <w:p w14:paraId="6032D53C">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自受理之日起60日内办结。情况复杂的，经本级环境保护主管部门负责人批准，可以适当延长办理期限，并告知举报人延期理由，但延长期限不得超过30日。 </w:t>
      </w:r>
    </w:p>
    <w:p w14:paraId="6A332745">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八、收费依据及标准</w:t>
      </w:r>
    </w:p>
    <w:p w14:paraId="7CDED057">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49D32CF1">
      <w:pPr>
        <w:spacing w:line="598" w:lineRule="exact"/>
        <w:ind w:firstLine="643" w:firstLineChars="200"/>
        <w:jc w:val="left"/>
        <w:rPr>
          <w:rFonts w:ascii="仿宋_GB2312" w:hAnsi="仿宋_GB2312" w:eastAsia="仿宋_GB2312" w:cs="仿宋_GB2312"/>
          <w:b/>
          <w:sz w:val="32"/>
          <w:szCs w:val="32"/>
        </w:rPr>
      </w:pPr>
      <w:r>
        <w:rPr>
          <w:rFonts w:hint="eastAsia" w:ascii="仿宋_GB2312" w:hAnsi="黑体" w:eastAsia="仿宋_GB2312" w:cs="黑体"/>
          <w:b/>
          <w:sz w:val="32"/>
          <w:szCs w:val="32"/>
        </w:rPr>
        <w:t>九、咨询方式</w:t>
      </w:r>
    </w:p>
    <w:p w14:paraId="1637C1C0">
      <w:pPr>
        <w:spacing w:line="59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受理机构：民和县环境监察大队 </w:t>
      </w:r>
    </w:p>
    <w:p w14:paraId="1AAAC460">
      <w:pPr>
        <w:spacing w:line="59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联系电话：0972—8520963</w:t>
      </w:r>
    </w:p>
    <w:p w14:paraId="2DA678F3">
      <w:pPr>
        <w:spacing w:line="598" w:lineRule="exact"/>
        <w:ind w:firstLine="640" w:firstLineChars="200"/>
        <w:jc w:val="left"/>
        <w:rPr>
          <w:rFonts w:hint="eastAsia" w:ascii="仿宋_GB2312" w:hAnsi="仿宋_GB2312" w:eastAsia="仿宋_GB2312" w:cs="仿宋_GB2312"/>
          <w:sz w:val="32"/>
          <w:szCs w:val="32"/>
        </w:rPr>
      </w:pPr>
    </w:p>
    <w:p w14:paraId="42B7C8FD">
      <w:pPr>
        <w:spacing w:line="598" w:lineRule="exact"/>
        <w:ind w:firstLine="640" w:firstLineChars="200"/>
        <w:jc w:val="left"/>
        <w:rPr>
          <w:rFonts w:hint="eastAsia" w:ascii="仿宋_GB2312" w:hAnsi="仿宋_GB2312" w:eastAsia="仿宋_GB2312" w:cs="仿宋_GB2312"/>
          <w:sz w:val="32"/>
          <w:szCs w:val="32"/>
        </w:rPr>
      </w:pPr>
    </w:p>
    <w:p w14:paraId="3ABE602F">
      <w:pPr>
        <w:spacing w:line="598" w:lineRule="exact"/>
        <w:ind w:firstLine="640" w:firstLineChars="200"/>
        <w:jc w:val="left"/>
        <w:rPr>
          <w:rFonts w:hint="eastAsia" w:ascii="仿宋_GB2312" w:hAnsi="仿宋_GB2312" w:eastAsia="仿宋_GB2312" w:cs="仿宋_GB2312"/>
          <w:sz w:val="32"/>
          <w:szCs w:val="32"/>
        </w:rPr>
      </w:pPr>
    </w:p>
    <w:p w14:paraId="6EB835B3">
      <w:pPr>
        <w:spacing w:line="598" w:lineRule="exact"/>
        <w:ind w:firstLine="640" w:firstLineChars="200"/>
        <w:jc w:val="left"/>
        <w:rPr>
          <w:rFonts w:hint="eastAsia" w:ascii="仿宋_GB2312" w:hAnsi="仿宋_GB2312" w:eastAsia="仿宋_GB2312" w:cs="仿宋_GB2312"/>
          <w:sz w:val="32"/>
          <w:szCs w:val="32"/>
        </w:rPr>
      </w:pPr>
    </w:p>
    <w:p w14:paraId="6940E7EA">
      <w:pPr>
        <w:spacing w:line="598" w:lineRule="exact"/>
        <w:ind w:firstLine="640" w:firstLineChars="200"/>
        <w:jc w:val="left"/>
        <w:rPr>
          <w:rFonts w:hint="eastAsia" w:ascii="仿宋_GB2312" w:hAnsi="仿宋_GB2312" w:eastAsia="仿宋_GB2312" w:cs="仿宋_GB2312"/>
          <w:sz w:val="32"/>
          <w:szCs w:val="32"/>
        </w:rPr>
      </w:pPr>
    </w:p>
    <w:p w14:paraId="338A5577">
      <w:pPr>
        <w:spacing w:line="598" w:lineRule="exact"/>
        <w:ind w:firstLine="640" w:firstLineChars="200"/>
        <w:jc w:val="left"/>
        <w:rPr>
          <w:rFonts w:hint="eastAsia" w:ascii="仿宋_GB2312" w:hAnsi="仿宋_GB2312" w:eastAsia="仿宋_GB2312" w:cs="仿宋_GB2312"/>
          <w:sz w:val="32"/>
          <w:szCs w:val="32"/>
        </w:rPr>
      </w:pPr>
    </w:p>
    <w:p w14:paraId="6FCFCAA5">
      <w:pPr>
        <w:spacing w:line="598" w:lineRule="exact"/>
        <w:ind w:firstLine="640" w:firstLineChars="200"/>
        <w:jc w:val="left"/>
        <w:rPr>
          <w:rFonts w:hint="eastAsia" w:ascii="仿宋_GB2312" w:hAnsi="仿宋_GB2312" w:eastAsia="仿宋_GB2312" w:cs="仿宋_GB2312"/>
          <w:sz w:val="32"/>
          <w:szCs w:val="32"/>
        </w:rPr>
      </w:pPr>
    </w:p>
    <w:p w14:paraId="0DE837DB">
      <w:pPr>
        <w:spacing w:line="598" w:lineRule="exact"/>
        <w:ind w:firstLine="640" w:firstLineChars="200"/>
        <w:jc w:val="left"/>
        <w:rPr>
          <w:rFonts w:ascii="仿宋_GB2312" w:hAnsi="仿宋_GB2312" w:eastAsia="仿宋_GB2312" w:cs="仿宋_GB2312"/>
          <w:sz w:val="32"/>
          <w:szCs w:val="32"/>
        </w:rPr>
      </w:pPr>
    </w:p>
    <w:p w14:paraId="7E7474AE">
      <w:pPr>
        <w:pStyle w:val="9"/>
        <w:shd w:val="clear" w:color="auto" w:fill="FFFFFF"/>
        <w:spacing w:before="0" w:beforeAutospacing="0" w:after="0" w:afterAutospacing="0" w:line="600" w:lineRule="exact"/>
        <w:ind w:firstLine="480"/>
        <w:jc w:val="center"/>
        <w:rPr>
          <w:rFonts w:hint="eastAsia" w:ascii="仿宋_GB2312" w:hAnsi="黑体" w:eastAsia="仿宋_GB2312"/>
          <w:b/>
          <w:kern w:val="2"/>
          <w:sz w:val="36"/>
          <w:szCs w:val="36"/>
        </w:rPr>
      </w:pPr>
      <w:r>
        <w:rPr>
          <w:rFonts w:hint="eastAsia" w:ascii="仿宋_GB2312" w:hAnsi="黑体" w:eastAsia="仿宋_GB2312"/>
          <w:b/>
          <w:kern w:val="2"/>
          <w:sz w:val="36"/>
          <w:szCs w:val="36"/>
        </w:rPr>
        <w:t>24.居民健康档案管理办事指南</w:t>
      </w:r>
    </w:p>
    <w:p w14:paraId="4DBF8C02">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编号：民公服第2017024号</w:t>
      </w:r>
    </w:p>
    <w:p w14:paraId="0F7A33F4">
      <w:pPr>
        <w:pStyle w:val="9"/>
        <w:shd w:val="clear" w:color="auto" w:fill="FFFFFF"/>
        <w:spacing w:before="0" w:beforeAutospacing="0" w:after="0" w:afterAutospacing="0" w:line="600" w:lineRule="exact"/>
        <w:ind w:firstLine="480"/>
        <w:rPr>
          <w:rFonts w:hint="eastAsia" w:ascii="仿宋_GB2312" w:hAnsi="仿宋" w:eastAsia="仿宋_GB2312"/>
          <w:b/>
          <w:kern w:val="2"/>
          <w:sz w:val="32"/>
          <w:szCs w:val="32"/>
        </w:rPr>
      </w:pPr>
      <w:r>
        <w:rPr>
          <w:rFonts w:hint="eastAsia" w:ascii="仿宋_GB2312" w:eastAsia="仿宋_GB2312"/>
          <w:kern w:val="2"/>
          <w:sz w:val="32"/>
          <w:szCs w:val="32"/>
        </w:rPr>
        <w:t> </w:t>
      </w:r>
      <w:r>
        <w:rPr>
          <w:rFonts w:hint="eastAsia" w:ascii="仿宋_GB2312" w:hAnsi="仿宋" w:eastAsia="仿宋_GB2312"/>
          <w:b/>
          <w:kern w:val="2"/>
          <w:sz w:val="32"/>
          <w:szCs w:val="32"/>
        </w:rPr>
        <w:t>一、办理依据</w:t>
      </w:r>
    </w:p>
    <w:p w14:paraId="0A7BA53E">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1．法律法规依据：《国家基本公共卫生服务项目规范（2011年版）》（卫妇社发〔2011〕38号）</w:t>
      </w:r>
    </w:p>
    <w:p w14:paraId="18A0C089">
      <w:pPr>
        <w:pStyle w:val="9"/>
        <w:shd w:val="clear" w:color="auto" w:fill="FFFFFF"/>
        <w:spacing w:before="0" w:beforeAutospacing="0" w:after="0" w:afterAutospacing="0" w:line="60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0F3DB17B">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现居住在民和县范围内的居民</w:t>
      </w:r>
    </w:p>
    <w:p w14:paraId="7CE0A620">
      <w:pPr>
        <w:pStyle w:val="9"/>
        <w:shd w:val="clear" w:color="auto" w:fill="FFFFFF"/>
        <w:spacing w:before="0" w:beforeAutospacing="0" w:after="0" w:afterAutospacing="0" w:line="60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65F8A413">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1．身份证</w:t>
      </w:r>
    </w:p>
    <w:p w14:paraId="40BCE784">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2．户口簿等</w:t>
      </w:r>
    </w:p>
    <w:p w14:paraId="5F0470BF">
      <w:pPr>
        <w:pStyle w:val="9"/>
        <w:shd w:val="clear" w:color="auto" w:fill="FFFFFF"/>
        <w:spacing w:before="0" w:beforeAutospacing="0" w:after="0" w:afterAutospacing="0" w:line="60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四、办理流程（以网上受理示例）</w:t>
      </w:r>
    </w:p>
    <w:p w14:paraId="6207D5BC">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（一）网上受理（申请对象自己或者代办点上传资料）：</w:t>
      </w:r>
    </w:p>
    <w:p w14:paraId="0518D158">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1．系统确认申请人申请材料齐全、符合法定形式后，予以正式受理。启动居民健康档案管理办理流程。</w:t>
      </w:r>
    </w:p>
    <w:p w14:paraId="76E673DD">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2．受理人将申报人的身份证和办理要件，通过“高拍仪”输入计算机，作为审核流程的电子附件存入服务器，以备查询和存档。</w:t>
      </w:r>
    </w:p>
    <w:p w14:paraId="4B604517">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3．受理后将流程提交到审核人员（审核角色）处审核。</w:t>
      </w:r>
    </w:p>
    <w:p w14:paraId="0F79C042">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（二）批准（审核资料后批准）：海东市民和县疾病预防控制中心审核</w:t>
      </w:r>
    </w:p>
    <w:p w14:paraId="7AEA95FE">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1．海东市民和县疾病预防控制中心确认申请资料是否完备，是否符合条件，相关盖章签字是否清晰有效。</w:t>
      </w:r>
    </w:p>
    <w:p w14:paraId="1C281746">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2．确认无误，符合条件的提交到审批机构审批，不符合条件的退回。</w:t>
      </w:r>
    </w:p>
    <w:p w14:paraId="1CC841A9">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（三）办结（制证、发证）：海东市民和县疾病预防控制中心制证、发证。</w:t>
      </w:r>
    </w:p>
    <w:p w14:paraId="2A8B6BF2">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海东市民和县疾病预防控制中心在接收到审批意见后，</w:t>
      </w:r>
    </w:p>
    <w:p w14:paraId="60957FC8">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1．制定证件</w:t>
      </w:r>
    </w:p>
    <w:p w14:paraId="21DF370B">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2．证件盖章</w:t>
      </w:r>
    </w:p>
    <w:p w14:paraId="54B70549">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3．发放证件</w:t>
      </w:r>
    </w:p>
    <w:p w14:paraId="632EAFBF">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（四）其他：办理结果状态</w:t>
      </w:r>
    </w:p>
    <w:p w14:paraId="79EEE053">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流程图：</w:t>
      </w:r>
    </w:p>
    <w:p w14:paraId="390B8FDC">
      <w:pPr>
        <w:pStyle w:val="9"/>
        <w:shd w:val="clear" w:color="auto" w:fill="FFFFFF"/>
        <w:spacing w:before="0" w:beforeAutospacing="0" w:after="0" w:afterAutospacing="0" w:line="600" w:lineRule="exact"/>
        <w:ind w:firstLine="640" w:firstLineChars="200"/>
        <w:rPr>
          <w:rFonts w:ascii="仿宋_GB2312" w:hAnsi="仿宋" w:eastAsia="仿宋_GB2312"/>
          <w:kern w:val="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 w:eastAsia="仿宋_GB2312"/>
          <w:kern w:val="2"/>
          <w:sz w:val="32"/>
          <w:szCs w:val="32"/>
        </w:rPr>
        <w:t>（一）确定建档对象流程图</w:t>
      </w:r>
      <w:r>
        <w:drawing>
          <wp:anchor distT="0" distB="0" distL="114300" distR="114300" simplePos="0" relativeHeight="251709440" behindDoc="0" locked="0" layoutInCell="1" allowOverlap="1">
            <wp:simplePos x="0" y="0"/>
            <wp:positionH relativeFrom="column">
              <wp:posOffset>285750</wp:posOffset>
            </wp:positionH>
            <wp:positionV relativeFrom="paragraph">
              <wp:posOffset>544195</wp:posOffset>
            </wp:positionV>
            <wp:extent cx="5222240" cy="4199255"/>
            <wp:effectExtent l="0" t="0" r="0" b="0"/>
            <wp:wrapSquare wrapText="bothSides"/>
            <wp:docPr id="186" name="_x0000_s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_x0000_s2582"/>
                    <pic:cNvPicPr>
                      <a:picLocks noChangeAspect="1"/>
                    </pic:cNvPicPr>
                  </pic:nvPicPr>
                  <pic:blipFill>
                    <a:blip r:embed="rId12"/>
                    <a:srcRect b="14397"/>
                    <a:stretch>
                      <a:fillRect/>
                    </a:stretch>
                  </pic:blipFill>
                  <pic:spPr>
                    <a:xfrm>
                      <a:off x="0" y="0"/>
                      <a:ext cx="5222240" cy="4199255"/>
                    </a:xfrm>
                    <a:prstGeom prst="rect">
                      <a:avLst/>
                    </a:prstGeom>
                    <a:noFill/>
                  </pic:spPr>
                </pic:pic>
              </a:graphicData>
            </a:graphic>
          </wp:anchor>
        </w:drawing>
      </w:r>
    </w:p>
    <w:p w14:paraId="29BC1D84">
      <w:pPr>
        <w:pStyle w:val="9"/>
        <w:shd w:val="clear" w:color="auto" w:fill="FFFFFF"/>
        <w:spacing w:before="0" w:beforeAutospacing="0" w:after="0" w:afterAutospacing="0" w:line="60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（二）居民健康档案管理流</w:t>
      </w:r>
    </w:p>
    <w:p w14:paraId="0229695A">
      <w:pPr>
        <w:pStyle w:val="9"/>
        <w:shd w:val="clear" w:color="auto" w:fill="FFFFFF"/>
        <w:spacing w:before="0" w:beforeAutospacing="0" w:after="0" w:afterAutospacing="0" w:line="460" w:lineRule="exact"/>
        <w:ind w:firstLine="472" w:firstLineChars="147"/>
        <w:rPr>
          <w:rFonts w:hint="eastAsia" w:ascii="仿宋_GB2312" w:hAnsi="仿宋" w:eastAsia="仿宋_GB2312"/>
          <w:b/>
          <w:kern w:val="2"/>
          <w:sz w:val="32"/>
          <w:szCs w:val="32"/>
        </w:rPr>
      </w:pPr>
      <w:r>
        <w:rPr>
          <w:rFonts w:hint="eastAsia" w:ascii="仿宋_GB2312" w:hAnsi="仿宋" w:eastAsia="仿宋_GB2312"/>
          <w:b/>
          <w:kern w:val="2"/>
          <w:sz w:val="32"/>
          <w:szCs w:val="32"/>
        </w:rPr>
        <w:drawing>
          <wp:anchor distT="0" distB="0" distL="114300" distR="114300" simplePos="0" relativeHeight="251662336" behindDoc="0" locked="0" layoutInCell="1" allowOverlap="1">
            <wp:simplePos x="0" y="0"/>
            <wp:positionH relativeFrom="column">
              <wp:posOffset>-52070</wp:posOffset>
            </wp:positionH>
            <wp:positionV relativeFrom="paragraph">
              <wp:posOffset>266065</wp:posOffset>
            </wp:positionV>
            <wp:extent cx="5417820" cy="4595495"/>
            <wp:effectExtent l="19050" t="19050" r="11430" b="14605"/>
            <wp:wrapSquare wrapText="bothSides"/>
            <wp:docPr id="187" name="_x0000_s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_x0000_s2583"/>
                    <pic:cNvPicPr>
                      <a:picLocks noChangeAspect="1"/>
                    </pic:cNvPicPr>
                  </pic:nvPicPr>
                  <pic:blipFill>
                    <a:blip r:embed="rId13"/>
                    <a:stretch>
                      <a:fillRect/>
                    </a:stretch>
                  </pic:blipFill>
                  <pic:spPr>
                    <a:xfrm>
                      <a:off x="0" y="0"/>
                      <a:ext cx="5417820" cy="4595495"/>
                    </a:xfrm>
                    <a:prstGeom prst="rect">
                      <a:avLst/>
                    </a:prstGeom>
                    <a:noFill/>
                    <a:ln w="9525">
                      <a:solidFill>
                        <a:srgbClr val="000000"/>
                      </a:solidFill>
                      <a:miter lim="800000"/>
                      <a:headEnd/>
                      <a:tailEnd/>
                    </a:ln>
                  </pic:spPr>
                </pic:pic>
              </a:graphicData>
            </a:graphic>
          </wp:anchor>
        </w:drawing>
      </w:r>
      <w:r>
        <w:rPr>
          <w:rFonts w:hint="eastAsia" w:ascii="仿宋_GB2312" w:hAnsi="仿宋" w:eastAsia="仿宋_GB2312"/>
          <w:b/>
          <w:kern w:val="2"/>
          <w:sz w:val="32"/>
          <w:szCs w:val="32"/>
        </w:rPr>
        <w:t>五、办理时限</w:t>
      </w:r>
    </w:p>
    <w:p w14:paraId="2B1BFD83">
      <w:pPr>
        <w:pStyle w:val="9"/>
        <w:shd w:val="clear" w:color="auto" w:fill="FFFFFF"/>
        <w:spacing w:before="0" w:beforeAutospacing="0" w:after="0" w:afterAutospacing="0" w:line="46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法定时限：10天    承诺时限：2天</w:t>
      </w:r>
    </w:p>
    <w:p w14:paraId="462E14E2">
      <w:pPr>
        <w:pStyle w:val="9"/>
        <w:shd w:val="clear" w:color="auto" w:fill="FFFFFF"/>
        <w:spacing w:before="0" w:beforeAutospacing="0" w:after="0" w:afterAutospacing="0" w:line="460" w:lineRule="exact"/>
        <w:ind w:firstLine="472" w:firstLineChars="147"/>
        <w:rPr>
          <w:rFonts w:hint="eastAsia" w:ascii="仿宋_GB2312" w:hAnsi="仿宋" w:eastAsia="仿宋_GB2312"/>
          <w:b/>
          <w:kern w:val="2"/>
          <w:sz w:val="32"/>
          <w:szCs w:val="32"/>
        </w:rPr>
      </w:pPr>
      <w:r>
        <w:rPr>
          <w:rFonts w:hint="eastAsia" w:ascii="仿宋_GB2312" w:hAnsi="仿宋" w:eastAsia="仿宋_GB2312"/>
          <w:b/>
          <w:kern w:val="2"/>
          <w:sz w:val="32"/>
          <w:szCs w:val="32"/>
        </w:rPr>
        <w:t>六、收费依据、收费标准</w:t>
      </w:r>
    </w:p>
    <w:p w14:paraId="2FC81DB2">
      <w:pPr>
        <w:pStyle w:val="9"/>
        <w:shd w:val="clear" w:color="auto" w:fill="FFFFFF"/>
        <w:spacing w:before="0" w:beforeAutospacing="0" w:after="0" w:afterAutospacing="0" w:line="46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不收费。</w:t>
      </w:r>
    </w:p>
    <w:p w14:paraId="43FFAEFC">
      <w:pPr>
        <w:pStyle w:val="9"/>
        <w:shd w:val="clear" w:color="auto" w:fill="FFFFFF"/>
        <w:spacing w:before="0" w:beforeAutospacing="0" w:after="0" w:afterAutospacing="0" w:line="460" w:lineRule="exact"/>
        <w:ind w:firstLine="472" w:firstLineChars="147"/>
        <w:rPr>
          <w:rFonts w:hint="eastAsia" w:ascii="仿宋_GB2312" w:hAnsi="仿宋" w:eastAsia="仿宋_GB2312"/>
          <w:b/>
          <w:kern w:val="2"/>
          <w:sz w:val="32"/>
          <w:szCs w:val="32"/>
        </w:rPr>
      </w:pPr>
      <w:r>
        <w:rPr>
          <w:rFonts w:hint="eastAsia" w:ascii="仿宋_GB2312" w:hAnsi="仿宋" w:eastAsia="仿宋_GB2312"/>
          <w:b/>
          <w:kern w:val="2"/>
          <w:sz w:val="32"/>
          <w:szCs w:val="32"/>
        </w:rPr>
        <w:t>七、联系方式</w:t>
      </w:r>
    </w:p>
    <w:p w14:paraId="5482BC98">
      <w:pPr>
        <w:pStyle w:val="9"/>
        <w:shd w:val="clear" w:color="auto" w:fill="FFFFFF"/>
        <w:spacing w:before="0" w:beforeAutospacing="0" w:after="0" w:afterAutospacing="0" w:line="460" w:lineRule="exact"/>
        <w:ind w:left="638" w:leftChars="304"/>
        <w:rPr>
          <w:rFonts w:hint="eastAsia" w:ascii="仿宋_GB2312" w:hAnsi="仿宋" w:eastAsia="仿宋_GB2312"/>
          <w:kern w:val="2"/>
          <w:sz w:val="32"/>
          <w:szCs w:val="32"/>
        </w:rPr>
      </w:pPr>
      <w:r>
        <w:rPr>
          <w:rFonts w:hint="eastAsia" w:ascii="仿宋_GB2312" w:hAnsi="仿宋" w:eastAsia="仿宋_GB2312"/>
          <w:kern w:val="2"/>
          <w:sz w:val="32"/>
          <w:szCs w:val="32"/>
        </w:rPr>
        <w:t>受理、办理机构：民和县疾病预防控制中心</w:t>
      </w:r>
    </w:p>
    <w:p w14:paraId="587FB1E0">
      <w:pPr>
        <w:pStyle w:val="9"/>
        <w:shd w:val="clear" w:color="auto" w:fill="FFFFFF"/>
        <w:spacing w:before="0" w:beforeAutospacing="0" w:after="0" w:afterAutospacing="0" w:line="460" w:lineRule="exact"/>
        <w:ind w:left="638" w:leftChars="304"/>
        <w:rPr>
          <w:rFonts w:hint="eastAsia" w:ascii="仿宋_GB2312" w:hAnsi="仿宋" w:eastAsia="仿宋_GB2312"/>
          <w:kern w:val="2"/>
          <w:sz w:val="32"/>
          <w:szCs w:val="32"/>
        </w:rPr>
      </w:pPr>
      <w:r>
        <w:rPr>
          <w:rFonts w:hint="eastAsia" w:ascii="仿宋_GB2312" w:hAnsi="仿宋" w:eastAsia="仿宋_GB2312"/>
          <w:kern w:val="2"/>
          <w:sz w:val="32"/>
          <w:szCs w:val="32"/>
        </w:rPr>
        <w:t>地点：  民和县疾病预防控制中心</w:t>
      </w:r>
    </w:p>
    <w:p w14:paraId="7AFAADAB">
      <w:pPr>
        <w:pStyle w:val="9"/>
        <w:shd w:val="clear" w:color="auto" w:fill="FFFFFF"/>
        <w:spacing w:before="0" w:beforeAutospacing="0" w:after="0" w:afterAutospacing="0" w:line="460" w:lineRule="exact"/>
        <w:ind w:left="638" w:leftChars="304"/>
        <w:rPr>
          <w:rFonts w:hint="eastAsia" w:ascii="仿宋_GB2312" w:hAnsi="仿宋" w:eastAsia="仿宋_GB2312"/>
          <w:kern w:val="2"/>
          <w:sz w:val="32"/>
          <w:szCs w:val="32"/>
        </w:rPr>
      </w:pPr>
      <w:r>
        <w:rPr>
          <w:rFonts w:hint="eastAsia" w:ascii="仿宋_GB2312" w:hAnsi="仿宋" w:eastAsia="仿宋_GB2312"/>
          <w:kern w:val="2"/>
          <w:sz w:val="32"/>
          <w:szCs w:val="32"/>
        </w:rPr>
        <w:t>办公时间：周一至周五</w:t>
      </w:r>
    </w:p>
    <w:p w14:paraId="132CA56B">
      <w:pPr>
        <w:pStyle w:val="9"/>
        <w:shd w:val="clear" w:color="auto" w:fill="FFFFFF"/>
        <w:spacing w:before="0" w:beforeAutospacing="0" w:after="0" w:afterAutospacing="0" w:line="460" w:lineRule="exact"/>
        <w:ind w:left="638" w:leftChars="304"/>
        <w:rPr>
          <w:rFonts w:hint="eastAsia" w:ascii="仿宋_GB2312" w:hAnsi="仿宋" w:eastAsia="仿宋_GB2312"/>
          <w:kern w:val="2"/>
          <w:sz w:val="32"/>
          <w:szCs w:val="32"/>
        </w:rPr>
      </w:pPr>
      <w:r>
        <w:rPr>
          <w:rFonts w:hint="eastAsia" w:ascii="仿宋_GB2312" w:hAnsi="仿宋" w:eastAsia="仿宋_GB2312"/>
          <w:kern w:val="2"/>
          <w:sz w:val="32"/>
          <w:szCs w:val="32"/>
        </w:rPr>
        <w:t>联系电话：0972-8516079</w:t>
      </w:r>
    </w:p>
    <w:p w14:paraId="0BDF01CF">
      <w:pPr>
        <w:spacing w:line="600" w:lineRule="exact"/>
        <w:jc w:val="center"/>
        <w:rPr>
          <w:rFonts w:hint="eastAsia" w:ascii="仿宋_GB2312" w:hAnsi="黑体" w:eastAsia="仿宋_GB2312"/>
          <w:b/>
          <w:sz w:val="36"/>
          <w:szCs w:val="36"/>
        </w:rPr>
      </w:pPr>
    </w:p>
    <w:p w14:paraId="42CEBB54">
      <w:pPr>
        <w:spacing w:line="600" w:lineRule="exact"/>
        <w:jc w:val="center"/>
        <w:rPr>
          <w:rFonts w:hint="eastAsia" w:ascii="仿宋_GB2312" w:hAnsi="黑体" w:eastAsia="仿宋_GB2312"/>
          <w:b/>
          <w:sz w:val="36"/>
          <w:szCs w:val="36"/>
        </w:rPr>
      </w:pPr>
    </w:p>
    <w:p w14:paraId="0CAFEFE3">
      <w:pPr>
        <w:spacing w:line="600" w:lineRule="exact"/>
        <w:jc w:val="center"/>
        <w:rPr>
          <w:rFonts w:hint="eastAsia" w:ascii="仿宋_GB2312" w:hAnsi="黑体" w:eastAsia="仿宋_GB2312"/>
          <w:b/>
          <w:sz w:val="36"/>
          <w:szCs w:val="36"/>
        </w:rPr>
      </w:pPr>
      <w:r>
        <w:rPr>
          <w:rFonts w:hint="eastAsia" w:ascii="仿宋_GB2312" w:hAnsi="黑体" w:eastAsia="仿宋_GB2312"/>
          <w:b/>
          <w:sz w:val="36"/>
          <w:szCs w:val="36"/>
        </w:rPr>
        <w:t>25.预防接种办事指南</w:t>
      </w:r>
    </w:p>
    <w:p w14:paraId="324508C0">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编号：民公服第2017025号</w:t>
      </w:r>
    </w:p>
    <w:p w14:paraId="72941AB0">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一、办理依据</w:t>
      </w:r>
    </w:p>
    <w:p w14:paraId="68C50E3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1．法律法规依据：《国家基本公共卫生服务项目规范（2011年版）》（卫妇社发〔2011〕38号）、《疫苗流通管理条例》</w:t>
      </w:r>
    </w:p>
    <w:p w14:paraId="4C7C796C">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二、办理对象及范围</w:t>
      </w:r>
    </w:p>
    <w:p w14:paraId="5721AF8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辖区内0-6岁儿童和其他重点人群</w:t>
      </w:r>
    </w:p>
    <w:p w14:paraId="0F80261A">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三、办事条件及需提交的材料</w:t>
      </w:r>
    </w:p>
    <w:p w14:paraId="0413D60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1．医学出生证明</w:t>
      </w:r>
    </w:p>
    <w:p w14:paraId="49D93EE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2、接种证</w:t>
      </w:r>
    </w:p>
    <w:p w14:paraId="2B607AE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3、接种卡</w:t>
      </w:r>
    </w:p>
    <w:p w14:paraId="39FBA00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4、户口本等</w:t>
      </w:r>
    </w:p>
    <w:p w14:paraId="6CE791A4">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四、办理流程（以网上受理示例）</w:t>
      </w:r>
    </w:p>
    <w:p w14:paraId="375CC6E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（一）网上受理（申请对象自己或者代办点上传资料）：</w:t>
      </w:r>
    </w:p>
    <w:p w14:paraId="7AF6D7A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1．系统确认申请人申请材料齐全、符合法定形式后，予以正式受理。启动居民健康档案管理办理流程。</w:t>
      </w:r>
    </w:p>
    <w:p w14:paraId="52290BF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2．受理人将申报人的身份证和办理要件，通过“高拍仪”输入计算机，作为审核流程的电子附件存入服务器，以备查询和存档。</w:t>
      </w:r>
    </w:p>
    <w:p w14:paraId="7DF8F01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3．受理后将流程提交到审核人员（审核角色）处审核。</w:t>
      </w:r>
    </w:p>
    <w:p w14:paraId="58D8599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（二）批准（审核资料后批准）：海东市民和县疾病预防控制中心审核</w:t>
      </w:r>
    </w:p>
    <w:p w14:paraId="07EAD09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1．海东市民和县疾病预防控制中心确认申请资料是否完备，是否符合条件，相关盖章签字是否清晰有效。</w:t>
      </w:r>
    </w:p>
    <w:p w14:paraId="077611D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2．确认无误，符合条件的提交到审批机构审批，不符合条件的退回。</w:t>
      </w:r>
    </w:p>
    <w:p w14:paraId="6F0B0A5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（三）办结（制证、发证）：海东市民和县疾病预防控制中心制证、发证。</w:t>
      </w:r>
    </w:p>
    <w:p w14:paraId="30882D9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海东市民和县疾病预防控制中心在接收到审批意见后，</w:t>
      </w:r>
    </w:p>
    <w:p w14:paraId="30D25D3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1．制定证件</w:t>
      </w:r>
    </w:p>
    <w:p w14:paraId="1DAC485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2．证件盖章</w:t>
      </w:r>
    </w:p>
    <w:p w14:paraId="5FB33CC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3．发放证件</w:t>
      </w:r>
    </w:p>
    <w:p w14:paraId="3ABD1FC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（四）其他：办理结果状态</w:t>
      </w:r>
    </w:p>
    <w:p w14:paraId="3109155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63360" behindDoc="0" locked="0" layoutInCell="1" allowOverlap="1">
            <wp:simplePos x="0" y="0"/>
            <wp:positionH relativeFrom="column">
              <wp:posOffset>270510</wp:posOffset>
            </wp:positionH>
            <wp:positionV relativeFrom="paragraph">
              <wp:posOffset>699770</wp:posOffset>
            </wp:positionV>
            <wp:extent cx="4997450" cy="2834005"/>
            <wp:effectExtent l="19050" t="0" r="0" b="0"/>
            <wp:wrapSquare wrapText="bothSides"/>
            <wp:docPr id="188" name="_x0000_s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_x0000_s2584"/>
                    <pic:cNvPicPr>
                      <a:picLocks noChangeAspect="1"/>
                    </pic:cNvPicPr>
                  </pic:nvPicPr>
                  <pic:blipFill>
                    <a:blip r:embed="rId14"/>
                    <a:stretch>
                      <a:fillRect/>
                    </a:stretch>
                  </pic:blipFill>
                  <pic:spPr>
                    <a:xfrm>
                      <a:off x="0" y="0"/>
                      <a:ext cx="4997450" cy="2834005"/>
                    </a:xfrm>
                    <a:prstGeom prst="rect">
                      <a:avLst/>
                    </a:prstGeom>
                    <a:noFill/>
                  </pic:spPr>
                </pic:pic>
              </a:graphicData>
            </a:graphic>
          </wp:anchor>
        </w:drawing>
      </w:r>
      <w:r>
        <w:rPr>
          <w:rFonts w:hint="eastAsia" w:ascii="仿宋_GB2312" w:eastAsia="仿宋_GB2312"/>
          <w:sz w:val="32"/>
          <w:szCs w:val="32"/>
        </w:rPr>
        <w:t>流程图：预防接种服务流程</w:t>
      </w:r>
    </w:p>
    <w:p w14:paraId="0187C7FF">
      <w:pPr>
        <w:spacing w:line="600" w:lineRule="exact"/>
        <w:ind w:firstLine="643" w:firstLineChars="200"/>
        <w:rPr>
          <w:rFonts w:hint="eastAsia" w:ascii="仿宋_GB2312" w:eastAsia="仿宋_GB2312"/>
          <w:b/>
          <w:sz w:val="32"/>
          <w:szCs w:val="32"/>
        </w:rPr>
      </w:pPr>
    </w:p>
    <w:p w14:paraId="25EED302">
      <w:pPr>
        <w:spacing w:line="600" w:lineRule="exact"/>
        <w:ind w:firstLine="643" w:firstLineChars="200"/>
        <w:rPr>
          <w:rFonts w:hint="eastAsia" w:ascii="仿宋_GB2312" w:eastAsia="仿宋_GB2312"/>
          <w:b/>
          <w:sz w:val="32"/>
          <w:szCs w:val="32"/>
        </w:rPr>
      </w:pPr>
    </w:p>
    <w:p w14:paraId="6DD43903">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五、办理时限</w:t>
      </w:r>
    </w:p>
    <w:p w14:paraId="41A9B5CA">
      <w:pPr>
        <w:spacing w:line="60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  1．法定时限：10天</w:t>
      </w:r>
    </w:p>
    <w:p w14:paraId="085BC996">
      <w:pPr>
        <w:spacing w:line="60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  2．承诺时限：1天</w:t>
      </w:r>
    </w:p>
    <w:p w14:paraId="7B115572">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六、收费依据、收费标准</w:t>
      </w:r>
    </w:p>
    <w:p w14:paraId="17E80D8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不收费。</w:t>
      </w:r>
    </w:p>
    <w:p w14:paraId="054AD39C">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七、联系方式</w:t>
      </w:r>
    </w:p>
    <w:p w14:paraId="7C1BBF5D">
      <w:pPr>
        <w:spacing w:line="600" w:lineRule="exact"/>
        <w:ind w:left="638" w:leftChars="304"/>
        <w:rPr>
          <w:rFonts w:hint="eastAsia" w:ascii="仿宋_GB2312" w:eastAsia="仿宋_GB2312"/>
          <w:sz w:val="32"/>
          <w:szCs w:val="32"/>
        </w:rPr>
      </w:pPr>
      <w:r>
        <w:rPr>
          <w:rFonts w:hint="eastAsia" w:ascii="仿宋_GB2312" w:eastAsia="仿宋_GB2312"/>
          <w:sz w:val="32"/>
          <w:szCs w:val="32"/>
        </w:rPr>
        <w:t>受理、办理机构：民和县疾病预防控制中心</w:t>
      </w:r>
    </w:p>
    <w:p w14:paraId="4EE0E6FD">
      <w:pPr>
        <w:spacing w:line="600" w:lineRule="exact"/>
        <w:ind w:left="638" w:leftChars="304"/>
        <w:rPr>
          <w:rFonts w:hint="eastAsia" w:ascii="仿宋_GB2312" w:eastAsia="仿宋_GB2312"/>
          <w:sz w:val="32"/>
          <w:szCs w:val="32"/>
        </w:rPr>
      </w:pPr>
      <w:r>
        <w:rPr>
          <w:rFonts w:hint="eastAsia" w:ascii="仿宋_GB2312" w:eastAsia="仿宋_GB2312"/>
          <w:sz w:val="32"/>
          <w:szCs w:val="32"/>
        </w:rPr>
        <w:t>地点：民和县疾病预防控制中心</w:t>
      </w:r>
    </w:p>
    <w:p w14:paraId="188C33B5">
      <w:pPr>
        <w:spacing w:line="600" w:lineRule="exact"/>
        <w:ind w:left="638" w:leftChars="304"/>
        <w:rPr>
          <w:rFonts w:hint="eastAsia" w:ascii="仿宋_GB2312" w:eastAsia="仿宋_GB2312"/>
          <w:sz w:val="32"/>
          <w:szCs w:val="32"/>
        </w:rPr>
      </w:pPr>
      <w:r>
        <w:rPr>
          <w:rFonts w:hint="eastAsia" w:ascii="仿宋_GB2312" w:eastAsia="仿宋_GB2312"/>
          <w:sz w:val="32"/>
          <w:szCs w:val="32"/>
        </w:rPr>
        <w:t>邮编：810800</w:t>
      </w:r>
    </w:p>
    <w:p w14:paraId="0A61D432">
      <w:pPr>
        <w:spacing w:line="600" w:lineRule="exact"/>
        <w:ind w:left="638" w:leftChars="304"/>
        <w:rPr>
          <w:rFonts w:hint="eastAsia" w:ascii="仿宋_GB2312" w:eastAsia="仿宋_GB2312"/>
          <w:sz w:val="32"/>
          <w:szCs w:val="32"/>
        </w:rPr>
      </w:pPr>
      <w:r>
        <w:rPr>
          <w:rFonts w:hint="eastAsia" w:ascii="仿宋_GB2312" w:eastAsia="仿宋_GB2312"/>
          <w:sz w:val="32"/>
          <w:szCs w:val="32"/>
        </w:rPr>
        <w:t>办公时间：周一至周五</w:t>
      </w:r>
    </w:p>
    <w:p w14:paraId="1FE81D6B">
      <w:pPr>
        <w:spacing w:line="600" w:lineRule="exact"/>
        <w:ind w:left="638" w:leftChars="304"/>
        <w:rPr>
          <w:rFonts w:hint="eastAsia" w:ascii="仿宋_GB2312" w:eastAsia="仿宋_GB2312"/>
          <w:sz w:val="32"/>
          <w:szCs w:val="32"/>
        </w:rPr>
      </w:pPr>
      <w:r>
        <w:rPr>
          <w:rFonts w:hint="eastAsia" w:ascii="仿宋_GB2312" w:eastAsia="仿宋_GB2312"/>
          <w:sz w:val="32"/>
          <w:szCs w:val="32"/>
        </w:rPr>
        <w:t>联系电话：0972-8516079</w:t>
      </w:r>
    </w:p>
    <w:p w14:paraId="24C29448">
      <w:pPr>
        <w:spacing w:line="600" w:lineRule="exact"/>
        <w:rPr>
          <w:rFonts w:hint="eastAsia" w:ascii="仿宋_GB2312" w:eastAsia="仿宋_GB2312"/>
          <w:sz w:val="32"/>
          <w:szCs w:val="32"/>
        </w:rPr>
      </w:pPr>
    </w:p>
    <w:p w14:paraId="01AEA01E">
      <w:pPr>
        <w:pStyle w:val="8"/>
        <w:rPr>
          <w:rFonts w:hint="eastAsia" w:ascii="仿宋_GB2312"/>
          <w:szCs w:val="32"/>
        </w:rPr>
      </w:pPr>
    </w:p>
    <w:p w14:paraId="6C3807C9">
      <w:pPr>
        <w:rPr>
          <w:rFonts w:hint="eastAsia" w:ascii="仿宋_GB2312" w:eastAsia="仿宋_GB2312"/>
          <w:sz w:val="32"/>
          <w:szCs w:val="32"/>
        </w:rPr>
      </w:pPr>
    </w:p>
    <w:p w14:paraId="6EF75107">
      <w:pPr>
        <w:pStyle w:val="8"/>
        <w:rPr>
          <w:rFonts w:hint="eastAsia" w:ascii="仿宋_GB2312"/>
          <w:szCs w:val="32"/>
        </w:rPr>
      </w:pPr>
    </w:p>
    <w:p w14:paraId="12B8F4A4">
      <w:pPr>
        <w:rPr>
          <w:rFonts w:hint="eastAsia" w:ascii="仿宋_GB2312" w:eastAsia="仿宋_GB2312"/>
          <w:sz w:val="32"/>
          <w:szCs w:val="32"/>
        </w:rPr>
      </w:pPr>
    </w:p>
    <w:p w14:paraId="59D0D17F">
      <w:pPr>
        <w:pStyle w:val="8"/>
        <w:rPr>
          <w:rFonts w:hint="eastAsia" w:ascii="仿宋_GB2312"/>
          <w:szCs w:val="32"/>
        </w:rPr>
      </w:pPr>
    </w:p>
    <w:p w14:paraId="2DA9F0E5">
      <w:pPr>
        <w:rPr>
          <w:rFonts w:hint="eastAsia"/>
        </w:rPr>
      </w:pPr>
    </w:p>
    <w:p w14:paraId="17B6E99C">
      <w:pPr>
        <w:pStyle w:val="8"/>
        <w:rPr>
          <w:rFonts w:hint="eastAsia"/>
        </w:rPr>
      </w:pPr>
    </w:p>
    <w:p w14:paraId="49016BB5">
      <w:pPr>
        <w:rPr>
          <w:rFonts w:hint="eastAsia"/>
        </w:rPr>
      </w:pPr>
    </w:p>
    <w:p w14:paraId="734E48F4">
      <w:pPr>
        <w:pStyle w:val="8"/>
        <w:rPr>
          <w:rFonts w:hint="eastAsia"/>
        </w:rPr>
      </w:pPr>
    </w:p>
    <w:p w14:paraId="184F79BA">
      <w:pPr>
        <w:rPr>
          <w:rFonts w:hint="eastAsia"/>
        </w:rPr>
      </w:pPr>
    </w:p>
    <w:p w14:paraId="4225A28B">
      <w:pPr>
        <w:pStyle w:val="8"/>
        <w:rPr>
          <w:rFonts w:hint="eastAsia"/>
        </w:rPr>
      </w:pPr>
    </w:p>
    <w:p w14:paraId="2C4FB28E">
      <w:pPr>
        <w:pStyle w:val="8"/>
        <w:rPr>
          <w:rFonts w:hint="eastAsia"/>
        </w:rPr>
      </w:pPr>
    </w:p>
    <w:p w14:paraId="424C3FF6">
      <w:pPr>
        <w:pStyle w:val="9"/>
        <w:shd w:val="clear" w:color="auto" w:fill="FFFFFF"/>
        <w:spacing w:before="0" w:beforeAutospacing="0" w:after="0" w:afterAutospacing="0" w:line="600" w:lineRule="exact"/>
        <w:ind w:firstLine="480"/>
        <w:jc w:val="center"/>
        <w:rPr>
          <w:rFonts w:hint="eastAsia" w:ascii="仿宋_GB2312" w:hAnsi="黑体" w:eastAsia="仿宋_GB2312"/>
          <w:b/>
          <w:kern w:val="2"/>
          <w:sz w:val="36"/>
          <w:szCs w:val="36"/>
        </w:rPr>
      </w:pPr>
      <w:r>
        <w:rPr>
          <w:rFonts w:hint="eastAsia" w:ascii="仿宋_GB2312" w:hAnsi="黑体" w:eastAsia="仿宋_GB2312"/>
          <w:b/>
          <w:kern w:val="2"/>
          <w:sz w:val="36"/>
          <w:szCs w:val="36"/>
        </w:rPr>
        <w:t>26.儿童营养改善项目服务办事指南</w:t>
      </w:r>
    </w:p>
    <w:p w14:paraId="0EA3E80F">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编号：民公服第2017026号</w:t>
      </w:r>
    </w:p>
    <w:p w14:paraId="6FC68A0B">
      <w:pPr>
        <w:pStyle w:val="9"/>
        <w:shd w:val="clear" w:color="auto" w:fill="FFFFFF"/>
        <w:spacing w:before="0" w:beforeAutospacing="0" w:after="0" w:afterAutospacing="0" w:line="600" w:lineRule="exact"/>
        <w:ind w:firstLine="790" w:firstLineChars="246"/>
        <w:rPr>
          <w:rFonts w:hint="eastAsia" w:ascii="仿宋_GB2312" w:eastAsia="仿宋_GB2312"/>
          <w:b/>
          <w:kern w:val="2"/>
          <w:sz w:val="32"/>
          <w:szCs w:val="32"/>
        </w:rPr>
      </w:pPr>
      <w:r>
        <w:rPr>
          <w:rFonts w:hint="eastAsia" w:ascii="仿宋_GB2312" w:eastAsia="仿宋_GB2312"/>
          <w:b/>
          <w:kern w:val="2"/>
          <w:sz w:val="32"/>
          <w:szCs w:val="32"/>
        </w:rPr>
        <w:t>一、办理依据</w:t>
      </w:r>
    </w:p>
    <w:p w14:paraId="2A5FB191">
      <w:pPr>
        <w:pStyle w:val="9"/>
        <w:shd w:val="clear" w:color="auto" w:fill="FFFFFF"/>
        <w:spacing w:before="0" w:beforeAutospacing="0" w:after="0" w:afterAutospacing="0" w:line="600" w:lineRule="exact"/>
        <w:ind w:left="160" w:leftChars="76" w:firstLine="480" w:firstLineChars="150"/>
        <w:rPr>
          <w:rFonts w:hint="eastAsia" w:ascii="仿宋_GB2312" w:hAnsi="Verdana" w:eastAsia="仿宋_GB2312"/>
          <w:color w:val="000000"/>
          <w:sz w:val="32"/>
          <w:szCs w:val="32"/>
        </w:rPr>
      </w:pPr>
      <w:r>
        <w:rPr>
          <w:rFonts w:hint="eastAsia" w:ascii="仿宋_GB2312" w:hAnsi="Verdana" w:eastAsia="仿宋_GB2312"/>
          <w:color w:val="000000"/>
          <w:sz w:val="32"/>
          <w:szCs w:val="32"/>
        </w:rPr>
        <w:t xml:space="preserve"> 海东市民和县卫生和计划生育局关于印发民和县2017年儿童营养与健康干预项目实施方案的通知(民卫〔2017〕113号）</w:t>
      </w:r>
    </w:p>
    <w:p w14:paraId="07B01BA1">
      <w:pPr>
        <w:pStyle w:val="9"/>
        <w:shd w:val="clear" w:color="auto" w:fill="FFFFFF"/>
        <w:spacing w:before="0" w:beforeAutospacing="0" w:after="0" w:afterAutospacing="0" w:line="600" w:lineRule="exact"/>
        <w:ind w:firstLine="643" w:firstLineChars="200"/>
        <w:rPr>
          <w:rFonts w:hint="eastAsia" w:ascii="仿宋_GB2312" w:hAnsi="Verdana" w:eastAsia="仿宋_GB2312"/>
          <w:b/>
          <w:color w:val="000000"/>
          <w:sz w:val="32"/>
          <w:szCs w:val="32"/>
        </w:rPr>
      </w:pPr>
      <w:r>
        <w:rPr>
          <w:rFonts w:hint="eastAsia" w:ascii="仿宋_GB2312" w:hAnsi="Verdana" w:eastAsia="仿宋_GB2312"/>
          <w:b/>
          <w:color w:val="000000"/>
          <w:sz w:val="32"/>
          <w:szCs w:val="32"/>
        </w:rPr>
        <w:t>二、办理对象及范围</w:t>
      </w:r>
    </w:p>
    <w:p w14:paraId="61D3243B">
      <w:pPr>
        <w:widowControl/>
        <w:spacing w:line="560" w:lineRule="exact"/>
        <w:ind w:right="134" w:rightChars="64"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（一）项目地区</w:t>
      </w:r>
    </w:p>
    <w:p w14:paraId="0D5DAD7B">
      <w:pPr>
        <w:widowControl/>
        <w:spacing w:line="560" w:lineRule="exact"/>
        <w:ind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全县22个乡镇29个卫生院。</w:t>
      </w:r>
    </w:p>
    <w:p w14:paraId="5B3E8179">
      <w:pPr>
        <w:widowControl/>
        <w:spacing w:line="560" w:lineRule="exact"/>
        <w:ind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（二）目标人群</w:t>
      </w:r>
    </w:p>
    <w:p w14:paraId="287A94F5">
      <w:pPr>
        <w:widowControl/>
        <w:spacing w:line="560" w:lineRule="exact"/>
        <w:ind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全县6-24月龄婴幼儿</w:t>
      </w:r>
    </w:p>
    <w:p w14:paraId="22DFE19C">
      <w:pPr>
        <w:widowControl/>
        <w:spacing w:line="560" w:lineRule="exact"/>
        <w:ind w:right="134" w:rightChars="64" w:firstLine="643" w:firstLineChars="200"/>
        <w:jc w:val="left"/>
        <w:rPr>
          <w:rFonts w:hint="eastAsia" w:ascii="仿宋_GB2312" w:hAnsi="Verdana" w:eastAsia="仿宋_GB2312" w:cs="宋体"/>
          <w:b/>
          <w:color w:val="000000"/>
          <w:kern w:val="0"/>
          <w:sz w:val="32"/>
          <w:szCs w:val="32"/>
        </w:rPr>
      </w:pPr>
      <w:r>
        <w:rPr>
          <w:rFonts w:hint="eastAsia" w:ascii="仿宋_GB2312" w:hAnsi="Verdana" w:eastAsia="仿宋_GB2312" w:cs="宋体"/>
          <w:b/>
          <w:color w:val="000000"/>
          <w:kern w:val="0"/>
          <w:sz w:val="32"/>
          <w:szCs w:val="32"/>
        </w:rPr>
        <w:t>三、办事条件及需提交的材料</w:t>
      </w:r>
    </w:p>
    <w:p w14:paraId="21BA5613">
      <w:pPr>
        <w:widowControl/>
        <w:spacing w:line="560" w:lineRule="exact"/>
        <w:jc w:val="left"/>
        <w:rPr>
          <w:rFonts w:hint="eastAsia" w:ascii="仿宋_GB2312" w:eastAsia="仿宋_GB2312"/>
          <w:sz w:val="32"/>
          <w:szCs w:val="32"/>
        </w:rPr>
      </w:pPr>
      <w:r>
        <w:rPr>
          <w:rFonts w:hint="eastAsia" w:ascii="仿宋_GB2312" w:eastAsia="仿宋_GB2312"/>
          <w:kern w:val="0"/>
          <w:sz w:val="32"/>
          <w:szCs w:val="32"/>
        </w:rPr>
        <w:t xml:space="preserve">    </w:t>
      </w:r>
      <w:r>
        <w:rPr>
          <w:rFonts w:hint="eastAsia" w:ascii="仿宋_GB2312" w:hAnsi="宋体" w:eastAsia="仿宋_GB2312"/>
          <w:sz w:val="32"/>
          <w:szCs w:val="32"/>
        </w:rPr>
        <w:t>户口簿</w:t>
      </w:r>
    </w:p>
    <w:p w14:paraId="603B8377">
      <w:pPr>
        <w:widowControl/>
        <w:spacing w:line="560" w:lineRule="exact"/>
        <w:ind w:firstLine="643" w:firstLineChars="200"/>
        <w:jc w:val="left"/>
        <w:rPr>
          <w:rFonts w:hint="eastAsia" w:ascii="仿宋_GB2312" w:eastAsia="仿宋_GB2312" w:cs="宋体"/>
          <w:b/>
          <w:sz w:val="32"/>
          <w:szCs w:val="32"/>
        </w:rPr>
      </w:pPr>
      <w:r>
        <w:rPr>
          <w:rFonts w:hint="eastAsia" w:ascii="仿宋_GB2312" w:hAnsi="宋体" w:eastAsia="仿宋_GB2312" w:cs="宋体"/>
          <w:b/>
          <w:sz w:val="32"/>
          <w:szCs w:val="32"/>
        </w:rPr>
        <w:t>四、办理流程</w:t>
      </w:r>
    </w:p>
    <w:p w14:paraId="18BE2DEC">
      <w:pPr>
        <w:widowControl/>
        <w:spacing w:line="560" w:lineRule="exact"/>
        <w:ind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1、婴幼儿满6个月龄，在乡(镇)卫生院进行初次体检（体检内容包括：身高、体重、血红蛋白），以后，分别在年满9个月、12个月、18个月、24个月时在乡（镇）卫生院各进行一次体检。乡（镇）卫生院负责记录每个婴儿总共4次体检记录，建立完整的“婴幼儿体检数据库”。完成初次体检，便开始喂养营养包，作为正常辅食喂养之外的营养补充。每天喂1包，直至婴儿满36个月。</w:t>
      </w:r>
    </w:p>
    <w:p w14:paraId="4B7CF991">
      <w:pPr>
        <w:widowControl/>
        <w:spacing w:line="560" w:lineRule="exact"/>
        <w:ind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2、婴幼儿编码</w:t>
      </w:r>
    </w:p>
    <w:p w14:paraId="03598E24">
      <w:pPr>
        <w:tabs>
          <w:tab w:val="left" w:pos="8280"/>
          <w:tab w:val="left" w:pos="10260"/>
        </w:tabs>
        <w:spacing w:line="560" w:lineRule="exact"/>
        <w:ind w:right="48" w:rightChars="23"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对纳入项目的婴幼儿要逐一进行编码，编码共9位，县2位，乡镇2位，村2位，婴幼儿编码为3位。乡镇的编码由县妇幼保健站负责编写（详见附表），村的编码和婴幼儿编码由乡镇卫生院负责编写。</w:t>
      </w:r>
    </w:p>
    <w:p w14:paraId="5DA69BBA">
      <w:pPr>
        <w:spacing w:line="560" w:lineRule="exact"/>
        <w:ind w:right="19" w:rightChars="9" w:firstLine="640" w:firstLineChars="200"/>
        <w:jc w:val="left"/>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为确保营养包覆盖率，使适时进入（满6个月-18月龄的婴幼儿）和适时退出（超过24个月的儿童）项目的婴幼儿准确无误，乡、村两级应对每个村0-24个月的婴幼儿作好准确记录。如婴幼儿姓名、性别、出生年月日、家长姓名、编码、联系电话等。每次监测时的儿童编码要与初入项目时确定的编码保持一致。村医也相应的将9位婴幼儿个人编码写在登记表和记录卡上。</w:t>
      </w:r>
    </w:p>
    <w:p w14:paraId="18CA297D">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五、办理时限</w:t>
      </w:r>
    </w:p>
    <w:p w14:paraId="40826B68">
      <w:pPr>
        <w:pStyle w:val="9"/>
        <w:shd w:val="clear" w:color="auto" w:fill="FFFFFF"/>
        <w:spacing w:before="0" w:beforeAutospacing="0" w:after="0" w:afterAutospacing="0" w:line="600" w:lineRule="exact"/>
        <w:ind w:firstLine="800" w:firstLineChars="250"/>
        <w:rPr>
          <w:rFonts w:hint="eastAsia" w:ascii="仿宋_GB2312" w:hAnsi="Verdana" w:eastAsia="仿宋_GB2312"/>
          <w:color w:val="000000"/>
          <w:sz w:val="32"/>
          <w:szCs w:val="32"/>
        </w:rPr>
      </w:pPr>
      <w:r>
        <w:rPr>
          <w:rFonts w:hint="eastAsia" w:ascii="仿宋_GB2312" w:hAnsi="Verdana" w:eastAsia="仿宋_GB2312"/>
          <w:color w:val="000000"/>
          <w:sz w:val="32"/>
          <w:szCs w:val="32"/>
        </w:rPr>
        <w:t>在户籍所在地卫生院办理，每月10号办理。</w:t>
      </w:r>
    </w:p>
    <w:p w14:paraId="224059F9">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六、收费依据、收费标准</w:t>
      </w:r>
    </w:p>
    <w:p w14:paraId="1FC39830">
      <w:pPr>
        <w:pStyle w:val="9"/>
        <w:shd w:val="clear" w:color="auto" w:fill="FFFFFF"/>
        <w:spacing w:before="0" w:beforeAutospacing="0" w:after="0" w:afterAutospacing="0" w:line="600" w:lineRule="exact"/>
        <w:ind w:firstLine="640" w:firstLineChars="200"/>
        <w:rPr>
          <w:rFonts w:hint="eastAsia" w:ascii="仿宋_GB2312" w:hAnsi="Verdana" w:eastAsia="仿宋_GB2312"/>
          <w:color w:val="000000"/>
          <w:sz w:val="32"/>
          <w:szCs w:val="32"/>
        </w:rPr>
      </w:pPr>
      <w:r>
        <w:rPr>
          <w:rFonts w:hint="eastAsia" w:ascii="仿宋_GB2312" w:hAnsi="Verdana" w:eastAsia="仿宋_GB2312"/>
          <w:color w:val="000000"/>
          <w:sz w:val="32"/>
          <w:szCs w:val="32"/>
        </w:rPr>
        <w:t>不收费</w:t>
      </w:r>
    </w:p>
    <w:p w14:paraId="05B19A47">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七、联系方式</w:t>
      </w:r>
    </w:p>
    <w:p w14:paraId="5F5D1CBE">
      <w:pPr>
        <w:pStyle w:val="9"/>
        <w:shd w:val="clear" w:color="auto" w:fill="FFFFFF"/>
        <w:spacing w:before="0" w:beforeAutospacing="0" w:after="0" w:afterAutospacing="0" w:line="600" w:lineRule="exact"/>
        <w:ind w:firstLine="640" w:firstLineChars="200"/>
        <w:rPr>
          <w:rFonts w:hint="eastAsia" w:ascii="仿宋_GB2312" w:hAnsi="Verdana" w:eastAsia="仿宋_GB2312"/>
          <w:color w:val="000000"/>
          <w:sz w:val="32"/>
          <w:szCs w:val="32"/>
        </w:rPr>
      </w:pPr>
      <w:r>
        <w:rPr>
          <w:rFonts w:hint="eastAsia" w:ascii="仿宋_GB2312" w:hAnsi="Verdana" w:eastAsia="仿宋_GB2312"/>
          <w:color w:val="000000"/>
          <w:sz w:val="32"/>
          <w:szCs w:val="32"/>
        </w:rPr>
        <w:t>受理、办理机构：全县29个乡镇卫生院。</w:t>
      </w:r>
    </w:p>
    <w:p w14:paraId="36B8D524">
      <w:pPr>
        <w:pStyle w:val="9"/>
        <w:shd w:val="clear" w:color="auto" w:fill="FFFFFF"/>
        <w:spacing w:before="0" w:beforeAutospacing="0" w:after="0" w:afterAutospacing="0" w:line="600" w:lineRule="exact"/>
        <w:ind w:firstLine="640" w:firstLineChars="200"/>
        <w:rPr>
          <w:rFonts w:hint="eastAsia" w:ascii="仿宋_GB2312" w:hAnsi="Verdana" w:eastAsia="仿宋_GB2312"/>
          <w:color w:val="000000"/>
          <w:sz w:val="32"/>
          <w:szCs w:val="32"/>
        </w:rPr>
      </w:pPr>
      <w:r>
        <w:rPr>
          <w:rFonts w:hint="eastAsia" w:ascii="仿宋_GB2312" w:hAnsi="Verdana" w:eastAsia="仿宋_GB2312"/>
          <w:color w:val="000000"/>
          <w:sz w:val="32"/>
          <w:szCs w:val="32"/>
        </w:rPr>
        <w:t>审核机构：民和县妇幼保健计划生育服务中心</w:t>
      </w:r>
    </w:p>
    <w:p w14:paraId="6082F82C">
      <w:pPr>
        <w:pStyle w:val="9"/>
        <w:shd w:val="clear" w:color="auto" w:fill="FFFFFF"/>
        <w:spacing w:before="0" w:beforeAutospacing="0" w:after="0" w:afterAutospacing="0" w:line="600" w:lineRule="exact"/>
        <w:ind w:firstLine="640" w:firstLineChars="200"/>
        <w:rPr>
          <w:rFonts w:hint="eastAsia" w:ascii="仿宋_GB2312" w:hAnsi="Verdana" w:eastAsia="仿宋_GB2312"/>
          <w:color w:val="000000"/>
          <w:sz w:val="32"/>
          <w:szCs w:val="32"/>
        </w:rPr>
      </w:pPr>
      <w:r>
        <w:rPr>
          <w:rFonts w:hint="eastAsia" w:ascii="仿宋_GB2312" w:hAnsi="Verdana" w:eastAsia="仿宋_GB2312"/>
          <w:color w:val="000000"/>
          <w:sz w:val="32"/>
          <w:szCs w:val="32"/>
        </w:rPr>
        <w:t>审核机构联系电话：0972-8592333。</w:t>
      </w:r>
    </w:p>
    <w:p w14:paraId="295FE240">
      <w:pPr>
        <w:pStyle w:val="9"/>
        <w:shd w:val="clear" w:color="auto" w:fill="FFFFFF"/>
        <w:spacing w:before="0" w:beforeAutospacing="0" w:after="0" w:afterAutospacing="0" w:line="600" w:lineRule="exact"/>
        <w:ind w:firstLine="640" w:firstLineChars="200"/>
        <w:rPr>
          <w:rFonts w:hint="eastAsia" w:ascii="仿宋_GB2312" w:hAnsi="Verdana" w:eastAsia="仿宋_GB2312"/>
          <w:color w:val="000000"/>
          <w:sz w:val="32"/>
          <w:szCs w:val="32"/>
        </w:rPr>
      </w:pPr>
      <w:r>
        <w:rPr>
          <w:rFonts w:hint="eastAsia" w:ascii="仿宋_GB2312" w:hAnsi="Verdana" w:eastAsia="仿宋_GB2312"/>
          <w:color w:val="000000"/>
          <w:sz w:val="32"/>
          <w:szCs w:val="32"/>
        </w:rPr>
        <w:t>投诉电话：0972-8535551。</w:t>
      </w:r>
    </w:p>
    <w:p w14:paraId="79475ACA">
      <w:pPr>
        <w:pStyle w:val="9"/>
        <w:shd w:val="clear" w:color="auto" w:fill="FFFFFF"/>
        <w:spacing w:before="0" w:beforeAutospacing="0" w:after="0" w:afterAutospacing="0" w:line="600" w:lineRule="exact"/>
        <w:ind w:firstLine="480"/>
        <w:jc w:val="center"/>
        <w:rPr>
          <w:rFonts w:hint="eastAsia" w:ascii="仿宋_GB2312" w:hAnsi="Verdana" w:eastAsia="仿宋_GB2312"/>
          <w:color w:val="000000"/>
          <w:sz w:val="32"/>
          <w:szCs w:val="32"/>
        </w:rPr>
      </w:pPr>
    </w:p>
    <w:p w14:paraId="59C30985">
      <w:pPr>
        <w:pStyle w:val="9"/>
        <w:shd w:val="clear" w:color="auto" w:fill="FFFFFF"/>
        <w:spacing w:before="0" w:beforeAutospacing="0" w:after="0" w:afterAutospacing="0" w:line="600" w:lineRule="exact"/>
        <w:ind w:firstLine="480"/>
        <w:jc w:val="center"/>
        <w:rPr>
          <w:rFonts w:ascii="仿宋" w:hAnsi="仿宋"/>
          <w:kern w:val="2"/>
          <w:sz w:val="32"/>
          <w:szCs w:val="32"/>
        </w:rPr>
      </w:pPr>
    </w:p>
    <w:p w14:paraId="709D9507">
      <w:pPr>
        <w:pStyle w:val="9"/>
        <w:shd w:val="clear" w:color="auto" w:fill="FFFFFF"/>
        <w:spacing w:before="0" w:beforeAutospacing="0" w:after="0" w:afterAutospacing="0" w:line="600" w:lineRule="exact"/>
        <w:ind w:firstLine="480"/>
        <w:jc w:val="center"/>
        <w:rPr>
          <w:rFonts w:hint="eastAsia" w:ascii="仿宋" w:hAnsi="仿宋"/>
          <w:kern w:val="2"/>
          <w:sz w:val="32"/>
          <w:szCs w:val="32"/>
        </w:rPr>
      </w:pPr>
    </w:p>
    <w:p w14:paraId="2C7DE149">
      <w:pPr>
        <w:pStyle w:val="9"/>
        <w:shd w:val="clear" w:color="auto" w:fill="FFFFFF"/>
        <w:spacing w:before="0" w:beforeAutospacing="0" w:after="0" w:afterAutospacing="0" w:line="600" w:lineRule="exact"/>
        <w:ind w:firstLine="480"/>
        <w:jc w:val="center"/>
        <w:rPr>
          <w:rFonts w:hint="eastAsia" w:ascii="仿宋" w:hAnsi="仿宋"/>
          <w:kern w:val="2"/>
          <w:sz w:val="32"/>
          <w:szCs w:val="32"/>
        </w:rPr>
      </w:pPr>
    </w:p>
    <w:p w14:paraId="71741695">
      <w:pPr>
        <w:pStyle w:val="9"/>
        <w:shd w:val="clear" w:color="auto" w:fill="FFFFFF"/>
        <w:spacing w:before="0" w:beforeAutospacing="0" w:after="0" w:afterAutospacing="0" w:line="600" w:lineRule="exact"/>
        <w:ind w:firstLine="480"/>
        <w:jc w:val="center"/>
        <w:rPr>
          <w:rFonts w:ascii="仿宋" w:hAnsi="仿宋"/>
          <w:kern w:val="2"/>
          <w:sz w:val="32"/>
          <w:szCs w:val="32"/>
        </w:rPr>
      </w:pPr>
    </w:p>
    <w:p w14:paraId="41C59622">
      <w:pPr>
        <w:spacing w:line="600" w:lineRule="exact"/>
        <w:ind w:firstLine="723" w:firstLineChars="200"/>
        <w:jc w:val="center"/>
        <w:rPr>
          <w:rFonts w:ascii="仿宋_GB2312" w:eastAsia="仿宋_GB2312"/>
          <w:b/>
          <w:sz w:val="36"/>
          <w:szCs w:val="36"/>
        </w:rPr>
      </w:pPr>
      <w:r>
        <w:rPr>
          <w:rFonts w:hint="eastAsia" w:ascii="仿宋_GB2312" w:eastAsia="仿宋_GB2312"/>
          <w:b/>
          <w:sz w:val="36"/>
          <w:szCs w:val="36"/>
        </w:rPr>
        <w:t>27.孕产妇健康管理办事指南</w:t>
      </w:r>
    </w:p>
    <w:p w14:paraId="38945337">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编号：民公服第2017027号</w:t>
      </w:r>
    </w:p>
    <w:p w14:paraId="1FEF3F98">
      <w:pPr>
        <w:spacing w:line="44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65DE0C9A">
      <w:pPr>
        <w:spacing w:line="440" w:lineRule="exact"/>
        <w:ind w:firstLine="640" w:firstLineChars="200"/>
        <w:rPr>
          <w:rFonts w:ascii="仿宋_GB2312" w:eastAsia="仿宋_GB2312"/>
          <w:sz w:val="32"/>
          <w:szCs w:val="32"/>
        </w:rPr>
      </w:pPr>
      <w:r>
        <w:rPr>
          <w:rFonts w:hint="eastAsia" w:ascii="仿宋_GB2312" w:eastAsia="仿宋_GB2312"/>
          <w:sz w:val="32"/>
          <w:szCs w:val="32"/>
        </w:rPr>
        <w:t>1．《国家基本公共卫生服务项目规范（2013年版）》</w:t>
      </w:r>
    </w:p>
    <w:p w14:paraId="564BE28C">
      <w:pPr>
        <w:spacing w:line="44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3B3A3F5B">
      <w:p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 现居住在民和县范围内孕产妇    </w:t>
      </w:r>
    </w:p>
    <w:p w14:paraId="0FEBA2DD">
      <w:pPr>
        <w:spacing w:line="44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34CE7A24">
      <w:pPr>
        <w:spacing w:line="440" w:lineRule="exact"/>
        <w:ind w:firstLine="640" w:firstLineChars="200"/>
        <w:rPr>
          <w:rFonts w:ascii="仿宋_GB2312" w:eastAsia="仿宋_GB2312"/>
          <w:sz w:val="32"/>
          <w:szCs w:val="32"/>
        </w:rPr>
      </w:pPr>
      <w:r>
        <w:rPr>
          <w:rFonts w:hint="eastAsia" w:ascii="仿宋_GB2312" w:eastAsia="仿宋_GB2312"/>
          <w:sz w:val="32"/>
          <w:szCs w:val="32"/>
        </w:rPr>
        <w:t>1．《母子健康手册》</w:t>
      </w:r>
    </w:p>
    <w:p w14:paraId="140866E6">
      <w:pPr>
        <w:spacing w:line="440" w:lineRule="exact"/>
        <w:ind w:firstLine="640" w:firstLineChars="200"/>
        <w:rPr>
          <w:rFonts w:ascii="仿宋_GB2312" w:eastAsia="仿宋_GB2312"/>
          <w:sz w:val="32"/>
          <w:szCs w:val="32"/>
        </w:rPr>
      </w:pPr>
      <w:r>
        <w:rPr>
          <w:rFonts w:hint="eastAsia" w:ascii="仿宋_GB2312" w:eastAsia="仿宋_GB2312"/>
          <w:sz w:val="32"/>
          <w:szCs w:val="32"/>
        </w:rPr>
        <w:t>2.  身份证或户口本</w:t>
      </w:r>
    </w:p>
    <w:p w14:paraId="2E0DF13A">
      <w:pPr>
        <w:spacing w:line="440" w:lineRule="exact"/>
        <w:ind w:firstLine="643" w:firstLineChars="200"/>
        <w:rPr>
          <w:rFonts w:ascii="仿宋_GB2312" w:eastAsia="仿宋_GB2312"/>
          <w:b/>
          <w:sz w:val="32"/>
          <w:szCs w:val="32"/>
        </w:rPr>
      </w:pPr>
      <w:r>
        <w:rPr>
          <w:rFonts w:hint="eastAsia" w:ascii="仿宋_GB2312" w:eastAsia="仿宋_GB2312"/>
          <w:b/>
          <w:sz w:val="32"/>
          <w:szCs w:val="32"/>
        </w:rPr>
        <w:t>四、办理流程</w:t>
      </w:r>
    </w:p>
    <w:p w14:paraId="70466BEC">
      <w:pPr>
        <w:spacing w:line="440" w:lineRule="exact"/>
        <w:ind w:firstLine="640" w:firstLineChars="200"/>
        <w:rPr>
          <w:rFonts w:ascii="仿宋_GB2312" w:eastAsia="仿宋_GB2312"/>
          <w:sz w:val="32"/>
          <w:szCs w:val="32"/>
        </w:rPr>
      </w:pPr>
      <w:r>
        <w:rPr>
          <w:rFonts w:hint="eastAsia" w:ascii="仿宋_GB2312" w:eastAsia="仿宋_GB2312"/>
          <w:sz w:val="32"/>
          <w:szCs w:val="32"/>
        </w:rPr>
        <w:t>1.县妇幼保健计划生育服务中心按照国家基本公共卫生服务规范要求对各乡镇卫生院进行孕产妇健康管理各项工作的培训</w:t>
      </w:r>
    </w:p>
    <w:p w14:paraId="28F2F534">
      <w:pPr>
        <w:spacing w:line="440" w:lineRule="exact"/>
        <w:ind w:firstLine="640" w:firstLineChars="200"/>
        <w:rPr>
          <w:rFonts w:ascii="仿宋_GB2312" w:eastAsia="仿宋_GB2312"/>
          <w:sz w:val="32"/>
          <w:szCs w:val="32"/>
        </w:rPr>
      </w:pPr>
      <w:r>
        <w:rPr>
          <w:rFonts w:hint="eastAsia" w:ascii="仿宋_GB2312" w:eastAsia="仿宋_GB2312"/>
          <w:sz w:val="32"/>
          <w:szCs w:val="32"/>
        </w:rPr>
        <w:t>2．各乡镇卫生院按县妇幼保健计划生育服务中心要求开展各项工作</w:t>
      </w:r>
    </w:p>
    <w:p w14:paraId="6511F7F9">
      <w:pPr>
        <w:spacing w:line="440" w:lineRule="exact"/>
        <w:ind w:firstLine="640" w:firstLineChars="200"/>
        <w:rPr>
          <w:rFonts w:ascii="仿宋_GB2312" w:eastAsia="仿宋_GB2312"/>
          <w:sz w:val="32"/>
          <w:szCs w:val="32"/>
        </w:rPr>
      </w:pPr>
      <w:r>
        <w:rPr>
          <w:rFonts w:hint="eastAsia" w:ascii="仿宋_GB2312" w:eastAsia="仿宋_GB2312"/>
          <w:sz w:val="32"/>
          <w:szCs w:val="32"/>
        </w:rPr>
        <w:t>3.各乡镇卫生院开展孕产妇健康管理各项工作的同时填写各类表格</w:t>
      </w:r>
    </w:p>
    <w:p w14:paraId="78820BCD">
      <w:pPr>
        <w:spacing w:line="440" w:lineRule="exact"/>
        <w:ind w:firstLine="640" w:firstLineChars="200"/>
        <w:rPr>
          <w:rFonts w:ascii="仿宋_GB2312" w:eastAsia="仿宋_GB2312"/>
          <w:sz w:val="32"/>
          <w:szCs w:val="32"/>
        </w:rPr>
      </w:pPr>
      <w:r>
        <w:rPr>
          <w:rFonts w:hint="eastAsia" w:ascii="仿宋_GB2312" w:eastAsia="仿宋_GB2312"/>
          <w:sz w:val="32"/>
          <w:szCs w:val="32"/>
        </w:rPr>
        <w:t>4.乡镇卫生院指导村医开展村级应开展的孕产妇健康管理的工作内容</w:t>
      </w:r>
    </w:p>
    <w:p w14:paraId="333DB718">
      <w:pPr>
        <w:spacing w:line="44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0328E9CB">
      <w:p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随时       </w:t>
      </w:r>
    </w:p>
    <w:p w14:paraId="78134F07">
      <w:pPr>
        <w:spacing w:line="440" w:lineRule="exact"/>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2E4E2854">
      <w:p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不收费   </w:t>
      </w:r>
    </w:p>
    <w:p w14:paraId="635E4BC0">
      <w:pPr>
        <w:spacing w:line="4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01AB7BC5">
      <w:pPr>
        <w:spacing w:line="440" w:lineRule="exact"/>
        <w:ind w:firstLine="640" w:firstLineChars="200"/>
        <w:rPr>
          <w:rFonts w:ascii="仿宋_GB2312" w:eastAsia="仿宋_GB2312"/>
          <w:sz w:val="32"/>
          <w:szCs w:val="32"/>
        </w:rPr>
      </w:pPr>
      <w:r>
        <w:rPr>
          <w:rFonts w:hint="eastAsia" w:ascii="仿宋_GB2312" w:eastAsia="仿宋_GB2312"/>
          <w:sz w:val="32"/>
          <w:szCs w:val="32"/>
        </w:rPr>
        <w:t>受理、办理：民和县人民医院、民和县妇幼保健计划生育服务中心、民和县中医院、民和县二医院、全县各乡镇卫生院</w:t>
      </w:r>
    </w:p>
    <w:p w14:paraId="4532B5CB">
      <w:pPr>
        <w:spacing w:line="440" w:lineRule="exact"/>
        <w:ind w:firstLine="640" w:firstLineChars="200"/>
        <w:rPr>
          <w:rFonts w:ascii="仿宋_GB2312" w:eastAsia="仿宋_GB2312"/>
          <w:sz w:val="32"/>
          <w:szCs w:val="32"/>
        </w:rPr>
      </w:pPr>
      <w:r>
        <w:rPr>
          <w:rFonts w:hint="eastAsia" w:ascii="仿宋_GB2312" w:eastAsia="仿宋_GB2312"/>
          <w:sz w:val="32"/>
          <w:szCs w:val="32"/>
        </w:rPr>
        <w:t>审核机构：民和县妇幼保健计划生育服务中心</w:t>
      </w:r>
    </w:p>
    <w:p w14:paraId="1639397F">
      <w:pPr>
        <w:spacing w:line="440" w:lineRule="exact"/>
        <w:ind w:firstLine="640" w:firstLineChars="200"/>
        <w:rPr>
          <w:rFonts w:ascii="仿宋_GB2312" w:eastAsia="仿宋_GB2312"/>
          <w:sz w:val="32"/>
          <w:szCs w:val="32"/>
        </w:rPr>
      </w:pPr>
      <w:r>
        <w:rPr>
          <w:rFonts w:hint="eastAsia" w:ascii="仿宋_GB2312" w:eastAsia="仿宋_GB2312"/>
          <w:sz w:val="32"/>
          <w:szCs w:val="32"/>
        </w:rPr>
        <w:t>地点：民和县妇幼保健计划生育服务中心。</w:t>
      </w:r>
    </w:p>
    <w:p w14:paraId="6C2F3751">
      <w:pPr>
        <w:spacing w:line="440" w:lineRule="exact"/>
        <w:ind w:firstLine="640" w:firstLineChars="200"/>
        <w:rPr>
          <w:rFonts w:ascii="仿宋_GB2312" w:eastAsia="仿宋_GB2312"/>
          <w:sz w:val="32"/>
          <w:szCs w:val="32"/>
        </w:rPr>
      </w:pPr>
      <w:r>
        <w:rPr>
          <w:rFonts w:hint="eastAsia" w:ascii="仿宋_GB2312" w:eastAsia="仿宋_GB2312"/>
          <w:sz w:val="32"/>
          <w:szCs w:val="32"/>
        </w:rPr>
        <w:t>联系电话：0972-5972333</w:t>
      </w:r>
    </w:p>
    <w:p w14:paraId="3F01A109">
      <w:pPr>
        <w:spacing w:line="600" w:lineRule="exact"/>
        <w:jc w:val="center"/>
        <w:rPr>
          <w:rFonts w:hint="eastAsia" w:ascii="仿宋_GB2312" w:hAnsi="黑体" w:eastAsia="仿宋_GB2312"/>
          <w:b/>
          <w:sz w:val="36"/>
          <w:szCs w:val="36"/>
        </w:rPr>
      </w:pPr>
      <w:r>
        <w:rPr>
          <w:rFonts w:hint="eastAsia" w:ascii="仿宋_GB2312" w:hAnsi="黑体" w:eastAsia="仿宋_GB2312"/>
          <w:b/>
          <w:sz w:val="36"/>
          <w:szCs w:val="36"/>
        </w:rPr>
        <w:t>28.老年人健康管理办事指南</w:t>
      </w:r>
    </w:p>
    <w:p w14:paraId="45AD1CBB">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编号：民公服第2017028号</w:t>
      </w:r>
    </w:p>
    <w:p w14:paraId="11958C2D">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 一、办理依据</w:t>
      </w:r>
    </w:p>
    <w:p w14:paraId="69A93BC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1．法律法规依据：《国家基本公共卫生服务项目规范（2011年版）》（卫妇社发〔2011〕38号）</w:t>
      </w:r>
    </w:p>
    <w:p w14:paraId="24940A4A">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二、办理对象及范围</w:t>
      </w:r>
    </w:p>
    <w:p w14:paraId="1F47341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辖区内65岁及以上常住居民</w:t>
      </w:r>
    </w:p>
    <w:p w14:paraId="05896476">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三、办事条件及需提交的材料</w:t>
      </w:r>
    </w:p>
    <w:p w14:paraId="294ABF0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1．身份证</w:t>
      </w:r>
    </w:p>
    <w:p w14:paraId="75871E4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2．户口簿等</w:t>
      </w:r>
    </w:p>
    <w:p w14:paraId="73F552D5">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四、办理流程（以网上受理示例）</w:t>
      </w:r>
    </w:p>
    <w:p w14:paraId="381F712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（一）网上受理（申请对象自己或者代办点上传资料）：</w:t>
      </w:r>
    </w:p>
    <w:p w14:paraId="5F80C08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1．系统确认申请人申请材料齐全、符合法定形式后，予以正式受理。启动居民健康档案管理办理流程。</w:t>
      </w:r>
    </w:p>
    <w:p w14:paraId="6460F01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2．受理人将申报人的身份证和办理要件，通过“高拍仪”输入计算机，作为审核流程的电子附件存入服务器，以备查询和存档。</w:t>
      </w:r>
    </w:p>
    <w:p w14:paraId="18EAA89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3．受理后将流程提交到审核人员（审核角色）处审核。</w:t>
      </w:r>
    </w:p>
    <w:p w14:paraId="6C04243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（二）批准（审核资料后批准）：海东市民和县疾病预防控制中心审核</w:t>
      </w:r>
    </w:p>
    <w:p w14:paraId="16AFF7B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1．海东市民和县疾病预防控制中心确认申请资料是否完备，是否符合条件，相关盖章签字是否清晰有效。</w:t>
      </w:r>
    </w:p>
    <w:p w14:paraId="54F3003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2．确认无误，符合条件的提交到审批机构审批，不符合条件的退回。</w:t>
      </w:r>
    </w:p>
    <w:p w14:paraId="3EAA9CA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（三）办结（制证、发证）：海东市民和县疾病预防控制中心制证、发证。</w:t>
      </w:r>
    </w:p>
    <w:p w14:paraId="7BC6EA3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海东市民和县疾病预防控制中心在接收到审批意见后，</w:t>
      </w:r>
    </w:p>
    <w:p w14:paraId="16065F2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1．制定证件</w:t>
      </w:r>
    </w:p>
    <w:p w14:paraId="3FF2E97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2．证件盖章</w:t>
      </w:r>
    </w:p>
    <w:p w14:paraId="5DFA0E1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3．发放证件</w:t>
      </w:r>
    </w:p>
    <w:p w14:paraId="246019D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（四）其他：办理结果状态</w:t>
      </w:r>
    </w:p>
    <w:p w14:paraId="45D9875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流程图：老年人健康管理服务流程图</w:t>
      </w:r>
    </w:p>
    <w:p w14:paraId="582D2D6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64384" behindDoc="1" locked="0" layoutInCell="1" allowOverlap="1">
            <wp:simplePos x="0" y="0"/>
            <wp:positionH relativeFrom="column">
              <wp:posOffset>41910</wp:posOffset>
            </wp:positionH>
            <wp:positionV relativeFrom="paragraph">
              <wp:posOffset>337185</wp:posOffset>
            </wp:positionV>
            <wp:extent cx="5295265" cy="2796540"/>
            <wp:effectExtent l="0" t="0" r="0" b="0"/>
            <wp:wrapNone/>
            <wp:docPr id="189" name="_x0000_s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_x0000_s2585"/>
                    <pic:cNvPicPr>
                      <a:picLocks noChangeAspect="1"/>
                    </pic:cNvPicPr>
                  </pic:nvPicPr>
                  <pic:blipFill>
                    <a:blip r:embed="rId15"/>
                    <a:stretch>
                      <a:fillRect/>
                    </a:stretch>
                  </pic:blipFill>
                  <pic:spPr>
                    <a:xfrm>
                      <a:off x="0" y="0"/>
                      <a:ext cx="5295265" cy="2796540"/>
                    </a:xfrm>
                    <a:prstGeom prst="rect">
                      <a:avLst/>
                    </a:prstGeom>
                    <a:noFill/>
                  </pic:spPr>
                </pic:pic>
              </a:graphicData>
            </a:graphic>
          </wp:anchor>
        </w:drawing>
      </w:r>
    </w:p>
    <w:p w14:paraId="6A8CCFED">
      <w:pPr>
        <w:spacing w:line="600" w:lineRule="exact"/>
        <w:ind w:firstLine="640" w:firstLineChars="200"/>
        <w:rPr>
          <w:rFonts w:hint="eastAsia" w:ascii="仿宋_GB2312" w:eastAsia="仿宋_GB2312"/>
          <w:sz w:val="32"/>
          <w:szCs w:val="32"/>
        </w:rPr>
      </w:pPr>
    </w:p>
    <w:p w14:paraId="172B84F0">
      <w:pPr>
        <w:spacing w:line="600" w:lineRule="exact"/>
        <w:ind w:firstLine="640" w:firstLineChars="200"/>
        <w:rPr>
          <w:rFonts w:hint="eastAsia" w:ascii="仿宋_GB2312" w:eastAsia="仿宋_GB2312"/>
          <w:sz w:val="32"/>
          <w:szCs w:val="32"/>
        </w:rPr>
      </w:pPr>
    </w:p>
    <w:p w14:paraId="5EB048E5">
      <w:pPr>
        <w:spacing w:line="600" w:lineRule="exact"/>
        <w:ind w:firstLine="640" w:firstLineChars="200"/>
        <w:rPr>
          <w:rFonts w:hint="eastAsia" w:ascii="仿宋_GB2312" w:eastAsia="仿宋_GB2312"/>
          <w:sz w:val="32"/>
          <w:szCs w:val="32"/>
        </w:rPr>
      </w:pPr>
    </w:p>
    <w:p w14:paraId="20DD3E6B">
      <w:pPr>
        <w:spacing w:line="600" w:lineRule="exact"/>
        <w:ind w:firstLine="640" w:firstLineChars="200"/>
        <w:rPr>
          <w:rFonts w:hint="eastAsia" w:ascii="仿宋_GB2312" w:eastAsia="仿宋_GB2312"/>
          <w:sz w:val="32"/>
          <w:szCs w:val="32"/>
        </w:rPr>
      </w:pPr>
    </w:p>
    <w:p w14:paraId="4FEF5A82">
      <w:pPr>
        <w:spacing w:line="600" w:lineRule="exact"/>
        <w:ind w:firstLine="640" w:firstLineChars="200"/>
        <w:rPr>
          <w:rFonts w:hint="eastAsia" w:ascii="仿宋_GB2312" w:eastAsia="仿宋_GB2312"/>
          <w:sz w:val="32"/>
          <w:szCs w:val="32"/>
        </w:rPr>
      </w:pPr>
    </w:p>
    <w:p w14:paraId="3CDCA043">
      <w:pPr>
        <w:spacing w:line="600" w:lineRule="exact"/>
        <w:ind w:firstLine="640" w:firstLineChars="200"/>
        <w:rPr>
          <w:rFonts w:hint="eastAsia" w:ascii="仿宋_GB2312" w:eastAsia="仿宋_GB2312"/>
          <w:sz w:val="32"/>
          <w:szCs w:val="32"/>
        </w:rPr>
      </w:pPr>
    </w:p>
    <w:p w14:paraId="0C3EBF93">
      <w:pPr>
        <w:spacing w:line="600" w:lineRule="exact"/>
        <w:ind w:firstLine="640" w:firstLineChars="200"/>
        <w:rPr>
          <w:rFonts w:hint="eastAsia" w:ascii="仿宋_GB2312" w:eastAsia="仿宋_GB2312"/>
          <w:sz w:val="32"/>
          <w:szCs w:val="32"/>
        </w:rPr>
      </w:pPr>
    </w:p>
    <w:p w14:paraId="00769BDF">
      <w:pPr>
        <w:spacing w:line="600" w:lineRule="exact"/>
        <w:ind w:firstLine="640" w:firstLineChars="200"/>
        <w:rPr>
          <w:rFonts w:hint="eastAsia" w:ascii="仿宋_GB2312" w:eastAsia="仿宋_GB2312"/>
          <w:sz w:val="32"/>
          <w:szCs w:val="32"/>
        </w:rPr>
      </w:pPr>
    </w:p>
    <w:p w14:paraId="667B759B">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五、办理时限</w:t>
      </w:r>
    </w:p>
    <w:p w14:paraId="4D175D2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1．法定时限：10天</w:t>
      </w:r>
    </w:p>
    <w:p w14:paraId="18485DC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2．承诺时限：2天</w:t>
      </w:r>
    </w:p>
    <w:p w14:paraId="06492D0A">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六、收费依据、收费标准</w:t>
      </w:r>
    </w:p>
    <w:p w14:paraId="5AB16E8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不收费。</w:t>
      </w:r>
    </w:p>
    <w:p w14:paraId="415527FA">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七、联系方式</w:t>
      </w:r>
    </w:p>
    <w:p w14:paraId="2A19F07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受理、办理机构：民和县疾病预防控制中心</w:t>
      </w:r>
    </w:p>
    <w:p w14:paraId="5AF60F0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地点：民和县疾病预防控制中心</w:t>
      </w:r>
    </w:p>
    <w:p w14:paraId="3A1EFFE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办公时间：周一至周五</w:t>
      </w:r>
    </w:p>
    <w:p w14:paraId="0F286A2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联系电话：0972-8516079</w:t>
      </w:r>
    </w:p>
    <w:p w14:paraId="375531D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投诉电话：0972-8535551。</w:t>
      </w:r>
    </w:p>
    <w:p w14:paraId="281C7827">
      <w:pPr>
        <w:spacing w:line="600" w:lineRule="exact"/>
        <w:ind w:firstLine="640" w:firstLineChars="200"/>
        <w:rPr>
          <w:rFonts w:hint="eastAsia" w:ascii="仿宋_GB2312" w:eastAsia="仿宋_GB2312"/>
          <w:sz w:val="32"/>
          <w:szCs w:val="32"/>
        </w:rPr>
      </w:pPr>
    </w:p>
    <w:p w14:paraId="3A03582D">
      <w:pPr>
        <w:pStyle w:val="8"/>
        <w:ind w:firstLine="640" w:firstLineChars="200"/>
        <w:rPr>
          <w:rFonts w:hint="eastAsia"/>
        </w:rPr>
      </w:pPr>
    </w:p>
    <w:p w14:paraId="53235FF0">
      <w:pPr>
        <w:rPr>
          <w:rFonts w:hint="eastAsia"/>
        </w:rPr>
      </w:pPr>
    </w:p>
    <w:p w14:paraId="5B5DA50D">
      <w:pPr>
        <w:pStyle w:val="8"/>
        <w:rPr>
          <w:rFonts w:hint="eastAsia"/>
        </w:rPr>
      </w:pPr>
    </w:p>
    <w:p w14:paraId="699BADA4">
      <w:pPr>
        <w:rPr>
          <w:rFonts w:hint="eastAsia"/>
        </w:rPr>
      </w:pPr>
    </w:p>
    <w:p w14:paraId="064A23FA">
      <w:pPr>
        <w:pStyle w:val="8"/>
        <w:rPr>
          <w:rFonts w:hint="eastAsia"/>
        </w:rPr>
      </w:pPr>
    </w:p>
    <w:p w14:paraId="4AD7484C">
      <w:pPr>
        <w:rPr>
          <w:rFonts w:hint="eastAsia"/>
        </w:rPr>
      </w:pPr>
    </w:p>
    <w:p w14:paraId="46646035">
      <w:pPr>
        <w:pStyle w:val="8"/>
        <w:rPr>
          <w:rFonts w:hint="eastAsia"/>
        </w:rPr>
      </w:pPr>
    </w:p>
    <w:p w14:paraId="5A7AEA1D">
      <w:pPr>
        <w:rPr>
          <w:rFonts w:hint="eastAsia"/>
        </w:rPr>
      </w:pPr>
    </w:p>
    <w:p w14:paraId="00E7EB3F">
      <w:pPr>
        <w:pStyle w:val="8"/>
        <w:rPr>
          <w:rFonts w:hint="eastAsia"/>
        </w:rPr>
      </w:pPr>
    </w:p>
    <w:p w14:paraId="066CE598">
      <w:pPr>
        <w:rPr>
          <w:rFonts w:hint="eastAsia"/>
        </w:rPr>
      </w:pPr>
    </w:p>
    <w:p w14:paraId="29C100A0">
      <w:pPr>
        <w:pStyle w:val="8"/>
        <w:rPr>
          <w:rFonts w:hint="eastAsia"/>
        </w:rPr>
      </w:pPr>
    </w:p>
    <w:p w14:paraId="61DE27C2">
      <w:pPr>
        <w:rPr>
          <w:rFonts w:hint="eastAsia"/>
        </w:rPr>
      </w:pPr>
    </w:p>
    <w:p w14:paraId="0E706B90">
      <w:pPr>
        <w:pStyle w:val="8"/>
        <w:rPr>
          <w:rFonts w:hint="eastAsia"/>
        </w:rPr>
      </w:pPr>
    </w:p>
    <w:p w14:paraId="52A155B5">
      <w:pPr>
        <w:rPr>
          <w:rFonts w:hint="eastAsia"/>
        </w:rPr>
      </w:pPr>
    </w:p>
    <w:p w14:paraId="69C7861B">
      <w:pPr>
        <w:pStyle w:val="8"/>
        <w:rPr>
          <w:rFonts w:hint="eastAsia"/>
        </w:rPr>
      </w:pPr>
    </w:p>
    <w:p w14:paraId="62F08C37">
      <w:pPr>
        <w:rPr>
          <w:rFonts w:hint="eastAsia"/>
        </w:rPr>
      </w:pPr>
    </w:p>
    <w:p w14:paraId="07408D37">
      <w:pPr>
        <w:pStyle w:val="8"/>
        <w:rPr>
          <w:rFonts w:hint="eastAsia"/>
        </w:rPr>
      </w:pPr>
    </w:p>
    <w:p w14:paraId="3B7E9470">
      <w:pPr>
        <w:rPr>
          <w:rFonts w:hint="eastAsia"/>
        </w:rPr>
      </w:pPr>
    </w:p>
    <w:p w14:paraId="4F4880F6">
      <w:pPr>
        <w:pStyle w:val="8"/>
        <w:rPr>
          <w:rFonts w:hint="eastAsia"/>
        </w:rPr>
      </w:pPr>
    </w:p>
    <w:p w14:paraId="57434117">
      <w:pPr>
        <w:rPr>
          <w:rFonts w:hint="eastAsia"/>
        </w:rPr>
      </w:pPr>
    </w:p>
    <w:p w14:paraId="1B931E24">
      <w:pPr>
        <w:pStyle w:val="8"/>
        <w:jc w:val="center"/>
        <w:rPr>
          <w:b/>
          <w:sz w:val="36"/>
          <w:szCs w:val="36"/>
        </w:rPr>
      </w:pPr>
      <w:r>
        <w:rPr>
          <w:rFonts w:hint="eastAsia"/>
          <w:b/>
          <w:sz w:val="36"/>
          <w:szCs w:val="36"/>
        </w:rPr>
        <w:t>29.慢性病患者健康管理办事指南</w:t>
      </w:r>
    </w:p>
    <w:p w14:paraId="7DC50A6A">
      <w:pPr>
        <w:pStyle w:val="9"/>
        <w:shd w:val="clear" w:color="auto" w:fill="FFFFFF"/>
        <w:spacing w:before="0" w:beforeAutospacing="0" w:after="0" w:afterAutospacing="0" w:line="600" w:lineRule="exact"/>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编号：民公服第2017029号</w:t>
      </w:r>
    </w:p>
    <w:p w14:paraId="01B1EAA3">
      <w:pPr>
        <w:pStyle w:val="8"/>
        <w:spacing w:line="540" w:lineRule="exact"/>
        <w:ind w:firstLine="643" w:firstLineChars="200"/>
        <w:rPr>
          <w:rFonts w:hint="eastAsia" w:ascii="仿宋_GB2312"/>
          <w:b/>
          <w:szCs w:val="32"/>
        </w:rPr>
      </w:pPr>
      <w:r>
        <w:rPr>
          <w:rFonts w:hint="eastAsia" w:ascii="仿宋_GB2312"/>
          <w:b/>
          <w:szCs w:val="32"/>
        </w:rPr>
        <w:t>一、办理依据</w:t>
      </w:r>
    </w:p>
    <w:p w14:paraId="2A3ECE86">
      <w:pPr>
        <w:pStyle w:val="8"/>
        <w:spacing w:line="540" w:lineRule="exact"/>
        <w:ind w:firstLine="640" w:firstLineChars="200"/>
        <w:rPr>
          <w:rFonts w:hint="eastAsia" w:ascii="仿宋_GB2312"/>
          <w:szCs w:val="32"/>
        </w:rPr>
      </w:pPr>
      <w:r>
        <w:rPr>
          <w:rFonts w:hint="eastAsia" w:ascii="仿宋_GB2312"/>
          <w:szCs w:val="32"/>
        </w:rPr>
        <w:t>1．法律法规依据：《国家基本公共卫生服务项目规范（2011年版）》（卫妇社发〔2011〕38号）</w:t>
      </w:r>
    </w:p>
    <w:p w14:paraId="304D8678">
      <w:pPr>
        <w:pStyle w:val="8"/>
        <w:spacing w:line="540" w:lineRule="exact"/>
        <w:ind w:firstLine="643" w:firstLineChars="200"/>
        <w:rPr>
          <w:rFonts w:hint="eastAsia" w:ascii="仿宋_GB2312"/>
          <w:b/>
          <w:szCs w:val="32"/>
        </w:rPr>
      </w:pPr>
      <w:r>
        <w:rPr>
          <w:rFonts w:hint="eastAsia" w:ascii="仿宋_GB2312"/>
          <w:b/>
          <w:szCs w:val="32"/>
        </w:rPr>
        <w:t>二、办理对象及范围</w:t>
      </w:r>
    </w:p>
    <w:p w14:paraId="216B7782">
      <w:pPr>
        <w:pStyle w:val="8"/>
        <w:spacing w:line="540" w:lineRule="exact"/>
        <w:ind w:firstLine="640" w:firstLineChars="200"/>
        <w:rPr>
          <w:rFonts w:hint="eastAsia" w:ascii="仿宋_GB2312"/>
          <w:szCs w:val="32"/>
        </w:rPr>
      </w:pPr>
      <w:r>
        <w:rPr>
          <w:rFonts w:hint="eastAsia" w:ascii="仿宋_GB2312"/>
          <w:szCs w:val="32"/>
        </w:rPr>
        <w:t>辖区内35岁及以上慢性病患者</w:t>
      </w:r>
    </w:p>
    <w:p w14:paraId="75F4659C">
      <w:pPr>
        <w:pStyle w:val="8"/>
        <w:spacing w:line="540" w:lineRule="exact"/>
        <w:ind w:firstLine="643" w:firstLineChars="200"/>
        <w:rPr>
          <w:rFonts w:hint="eastAsia" w:ascii="仿宋_GB2312"/>
          <w:b/>
          <w:szCs w:val="32"/>
        </w:rPr>
      </w:pPr>
      <w:r>
        <w:rPr>
          <w:rFonts w:hint="eastAsia" w:ascii="仿宋_GB2312"/>
          <w:b/>
          <w:szCs w:val="32"/>
        </w:rPr>
        <w:t>三、办事条件及需提交的材料</w:t>
      </w:r>
    </w:p>
    <w:p w14:paraId="0817431E">
      <w:pPr>
        <w:pStyle w:val="8"/>
        <w:spacing w:line="540" w:lineRule="exact"/>
        <w:ind w:firstLine="640" w:firstLineChars="200"/>
        <w:rPr>
          <w:rFonts w:hint="eastAsia" w:ascii="仿宋_GB2312"/>
          <w:szCs w:val="32"/>
        </w:rPr>
      </w:pPr>
      <w:r>
        <w:rPr>
          <w:rFonts w:hint="eastAsia" w:ascii="仿宋_GB2312"/>
          <w:szCs w:val="32"/>
        </w:rPr>
        <w:t>1．身份证</w:t>
      </w:r>
    </w:p>
    <w:p w14:paraId="62962318">
      <w:pPr>
        <w:pStyle w:val="8"/>
        <w:spacing w:line="540" w:lineRule="exact"/>
        <w:ind w:firstLine="640" w:firstLineChars="200"/>
        <w:rPr>
          <w:rFonts w:hint="eastAsia" w:ascii="仿宋_GB2312"/>
          <w:szCs w:val="32"/>
        </w:rPr>
      </w:pPr>
      <w:r>
        <w:rPr>
          <w:rFonts w:hint="eastAsia" w:ascii="仿宋_GB2312"/>
          <w:szCs w:val="32"/>
        </w:rPr>
        <w:t>2．户口簿等</w:t>
      </w:r>
    </w:p>
    <w:p w14:paraId="1362BA3E">
      <w:pPr>
        <w:pStyle w:val="8"/>
        <w:spacing w:line="540" w:lineRule="exact"/>
        <w:ind w:firstLine="643" w:firstLineChars="200"/>
        <w:rPr>
          <w:rFonts w:hint="eastAsia" w:ascii="仿宋_GB2312"/>
          <w:b/>
          <w:szCs w:val="32"/>
        </w:rPr>
      </w:pPr>
      <w:r>
        <w:rPr>
          <w:rFonts w:hint="eastAsia" w:ascii="仿宋_GB2312"/>
          <w:b/>
          <w:szCs w:val="32"/>
        </w:rPr>
        <w:t>四、办理流程（以网上受理示例）</w:t>
      </w:r>
    </w:p>
    <w:p w14:paraId="0448C888">
      <w:pPr>
        <w:pStyle w:val="8"/>
        <w:spacing w:line="540" w:lineRule="exact"/>
        <w:ind w:firstLine="640" w:firstLineChars="200"/>
        <w:rPr>
          <w:rFonts w:hint="eastAsia" w:ascii="仿宋_GB2312"/>
          <w:szCs w:val="32"/>
        </w:rPr>
      </w:pPr>
      <w:r>
        <w:rPr>
          <w:rFonts w:hint="eastAsia" w:ascii="仿宋_GB2312"/>
          <w:szCs w:val="32"/>
        </w:rPr>
        <w:t>（一）网上受理（申请对象自己或者代办点上传资料）：</w:t>
      </w:r>
    </w:p>
    <w:p w14:paraId="0A908748">
      <w:pPr>
        <w:pStyle w:val="8"/>
        <w:spacing w:line="540" w:lineRule="exact"/>
        <w:ind w:firstLine="640" w:firstLineChars="200"/>
        <w:rPr>
          <w:rFonts w:hint="eastAsia" w:ascii="仿宋_GB2312"/>
          <w:szCs w:val="32"/>
        </w:rPr>
      </w:pPr>
      <w:r>
        <w:rPr>
          <w:rFonts w:hint="eastAsia" w:ascii="仿宋_GB2312"/>
          <w:szCs w:val="32"/>
        </w:rPr>
        <w:t>1．系统确认申请人申请材料齐全、符合法定形式后，予以正式受理。启动居民健康档案管理办理流程。</w:t>
      </w:r>
    </w:p>
    <w:p w14:paraId="5ED8FEF4">
      <w:pPr>
        <w:pStyle w:val="8"/>
        <w:spacing w:line="540" w:lineRule="exact"/>
        <w:ind w:firstLine="640" w:firstLineChars="200"/>
        <w:rPr>
          <w:rFonts w:hint="eastAsia" w:ascii="仿宋_GB2312"/>
          <w:szCs w:val="32"/>
        </w:rPr>
      </w:pPr>
      <w:r>
        <w:rPr>
          <w:rFonts w:hint="eastAsia" w:ascii="仿宋_GB2312"/>
          <w:szCs w:val="32"/>
        </w:rPr>
        <w:t>2．受理人将申报人的身份证和办理要件，通过“高拍仪”输入计算机，作为审核流程的电子附件存入服务器，以备查询和存档。</w:t>
      </w:r>
    </w:p>
    <w:p w14:paraId="38E5FBF4">
      <w:pPr>
        <w:pStyle w:val="8"/>
        <w:spacing w:line="540" w:lineRule="exact"/>
        <w:ind w:firstLine="640" w:firstLineChars="200"/>
        <w:rPr>
          <w:rFonts w:hint="eastAsia" w:ascii="仿宋_GB2312"/>
          <w:szCs w:val="32"/>
        </w:rPr>
      </w:pPr>
      <w:r>
        <w:rPr>
          <w:rFonts w:hint="eastAsia" w:ascii="仿宋_GB2312"/>
          <w:szCs w:val="32"/>
        </w:rPr>
        <w:t>3．受理后将流程提交到审核人员（审核角色）处审核。</w:t>
      </w:r>
    </w:p>
    <w:p w14:paraId="763E6718">
      <w:pPr>
        <w:pStyle w:val="8"/>
        <w:spacing w:line="540" w:lineRule="exact"/>
        <w:ind w:firstLine="640" w:firstLineChars="200"/>
        <w:rPr>
          <w:rFonts w:hint="eastAsia" w:ascii="仿宋_GB2312"/>
          <w:szCs w:val="32"/>
        </w:rPr>
      </w:pPr>
      <w:r>
        <w:rPr>
          <w:rFonts w:hint="eastAsia" w:ascii="仿宋_GB2312"/>
          <w:szCs w:val="32"/>
        </w:rPr>
        <w:t>（二）批准（审核资料后批准）：海东市民和县疾病预防控制中心审核</w:t>
      </w:r>
    </w:p>
    <w:p w14:paraId="0C53E32E">
      <w:pPr>
        <w:pStyle w:val="8"/>
        <w:spacing w:line="540" w:lineRule="exact"/>
        <w:ind w:firstLine="640" w:firstLineChars="200"/>
        <w:rPr>
          <w:rFonts w:hint="eastAsia" w:ascii="仿宋_GB2312"/>
          <w:szCs w:val="32"/>
        </w:rPr>
      </w:pPr>
      <w:r>
        <w:rPr>
          <w:rFonts w:hint="eastAsia" w:ascii="仿宋_GB2312"/>
          <w:szCs w:val="32"/>
        </w:rPr>
        <w:t>1．海东市民和县疾病预防控制中心确认申请资料是否完备，是否符合条件，相关盖章签字是否清晰有效。</w:t>
      </w:r>
    </w:p>
    <w:p w14:paraId="75FF8238">
      <w:pPr>
        <w:pStyle w:val="8"/>
        <w:spacing w:line="540" w:lineRule="exact"/>
        <w:ind w:firstLine="640" w:firstLineChars="200"/>
        <w:rPr>
          <w:rFonts w:hint="eastAsia" w:ascii="仿宋_GB2312"/>
          <w:szCs w:val="32"/>
        </w:rPr>
      </w:pPr>
      <w:r>
        <w:rPr>
          <w:rFonts w:hint="eastAsia" w:ascii="仿宋_GB2312"/>
          <w:szCs w:val="32"/>
        </w:rPr>
        <w:t>2．确认无误，符合条件的提交到审批机构审批，不符合条件的退回。</w:t>
      </w:r>
    </w:p>
    <w:p w14:paraId="1573A98D">
      <w:pPr>
        <w:pStyle w:val="8"/>
        <w:spacing w:line="540" w:lineRule="exact"/>
        <w:ind w:firstLine="640" w:firstLineChars="200"/>
        <w:rPr>
          <w:rFonts w:hint="eastAsia" w:ascii="仿宋_GB2312"/>
          <w:szCs w:val="32"/>
        </w:rPr>
      </w:pPr>
      <w:r>
        <w:rPr>
          <w:rFonts w:hint="eastAsia" w:ascii="仿宋_GB2312"/>
          <w:szCs w:val="32"/>
        </w:rPr>
        <w:t>（三）办结（制证、发证）：海东市民和县疾病预防控制中心制证、发证。</w:t>
      </w:r>
    </w:p>
    <w:p w14:paraId="61EA73A6">
      <w:pPr>
        <w:pStyle w:val="8"/>
        <w:spacing w:line="540" w:lineRule="exact"/>
        <w:ind w:firstLine="640" w:firstLineChars="200"/>
        <w:rPr>
          <w:rFonts w:hint="eastAsia" w:ascii="仿宋_GB2312"/>
          <w:szCs w:val="32"/>
        </w:rPr>
      </w:pPr>
      <w:r>
        <w:rPr>
          <w:rFonts w:hint="eastAsia" w:ascii="仿宋_GB2312"/>
          <w:szCs w:val="32"/>
        </w:rPr>
        <w:t>海东市民和县疾病预防控制中心在接收到审批意见后，</w:t>
      </w:r>
    </w:p>
    <w:p w14:paraId="3D0F5D42">
      <w:pPr>
        <w:pStyle w:val="8"/>
        <w:spacing w:line="540" w:lineRule="exact"/>
        <w:ind w:firstLine="640" w:firstLineChars="200"/>
        <w:rPr>
          <w:rFonts w:hint="eastAsia" w:ascii="仿宋_GB2312"/>
          <w:szCs w:val="32"/>
        </w:rPr>
      </w:pPr>
      <w:r>
        <w:rPr>
          <w:rFonts w:hint="eastAsia" w:ascii="仿宋_GB2312"/>
          <w:szCs w:val="32"/>
        </w:rPr>
        <w:t>1．制定证件</w:t>
      </w:r>
    </w:p>
    <w:p w14:paraId="074B9E2A">
      <w:pPr>
        <w:pStyle w:val="8"/>
        <w:spacing w:line="540" w:lineRule="exact"/>
        <w:ind w:firstLine="640" w:firstLineChars="200"/>
        <w:rPr>
          <w:rFonts w:hint="eastAsia" w:ascii="仿宋_GB2312"/>
          <w:szCs w:val="32"/>
        </w:rPr>
      </w:pPr>
      <w:r>
        <w:rPr>
          <w:rFonts w:hint="eastAsia" w:ascii="仿宋_GB2312"/>
          <w:szCs w:val="32"/>
        </w:rPr>
        <w:t>2．证件盖章</w:t>
      </w:r>
    </w:p>
    <w:p w14:paraId="5A7B73B2">
      <w:pPr>
        <w:pStyle w:val="8"/>
        <w:spacing w:line="540" w:lineRule="exact"/>
        <w:ind w:firstLine="640" w:firstLineChars="200"/>
        <w:rPr>
          <w:rFonts w:hint="eastAsia" w:ascii="仿宋_GB2312"/>
          <w:szCs w:val="32"/>
        </w:rPr>
      </w:pPr>
      <w:r>
        <w:rPr>
          <w:rFonts w:hint="eastAsia" w:ascii="仿宋_GB2312"/>
          <w:szCs w:val="32"/>
        </w:rPr>
        <w:t>3．发放证件</w:t>
      </w:r>
    </w:p>
    <w:p w14:paraId="6A7E603D">
      <w:pPr>
        <w:pStyle w:val="8"/>
        <w:spacing w:line="540" w:lineRule="exact"/>
        <w:ind w:firstLine="640" w:firstLineChars="200"/>
        <w:rPr>
          <w:rFonts w:hint="eastAsia" w:ascii="仿宋_GB2312"/>
          <w:szCs w:val="32"/>
        </w:rPr>
      </w:pPr>
      <w:r>
        <w:rPr>
          <w:rFonts w:hint="eastAsia" w:ascii="仿宋_GB2312"/>
          <w:szCs w:val="32"/>
        </w:rPr>
        <w:t>（四）其他：办理结果状态</w:t>
      </w:r>
    </w:p>
    <w:p w14:paraId="06CFA99A">
      <w:pPr>
        <w:pStyle w:val="8"/>
        <w:ind w:firstLine="640" w:firstLineChars="200"/>
        <w:rPr>
          <w:rFonts w:hint="eastAsia" w:ascii="仿宋_GB2312"/>
          <w:szCs w:val="32"/>
        </w:rPr>
      </w:pPr>
      <w:r>
        <w:rPr>
          <w:rFonts w:hint="eastAsia" w:ascii="仿宋_GB2312"/>
          <w:szCs w:val="32"/>
        </w:rPr>
        <w:t>流程图：</w:t>
      </w:r>
    </w:p>
    <w:p w14:paraId="452D56B4">
      <w:pPr>
        <w:pStyle w:val="8"/>
        <w:ind w:firstLine="640" w:firstLineChars="200"/>
        <w:rPr>
          <w:rFonts w:hint="eastAsia" w:ascii="仿宋_GB2312"/>
          <w:szCs w:val="32"/>
        </w:rPr>
      </w:pPr>
      <w:r>
        <w:rPr>
          <w:rFonts w:hint="eastAsia" w:ascii="仿宋_GB2312"/>
          <w:szCs w:val="32"/>
        </w:rPr>
        <w:t>（一）高血压筛查流程图</w:t>
      </w:r>
    </w:p>
    <w:p w14:paraId="0B89BB67">
      <w:pPr>
        <w:pStyle w:val="8"/>
        <w:ind w:firstLine="640" w:firstLineChars="200"/>
        <w:rPr>
          <w:rFonts w:hint="eastAsia" w:ascii="仿宋_GB2312"/>
          <w:szCs w:val="32"/>
        </w:rPr>
      </w:pPr>
      <w:r>
        <w:rPr>
          <w:rFonts w:hint="eastAsia" w:ascii="仿宋_GB2312"/>
          <w:szCs w:val="32"/>
        </w:rPr>
        <w:drawing>
          <wp:anchor distT="0" distB="0" distL="114300" distR="114300" simplePos="0" relativeHeight="251665408" behindDoc="0" locked="0" layoutInCell="1" allowOverlap="1">
            <wp:simplePos x="0" y="0"/>
            <wp:positionH relativeFrom="column">
              <wp:posOffset>-352425</wp:posOffset>
            </wp:positionH>
            <wp:positionV relativeFrom="page">
              <wp:posOffset>5210175</wp:posOffset>
            </wp:positionV>
            <wp:extent cx="5433060" cy="2352675"/>
            <wp:effectExtent l="19050" t="0" r="0" b="0"/>
            <wp:wrapSquare wrapText="bothSides"/>
            <wp:docPr id="190" name="_x0000_s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_x0000_s2586"/>
                    <pic:cNvPicPr>
                      <a:picLocks noChangeAspect="1"/>
                    </pic:cNvPicPr>
                  </pic:nvPicPr>
                  <pic:blipFill>
                    <a:blip r:embed="rId16"/>
                    <a:stretch>
                      <a:fillRect/>
                    </a:stretch>
                  </pic:blipFill>
                  <pic:spPr>
                    <a:xfrm>
                      <a:off x="0" y="0"/>
                      <a:ext cx="5433060" cy="2352675"/>
                    </a:xfrm>
                    <a:prstGeom prst="rect">
                      <a:avLst/>
                    </a:prstGeom>
                    <a:noFill/>
                  </pic:spPr>
                </pic:pic>
              </a:graphicData>
            </a:graphic>
          </wp:anchor>
        </w:drawing>
      </w:r>
    </w:p>
    <w:p w14:paraId="4DDE9107">
      <w:pPr>
        <w:pStyle w:val="8"/>
        <w:ind w:firstLine="640" w:firstLineChars="200"/>
        <w:rPr>
          <w:rFonts w:hint="eastAsia" w:ascii="仿宋_GB2312"/>
          <w:szCs w:val="32"/>
        </w:rPr>
      </w:pPr>
    </w:p>
    <w:p w14:paraId="79264796">
      <w:pPr>
        <w:pStyle w:val="8"/>
        <w:ind w:firstLine="640" w:firstLineChars="200"/>
        <w:rPr>
          <w:rFonts w:hint="eastAsia" w:ascii="仿宋_GB2312"/>
          <w:szCs w:val="32"/>
        </w:rPr>
      </w:pPr>
    </w:p>
    <w:p w14:paraId="495D5543">
      <w:pPr>
        <w:pStyle w:val="8"/>
        <w:ind w:firstLine="640" w:firstLineChars="200"/>
        <w:rPr>
          <w:rFonts w:hint="eastAsia" w:ascii="仿宋_GB2312"/>
          <w:szCs w:val="32"/>
        </w:rPr>
      </w:pPr>
    </w:p>
    <w:p w14:paraId="21A7122B">
      <w:pPr>
        <w:pStyle w:val="8"/>
        <w:ind w:firstLine="640" w:firstLineChars="200"/>
        <w:rPr>
          <w:rFonts w:hint="eastAsia" w:ascii="仿宋_GB2312"/>
          <w:szCs w:val="32"/>
        </w:rPr>
      </w:pPr>
    </w:p>
    <w:p w14:paraId="4E91569A">
      <w:pPr>
        <w:rPr>
          <w:rFonts w:hint="eastAsia"/>
        </w:rPr>
      </w:pPr>
    </w:p>
    <w:p w14:paraId="7D421549">
      <w:pPr>
        <w:pStyle w:val="8"/>
        <w:rPr>
          <w:rFonts w:hint="eastAsia"/>
        </w:rPr>
      </w:pPr>
    </w:p>
    <w:p w14:paraId="086D518C">
      <w:pPr>
        <w:rPr>
          <w:rFonts w:hint="eastAsia"/>
        </w:rPr>
      </w:pPr>
    </w:p>
    <w:p w14:paraId="789229A5">
      <w:pPr>
        <w:pStyle w:val="8"/>
        <w:ind w:firstLine="640" w:firstLineChars="200"/>
        <w:rPr>
          <w:rFonts w:hint="eastAsia" w:ascii="仿宋_GB2312"/>
          <w:szCs w:val="32"/>
        </w:rPr>
      </w:pPr>
    </w:p>
    <w:p w14:paraId="36B4300E">
      <w:pPr>
        <w:pStyle w:val="8"/>
        <w:ind w:firstLine="640" w:firstLineChars="200"/>
        <w:rPr>
          <w:rFonts w:ascii="仿宋_GB2312"/>
          <w:szCs w:val="32"/>
        </w:rPr>
      </w:pPr>
      <w:r>
        <w:rPr>
          <w:rFonts w:hint="eastAsia" w:ascii="仿宋_GB2312"/>
          <w:szCs w:val="32"/>
        </w:rPr>
        <w:t>（二）高血压患者随访流程图</w:t>
      </w:r>
    </w:p>
    <w:p w14:paraId="4055C2E9">
      <w:pPr>
        <w:pStyle w:val="8"/>
        <w:ind w:firstLine="640" w:firstLineChars="200"/>
        <w:rPr>
          <w:rFonts w:hint="eastAsia" w:ascii="仿宋_GB2312"/>
          <w:szCs w:val="32"/>
        </w:rPr>
      </w:pPr>
    </w:p>
    <w:p w14:paraId="4212D258">
      <w:pPr>
        <w:pStyle w:val="8"/>
        <w:rPr>
          <w:rFonts w:hint="eastAsia"/>
        </w:rPr>
      </w:pPr>
      <w:r>
        <w:rPr>
          <w:rFonts w:hint="eastAsia" w:ascii="仿宋_GB2312"/>
          <w:szCs w:val="32"/>
        </w:rPr>
        <w:drawing>
          <wp:anchor distT="0" distB="0" distL="114300" distR="114300" simplePos="0" relativeHeight="251666432" behindDoc="0" locked="0" layoutInCell="1" allowOverlap="1">
            <wp:simplePos x="0" y="0"/>
            <wp:positionH relativeFrom="column">
              <wp:posOffset>-152400</wp:posOffset>
            </wp:positionH>
            <wp:positionV relativeFrom="page">
              <wp:posOffset>1743075</wp:posOffset>
            </wp:positionV>
            <wp:extent cx="5433060" cy="2352675"/>
            <wp:effectExtent l="19050" t="0" r="0" b="0"/>
            <wp:wrapSquare wrapText="bothSides"/>
            <wp:docPr id="191" name="_x0000_s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_x0000_s2587"/>
                    <pic:cNvPicPr>
                      <a:picLocks noChangeAspect="1"/>
                    </pic:cNvPicPr>
                  </pic:nvPicPr>
                  <pic:blipFill>
                    <a:blip r:embed="rId16"/>
                    <a:stretch>
                      <a:fillRect/>
                    </a:stretch>
                  </pic:blipFill>
                  <pic:spPr>
                    <a:xfrm>
                      <a:off x="0" y="0"/>
                      <a:ext cx="5433060" cy="2352675"/>
                    </a:xfrm>
                    <a:prstGeom prst="rect">
                      <a:avLst/>
                    </a:prstGeom>
                    <a:noFill/>
                  </pic:spPr>
                </pic:pic>
              </a:graphicData>
            </a:graphic>
          </wp:anchor>
        </w:drawing>
      </w:r>
    </w:p>
    <w:p w14:paraId="7EEA9EAE">
      <w:pPr>
        <w:rPr>
          <w:rFonts w:hint="eastAsia"/>
        </w:rPr>
      </w:pPr>
      <w:r>
        <w:rPr>
          <w:rFonts w:hint="eastAsia" w:ascii="仿宋_GB2312"/>
          <w:szCs w:val="32"/>
        </w:rPr>
        <w:drawing>
          <wp:anchor distT="0" distB="0" distL="114300" distR="114300" simplePos="0" relativeHeight="251667456" behindDoc="0" locked="0" layoutInCell="1" allowOverlap="1">
            <wp:simplePos x="0" y="0"/>
            <wp:positionH relativeFrom="column">
              <wp:posOffset>-152400</wp:posOffset>
            </wp:positionH>
            <wp:positionV relativeFrom="page">
              <wp:posOffset>6042660</wp:posOffset>
            </wp:positionV>
            <wp:extent cx="5549900" cy="2785745"/>
            <wp:effectExtent l="19050" t="0" r="0" b="0"/>
            <wp:wrapSquare wrapText="bothSides"/>
            <wp:docPr id="192" name="_x0000_s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_x0000_s2588"/>
                    <pic:cNvPicPr>
                      <a:picLocks noChangeAspect="1"/>
                    </pic:cNvPicPr>
                  </pic:nvPicPr>
                  <pic:blipFill>
                    <a:blip r:embed="rId17"/>
                    <a:stretch>
                      <a:fillRect/>
                    </a:stretch>
                  </pic:blipFill>
                  <pic:spPr>
                    <a:xfrm>
                      <a:off x="0" y="0"/>
                      <a:ext cx="5549900" cy="2785745"/>
                    </a:xfrm>
                    <a:prstGeom prst="rect">
                      <a:avLst/>
                    </a:prstGeom>
                    <a:noFill/>
                  </pic:spPr>
                </pic:pic>
              </a:graphicData>
            </a:graphic>
          </wp:anchor>
        </w:drawing>
      </w:r>
    </w:p>
    <w:p w14:paraId="0B3E3E29">
      <w:pPr>
        <w:pStyle w:val="8"/>
        <w:ind w:firstLine="640" w:firstLineChars="200"/>
        <w:rPr>
          <w:rFonts w:hint="eastAsia" w:ascii="仿宋_GB2312"/>
          <w:szCs w:val="32"/>
        </w:rPr>
      </w:pPr>
      <w:r>
        <w:rPr>
          <w:rFonts w:hint="eastAsia" w:ascii="仿宋_GB2312"/>
          <w:szCs w:val="32"/>
        </w:rPr>
        <w:t>（三）2型糖尿病患者健康管理服务流程图</w:t>
      </w:r>
    </w:p>
    <w:p w14:paraId="2AB1683D">
      <w:pPr>
        <w:pStyle w:val="8"/>
        <w:rPr>
          <w:rFonts w:hint="eastAsia"/>
        </w:rPr>
      </w:pPr>
    </w:p>
    <w:p w14:paraId="03688DA6">
      <w:pPr>
        <w:rPr>
          <w:rFonts w:hint="eastAsia"/>
        </w:rPr>
      </w:pPr>
    </w:p>
    <w:p w14:paraId="23C50765">
      <w:pPr>
        <w:pStyle w:val="8"/>
        <w:rPr>
          <w:rFonts w:hint="eastAsia"/>
        </w:rPr>
      </w:pPr>
    </w:p>
    <w:p w14:paraId="31CDE4CA">
      <w:pPr>
        <w:rPr>
          <w:rFonts w:hint="eastAsia"/>
        </w:rPr>
      </w:pPr>
    </w:p>
    <w:p w14:paraId="4E1C8A6E">
      <w:pPr>
        <w:pStyle w:val="8"/>
        <w:rPr>
          <w:rFonts w:hint="eastAsia"/>
        </w:rPr>
      </w:pPr>
    </w:p>
    <w:p w14:paraId="0F46C625">
      <w:pPr>
        <w:pStyle w:val="8"/>
        <w:ind w:firstLine="640" w:firstLineChars="200"/>
        <w:rPr>
          <w:rFonts w:hint="eastAsia" w:ascii="仿宋_GB2312"/>
          <w:szCs w:val="32"/>
        </w:rPr>
      </w:pPr>
    </w:p>
    <w:p w14:paraId="0A90DCA0">
      <w:pPr>
        <w:pStyle w:val="8"/>
        <w:ind w:firstLine="643" w:firstLineChars="200"/>
        <w:rPr>
          <w:rFonts w:hint="eastAsia" w:ascii="仿宋_GB2312"/>
          <w:b/>
          <w:szCs w:val="32"/>
        </w:rPr>
      </w:pPr>
      <w:r>
        <w:rPr>
          <w:rFonts w:hint="eastAsia" w:ascii="仿宋_GB2312"/>
          <w:b/>
          <w:szCs w:val="32"/>
        </w:rPr>
        <w:t>五、办理时限</w:t>
      </w:r>
    </w:p>
    <w:p w14:paraId="25E8448D">
      <w:pPr>
        <w:pStyle w:val="8"/>
        <w:ind w:firstLine="640" w:firstLineChars="200"/>
        <w:rPr>
          <w:rFonts w:hint="eastAsia" w:ascii="仿宋_GB2312"/>
          <w:szCs w:val="32"/>
        </w:rPr>
      </w:pPr>
      <w:r>
        <w:rPr>
          <w:rFonts w:hint="eastAsia" w:ascii="仿宋_GB2312"/>
          <w:szCs w:val="32"/>
        </w:rPr>
        <w:t>1．法定时限：10天</w:t>
      </w:r>
    </w:p>
    <w:p w14:paraId="4E4F37E5">
      <w:pPr>
        <w:pStyle w:val="8"/>
        <w:ind w:firstLine="640" w:firstLineChars="200"/>
        <w:rPr>
          <w:rFonts w:hint="eastAsia" w:ascii="仿宋_GB2312"/>
          <w:szCs w:val="32"/>
        </w:rPr>
      </w:pPr>
      <w:r>
        <w:rPr>
          <w:rFonts w:hint="eastAsia" w:ascii="仿宋_GB2312"/>
          <w:szCs w:val="32"/>
        </w:rPr>
        <w:t>2．承诺时限：2天</w:t>
      </w:r>
    </w:p>
    <w:p w14:paraId="5C381C78">
      <w:pPr>
        <w:pStyle w:val="8"/>
        <w:ind w:firstLine="643" w:firstLineChars="200"/>
        <w:rPr>
          <w:rFonts w:hint="eastAsia" w:ascii="仿宋_GB2312"/>
          <w:b/>
          <w:szCs w:val="32"/>
        </w:rPr>
      </w:pPr>
      <w:r>
        <w:rPr>
          <w:rFonts w:hint="eastAsia" w:ascii="仿宋_GB2312"/>
          <w:b/>
          <w:szCs w:val="32"/>
        </w:rPr>
        <w:t>六、收费依据、收费标准</w:t>
      </w:r>
    </w:p>
    <w:p w14:paraId="7265A77A">
      <w:pPr>
        <w:pStyle w:val="8"/>
        <w:ind w:firstLine="640" w:firstLineChars="200"/>
        <w:rPr>
          <w:rFonts w:hint="eastAsia" w:ascii="仿宋_GB2312"/>
          <w:szCs w:val="32"/>
        </w:rPr>
      </w:pPr>
      <w:r>
        <w:rPr>
          <w:rFonts w:hint="eastAsia" w:ascii="仿宋_GB2312"/>
          <w:szCs w:val="32"/>
        </w:rPr>
        <w:t>不收费。</w:t>
      </w:r>
    </w:p>
    <w:p w14:paraId="3565F186">
      <w:pPr>
        <w:pStyle w:val="8"/>
        <w:ind w:firstLine="643" w:firstLineChars="200"/>
        <w:rPr>
          <w:rFonts w:hint="eastAsia" w:ascii="仿宋_GB2312"/>
          <w:b/>
          <w:szCs w:val="32"/>
        </w:rPr>
      </w:pPr>
      <w:r>
        <w:rPr>
          <w:rFonts w:hint="eastAsia" w:ascii="仿宋_GB2312"/>
          <w:b/>
          <w:szCs w:val="32"/>
        </w:rPr>
        <w:t>七、联系方式</w:t>
      </w:r>
    </w:p>
    <w:p w14:paraId="007652A6">
      <w:pPr>
        <w:pStyle w:val="8"/>
        <w:ind w:firstLine="640" w:firstLineChars="200"/>
        <w:rPr>
          <w:rFonts w:hint="eastAsia" w:ascii="仿宋_GB2312"/>
          <w:szCs w:val="32"/>
        </w:rPr>
      </w:pPr>
      <w:r>
        <w:rPr>
          <w:rFonts w:hint="eastAsia" w:ascii="仿宋_GB2312"/>
          <w:szCs w:val="32"/>
        </w:rPr>
        <w:t>受理、办理机构：民和县疾病预防控制中心</w:t>
      </w:r>
    </w:p>
    <w:p w14:paraId="52CA800C">
      <w:pPr>
        <w:pStyle w:val="8"/>
        <w:ind w:firstLine="640" w:firstLineChars="200"/>
        <w:rPr>
          <w:rFonts w:hint="eastAsia" w:ascii="仿宋_GB2312"/>
          <w:szCs w:val="32"/>
        </w:rPr>
      </w:pPr>
      <w:r>
        <w:rPr>
          <w:rFonts w:hint="eastAsia" w:ascii="仿宋_GB2312"/>
          <w:szCs w:val="32"/>
        </w:rPr>
        <w:t>地点：民和县疾病预防控制中心</w:t>
      </w:r>
    </w:p>
    <w:p w14:paraId="18467266">
      <w:pPr>
        <w:pStyle w:val="8"/>
        <w:ind w:firstLine="640" w:firstLineChars="200"/>
        <w:rPr>
          <w:rFonts w:hint="eastAsia" w:ascii="仿宋_GB2312"/>
          <w:szCs w:val="32"/>
        </w:rPr>
      </w:pPr>
      <w:r>
        <w:rPr>
          <w:rFonts w:hint="eastAsia" w:ascii="仿宋_GB2312"/>
          <w:szCs w:val="32"/>
        </w:rPr>
        <w:t>邮编：810800</w:t>
      </w:r>
    </w:p>
    <w:p w14:paraId="5F39DE2B">
      <w:pPr>
        <w:pStyle w:val="8"/>
        <w:ind w:firstLine="640" w:firstLineChars="200"/>
        <w:rPr>
          <w:rFonts w:hint="eastAsia" w:ascii="仿宋_GB2312"/>
          <w:szCs w:val="32"/>
        </w:rPr>
      </w:pPr>
      <w:r>
        <w:rPr>
          <w:rFonts w:hint="eastAsia" w:ascii="仿宋_GB2312"/>
          <w:szCs w:val="32"/>
        </w:rPr>
        <w:t>办公时间：周一至周五</w:t>
      </w:r>
    </w:p>
    <w:p w14:paraId="744F2D53">
      <w:pPr>
        <w:pStyle w:val="8"/>
        <w:ind w:firstLine="640" w:firstLineChars="200"/>
        <w:rPr>
          <w:rFonts w:hint="eastAsia" w:ascii="仿宋_GB2312"/>
          <w:szCs w:val="32"/>
        </w:rPr>
      </w:pPr>
      <w:r>
        <w:rPr>
          <w:rFonts w:hint="eastAsia" w:ascii="仿宋_GB2312"/>
          <w:szCs w:val="32"/>
        </w:rPr>
        <w:t>联系电话：0972-8516079</w:t>
      </w:r>
    </w:p>
    <w:p w14:paraId="5C4E74F3">
      <w:pPr>
        <w:pStyle w:val="8"/>
        <w:ind w:firstLine="640" w:firstLineChars="200"/>
        <w:rPr>
          <w:rFonts w:hint="eastAsia" w:ascii="仿宋_GB2312"/>
          <w:szCs w:val="32"/>
        </w:rPr>
      </w:pPr>
      <w:r>
        <w:rPr>
          <w:rFonts w:hint="eastAsia" w:ascii="仿宋_GB2312"/>
          <w:szCs w:val="32"/>
        </w:rPr>
        <w:t>投诉电话：0972-8535551。</w:t>
      </w:r>
    </w:p>
    <w:p w14:paraId="1D7D4EE9">
      <w:pPr>
        <w:pStyle w:val="8"/>
        <w:rPr>
          <w:rFonts w:hint="eastAsia"/>
        </w:rPr>
      </w:pPr>
    </w:p>
    <w:p w14:paraId="78EC3D01">
      <w:pPr>
        <w:rPr>
          <w:rFonts w:hint="eastAsia"/>
        </w:rPr>
      </w:pPr>
    </w:p>
    <w:p w14:paraId="003E7125">
      <w:pPr>
        <w:pStyle w:val="8"/>
        <w:rPr>
          <w:rFonts w:hint="eastAsia"/>
        </w:rPr>
      </w:pPr>
    </w:p>
    <w:p w14:paraId="40FE1C5B">
      <w:pPr>
        <w:rPr>
          <w:rFonts w:hint="eastAsia"/>
        </w:rPr>
      </w:pPr>
    </w:p>
    <w:p w14:paraId="0343EE12">
      <w:pPr>
        <w:pStyle w:val="8"/>
        <w:rPr>
          <w:rFonts w:hint="eastAsia"/>
        </w:rPr>
      </w:pPr>
    </w:p>
    <w:p w14:paraId="1399E387">
      <w:pPr>
        <w:rPr>
          <w:rFonts w:hint="eastAsia"/>
        </w:rPr>
      </w:pPr>
    </w:p>
    <w:p w14:paraId="66750DB1">
      <w:pPr>
        <w:pStyle w:val="8"/>
        <w:rPr>
          <w:rFonts w:hint="eastAsia"/>
        </w:rPr>
      </w:pPr>
    </w:p>
    <w:p w14:paraId="26E390ED">
      <w:pPr>
        <w:rPr>
          <w:rFonts w:hint="eastAsia"/>
        </w:rPr>
      </w:pPr>
    </w:p>
    <w:p w14:paraId="66A39580">
      <w:pPr>
        <w:pStyle w:val="8"/>
        <w:rPr>
          <w:rFonts w:hint="eastAsia"/>
        </w:rPr>
      </w:pPr>
    </w:p>
    <w:p w14:paraId="59E74593">
      <w:pPr>
        <w:rPr>
          <w:rFonts w:hint="eastAsia"/>
        </w:rPr>
      </w:pPr>
    </w:p>
    <w:p w14:paraId="0D526650">
      <w:pPr>
        <w:pStyle w:val="8"/>
        <w:rPr>
          <w:rFonts w:hint="eastAsia"/>
        </w:rPr>
      </w:pPr>
    </w:p>
    <w:p w14:paraId="7BD576CA">
      <w:pPr>
        <w:spacing w:line="600" w:lineRule="exact"/>
        <w:jc w:val="center"/>
        <w:rPr>
          <w:rFonts w:hint="eastAsia" w:ascii="仿宋_GB2312" w:hAnsi="黑体" w:eastAsia="仿宋_GB2312"/>
          <w:b/>
          <w:sz w:val="36"/>
          <w:szCs w:val="32"/>
        </w:rPr>
      </w:pPr>
      <w:r>
        <w:rPr>
          <w:rFonts w:hint="eastAsia" w:ascii="仿宋_GB2312" w:hAnsi="黑体" w:eastAsia="仿宋_GB2312"/>
          <w:b/>
          <w:sz w:val="36"/>
          <w:szCs w:val="32"/>
        </w:rPr>
        <w:t>30.严重精神障碍患者管理办事指南</w:t>
      </w:r>
    </w:p>
    <w:p w14:paraId="0A1D1894">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编号：民公服第2017030号</w:t>
      </w:r>
    </w:p>
    <w:p w14:paraId="4479103E">
      <w:pPr>
        <w:spacing w:line="600" w:lineRule="exact"/>
        <w:ind w:firstLine="643" w:firstLineChars="200"/>
        <w:rPr>
          <w:rFonts w:ascii="仿宋_GB2312" w:eastAsia="仿宋_GB2312"/>
          <w:b/>
          <w:sz w:val="32"/>
          <w:szCs w:val="32"/>
        </w:rPr>
      </w:pPr>
      <w:r>
        <w:rPr>
          <w:rFonts w:hint="eastAsia" w:ascii="仿宋_GB2312" w:eastAsia="仿宋_GB2312"/>
          <w:b/>
          <w:sz w:val="32"/>
          <w:szCs w:val="32"/>
        </w:rPr>
        <w:t> 一、办理依据</w:t>
      </w:r>
    </w:p>
    <w:p w14:paraId="66509A8E">
      <w:pPr>
        <w:spacing w:line="600" w:lineRule="exact"/>
        <w:ind w:firstLine="640" w:firstLineChars="200"/>
        <w:rPr>
          <w:rFonts w:ascii="仿宋_GB2312" w:eastAsia="仿宋_GB2312"/>
          <w:sz w:val="32"/>
          <w:szCs w:val="32"/>
        </w:rPr>
      </w:pPr>
      <w:r>
        <w:rPr>
          <w:rFonts w:hint="eastAsia" w:ascii="仿宋_GB2312" w:eastAsia="仿宋_GB2312"/>
          <w:sz w:val="32"/>
          <w:szCs w:val="32"/>
        </w:rPr>
        <w:t>1．法律法规依据：《国家基本公共卫生服务项目规范（2011年版）》（卫妇社发〔2011〕38号）</w:t>
      </w:r>
    </w:p>
    <w:p w14:paraId="1DE905C8">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75AC2157">
      <w:pPr>
        <w:spacing w:line="600" w:lineRule="exact"/>
        <w:ind w:firstLine="640" w:firstLineChars="200"/>
        <w:rPr>
          <w:rFonts w:ascii="仿宋_GB2312" w:eastAsia="仿宋_GB2312"/>
          <w:sz w:val="32"/>
          <w:szCs w:val="32"/>
        </w:rPr>
      </w:pPr>
      <w:r>
        <w:rPr>
          <w:rFonts w:hint="eastAsia" w:ascii="仿宋_GB2312" w:eastAsia="仿宋_GB2312"/>
          <w:sz w:val="32"/>
          <w:szCs w:val="32"/>
        </w:rPr>
        <w:t>辖区内诊断明确在家居住的重性精神病患者</w:t>
      </w:r>
    </w:p>
    <w:p w14:paraId="77D99843">
      <w:pPr>
        <w:spacing w:line="60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0835B749">
      <w:pPr>
        <w:spacing w:line="600" w:lineRule="exact"/>
        <w:ind w:firstLine="640" w:firstLineChars="200"/>
        <w:rPr>
          <w:rFonts w:ascii="仿宋_GB2312" w:eastAsia="仿宋_GB2312"/>
          <w:sz w:val="32"/>
          <w:szCs w:val="32"/>
        </w:rPr>
      </w:pPr>
      <w:r>
        <w:rPr>
          <w:rFonts w:hint="eastAsia" w:ascii="仿宋_GB2312" w:eastAsia="仿宋_GB2312"/>
          <w:sz w:val="32"/>
          <w:szCs w:val="32"/>
        </w:rPr>
        <w:t>1．身份证</w:t>
      </w:r>
    </w:p>
    <w:p w14:paraId="750C0365">
      <w:pPr>
        <w:spacing w:line="600" w:lineRule="exact"/>
        <w:ind w:firstLine="640" w:firstLineChars="200"/>
        <w:rPr>
          <w:rFonts w:ascii="仿宋_GB2312" w:eastAsia="仿宋_GB2312"/>
          <w:sz w:val="32"/>
          <w:szCs w:val="32"/>
        </w:rPr>
      </w:pPr>
      <w:r>
        <w:rPr>
          <w:rFonts w:hint="eastAsia" w:ascii="仿宋_GB2312" w:eastAsia="仿宋_GB2312"/>
          <w:sz w:val="32"/>
          <w:szCs w:val="32"/>
        </w:rPr>
        <w:t>2．户口簿等</w:t>
      </w:r>
    </w:p>
    <w:p w14:paraId="429BE351">
      <w:pPr>
        <w:spacing w:line="600" w:lineRule="exact"/>
        <w:ind w:firstLine="643" w:firstLineChars="200"/>
        <w:rPr>
          <w:rFonts w:ascii="仿宋_GB2312" w:eastAsia="仿宋_GB2312"/>
          <w:b/>
          <w:sz w:val="32"/>
          <w:szCs w:val="32"/>
        </w:rPr>
      </w:pPr>
      <w:r>
        <w:rPr>
          <w:rFonts w:hint="eastAsia" w:ascii="仿宋_GB2312" w:eastAsia="仿宋_GB2312"/>
          <w:b/>
          <w:sz w:val="32"/>
          <w:szCs w:val="32"/>
        </w:rPr>
        <w:t>四、办理流程（以网上受理示例）</w:t>
      </w:r>
    </w:p>
    <w:p w14:paraId="3DF2F3A9">
      <w:pPr>
        <w:spacing w:line="600" w:lineRule="exact"/>
        <w:ind w:firstLine="640" w:firstLineChars="200"/>
        <w:rPr>
          <w:rFonts w:ascii="仿宋_GB2312" w:eastAsia="仿宋_GB2312"/>
          <w:sz w:val="32"/>
          <w:szCs w:val="32"/>
        </w:rPr>
      </w:pPr>
      <w:r>
        <w:rPr>
          <w:rFonts w:hint="eastAsia" w:ascii="仿宋_GB2312" w:eastAsia="仿宋_GB2312"/>
          <w:sz w:val="32"/>
          <w:szCs w:val="32"/>
        </w:rPr>
        <w:t>（一）网上受理（申请对象自己或者代办点上传资料）：</w:t>
      </w:r>
    </w:p>
    <w:p w14:paraId="01413FE5">
      <w:pPr>
        <w:spacing w:line="600" w:lineRule="exact"/>
        <w:ind w:firstLine="640" w:firstLineChars="200"/>
        <w:rPr>
          <w:rFonts w:ascii="仿宋_GB2312" w:eastAsia="仿宋_GB2312"/>
          <w:sz w:val="32"/>
          <w:szCs w:val="32"/>
        </w:rPr>
      </w:pPr>
      <w:r>
        <w:rPr>
          <w:rFonts w:hint="eastAsia" w:ascii="仿宋_GB2312" w:eastAsia="仿宋_GB2312"/>
          <w:sz w:val="32"/>
          <w:szCs w:val="32"/>
        </w:rPr>
        <w:t>1．系统确认申请人申请材料齐全、符合法定形式后，予以正式受理。启动居民健康档案管理办理流程。</w:t>
      </w:r>
    </w:p>
    <w:p w14:paraId="587CFA37">
      <w:pPr>
        <w:spacing w:line="600" w:lineRule="exact"/>
        <w:ind w:firstLine="640" w:firstLineChars="200"/>
        <w:rPr>
          <w:rFonts w:ascii="仿宋_GB2312" w:eastAsia="仿宋_GB2312"/>
          <w:sz w:val="32"/>
          <w:szCs w:val="32"/>
        </w:rPr>
      </w:pPr>
      <w:r>
        <w:rPr>
          <w:rFonts w:hint="eastAsia" w:ascii="仿宋_GB2312" w:eastAsia="仿宋_GB2312"/>
          <w:sz w:val="32"/>
          <w:szCs w:val="32"/>
        </w:rPr>
        <w:t>2．受理人将申报人的身份证和办理要件，通过“高拍仪”输入计算机，作为审核流程的电子附件存入服务器，以备查询和存档。</w:t>
      </w:r>
    </w:p>
    <w:p w14:paraId="6567AE41">
      <w:pPr>
        <w:spacing w:line="600" w:lineRule="exact"/>
        <w:ind w:firstLine="640" w:firstLineChars="200"/>
        <w:rPr>
          <w:rFonts w:ascii="仿宋_GB2312" w:eastAsia="仿宋_GB2312"/>
          <w:sz w:val="32"/>
          <w:szCs w:val="32"/>
        </w:rPr>
      </w:pPr>
      <w:r>
        <w:rPr>
          <w:rFonts w:hint="eastAsia" w:ascii="仿宋_GB2312" w:eastAsia="仿宋_GB2312"/>
          <w:sz w:val="32"/>
          <w:szCs w:val="32"/>
        </w:rPr>
        <w:t>3．受理后将流程提交到审核人员（审核角色）处审核。</w:t>
      </w:r>
    </w:p>
    <w:p w14:paraId="3B393C28">
      <w:pPr>
        <w:spacing w:line="600" w:lineRule="exact"/>
        <w:ind w:firstLine="640" w:firstLineChars="200"/>
        <w:rPr>
          <w:rFonts w:ascii="仿宋_GB2312" w:eastAsia="仿宋_GB2312"/>
          <w:sz w:val="32"/>
          <w:szCs w:val="32"/>
        </w:rPr>
      </w:pPr>
      <w:r>
        <w:rPr>
          <w:rFonts w:hint="eastAsia" w:ascii="仿宋_GB2312" w:eastAsia="仿宋_GB2312"/>
          <w:sz w:val="32"/>
          <w:szCs w:val="32"/>
        </w:rPr>
        <w:t>（二）批准（审核资料后批准）：海东市民和县疾病预防控制中心审核</w:t>
      </w:r>
    </w:p>
    <w:p w14:paraId="5593C607">
      <w:pPr>
        <w:spacing w:line="600" w:lineRule="exact"/>
        <w:ind w:firstLine="640" w:firstLineChars="200"/>
        <w:rPr>
          <w:rFonts w:ascii="仿宋_GB2312" w:eastAsia="仿宋_GB2312"/>
          <w:sz w:val="32"/>
          <w:szCs w:val="32"/>
        </w:rPr>
      </w:pPr>
      <w:r>
        <w:rPr>
          <w:rFonts w:hint="eastAsia" w:ascii="仿宋_GB2312" w:eastAsia="仿宋_GB2312"/>
          <w:sz w:val="32"/>
          <w:szCs w:val="32"/>
        </w:rPr>
        <w:t>1．海东市民和县疾病预防控制中心确认申请资料是否完备，是否符合条件，相关盖章签字是否清晰有效。</w:t>
      </w:r>
    </w:p>
    <w:p w14:paraId="2A41FA30">
      <w:pPr>
        <w:spacing w:line="600" w:lineRule="exact"/>
        <w:ind w:firstLine="640" w:firstLineChars="200"/>
        <w:rPr>
          <w:rFonts w:ascii="仿宋_GB2312" w:eastAsia="仿宋_GB2312"/>
          <w:sz w:val="32"/>
          <w:szCs w:val="32"/>
        </w:rPr>
      </w:pPr>
      <w:r>
        <w:rPr>
          <w:rFonts w:hint="eastAsia" w:ascii="仿宋_GB2312" w:eastAsia="仿宋_GB2312"/>
          <w:sz w:val="32"/>
          <w:szCs w:val="32"/>
        </w:rPr>
        <w:t>2．确认无误，符合条件的提交到审批机构审批，不符合条件的退回。</w:t>
      </w:r>
    </w:p>
    <w:p w14:paraId="2A75F879">
      <w:pPr>
        <w:spacing w:line="600" w:lineRule="exact"/>
        <w:ind w:firstLine="640" w:firstLineChars="200"/>
        <w:rPr>
          <w:rFonts w:ascii="仿宋_GB2312" w:eastAsia="仿宋_GB2312"/>
          <w:sz w:val="32"/>
          <w:szCs w:val="32"/>
        </w:rPr>
      </w:pPr>
      <w:r>
        <w:rPr>
          <w:rFonts w:hint="eastAsia" w:ascii="仿宋_GB2312" w:eastAsia="仿宋_GB2312"/>
          <w:sz w:val="32"/>
          <w:szCs w:val="32"/>
        </w:rPr>
        <w:t>（三）办结（制证、发证）：民和县疾病预防控制中心制证、发证。</w:t>
      </w:r>
    </w:p>
    <w:p w14:paraId="7091C9FC">
      <w:pPr>
        <w:spacing w:line="600" w:lineRule="exact"/>
        <w:ind w:firstLine="640" w:firstLineChars="200"/>
        <w:rPr>
          <w:rFonts w:ascii="仿宋_GB2312" w:eastAsia="仿宋_GB2312"/>
          <w:sz w:val="32"/>
          <w:szCs w:val="32"/>
        </w:rPr>
      </w:pPr>
      <w:r>
        <w:rPr>
          <w:rFonts w:hint="eastAsia" w:ascii="仿宋_GB2312" w:eastAsia="仿宋_GB2312"/>
          <w:sz w:val="32"/>
          <w:szCs w:val="32"/>
        </w:rPr>
        <w:t>民和县疾病预防控制中心在接收到审批意见后，</w:t>
      </w:r>
    </w:p>
    <w:p w14:paraId="403D1A86">
      <w:pPr>
        <w:spacing w:line="600" w:lineRule="exact"/>
        <w:ind w:firstLine="640" w:firstLineChars="200"/>
        <w:rPr>
          <w:rFonts w:ascii="仿宋_GB2312" w:eastAsia="仿宋_GB2312"/>
          <w:sz w:val="32"/>
          <w:szCs w:val="32"/>
        </w:rPr>
      </w:pPr>
      <w:r>
        <w:rPr>
          <w:rFonts w:hint="eastAsia" w:ascii="仿宋_GB2312" w:eastAsia="仿宋_GB2312"/>
          <w:sz w:val="32"/>
          <w:szCs w:val="32"/>
        </w:rPr>
        <w:t>1．制定证件</w:t>
      </w:r>
    </w:p>
    <w:p w14:paraId="4750ED6C">
      <w:pPr>
        <w:spacing w:line="600" w:lineRule="exact"/>
        <w:ind w:firstLine="640" w:firstLineChars="200"/>
        <w:rPr>
          <w:rFonts w:ascii="仿宋_GB2312" w:eastAsia="仿宋_GB2312"/>
          <w:sz w:val="32"/>
          <w:szCs w:val="32"/>
        </w:rPr>
      </w:pPr>
      <w:r>
        <w:rPr>
          <w:rFonts w:hint="eastAsia" w:ascii="仿宋_GB2312" w:eastAsia="仿宋_GB2312"/>
          <w:sz w:val="32"/>
          <w:szCs w:val="32"/>
        </w:rPr>
        <w:t>2．证件盖章</w:t>
      </w:r>
    </w:p>
    <w:p w14:paraId="0788B496">
      <w:pPr>
        <w:spacing w:line="600" w:lineRule="exact"/>
        <w:ind w:firstLine="640" w:firstLineChars="200"/>
        <w:rPr>
          <w:rFonts w:ascii="仿宋_GB2312" w:eastAsia="仿宋_GB2312"/>
          <w:sz w:val="32"/>
          <w:szCs w:val="32"/>
        </w:rPr>
      </w:pPr>
      <w:r>
        <w:rPr>
          <w:rFonts w:hint="eastAsia" w:ascii="仿宋_GB2312" w:eastAsia="仿宋_GB2312"/>
          <w:sz w:val="32"/>
          <w:szCs w:val="32"/>
        </w:rPr>
        <w:t>3．发放证件</w:t>
      </w:r>
    </w:p>
    <w:p w14:paraId="58090C3B">
      <w:pPr>
        <w:spacing w:line="600" w:lineRule="exact"/>
        <w:ind w:firstLine="640" w:firstLineChars="200"/>
        <w:rPr>
          <w:rFonts w:ascii="仿宋_GB2312" w:eastAsia="仿宋_GB2312"/>
          <w:sz w:val="32"/>
          <w:szCs w:val="32"/>
        </w:rPr>
      </w:pPr>
      <w:r>
        <w:rPr>
          <w:rFonts w:hint="eastAsia" w:ascii="仿宋_GB2312" w:eastAsia="仿宋_GB2312"/>
          <w:sz w:val="32"/>
          <w:szCs w:val="32"/>
        </w:rPr>
        <w:t>（四）其他：办理结果状态</w:t>
      </w:r>
    </w:p>
    <w:p w14:paraId="76C6971B">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严重精神障碍患者管理流程图</w:t>
      </w:r>
    </w:p>
    <w:p w14:paraId="7482B90F">
      <w:pPr>
        <w:pStyle w:val="8"/>
        <w:rPr>
          <w:rFonts w:hint="eastAsia"/>
        </w:rPr>
      </w:pPr>
      <w:r>
        <w:rPr>
          <w:rFonts w:hint="eastAsia"/>
        </w:rPr>
        <w:drawing>
          <wp:anchor distT="0" distB="0" distL="114300" distR="114300" simplePos="0" relativeHeight="251710464" behindDoc="0" locked="0" layoutInCell="1" allowOverlap="1">
            <wp:simplePos x="0" y="0"/>
            <wp:positionH relativeFrom="column">
              <wp:posOffset>404495</wp:posOffset>
            </wp:positionH>
            <wp:positionV relativeFrom="page">
              <wp:posOffset>4546600</wp:posOffset>
            </wp:positionV>
            <wp:extent cx="5295265" cy="4157345"/>
            <wp:effectExtent l="19050" t="0" r="0" b="0"/>
            <wp:wrapSquare wrapText="bothSides"/>
            <wp:docPr id="193" name="_x0000_s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_x0000_s2589"/>
                    <pic:cNvPicPr>
                      <a:picLocks noChangeAspect="1"/>
                    </pic:cNvPicPr>
                  </pic:nvPicPr>
                  <pic:blipFill>
                    <a:blip r:embed="rId18"/>
                    <a:srcRect b="10400"/>
                    <a:stretch>
                      <a:fillRect/>
                    </a:stretch>
                  </pic:blipFill>
                  <pic:spPr>
                    <a:xfrm>
                      <a:off x="0" y="0"/>
                      <a:ext cx="5295265" cy="4157345"/>
                    </a:xfrm>
                    <a:prstGeom prst="rect">
                      <a:avLst/>
                    </a:prstGeom>
                    <a:noFill/>
                  </pic:spPr>
                </pic:pic>
              </a:graphicData>
            </a:graphic>
          </wp:anchor>
        </w:drawing>
      </w:r>
    </w:p>
    <w:p w14:paraId="1BDE6EE5">
      <w:pPr>
        <w:rPr>
          <w:rFonts w:hint="eastAsia"/>
        </w:rPr>
      </w:pPr>
    </w:p>
    <w:p w14:paraId="5D735FD3">
      <w:pPr>
        <w:pStyle w:val="8"/>
        <w:rPr>
          <w:rFonts w:hint="eastAsia"/>
        </w:rPr>
      </w:pPr>
    </w:p>
    <w:p w14:paraId="37CC6C77">
      <w:pPr>
        <w:rPr>
          <w:rFonts w:hint="eastAsia"/>
        </w:rPr>
      </w:pPr>
    </w:p>
    <w:p w14:paraId="72F57589">
      <w:pPr>
        <w:pStyle w:val="8"/>
        <w:rPr>
          <w:rFonts w:hint="eastAsia"/>
        </w:rPr>
      </w:pPr>
    </w:p>
    <w:p w14:paraId="4F1181E5">
      <w:pPr>
        <w:rPr>
          <w:rFonts w:hint="eastAsia"/>
        </w:rPr>
      </w:pPr>
    </w:p>
    <w:p w14:paraId="71F7F2EE">
      <w:pPr>
        <w:pStyle w:val="8"/>
        <w:rPr>
          <w:rFonts w:hint="eastAsia"/>
        </w:rPr>
      </w:pPr>
    </w:p>
    <w:p w14:paraId="4B3C54AF">
      <w:pPr>
        <w:rPr>
          <w:rFonts w:hint="eastAsia"/>
        </w:rPr>
      </w:pPr>
    </w:p>
    <w:p w14:paraId="21254A1B">
      <w:pPr>
        <w:pStyle w:val="8"/>
        <w:rPr>
          <w:rFonts w:hint="eastAsia"/>
        </w:rPr>
      </w:pPr>
    </w:p>
    <w:p w14:paraId="5BC8C04F">
      <w:pPr>
        <w:rPr>
          <w:rFonts w:hint="eastAsia"/>
        </w:rPr>
      </w:pPr>
    </w:p>
    <w:p w14:paraId="6D90EA62">
      <w:pPr>
        <w:pStyle w:val="8"/>
        <w:rPr>
          <w:rFonts w:hint="eastAsia"/>
        </w:rPr>
      </w:pPr>
    </w:p>
    <w:p w14:paraId="7440B55E">
      <w:pPr>
        <w:rPr>
          <w:rFonts w:hint="eastAsia"/>
        </w:rPr>
      </w:pPr>
    </w:p>
    <w:p w14:paraId="14901699">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五、</w:t>
      </w:r>
    </w:p>
    <w:p w14:paraId="788D8193">
      <w:pPr>
        <w:spacing w:line="600" w:lineRule="exact"/>
        <w:ind w:firstLine="643" w:firstLineChars="200"/>
        <w:rPr>
          <w:rFonts w:hint="eastAsia" w:ascii="仿宋_GB2312" w:eastAsia="仿宋_GB2312"/>
          <w:b/>
          <w:sz w:val="32"/>
          <w:szCs w:val="32"/>
        </w:rPr>
      </w:pPr>
    </w:p>
    <w:p w14:paraId="5714001B">
      <w:pPr>
        <w:spacing w:line="600" w:lineRule="exact"/>
        <w:ind w:firstLine="643" w:firstLineChars="200"/>
        <w:rPr>
          <w:rFonts w:hint="eastAsia" w:ascii="仿宋_GB2312" w:eastAsia="仿宋_GB2312"/>
          <w:b/>
          <w:sz w:val="32"/>
          <w:szCs w:val="32"/>
        </w:rPr>
      </w:pPr>
    </w:p>
    <w:p w14:paraId="3B4FED65">
      <w:pPr>
        <w:spacing w:line="60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1FE21504">
      <w:pPr>
        <w:spacing w:line="600" w:lineRule="exact"/>
        <w:ind w:firstLine="640" w:firstLineChars="200"/>
        <w:rPr>
          <w:rFonts w:ascii="仿宋_GB2312" w:eastAsia="仿宋_GB2312"/>
          <w:sz w:val="32"/>
          <w:szCs w:val="32"/>
        </w:rPr>
      </w:pPr>
      <w:r>
        <w:rPr>
          <w:rFonts w:hint="eastAsia" w:ascii="仿宋_GB2312" w:eastAsia="仿宋_GB2312"/>
          <w:sz w:val="32"/>
          <w:szCs w:val="32"/>
        </w:rPr>
        <w:t>1．法定时限：10天</w:t>
      </w:r>
    </w:p>
    <w:p w14:paraId="2A11468F">
      <w:pPr>
        <w:spacing w:line="600" w:lineRule="exact"/>
        <w:ind w:firstLine="640" w:firstLineChars="200"/>
        <w:rPr>
          <w:rFonts w:ascii="仿宋_GB2312" w:eastAsia="仿宋_GB2312"/>
          <w:sz w:val="32"/>
          <w:szCs w:val="32"/>
        </w:rPr>
      </w:pPr>
      <w:r>
        <w:rPr>
          <w:rFonts w:hint="eastAsia" w:ascii="仿宋_GB2312" w:eastAsia="仿宋_GB2312"/>
          <w:sz w:val="32"/>
          <w:szCs w:val="32"/>
        </w:rPr>
        <w:t>2．承诺时限：2天</w:t>
      </w:r>
    </w:p>
    <w:p w14:paraId="10154E1E">
      <w:pPr>
        <w:spacing w:line="600" w:lineRule="exact"/>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263CFFC3">
      <w:pPr>
        <w:spacing w:line="600" w:lineRule="exact"/>
        <w:ind w:firstLine="640" w:firstLineChars="200"/>
        <w:rPr>
          <w:rFonts w:ascii="仿宋_GB2312" w:eastAsia="仿宋_GB2312"/>
          <w:sz w:val="32"/>
          <w:szCs w:val="32"/>
        </w:rPr>
      </w:pPr>
      <w:r>
        <w:rPr>
          <w:rFonts w:hint="eastAsia" w:ascii="仿宋_GB2312" w:eastAsia="仿宋_GB2312"/>
          <w:sz w:val="32"/>
          <w:szCs w:val="32"/>
        </w:rPr>
        <w:t>不收费。</w:t>
      </w:r>
    </w:p>
    <w:p w14:paraId="33D4E501">
      <w:pPr>
        <w:spacing w:line="60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31A0822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受理、办理机构：民和县疾病预防控制中心</w:t>
      </w:r>
    </w:p>
    <w:p w14:paraId="406F48A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地点：民和县疾病预防控制中心</w:t>
      </w:r>
    </w:p>
    <w:p w14:paraId="4448FE3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邮编：810800</w:t>
      </w:r>
    </w:p>
    <w:p w14:paraId="7B47522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办公时间：周一至周五</w:t>
      </w:r>
    </w:p>
    <w:p w14:paraId="5F45692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联系电话：0972-8516079</w:t>
      </w:r>
    </w:p>
    <w:p w14:paraId="663278D5">
      <w:pPr>
        <w:spacing w:line="600" w:lineRule="exact"/>
        <w:ind w:firstLine="640" w:firstLineChars="200"/>
        <w:rPr>
          <w:rFonts w:ascii="仿宋_GB2312" w:eastAsia="仿宋_GB2312"/>
          <w:sz w:val="32"/>
          <w:szCs w:val="32"/>
        </w:rPr>
      </w:pPr>
      <w:r>
        <w:rPr>
          <w:rFonts w:hint="eastAsia" w:ascii="仿宋_GB2312" w:eastAsia="仿宋_GB2312"/>
          <w:sz w:val="32"/>
          <w:szCs w:val="32"/>
        </w:rPr>
        <w:t>投诉电话：0972-8535551。</w:t>
      </w:r>
    </w:p>
    <w:p w14:paraId="4D74FB8D">
      <w:pPr>
        <w:rPr>
          <w:rFonts w:hint="eastAsia"/>
        </w:rPr>
      </w:pPr>
    </w:p>
    <w:p w14:paraId="3897C5CE">
      <w:pPr>
        <w:pStyle w:val="8"/>
        <w:rPr>
          <w:rFonts w:hint="eastAsia"/>
        </w:rPr>
      </w:pPr>
    </w:p>
    <w:p w14:paraId="075348A7">
      <w:pPr>
        <w:rPr>
          <w:rFonts w:hint="eastAsia"/>
        </w:rPr>
      </w:pPr>
    </w:p>
    <w:p w14:paraId="737EB545">
      <w:pPr>
        <w:pStyle w:val="8"/>
        <w:rPr>
          <w:rFonts w:hint="eastAsia"/>
        </w:rPr>
      </w:pPr>
    </w:p>
    <w:p w14:paraId="727F98B5">
      <w:pPr>
        <w:rPr>
          <w:rFonts w:hint="eastAsia"/>
        </w:rPr>
      </w:pPr>
    </w:p>
    <w:p w14:paraId="15D13CC1">
      <w:pPr>
        <w:pStyle w:val="8"/>
        <w:rPr>
          <w:rFonts w:hint="eastAsia"/>
        </w:rPr>
      </w:pPr>
    </w:p>
    <w:p w14:paraId="41FEB630">
      <w:pPr>
        <w:rPr>
          <w:rFonts w:hint="eastAsia"/>
        </w:rPr>
      </w:pPr>
    </w:p>
    <w:p w14:paraId="2C265BD5">
      <w:pPr>
        <w:pStyle w:val="8"/>
        <w:rPr>
          <w:rFonts w:hint="eastAsia"/>
        </w:rPr>
      </w:pPr>
    </w:p>
    <w:p w14:paraId="59728F01">
      <w:pPr>
        <w:rPr>
          <w:rFonts w:hint="eastAsia"/>
        </w:rPr>
      </w:pPr>
    </w:p>
    <w:p w14:paraId="5AF680B0">
      <w:pPr>
        <w:pStyle w:val="8"/>
        <w:rPr>
          <w:rFonts w:hint="eastAsia"/>
        </w:rPr>
      </w:pPr>
    </w:p>
    <w:p w14:paraId="7E567C9B">
      <w:pPr>
        <w:rPr>
          <w:rFonts w:hint="eastAsia"/>
        </w:rPr>
      </w:pPr>
    </w:p>
    <w:p w14:paraId="6EC38CD9">
      <w:pPr>
        <w:pStyle w:val="8"/>
        <w:rPr>
          <w:rFonts w:hint="eastAsia"/>
        </w:rPr>
      </w:pPr>
    </w:p>
    <w:p w14:paraId="22ED2E75">
      <w:pPr>
        <w:rPr>
          <w:rFonts w:hint="eastAsia"/>
        </w:rPr>
      </w:pPr>
    </w:p>
    <w:p w14:paraId="692A3371">
      <w:pPr>
        <w:pStyle w:val="8"/>
        <w:rPr>
          <w:rFonts w:hint="eastAsia"/>
        </w:rPr>
      </w:pPr>
    </w:p>
    <w:p w14:paraId="10DC25ED">
      <w:pPr>
        <w:spacing w:line="600" w:lineRule="exact"/>
        <w:ind w:firstLine="723" w:firstLineChars="200"/>
        <w:jc w:val="center"/>
        <w:rPr>
          <w:rFonts w:hint="eastAsia" w:ascii="仿宋_GB2312" w:hAnsi="黑体" w:eastAsia="仿宋_GB2312"/>
          <w:b/>
          <w:sz w:val="36"/>
          <w:szCs w:val="36"/>
        </w:rPr>
      </w:pPr>
      <w:r>
        <w:rPr>
          <w:rFonts w:hint="eastAsia" w:ascii="仿宋_GB2312" w:hAnsi="黑体" w:eastAsia="仿宋_GB2312"/>
          <w:b/>
          <w:sz w:val="36"/>
          <w:szCs w:val="36"/>
        </w:rPr>
        <w:t>31.结核病患者健康管理办事指南</w:t>
      </w:r>
    </w:p>
    <w:p w14:paraId="4417A436">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编号：民公服第2017031号</w:t>
      </w:r>
    </w:p>
    <w:p w14:paraId="5FB3FFF2">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一、办理依据</w:t>
      </w:r>
    </w:p>
    <w:p w14:paraId="236B349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1．法律法规依据：《国家基本公共卫生服务项目规范（2011年版）》（卫妇社发〔2011〕38号）</w:t>
      </w:r>
    </w:p>
    <w:p w14:paraId="08D81AEC">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二、办理对象及范围</w:t>
      </w:r>
    </w:p>
    <w:p w14:paraId="3D4C336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辖区内诊断明确的结核病患者</w:t>
      </w:r>
    </w:p>
    <w:p w14:paraId="1F670C85">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三、办事条件及需提交的材料</w:t>
      </w:r>
    </w:p>
    <w:p w14:paraId="7D824B0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1．身份证</w:t>
      </w:r>
    </w:p>
    <w:p w14:paraId="528EED8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2．户口簿等</w:t>
      </w:r>
    </w:p>
    <w:p w14:paraId="6584AEC5">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四、办理流程（以网上受理示例）</w:t>
      </w:r>
    </w:p>
    <w:p w14:paraId="00DB4EC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（一）网上受理（申请对象自己或者代办点上传资料）：</w:t>
      </w:r>
    </w:p>
    <w:p w14:paraId="5F72DE9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1．系统确认申请人申请材料齐全、符合法定形式后，予以正式受理。启动居民健康档案管理办理流程。</w:t>
      </w:r>
    </w:p>
    <w:p w14:paraId="3BB1D2F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2．受理人将申报人的身份证和办理要件，通过“高拍仪”输入计算机，作为审核流程的电子附件存入服务器，以备查询和存档。</w:t>
      </w:r>
    </w:p>
    <w:p w14:paraId="75BA7AD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3．受理后将流程提交到审核人员（审核角色）处审核。</w:t>
      </w:r>
    </w:p>
    <w:p w14:paraId="7A5D07D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（二）批准（审核资料后批准）：海东市民和县疾病预防控制中心审核</w:t>
      </w:r>
    </w:p>
    <w:p w14:paraId="677B00B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1．海东市民和县疾病预防控制中心确认申请资料是否完备，是否符合条件，相关盖章签字是否清晰有效。</w:t>
      </w:r>
    </w:p>
    <w:p w14:paraId="227A3D6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2．确认无误，符合条件的提交到审批机构审批，不符合条件的退回。</w:t>
      </w:r>
    </w:p>
    <w:p w14:paraId="2CBB257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（三）办结（制证、发证）：海东市民和县疾病预防控制中心制证、发证。</w:t>
      </w:r>
    </w:p>
    <w:p w14:paraId="6B9C968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海东市民和县疾病预防控制中心在接收到审批意见后，</w:t>
      </w:r>
    </w:p>
    <w:p w14:paraId="28169AF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1．制定证件</w:t>
      </w:r>
    </w:p>
    <w:p w14:paraId="120DE2C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2．证件盖章</w:t>
      </w:r>
    </w:p>
    <w:p w14:paraId="557CD7F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3．发放证件</w:t>
      </w:r>
    </w:p>
    <w:p w14:paraId="3FA2722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（四）其他：办理结果状态</w:t>
      </w:r>
    </w:p>
    <w:p w14:paraId="32A51AC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68480" behindDoc="0" locked="0" layoutInCell="1" allowOverlap="1">
            <wp:simplePos x="0" y="0"/>
            <wp:positionH relativeFrom="column">
              <wp:posOffset>133350</wp:posOffset>
            </wp:positionH>
            <wp:positionV relativeFrom="page">
              <wp:posOffset>4714875</wp:posOffset>
            </wp:positionV>
            <wp:extent cx="5379720" cy="1549400"/>
            <wp:effectExtent l="19050" t="19050" r="11430" b="12700"/>
            <wp:wrapSquare wrapText="bothSides"/>
            <wp:docPr id="194" name="_x0000_s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_x0000_s2590"/>
                    <pic:cNvPicPr>
                      <a:picLocks noChangeAspect="1"/>
                    </pic:cNvPicPr>
                  </pic:nvPicPr>
                  <pic:blipFill>
                    <a:blip r:embed="rId19"/>
                    <a:stretch>
                      <a:fillRect/>
                    </a:stretch>
                  </pic:blipFill>
                  <pic:spPr>
                    <a:xfrm>
                      <a:off x="0" y="0"/>
                      <a:ext cx="5379720" cy="1549400"/>
                    </a:xfrm>
                    <a:prstGeom prst="rect">
                      <a:avLst/>
                    </a:prstGeom>
                    <a:noFill/>
                    <a:ln w="6350">
                      <a:solidFill>
                        <a:srgbClr val="000000"/>
                      </a:solidFill>
                      <a:miter lim="800000"/>
                      <a:headEnd/>
                      <a:tailEnd/>
                    </a:ln>
                  </pic:spPr>
                </pic:pic>
              </a:graphicData>
            </a:graphic>
          </wp:anchor>
        </w:drawing>
      </w:r>
      <w:r>
        <w:rPr>
          <w:rFonts w:hint="eastAsia" w:ascii="仿宋_GB2312" w:eastAsia="仿宋_GB2312"/>
          <w:sz w:val="32"/>
          <w:szCs w:val="32"/>
        </w:rPr>
        <w:t xml:space="preserve">  1.肺结核患者健康管理服务流程图</w:t>
      </w:r>
    </w:p>
    <w:p w14:paraId="5461CAA0">
      <w:pPr>
        <w:spacing w:line="600" w:lineRule="exact"/>
        <w:ind w:firstLine="640" w:firstLineChars="200"/>
        <w:rPr>
          <w:rFonts w:hint="eastAsia" w:ascii="仿宋_GB2312" w:eastAsia="仿宋_GB2312"/>
          <w:sz w:val="32"/>
          <w:szCs w:val="32"/>
        </w:rPr>
      </w:pPr>
    </w:p>
    <w:p w14:paraId="254F5EFC">
      <w:pPr>
        <w:spacing w:line="600" w:lineRule="exact"/>
        <w:ind w:firstLine="640" w:firstLineChars="200"/>
        <w:rPr>
          <w:rFonts w:hint="eastAsia" w:ascii="仿宋_GB2312" w:eastAsia="仿宋_GB2312"/>
          <w:sz w:val="32"/>
          <w:szCs w:val="32"/>
        </w:rPr>
      </w:pPr>
    </w:p>
    <w:p w14:paraId="4D93393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2.肺结核患者筛查与推介转诊流程图</w:t>
      </w:r>
      <w:r>
        <w:rPr>
          <w:rFonts w:hint="eastAsia" w:ascii="仿宋_GB2312" w:eastAsia="仿宋_GB2312"/>
          <w:sz w:val="32"/>
          <w:szCs w:val="32"/>
        </w:rPr>
        <w:drawing>
          <wp:anchor distT="0" distB="0" distL="114300" distR="114300" simplePos="0" relativeHeight="251711488" behindDoc="0" locked="0" layoutInCell="1" allowOverlap="1">
            <wp:simplePos x="0" y="0"/>
            <wp:positionH relativeFrom="column">
              <wp:posOffset>-57150</wp:posOffset>
            </wp:positionH>
            <wp:positionV relativeFrom="page">
              <wp:posOffset>7686675</wp:posOffset>
            </wp:positionV>
            <wp:extent cx="5344160" cy="1814830"/>
            <wp:effectExtent l="19050" t="19050" r="27940" b="13970"/>
            <wp:wrapSquare wrapText="bothSides"/>
            <wp:docPr id="195" name="_x0000_s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_x0000_s2591"/>
                    <pic:cNvPicPr>
                      <a:picLocks noChangeAspect="1"/>
                    </pic:cNvPicPr>
                  </pic:nvPicPr>
                  <pic:blipFill>
                    <a:blip r:embed="rId20"/>
                    <a:stretch>
                      <a:fillRect/>
                    </a:stretch>
                  </pic:blipFill>
                  <pic:spPr>
                    <a:xfrm>
                      <a:off x="0" y="0"/>
                      <a:ext cx="5344160" cy="1814830"/>
                    </a:xfrm>
                    <a:prstGeom prst="rect">
                      <a:avLst/>
                    </a:prstGeom>
                    <a:noFill/>
                    <a:ln w="6350">
                      <a:solidFill>
                        <a:srgbClr val="000000"/>
                      </a:solidFill>
                      <a:miter lim="800000"/>
                      <a:headEnd/>
                      <a:tailEnd/>
                    </a:ln>
                  </pic:spPr>
                </pic:pic>
              </a:graphicData>
            </a:graphic>
          </wp:anchor>
        </w:drawing>
      </w:r>
      <w:r>
        <w:rPr>
          <w:rFonts w:hint="eastAsia" w:ascii="仿宋_GB2312" w:eastAsia="仿宋_GB2312"/>
          <w:sz w:val="32"/>
          <w:szCs w:val="32"/>
        </w:rPr>
        <w:drawing>
          <wp:anchor distT="0" distB="0" distL="114300" distR="114300" simplePos="0" relativeHeight="251669504" behindDoc="0" locked="0" layoutInCell="1" allowOverlap="1">
            <wp:simplePos x="0" y="0"/>
            <wp:positionH relativeFrom="column">
              <wp:posOffset>-57150</wp:posOffset>
            </wp:positionH>
            <wp:positionV relativeFrom="page">
              <wp:posOffset>7686675</wp:posOffset>
            </wp:positionV>
            <wp:extent cx="5344160" cy="1814830"/>
            <wp:effectExtent l="19050" t="19050" r="27940" b="13970"/>
            <wp:wrapSquare wrapText="bothSides"/>
            <wp:docPr id="196" name="_x0000_s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_x0000_s2592"/>
                    <pic:cNvPicPr>
                      <a:picLocks noChangeAspect="1"/>
                    </pic:cNvPicPr>
                  </pic:nvPicPr>
                  <pic:blipFill>
                    <a:blip r:embed="rId20"/>
                    <a:stretch>
                      <a:fillRect/>
                    </a:stretch>
                  </pic:blipFill>
                  <pic:spPr>
                    <a:xfrm>
                      <a:off x="0" y="0"/>
                      <a:ext cx="5344160" cy="1814830"/>
                    </a:xfrm>
                    <a:prstGeom prst="rect">
                      <a:avLst/>
                    </a:prstGeom>
                    <a:noFill/>
                    <a:ln w="6350">
                      <a:solidFill>
                        <a:srgbClr val="000000"/>
                      </a:solidFill>
                      <a:miter lim="800000"/>
                      <a:headEnd/>
                      <a:tailEnd/>
                    </a:ln>
                  </pic:spPr>
                </pic:pic>
              </a:graphicData>
            </a:graphic>
          </wp:anchor>
        </w:drawing>
      </w:r>
    </w:p>
    <w:p w14:paraId="0FAC4140">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70528" behindDoc="0" locked="0" layoutInCell="1" allowOverlap="1">
            <wp:simplePos x="0" y="0"/>
            <wp:positionH relativeFrom="column">
              <wp:posOffset>54610</wp:posOffset>
            </wp:positionH>
            <wp:positionV relativeFrom="page">
              <wp:posOffset>1647825</wp:posOffset>
            </wp:positionV>
            <wp:extent cx="5347970" cy="3219450"/>
            <wp:effectExtent l="0" t="0" r="0" b="0"/>
            <wp:wrapSquare wrapText="bothSides"/>
            <wp:docPr id="197" name="_x0000_s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_x0000_s2593"/>
                    <pic:cNvPicPr>
                      <a:picLocks noChangeAspect="1"/>
                    </pic:cNvPicPr>
                  </pic:nvPicPr>
                  <pic:blipFill>
                    <a:blip r:embed="rId21"/>
                    <a:stretch>
                      <a:fillRect/>
                    </a:stretch>
                  </pic:blipFill>
                  <pic:spPr>
                    <a:xfrm>
                      <a:off x="0" y="0"/>
                      <a:ext cx="5347970" cy="3219450"/>
                    </a:xfrm>
                    <a:prstGeom prst="rect">
                      <a:avLst/>
                    </a:prstGeom>
                    <a:noFill/>
                  </pic:spPr>
                </pic:pic>
              </a:graphicData>
            </a:graphic>
          </wp:anchor>
        </w:drawing>
      </w:r>
      <w:r>
        <w:rPr>
          <w:rFonts w:hint="eastAsia" w:ascii="仿宋_GB2312" w:eastAsia="仿宋_GB2312"/>
          <w:sz w:val="32"/>
          <w:szCs w:val="32"/>
        </w:rPr>
        <w:t>3.肺结核患者第一次入户随访流程</w:t>
      </w:r>
    </w:p>
    <w:p w14:paraId="5EF68C77">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五、办理时限</w:t>
      </w:r>
    </w:p>
    <w:p w14:paraId="1CFC537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法定时限：10天    承诺时限：2天</w:t>
      </w:r>
    </w:p>
    <w:p w14:paraId="55039D27">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六、收费依据、收费标准</w:t>
      </w:r>
    </w:p>
    <w:p w14:paraId="5BE0B40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不收费。</w:t>
      </w:r>
    </w:p>
    <w:p w14:paraId="621D2424">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七、联系方式</w:t>
      </w:r>
    </w:p>
    <w:p w14:paraId="75F3F2A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受理、办理机构：民和县疾病预防控制中心</w:t>
      </w:r>
    </w:p>
    <w:p w14:paraId="09D36E7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地点：民和县疾病预防控制中心</w:t>
      </w:r>
    </w:p>
    <w:p w14:paraId="7893702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办公时间：周一至周五</w:t>
      </w:r>
    </w:p>
    <w:p w14:paraId="74B4A6B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联系电话：0972-8516079</w:t>
      </w:r>
    </w:p>
    <w:p w14:paraId="0EFEDC6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投诉电话：0972-8535551。</w:t>
      </w:r>
    </w:p>
    <w:p w14:paraId="53382592">
      <w:pPr>
        <w:ind w:firstLine="640" w:firstLineChars="200"/>
        <w:rPr>
          <w:rFonts w:hint="eastAsia" w:ascii="仿宋_GB2312" w:eastAsia="仿宋_GB2312"/>
          <w:sz w:val="32"/>
          <w:szCs w:val="32"/>
        </w:rPr>
      </w:pPr>
    </w:p>
    <w:p w14:paraId="17E38EE7">
      <w:pPr>
        <w:pStyle w:val="8"/>
        <w:rPr>
          <w:rFonts w:hint="eastAsia"/>
        </w:rPr>
      </w:pPr>
    </w:p>
    <w:p w14:paraId="601C5916">
      <w:pPr>
        <w:spacing w:line="600" w:lineRule="exact"/>
        <w:jc w:val="center"/>
        <w:rPr>
          <w:rFonts w:hint="eastAsia" w:ascii="仿宋_GB2312" w:hAnsi="黑体" w:eastAsia="仿宋_GB2312"/>
          <w:b/>
          <w:sz w:val="32"/>
          <w:szCs w:val="32"/>
        </w:rPr>
      </w:pPr>
      <w:r>
        <w:rPr>
          <w:rFonts w:hint="eastAsia" w:ascii="仿宋_GB2312" w:hAnsi="黑体" w:eastAsia="仿宋_GB2312"/>
          <w:b/>
          <w:sz w:val="32"/>
          <w:szCs w:val="32"/>
        </w:rPr>
        <w:t>32.传染病和突发公共卫生事件报告和处理办事指南</w:t>
      </w:r>
    </w:p>
    <w:p w14:paraId="127B0C33">
      <w:pPr>
        <w:pStyle w:val="9"/>
        <w:shd w:val="clear" w:color="auto" w:fill="FFFFFF"/>
        <w:spacing w:before="0" w:beforeAutospacing="0" w:after="0" w:afterAutospacing="0" w:line="600" w:lineRule="exact"/>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编号：民公服第2017032号</w:t>
      </w:r>
    </w:p>
    <w:p w14:paraId="21038FDD">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0D6BEC53">
      <w:pPr>
        <w:spacing w:line="600" w:lineRule="exact"/>
        <w:ind w:firstLine="640" w:firstLineChars="200"/>
        <w:rPr>
          <w:rFonts w:ascii="仿宋_GB2312" w:eastAsia="仿宋_GB2312"/>
          <w:sz w:val="32"/>
          <w:szCs w:val="32"/>
        </w:rPr>
      </w:pPr>
      <w:r>
        <w:rPr>
          <w:rFonts w:hint="eastAsia" w:ascii="仿宋_GB2312" w:eastAsia="仿宋_GB2312"/>
          <w:sz w:val="32"/>
          <w:szCs w:val="32"/>
        </w:rPr>
        <w:t>1．法律法规依据：《国家基本公共卫生服务项目规范（2011年版）》（卫妇社发〔2011〕38号）</w:t>
      </w:r>
    </w:p>
    <w:p w14:paraId="1E0F127A">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6C6B1917">
      <w:pPr>
        <w:spacing w:line="600" w:lineRule="exact"/>
        <w:ind w:firstLine="640" w:firstLineChars="200"/>
        <w:rPr>
          <w:rFonts w:ascii="仿宋_GB2312" w:eastAsia="仿宋_GB2312"/>
          <w:sz w:val="32"/>
          <w:szCs w:val="32"/>
        </w:rPr>
      </w:pPr>
      <w:r>
        <w:rPr>
          <w:rFonts w:hint="eastAsia" w:ascii="仿宋_GB2312" w:eastAsia="仿宋_GB2312"/>
          <w:sz w:val="32"/>
          <w:szCs w:val="32"/>
        </w:rPr>
        <w:t>辖区内服务人口</w:t>
      </w:r>
    </w:p>
    <w:p w14:paraId="3ECCA5D0">
      <w:pPr>
        <w:spacing w:line="60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4A848E80">
      <w:pPr>
        <w:spacing w:line="600" w:lineRule="exact"/>
        <w:ind w:firstLine="640" w:firstLineChars="200"/>
        <w:rPr>
          <w:rFonts w:ascii="仿宋_GB2312" w:eastAsia="仿宋_GB2312"/>
          <w:sz w:val="32"/>
          <w:szCs w:val="32"/>
        </w:rPr>
      </w:pPr>
      <w:r>
        <w:rPr>
          <w:rFonts w:hint="eastAsia" w:ascii="仿宋_GB2312" w:eastAsia="仿宋_GB2312"/>
          <w:sz w:val="32"/>
          <w:szCs w:val="32"/>
        </w:rPr>
        <w:t>1．身份证</w:t>
      </w:r>
    </w:p>
    <w:p w14:paraId="32EA3A0C">
      <w:pPr>
        <w:spacing w:line="600" w:lineRule="exact"/>
        <w:ind w:firstLine="640" w:firstLineChars="200"/>
        <w:rPr>
          <w:rFonts w:ascii="仿宋_GB2312" w:eastAsia="仿宋_GB2312"/>
          <w:sz w:val="32"/>
          <w:szCs w:val="32"/>
        </w:rPr>
      </w:pPr>
      <w:r>
        <w:rPr>
          <w:rFonts w:hint="eastAsia" w:ascii="仿宋_GB2312" w:eastAsia="仿宋_GB2312"/>
          <w:sz w:val="32"/>
          <w:szCs w:val="32"/>
        </w:rPr>
        <w:t>2．户口簿等</w:t>
      </w:r>
    </w:p>
    <w:p w14:paraId="367DB023">
      <w:pPr>
        <w:spacing w:line="600" w:lineRule="exact"/>
        <w:ind w:firstLine="643" w:firstLineChars="200"/>
        <w:rPr>
          <w:rFonts w:ascii="仿宋_GB2312" w:eastAsia="仿宋_GB2312"/>
          <w:b/>
          <w:sz w:val="32"/>
          <w:szCs w:val="32"/>
        </w:rPr>
      </w:pPr>
      <w:r>
        <w:rPr>
          <w:rFonts w:hint="eastAsia" w:ascii="仿宋_GB2312" w:eastAsia="仿宋_GB2312"/>
          <w:b/>
          <w:sz w:val="32"/>
          <w:szCs w:val="32"/>
        </w:rPr>
        <w:t>四、办理流程（以网上受理示例）</w:t>
      </w:r>
    </w:p>
    <w:p w14:paraId="38EF7595">
      <w:pPr>
        <w:spacing w:line="600" w:lineRule="exact"/>
        <w:ind w:firstLine="640" w:firstLineChars="200"/>
        <w:rPr>
          <w:rFonts w:ascii="仿宋_GB2312" w:eastAsia="仿宋_GB2312"/>
          <w:sz w:val="32"/>
          <w:szCs w:val="32"/>
        </w:rPr>
      </w:pPr>
      <w:r>
        <w:rPr>
          <w:rFonts w:hint="eastAsia" w:ascii="仿宋_GB2312" w:eastAsia="仿宋_GB2312"/>
          <w:sz w:val="32"/>
          <w:szCs w:val="32"/>
        </w:rPr>
        <w:t>（一）网上受理（申请对象自己或者代办点上传资料）：</w:t>
      </w:r>
    </w:p>
    <w:p w14:paraId="1AD71001">
      <w:pPr>
        <w:spacing w:line="600" w:lineRule="exact"/>
        <w:ind w:firstLine="640" w:firstLineChars="200"/>
        <w:rPr>
          <w:rFonts w:ascii="仿宋_GB2312" w:eastAsia="仿宋_GB2312"/>
          <w:sz w:val="32"/>
          <w:szCs w:val="32"/>
        </w:rPr>
      </w:pPr>
      <w:r>
        <w:rPr>
          <w:rFonts w:hint="eastAsia" w:ascii="仿宋_GB2312" w:eastAsia="仿宋_GB2312"/>
          <w:sz w:val="32"/>
          <w:szCs w:val="32"/>
        </w:rPr>
        <w:t>1．系统确认申请人申请材料齐全、符合法定形式后，予以正式受理。启动居民健康档案管理办理流程。</w:t>
      </w:r>
    </w:p>
    <w:p w14:paraId="4E734D92">
      <w:pPr>
        <w:spacing w:line="600" w:lineRule="exact"/>
        <w:ind w:firstLine="640" w:firstLineChars="200"/>
        <w:rPr>
          <w:rFonts w:ascii="仿宋_GB2312" w:eastAsia="仿宋_GB2312"/>
          <w:sz w:val="32"/>
          <w:szCs w:val="32"/>
        </w:rPr>
      </w:pPr>
      <w:r>
        <w:rPr>
          <w:rFonts w:hint="eastAsia" w:ascii="仿宋_GB2312" w:eastAsia="仿宋_GB2312"/>
          <w:sz w:val="32"/>
          <w:szCs w:val="32"/>
        </w:rPr>
        <w:t>2．受理人将申报人的身份证和办理要件，通过“高拍仪”输入计算机，作为审核流程的电子附件存入服务器，以备查询和存档。</w:t>
      </w:r>
    </w:p>
    <w:p w14:paraId="1D7A6545">
      <w:pPr>
        <w:spacing w:line="600" w:lineRule="exact"/>
        <w:ind w:firstLine="640" w:firstLineChars="200"/>
        <w:rPr>
          <w:rFonts w:ascii="仿宋_GB2312" w:eastAsia="仿宋_GB2312"/>
          <w:sz w:val="32"/>
          <w:szCs w:val="32"/>
        </w:rPr>
      </w:pPr>
      <w:r>
        <w:rPr>
          <w:rFonts w:hint="eastAsia" w:ascii="仿宋_GB2312" w:eastAsia="仿宋_GB2312"/>
          <w:sz w:val="32"/>
          <w:szCs w:val="32"/>
        </w:rPr>
        <w:t>3．受理后将流程提交到审核人员（审核角色）处审核。</w:t>
      </w:r>
    </w:p>
    <w:p w14:paraId="70AFC8A1">
      <w:pPr>
        <w:spacing w:line="600" w:lineRule="exact"/>
        <w:ind w:firstLine="640" w:firstLineChars="200"/>
        <w:rPr>
          <w:rFonts w:ascii="仿宋_GB2312" w:eastAsia="仿宋_GB2312"/>
          <w:sz w:val="32"/>
          <w:szCs w:val="32"/>
        </w:rPr>
      </w:pPr>
      <w:r>
        <w:rPr>
          <w:rFonts w:hint="eastAsia" w:ascii="仿宋_GB2312" w:eastAsia="仿宋_GB2312"/>
          <w:sz w:val="32"/>
          <w:szCs w:val="32"/>
        </w:rPr>
        <w:t>（二）批准（审核资料后批准）：海东市民和县疾病预防控制中心审核</w:t>
      </w:r>
    </w:p>
    <w:p w14:paraId="1E2560BB">
      <w:pPr>
        <w:spacing w:line="600" w:lineRule="exact"/>
        <w:ind w:firstLine="640" w:firstLineChars="200"/>
        <w:rPr>
          <w:rFonts w:ascii="仿宋_GB2312" w:eastAsia="仿宋_GB2312"/>
          <w:sz w:val="32"/>
          <w:szCs w:val="32"/>
        </w:rPr>
      </w:pPr>
      <w:r>
        <w:rPr>
          <w:rFonts w:hint="eastAsia" w:ascii="仿宋_GB2312" w:eastAsia="仿宋_GB2312"/>
          <w:sz w:val="32"/>
          <w:szCs w:val="32"/>
        </w:rPr>
        <w:t>1．海东市民和县疾病预防控制中心确认申请资料是否完备，是否符合条件，相关盖章签字是否清晰有效。</w:t>
      </w:r>
    </w:p>
    <w:p w14:paraId="2E9E1CED">
      <w:pPr>
        <w:spacing w:line="600" w:lineRule="exact"/>
        <w:ind w:firstLine="640" w:firstLineChars="200"/>
        <w:rPr>
          <w:rFonts w:ascii="仿宋_GB2312" w:eastAsia="仿宋_GB2312"/>
          <w:sz w:val="32"/>
          <w:szCs w:val="32"/>
        </w:rPr>
      </w:pPr>
      <w:r>
        <w:rPr>
          <w:rFonts w:hint="eastAsia" w:ascii="仿宋_GB2312" w:eastAsia="仿宋_GB2312"/>
          <w:sz w:val="32"/>
          <w:szCs w:val="32"/>
        </w:rPr>
        <w:t>2．确认无误，符合条件的提交到审批机构审批，不符合条件的退回。</w:t>
      </w:r>
    </w:p>
    <w:p w14:paraId="696B6234">
      <w:pPr>
        <w:spacing w:line="600" w:lineRule="exact"/>
        <w:ind w:firstLine="640" w:firstLineChars="200"/>
        <w:rPr>
          <w:rFonts w:ascii="仿宋_GB2312" w:eastAsia="仿宋_GB2312"/>
          <w:sz w:val="32"/>
          <w:szCs w:val="32"/>
        </w:rPr>
      </w:pPr>
      <w:r>
        <w:rPr>
          <w:rFonts w:hint="eastAsia" w:ascii="仿宋_GB2312" w:eastAsia="仿宋_GB2312"/>
          <w:sz w:val="32"/>
          <w:szCs w:val="32"/>
        </w:rPr>
        <w:t>（三）办结（制证、发证）：海东市民和县疾病预防控制中心制证、发证。</w:t>
      </w:r>
    </w:p>
    <w:p w14:paraId="4AE4300C">
      <w:pPr>
        <w:spacing w:line="600" w:lineRule="exact"/>
        <w:ind w:firstLine="640" w:firstLineChars="200"/>
        <w:rPr>
          <w:rFonts w:ascii="仿宋_GB2312" w:eastAsia="仿宋_GB2312"/>
          <w:sz w:val="32"/>
          <w:szCs w:val="32"/>
        </w:rPr>
      </w:pPr>
      <w:r>
        <w:rPr>
          <w:rFonts w:hint="eastAsia" w:ascii="仿宋_GB2312" w:eastAsia="仿宋_GB2312"/>
          <w:sz w:val="32"/>
          <w:szCs w:val="32"/>
        </w:rPr>
        <w:t>海东市民和县疾病预防控制中心在接收到审批意见后，</w:t>
      </w:r>
    </w:p>
    <w:p w14:paraId="79AFC535">
      <w:pPr>
        <w:spacing w:line="600" w:lineRule="exact"/>
        <w:ind w:firstLine="640" w:firstLineChars="200"/>
        <w:rPr>
          <w:rFonts w:ascii="仿宋_GB2312" w:eastAsia="仿宋_GB2312"/>
          <w:sz w:val="32"/>
          <w:szCs w:val="32"/>
        </w:rPr>
      </w:pPr>
      <w:r>
        <w:rPr>
          <w:rFonts w:hint="eastAsia" w:ascii="仿宋_GB2312" w:eastAsia="仿宋_GB2312"/>
          <w:sz w:val="32"/>
          <w:szCs w:val="32"/>
        </w:rPr>
        <w:t>1．制定证件</w:t>
      </w:r>
    </w:p>
    <w:p w14:paraId="3BE6015F">
      <w:pPr>
        <w:spacing w:line="600" w:lineRule="exact"/>
        <w:ind w:firstLine="640" w:firstLineChars="200"/>
        <w:rPr>
          <w:rFonts w:ascii="仿宋_GB2312" w:eastAsia="仿宋_GB2312"/>
          <w:sz w:val="32"/>
          <w:szCs w:val="32"/>
        </w:rPr>
      </w:pPr>
      <w:r>
        <w:rPr>
          <w:rFonts w:hint="eastAsia" w:ascii="仿宋_GB2312" w:eastAsia="仿宋_GB2312"/>
          <w:sz w:val="32"/>
          <w:szCs w:val="32"/>
        </w:rPr>
        <w:t>2．证件盖章</w:t>
      </w:r>
    </w:p>
    <w:p w14:paraId="5B02E33E">
      <w:pPr>
        <w:spacing w:line="600" w:lineRule="exact"/>
        <w:ind w:firstLine="640" w:firstLineChars="200"/>
        <w:rPr>
          <w:rFonts w:ascii="仿宋_GB2312" w:eastAsia="仿宋_GB2312"/>
          <w:sz w:val="32"/>
          <w:szCs w:val="32"/>
        </w:rPr>
      </w:pPr>
      <w:r>
        <w:rPr>
          <w:rFonts w:hint="eastAsia" w:ascii="仿宋_GB2312" w:eastAsia="仿宋_GB2312"/>
          <w:sz w:val="32"/>
          <w:szCs w:val="32"/>
        </w:rPr>
        <w:t>3．发放证件</w:t>
      </w:r>
    </w:p>
    <w:p w14:paraId="38D2968F">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71552" behindDoc="0" locked="0" layoutInCell="1" allowOverlap="1">
            <wp:simplePos x="0" y="0"/>
            <wp:positionH relativeFrom="column">
              <wp:posOffset>149225</wp:posOffset>
            </wp:positionH>
            <wp:positionV relativeFrom="page">
              <wp:posOffset>5282565</wp:posOffset>
            </wp:positionV>
            <wp:extent cx="5262880" cy="3498215"/>
            <wp:effectExtent l="0" t="0" r="0" b="0"/>
            <wp:wrapSquare wrapText="bothSides"/>
            <wp:docPr id="198" name="_x0000_s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_x0000_s2594"/>
                    <pic:cNvPicPr>
                      <a:picLocks noChangeAspect="1"/>
                    </pic:cNvPicPr>
                  </pic:nvPicPr>
                  <pic:blipFill>
                    <a:blip r:embed="rId22"/>
                    <a:stretch>
                      <a:fillRect/>
                    </a:stretch>
                  </pic:blipFill>
                  <pic:spPr>
                    <a:xfrm>
                      <a:off x="0" y="0"/>
                      <a:ext cx="5262880" cy="3498215"/>
                    </a:xfrm>
                    <a:prstGeom prst="rect">
                      <a:avLst/>
                    </a:prstGeom>
                    <a:noFill/>
                  </pic:spPr>
                </pic:pic>
              </a:graphicData>
            </a:graphic>
          </wp:anchor>
        </w:drawing>
      </w:r>
      <w:r>
        <w:rPr>
          <w:rFonts w:hint="eastAsia" w:ascii="仿宋_GB2312" w:eastAsia="仿宋_GB2312"/>
          <w:sz w:val="32"/>
          <w:szCs w:val="32"/>
        </w:rPr>
        <w:t>（四）其他：办理结果状态</w:t>
      </w:r>
      <w:r>
        <w:rPr>
          <w:rFonts w:ascii="仿宋_GB2312" w:eastAsia="仿宋_GB2312"/>
          <w:sz w:val="32"/>
          <w:szCs w:val="32"/>
        </w:rPr>
        <w:t xml:space="preserve"> </w:t>
      </w:r>
    </w:p>
    <w:p w14:paraId="2474FA32">
      <w:pPr>
        <w:spacing w:line="600" w:lineRule="exact"/>
        <w:ind w:firstLine="640" w:firstLineChars="200"/>
        <w:rPr>
          <w:rFonts w:ascii="仿宋_GB2312" w:eastAsia="仿宋_GB2312"/>
          <w:sz w:val="32"/>
          <w:szCs w:val="32"/>
        </w:rPr>
      </w:pPr>
      <w:r>
        <w:rPr>
          <w:rFonts w:hint="eastAsia" w:ascii="仿宋_GB2312" w:eastAsia="仿宋_GB2312"/>
          <w:sz w:val="32"/>
          <w:szCs w:val="32"/>
        </w:rPr>
        <w:t>传染病及突发公共卫生事件报告和处理服务流程图：</w:t>
      </w:r>
    </w:p>
    <w:p w14:paraId="209DE8BB">
      <w:pPr>
        <w:spacing w:line="600" w:lineRule="exact"/>
        <w:ind w:firstLine="640" w:firstLineChars="200"/>
        <w:rPr>
          <w:rFonts w:hint="eastAsia" w:ascii="仿宋_GB2312" w:eastAsia="仿宋_GB2312"/>
          <w:sz w:val="32"/>
          <w:szCs w:val="32"/>
        </w:rPr>
      </w:pPr>
    </w:p>
    <w:p w14:paraId="4C1B8E7B">
      <w:pPr>
        <w:spacing w:line="600" w:lineRule="exact"/>
        <w:ind w:firstLine="640" w:firstLineChars="200"/>
        <w:rPr>
          <w:rFonts w:ascii="仿宋_GB2312" w:eastAsia="仿宋_GB2312"/>
          <w:sz w:val="32"/>
          <w:szCs w:val="32"/>
        </w:rPr>
      </w:pPr>
    </w:p>
    <w:p w14:paraId="77C47F09">
      <w:pPr>
        <w:spacing w:line="60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254C4CDA">
      <w:pPr>
        <w:spacing w:line="600" w:lineRule="exact"/>
        <w:ind w:firstLine="640" w:firstLineChars="200"/>
        <w:rPr>
          <w:rFonts w:ascii="仿宋_GB2312" w:eastAsia="仿宋_GB2312"/>
          <w:sz w:val="32"/>
          <w:szCs w:val="32"/>
        </w:rPr>
      </w:pPr>
      <w:r>
        <w:rPr>
          <w:rFonts w:hint="eastAsia" w:ascii="仿宋_GB2312" w:eastAsia="仿宋_GB2312"/>
          <w:sz w:val="32"/>
          <w:szCs w:val="32"/>
        </w:rPr>
        <w:t>1．法定时限：10天</w:t>
      </w:r>
    </w:p>
    <w:p w14:paraId="6C7DE52E">
      <w:pPr>
        <w:spacing w:line="600" w:lineRule="exact"/>
        <w:ind w:firstLine="640" w:firstLineChars="200"/>
        <w:rPr>
          <w:rFonts w:ascii="仿宋_GB2312" w:eastAsia="仿宋_GB2312"/>
          <w:sz w:val="32"/>
          <w:szCs w:val="32"/>
        </w:rPr>
      </w:pPr>
      <w:r>
        <w:rPr>
          <w:rFonts w:hint="eastAsia" w:ascii="仿宋_GB2312" w:eastAsia="仿宋_GB2312"/>
          <w:sz w:val="32"/>
          <w:szCs w:val="32"/>
        </w:rPr>
        <w:t>2．承诺时限：1天</w:t>
      </w:r>
    </w:p>
    <w:p w14:paraId="59B122C0">
      <w:pPr>
        <w:spacing w:line="600" w:lineRule="exact"/>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3C241E12">
      <w:pPr>
        <w:spacing w:line="600" w:lineRule="exact"/>
        <w:ind w:firstLine="640" w:firstLineChars="200"/>
        <w:rPr>
          <w:rFonts w:ascii="仿宋_GB2312" w:eastAsia="仿宋_GB2312"/>
          <w:sz w:val="32"/>
          <w:szCs w:val="32"/>
        </w:rPr>
      </w:pPr>
      <w:r>
        <w:rPr>
          <w:rFonts w:hint="eastAsia" w:ascii="仿宋_GB2312" w:eastAsia="仿宋_GB2312"/>
          <w:sz w:val="32"/>
          <w:szCs w:val="32"/>
        </w:rPr>
        <w:t>不收费。</w:t>
      </w:r>
    </w:p>
    <w:p w14:paraId="06022AE2">
      <w:pPr>
        <w:spacing w:line="60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1817152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受理、办理机构：民和县疾病预防控制中心</w:t>
      </w:r>
    </w:p>
    <w:p w14:paraId="75E3E62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地点：民和县疾病预防控制中心</w:t>
      </w:r>
    </w:p>
    <w:p w14:paraId="65FE9B2E">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邮编：810800</w:t>
      </w:r>
    </w:p>
    <w:p w14:paraId="1BEB7D1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办公时间：周一至周五</w:t>
      </w:r>
    </w:p>
    <w:p w14:paraId="52E7B38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联系电话：0972-8516079</w:t>
      </w:r>
    </w:p>
    <w:p w14:paraId="59A366C4">
      <w:pPr>
        <w:spacing w:line="600" w:lineRule="exact"/>
        <w:ind w:firstLine="640" w:firstLineChars="200"/>
        <w:rPr>
          <w:rFonts w:ascii="仿宋_GB2312" w:eastAsia="仿宋_GB2312"/>
          <w:sz w:val="32"/>
          <w:szCs w:val="32"/>
        </w:rPr>
      </w:pPr>
      <w:r>
        <w:rPr>
          <w:rFonts w:hint="eastAsia" w:ascii="仿宋_GB2312" w:eastAsia="仿宋_GB2312"/>
          <w:sz w:val="32"/>
          <w:szCs w:val="32"/>
        </w:rPr>
        <w:t>投诉电话：0972-8535551</w:t>
      </w:r>
    </w:p>
    <w:p w14:paraId="136DB13B">
      <w:pPr>
        <w:pStyle w:val="8"/>
        <w:rPr>
          <w:rFonts w:hint="eastAsia"/>
        </w:rPr>
      </w:pPr>
    </w:p>
    <w:p w14:paraId="438A50E2">
      <w:pPr>
        <w:rPr>
          <w:rFonts w:hint="eastAsia"/>
        </w:rPr>
      </w:pPr>
    </w:p>
    <w:p w14:paraId="14BA317E">
      <w:pPr>
        <w:pStyle w:val="8"/>
        <w:rPr>
          <w:rFonts w:hint="eastAsia"/>
        </w:rPr>
      </w:pPr>
    </w:p>
    <w:p w14:paraId="1246D29E">
      <w:pPr>
        <w:rPr>
          <w:rFonts w:hint="eastAsia"/>
        </w:rPr>
      </w:pPr>
    </w:p>
    <w:p w14:paraId="61C16FF4">
      <w:pPr>
        <w:pStyle w:val="8"/>
        <w:rPr>
          <w:rFonts w:hint="eastAsia"/>
        </w:rPr>
      </w:pPr>
    </w:p>
    <w:p w14:paraId="2F580926">
      <w:pPr>
        <w:rPr>
          <w:rFonts w:hint="eastAsia"/>
        </w:rPr>
      </w:pPr>
    </w:p>
    <w:p w14:paraId="59CCAE70">
      <w:pPr>
        <w:pStyle w:val="8"/>
        <w:rPr>
          <w:rFonts w:hint="eastAsia"/>
        </w:rPr>
      </w:pPr>
    </w:p>
    <w:p w14:paraId="45D5C16E">
      <w:pPr>
        <w:rPr>
          <w:rFonts w:hint="eastAsia"/>
        </w:rPr>
      </w:pPr>
    </w:p>
    <w:p w14:paraId="6453D5B8">
      <w:pPr>
        <w:pStyle w:val="8"/>
        <w:rPr>
          <w:rFonts w:hint="eastAsia"/>
        </w:rPr>
      </w:pPr>
    </w:p>
    <w:p w14:paraId="7882058B">
      <w:pPr>
        <w:rPr>
          <w:rFonts w:hint="eastAsia"/>
        </w:rPr>
      </w:pPr>
    </w:p>
    <w:p w14:paraId="0C28F8C5">
      <w:pPr>
        <w:pStyle w:val="8"/>
        <w:rPr>
          <w:rFonts w:hint="eastAsia"/>
        </w:rPr>
      </w:pPr>
    </w:p>
    <w:p w14:paraId="416CA1DB">
      <w:pPr>
        <w:rPr>
          <w:rFonts w:hint="eastAsia"/>
        </w:rPr>
      </w:pPr>
    </w:p>
    <w:p w14:paraId="43E266B2">
      <w:pPr>
        <w:pStyle w:val="8"/>
        <w:rPr>
          <w:rFonts w:hint="eastAsia"/>
        </w:rPr>
      </w:pPr>
    </w:p>
    <w:p w14:paraId="6CF6F8BE">
      <w:pPr>
        <w:rPr>
          <w:rFonts w:hint="eastAsia"/>
        </w:rPr>
      </w:pPr>
    </w:p>
    <w:p w14:paraId="143D0252">
      <w:pPr>
        <w:pStyle w:val="8"/>
        <w:rPr>
          <w:rFonts w:hint="eastAsia"/>
        </w:rPr>
      </w:pPr>
    </w:p>
    <w:p w14:paraId="03642AE3">
      <w:pPr>
        <w:rPr>
          <w:rFonts w:hint="eastAsia"/>
        </w:rPr>
      </w:pPr>
    </w:p>
    <w:p w14:paraId="321795A8">
      <w:pPr>
        <w:spacing w:line="600" w:lineRule="exact"/>
        <w:ind w:firstLine="723" w:firstLineChars="200"/>
        <w:jc w:val="center"/>
        <w:rPr>
          <w:rFonts w:hint="eastAsia" w:ascii="仿宋_GB2312" w:eastAsia="仿宋_GB2312"/>
          <w:b/>
          <w:bCs/>
          <w:sz w:val="36"/>
          <w:szCs w:val="36"/>
        </w:rPr>
      </w:pPr>
      <w:r>
        <w:rPr>
          <w:rFonts w:hint="eastAsia" w:ascii="仿宋_GB2312" w:eastAsia="仿宋_GB2312"/>
          <w:b/>
          <w:bCs/>
          <w:sz w:val="36"/>
          <w:szCs w:val="36"/>
        </w:rPr>
        <w:t>33.卫生计生监督协管办事指南</w:t>
      </w:r>
    </w:p>
    <w:p w14:paraId="3E214D05">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编号：民公服第2017033号</w:t>
      </w:r>
    </w:p>
    <w:p w14:paraId="7646A706">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0938751D">
      <w:pPr>
        <w:spacing w:line="600" w:lineRule="exact"/>
        <w:ind w:firstLine="640" w:firstLineChars="200"/>
        <w:rPr>
          <w:rFonts w:ascii="仿宋_GB2312" w:eastAsia="仿宋_GB2312"/>
          <w:sz w:val="32"/>
          <w:szCs w:val="32"/>
        </w:rPr>
      </w:pPr>
      <w:r>
        <w:rPr>
          <w:rFonts w:hint="eastAsia" w:ascii="仿宋_GB2312" w:eastAsia="仿宋_GB2312"/>
          <w:sz w:val="32"/>
          <w:szCs w:val="32"/>
        </w:rPr>
        <w:t>1．法律法规依据：《国家基本公共卫生服务项目规范（2011年版）》（卫妇社发〔2011〕38号）</w:t>
      </w:r>
    </w:p>
    <w:p w14:paraId="1E9230D5">
      <w:pPr>
        <w:spacing w:line="600" w:lineRule="exact"/>
        <w:ind w:firstLine="640" w:firstLineChars="200"/>
        <w:rPr>
          <w:rFonts w:ascii="仿宋_GB2312" w:eastAsia="仿宋_GB2312"/>
          <w:sz w:val="32"/>
          <w:szCs w:val="32"/>
        </w:rPr>
      </w:pPr>
      <w:r>
        <w:rPr>
          <w:rFonts w:hint="eastAsia" w:ascii="仿宋_GB2312" w:eastAsia="仿宋_GB2312"/>
          <w:sz w:val="32"/>
          <w:szCs w:val="32"/>
        </w:rPr>
        <w:t>2．《青海省政府购买基本公共卫生服务实施办法》文件</w:t>
      </w:r>
    </w:p>
    <w:p w14:paraId="6B2C81F2">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1AA2585F">
      <w:pPr>
        <w:spacing w:line="600" w:lineRule="exact"/>
        <w:ind w:firstLine="640" w:firstLineChars="200"/>
        <w:rPr>
          <w:rFonts w:ascii="仿宋_GB2312" w:eastAsia="仿宋_GB2312"/>
          <w:sz w:val="32"/>
          <w:szCs w:val="32"/>
        </w:rPr>
      </w:pPr>
      <w:r>
        <w:rPr>
          <w:rFonts w:hint="eastAsia" w:ascii="仿宋_GB2312" w:eastAsia="仿宋_GB2312"/>
          <w:sz w:val="32"/>
          <w:szCs w:val="32"/>
        </w:rPr>
        <w:t>1.现居住在辖区范围内的居民</w:t>
      </w:r>
    </w:p>
    <w:p w14:paraId="3F528B39">
      <w:pPr>
        <w:spacing w:line="60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7214C584">
      <w:pPr>
        <w:spacing w:line="600" w:lineRule="exact"/>
        <w:ind w:firstLine="640" w:firstLineChars="200"/>
        <w:rPr>
          <w:rFonts w:ascii="仿宋_GB2312" w:eastAsia="仿宋_GB2312"/>
          <w:sz w:val="32"/>
          <w:szCs w:val="32"/>
        </w:rPr>
      </w:pPr>
      <w:r>
        <w:rPr>
          <w:rFonts w:hint="eastAsia" w:ascii="仿宋_GB2312" w:eastAsia="仿宋_GB2312"/>
          <w:sz w:val="32"/>
          <w:szCs w:val="32"/>
        </w:rPr>
        <w:t>1.食品安全信息报告</w:t>
      </w:r>
    </w:p>
    <w:p w14:paraId="1073C1A1">
      <w:pPr>
        <w:spacing w:line="600" w:lineRule="exact"/>
        <w:ind w:firstLine="640" w:firstLineChars="200"/>
        <w:rPr>
          <w:rFonts w:ascii="仿宋_GB2312" w:eastAsia="仿宋_GB2312"/>
          <w:sz w:val="32"/>
          <w:szCs w:val="32"/>
        </w:rPr>
      </w:pPr>
      <w:r>
        <w:rPr>
          <w:rFonts w:hint="eastAsia" w:ascii="仿宋_GB2312" w:eastAsia="仿宋_GB2312"/>
          <w:sz w:val="32"/>
          <w:szCs w:val="32"/>
        </w:rPr>
        <w:t>2.职业卫生咨询指导</w:t>
      </w:r>
    </w:p>
    <w:p w14:paraId="1D94BC7A">
      <w:pPr>
        <w:spacing w:line="600" w:lineRule="exact"/>
        <w:ind w:firstLine="640" w:firstLineChars="200"/>
        <w:rPr>
          <w:rFonts w:ascii="仿宋_GB2312" w:eastAsia="仿宋_GB2312"/>
          <w:sz w:val="32"/>
          <w:szCs w:val="32"/>
        </w:rPr>
      </w:pPr>
      <w:r>
        <w:rPr>
          <w:rFonts w:hint="eastAsia" w:ascii="仿宋_GB2312" w:eastAsia="仿宋_GB2312"/>
          <w:sz w:val="32"/>
          <w:szCs w:val="32"/>
        </w:rPr>
        <w:t>3.饮用水卫生安全巡查</w:t>
      </w:r>
    </w:p>
    <w:p w14:paraId="5DABF7E7">
      <w:pPr>
        <w:tabs>
          <w:tab w:val="right" w:pos="9412"/>
        </w:tabs>
        <w:spacing w:line="600" w:lineRule="exact"/>
        <w:ind w:firstLine="640" w:firstLineChars="200"/>
        <w:rPr>
          <w:rFonts w:ascii="仿宋_GB2312" w:eastAsia="仿宋_GB2312"/>
          <w:sz w:val="32"/>
          <w:szCs w:val="32"/>
        </w:rPr>
      </w:pPr>
      <w:r>
        <w:rPr>
          <w:rFonts w:hint="eastAsia" w:ascii="仿宋_GB2312" w:eastAsia="仿宋_GB2312"/>
          <w:sz w:val="32"/>
          <w:szCs w:val="32"/>
        </w:rPr>
        <w:t>4.学校卫生服务</w:t>
      </w:r>
      <w:r>
        <w:rPr>
          <w:rFonts w:hint="eastAsia" w:ascii="仿宋_GB2312" w:eastAsia="仿宋_GB2312"/>
          <w:sz w:val="32"/>
          <w:szCs w:val="32"/>
        </w:rPr>
        <w:tab/>
      </w:r>
    </w:p>
    <w:p w14:paraId="6B7A2781">
      <w:pPr>
        <w:spacing w:line="600" w:lineRule="exact"/>
        <w:ind w:firstLine="640" w:firstLineChars="200"/>
        <w:rPr>
          <w:rFonts w:ascii="仿宋_GB2312" w:eastAsia="仿宋_GB2312"/>
          <w:sz w:val="32"/>
          <w:szCs w:val="32"/>
        </w:rPr>
      </w:pPr>
      <w:r>
        <w:rPr>
          <w:rFonts w:hint="eastAsia" w:ascii="仿宋_GB2312" w:eastAsia="仿宋_GB2312"/>
          <w:sz w:val="32"/>
          <w:szCs w:val="32"/>
        </w:rPr>
        <w:t>5.非法行医和非法采供血巡查及信息报告</w:t>
      </w:r>
    </w:p>
    <w:p w14:paraId="163F90EA">
      <w:pPr>
        <w:numPr>
          <w:ilvl w:val="0"/>
          <w:numId w:val="7"/>
        </w:numPr>
        <w:spacing w:line="600" w:lineRule="exact"/>
        <w:ind w:firstLine="643" w:firstLineChars="200"/>
        <w:rPr>
          <w:rFonts w:ascii="仿宋_GB2312" w:eastAsia="仿宋_GB2312"/>
          <w:b/>
          <w:sz w:val="32"/>
          <w:szCs w:val="32"/>
        </w:rPr>
      </w:pPr>
      <w:r>
        <w:rPr>
          <w:rFonts w:hint="eastAsia" w:ascii="仿宋_GB2312" w:eastAsia="仿宋_GB2312"/>
          <w:b/>
          <w:sz w:val="32"/>
          <w:szCs w:val="32"/>
        </w:rPr>
        <w:t>办理流程（以网上受理示例）</w:t>
      </w:r>
    </w:p>
    <w:p w14:paraId="13ADEFBD">
      <w:pPr>
        <w:spacing w:line="600" w:lineRule="exact"/>
        <w:ind w:firstLine="640" w:firstLineChars="200"/>
        <w:rPr>
          <w:rFonts w:ascii="仿宋_GB2312" w:eastAsia="仿宋_GB2312"/>
          <w:sz w:val="32"/>
          <w:szCs w:val="32"/>
        </w:rPr>
      </w:pPr>
    </w:p>
    <w:p w14:paraId="321FFBFC">
      <w:pPr>
        <w:spacing w:line="600" w:lineRule="exact"/>
        <w:ind w:firstLine="640" w:firstLineChars="200"/>
        <w:rPr>
          <w:rFonts w:ascii="仿宋_GB2312" w:eastAsia="仿宋_GB2312"/>
          <w:sz w:val="32"/>
          <w:szCs w:val="32"/>
        </w:rPr>
      </w:pPr>
    </w:p>
    <w:p w14:paraId="49EBFA36">
      <w:pPr>
        <w:spacing w:line="600" w:lineRule="exact"/>
        <w:rPr>
          <w:rFonts w:ascii="仿宋_GB2312" w:eastAsia="仿宋_GB2312"/>
          <w:sz w:val="32"/>
          <w:szCs w:val="32"/>
        </w:rPr>
      </w:pPr>
    </w:p>
    <w:p w14:paraId="64D61EDF">
      <w:pPr>
        <w:spacing w:line="600" w:lineRule="exact"/>
        <w:rPr>
          <w:rFonts w:hint="eastAsia" w:ascii="仿宋_GB2312" w:eastAsia="仿宋_GB2312"/>
          <w:sz w:val="32"/>
          <w:szCs w:val="32"/>
        </w:rPr>
      </w:pPr>
    </w:p>
    <w:p w14:paraId="37FA0FE8">
      <w:pPr>
        <w:pStyle w:val="8"/>
        <w:rPr>
          <w:rFonts w:hint="eastAsia"/>
        </w:rPr>
      </w:pPr>
      <w:r>
        <w:rPr>
          <w:rFonts w:hint="eastAsia" w:ascii="仿宋_GB2312"/>
          <w:szCs w:val="32"/>
        </w:rPr>
        <w:drawing>
          <wp:anchor distT="0" distB="0" distL="114300" distR="114300" simplePos="0" relativeHeight="251672576" behindDoc="1" locked="0" layoutInCell="1" allowOverlap="1">
            <wp:simplePos x="0" y="0"/>
            <wp:positionH relativeFrom="column">
              <wp:posOffset>-257175</wp:posOffset>
            </wp:positionH>
            <wp:positionV relativeFrom="paragraph">
              <wp:posOffset>304800</wp:posOffset>
            </wp:positionV>
            <wp:extent cx="6419850" cy="2762250"/>
            <wp:effectExtent l="0" t="0" r="0" b="0"/>
            <wp:wrapTight wrapText="bothSides">
              <wp:wrapPolygon>
                <wp:start x="4743" y="1490"/>
                <wp:lineTo x="4743" y="3873"/>
                <wp:lineTo x="3653" y="5363"/>
                <wp:lineTo x="3269" y="6108"/>
                <wp:lineTo x="641" y="6703"/>
                <wp:lineTo x="385" y="6852"/>
                <wp:lineTo x="449" y="16535"/>
                <wp:lineTo x="3141" y="18174"/>
                <wp:lineTo x="4230" y="18174"/>
                <wp:lineTo x="4230" y="18919"/>
                <wp:lineTo x="6538" y="20408"/>
                <wp:lineTo x="7563" y="20408"/>
                <wp:lineTo x="15447" y="20408"/>
                <wp:lineTo x="16088" y="20408"/>
                <wp:lineTo x="17113" y="19068"/>
                <wp:lineTo x="17049" y="18174"/>
                <wp:lineTo x="18972" y="18174"/>
                <wp:lineTo x="20510" y="17131"/>
                <wp:lineTo x="20510" y="10279"/>
                <wp:lineTo x="20254" y="9534"/>
                <wp:lineTo x="19421" y="8640"/>
                <wp:lineTo x="19485" y="6257"/>
                <wp:lineTo x="20959" y="4022"/>
                <wp:lineTo x="20959" y="3873"/>
                <wp:lineTo x="20895" y="1639"/>
                <wp:lineTo x="20895" y="1490"/>
                <wp:lineTo x="4743" y="1490"/>
              </wp:wrapPolygon>
            </wp:wrapTight>
            <wp:docPr id="199" name="_x0000_s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_x0000_s2595"/>
                    <pic:cNvPicPr>
                      <a:picLocks noChangeAspect="1"/>
                    </pic:cNvPicPr>
                  </pic:nvPicPr>
                  <pic:blipFill>
                    <a:blip r:embed="rId23"/>
                    <a:stretch>
                      <a:fillRect/>
                    </a:stretch>
                  </pic:blipFill>
                  <pic:spPr>
                    <a:xfrm>
                      <a:off x="0" y="0"/>
                      <a:ext cx="6419850" cy="2762250"/>
                    </a:xfrm>
                    <a:prstGeom prst="rect">
                      <a:avLst/>
                    </a:prstGeom>
                    <a:noFill/>
                    <a:ln>
                      <a:noFill/>
                    </a:ln>
                  </pic:spPr>
                </pic:pic>
              </a:graphicData>
            </a:graphic>
          </wp:anchor>
        </w:drawing>
      </w:r>
      <w:r>
        <w:rPr>
          <w:rFonts w:hint="eastAsia"/>
        </w:rPr>
        <w:t>流程图:</w:t>
      </w:r>
    </w:p>
    <w:p w14:paraId="2475E136">
      <w:pPr>
        <w:rPr>
          <w:rFonts w:hint="eastAsia"/>
        </w:rPr>
      </w:pPr>
    </w:p>
    <w:p w14:paraId="51257CB5">
      <w:pPr>
        <w:pStyle w:val="8"/>
        <w:rPr>
          <w:rFonts w:hint="eastAsia"/>
        </w:rPr>
      </w:pPr>
    </w:p>
    <w:p w14:paraId="4EB599B3">
      <w:pPr>
        <w:rPr>
          <w:rFonts w:hint="eastAsia"/>
        </w:rPr>
      </w:pPr>
    </w:p>
    <w:p w14:paraId="5152E116">
      <w:pPr>
        <w:pStyle w:val="8"/>
        <w:rPr>
          <w:rFonts w:hint="eastAsia"/>
        </w:rPr>
      </w:pPr>
    </w:p>
    <w:p w14:paraId="1485F9F9">
      <w:pPr>
        <w:spacing w:line="54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7A817800">
      <w:pPr>
        <w:tabs>
          <w:tab w:val="left" w:pos="11062"/>
        </w:tabs>
        <w:spacing w:line="540" w:lineRule="exact"/>
        <w:ind w:firstLine="640" w:firstLineChars="200"/>
        <w:rPr>
          <w:rFonts w:ascii="仿宋_GB2312" w:eastAsia="仿宋_GB2312"/>
          <w:sz w:val="32"/>
          <w:szCs w:val="32"/>
        </w:rPr>
      </w:pPr>
      <w:r>
        <w:rPr>
          <w:rFonts w:hint="eastAsia" w:ascii="仿宋_GB2312" w:eastAsia="仿宋_GB2312"/>
          <w:sz w:val="32"/>
          <w:szCs w:val="32"/>
        </w:rPr>
        <w:t>1.食品安全信息报告：及时报</w:t>
      </w:r>
      <w:r>
        <w:rPr>
          <w:rFonts w:hint="eastAsia" w:ascii="仿宋_GB2312" w:eastAsia="仿宋_GB2312"/>
          <w:sz w:val="32"/>
          <w:szCs w:val="32"/>
        </w:rPr>
        <w:tab/>
      </w:r>
    </w:p>
    <w:p w14:paraId="10C37EBA">
      <w:pPr>
        <w:spacing w:line="540" w:lineRule="exact"/>
        <w:ind w:firstLine="640" w:firstLineChars="200"/>
        <w:rPr>
          <w:rFonts w:ascii="仿宋_GB2312" w:eastAsia="仿宋_GB2312"/>
          <w:sz w:val="32"/>
          <w:szCs w:val="32"/>
        </w:rPr>
      </w:pPr>
      <w:r>
        <w:rPr>
          <w:rFonts w:hint="eastAsia" w:ascii="仿宋_GB2312" w:eastAsia="仿宋_GB2312"/>
          <w:sz w:val="32"/>
          <w:szCs w:val="32"/>
        </w:rPr>
        <w:t>2.职业卫生咨询指导 ：每季度1次</w:t>
      </w:r>
    </w:p>
    <w:p w14:paraId="34B5F9C2">
      <w:pPr>
        <w:spacing w:line="540" w:lineRule="exact"/>
        <w:ind w:firstLine="640" w:firstLineChars="200"/>
        <w:rPr>
          <w:rFonts w:ascii="仿宋_GB2312" w:eastAsia="仿宋_GB2312"/>
          <w:sz w:val="32"/>
          <w:szCs w:val="32"/>
        </w:rPr>
      </w:pPr>
      <w:r>
        <w:rPr>
          <w:rFonts w:hint="eastAsia" w:ascii="仿宋_GB2312" w:eastAsia="仿宋_GB2312"/>
          <w:sz w:val="32"/>
          <w:szCs w:val="32"/>
        </w:rPr>
        <w:t>3.饮用水卫生安全巡查：每季度1次</w:t>
      </w:r>
    </w:p>
    <w:p w14:paraId="7CD3A1B8">
      <w:pPr>
        <w:spacing w:line="540" w:lineRule="exact"/>
        <w:ind w:firstLine="640" w:firstLineChars="200"/>
        <w:rPr>
          <w:rFonts w:ascii="仿宋_GB2312" w:eastAsia="仿宋_GB2312"/>
          <w:sz w:val="32"/>
          <w:szCs w:val="32"/>
        </w:rPr>
      </w:pPr>
      <w:r>
        <w:rPr>
          <w:rFonts w:hint="eastAsia" w:ascii="仿宋_GB2312" w:eastAsia="仿宋_GB2312"/>
          <w:sz w:val="32"/>
          <w:szCs w:val="32"/>
        </w:rPr>
        <w:t>4.学校卫生服务：每季度1次</w:t>
      </w:r>
    </w:p>
    <w:p w14:paraId="58782B9A">
      <w:pPr>
        <w:spacing w:line="540" w:lineRule="exact"/>
        <w:ind w:firstLine="640" w:firstLineChars="200"/>
        <w:rPr>
          <w:rFonts w:ascii="仿宋_GB2312" w:eastAsia="仿宋_GB2312"/>
          <w:sz w:val="32"/>
          <w:szCs w:val="32"/>
        </w:rPr>
      </w:pPr>
      <w:r>
        <w:rPr>
          <w:rFonts w:hint="eastAsia" w:ascii="仿宋_GB2312" w:eastAsia="仿宋_GB2312"/>
          <w:sz w:val="32"/>
          <w:szCs w:val="32"/>
        </w:rPr>
        <w:t>5.非法行医和非法采供血信息报告：及时报</w:t>
      </w:r>
    </w:p>
    <w:p w14:paraId="216CC96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六、收费依据、收费标准</w:t>
      </w:r>
    </w:p>
    <w:p w14:paraId="13472B18">
      <w:pPr>
        <w:spacing w:line="540" w:lineRule="exact"/>
        <w:ind w:firstLine="640" w:firstLineChars="200"/>
        <w:rPr>
          <w:rFonts w:ascii="仿宋_GB2312" w:eastAsia="仿宋_GB2312"/>
          <w:sz w:val="32"/>
          <w:szCs w:val="32"/>
        </w:rPr>
      </w:pPr>
      <w:r>
        <w:rPr>
          <w:rFonts w:hint="eastAsia" w:ascii="仿宋_GB2312" w:eastAsia="仿宋_GB2312"/>
          <w:sz w:val="32"/>
          <w:szCs w:val="32"/>
        </w:rPr>
        <w:t>不收费</w:t>
      </w:r>
    </w:p>
    <w:p w14:paraId="7EDFD7D2">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7B83ACD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受理、办理机构：民和县卫生计生综合监督行政执法大队</w:t>
      </w:r>
    </w:p>
    <w:p w14:paraId="2A15443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地点：民和县卫生和计划生育局</w:t>
      </w:r>
    </w:p>
    <w:p w14:paraId="5FBC264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办公时间：上午8：30--12:00，下午14：30-- 18:00 </w:t>
      </w:r>
    </w:p>
    <w:p w14:paraId="4CD5411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联系电话：0972-8625539</w:t>
      </w:r>
    </w:p>
    <w:p w14:paraId="5DABDD7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投诉电话：0972-8535551</w:t>
      </w:r>
    </w:p>
    <w:p w14:paraId="42D79668">
      <w:pPr>
        <w:rPr>
          <w:rFonts w:hint="eastAsia"/>
        </w:rPr>
      </w:pPr>
    </w:p>
    <w:p w14:paraId="0C719DAA">
      <w:pPr>
        <w:widowControl/>
        <w:shd w:val="clear" w:color="auto" w:fill="FFFFFF"/>
        <w:spacing w:line="360" w:lineRule="atLeast"/>
        <w:jc w:val="center"/>
        <w:rPr>
          <w:rFonts w:hint="eastAsia" w:ascii="仿宋_GB2312" w:hAnsi="黑体" w:eastAsia="仿宋_GB2312" w:cs="仿宋_GB2312"/>
          <w:b/>
          <w:color w:val="333333"/>
          <w:kern w:val="0"/>
          <w:sz w:val="36"/>
          <w:szCs w:val="32"/>
          <w:shd w:val="clear" w:color="auto" w:fill="FFFFFF"/>
        </w:rPr>
      </w:pPr>
    </w:p>
    <w:p w14:paraId="5AEEAD1D">
      <w:pPr>
        <w:widowControl/>
        <w:shd w:val="clear" w:color="auto" w:fill="FFFFFF"/>
        <w:spacing w:line="360" w:lineRule="atLeast"/>
        <w:jc w:val="center"/>
        <w:rPr>
          <w:rFonts w:hint="eastAsia" w:ascii="仿宋_GB2312" w:hAnsi="黑体" w:eastAsia="仿宋_GB2312" w:cs="仿宋_GB2312"/>
          <w:b/>
          <w:color w:val="333333"/>
          <w:kern w:val="0"/>
          <w:sz w:val="36"/>
          <w:szCs w:val="32"/>
          <w:shd w:val="clear" w:color="auto" w:fill="FFFFFF"/>
        </w:rPr>
      </w:pPr>
    </w:p>
    <w:p w14:paraId="7CBE9398">
      <w:pPr>
        <w:widowControl/>
        <w:shd w:val="clear" w:color="auto" w:fill="FFFFFF"/>
        <w:spacing w:line="360" w:lineRule="atLeast"/>
        <w:jc w:val="center"/>
        <w:rPr>
          <w:rFonts w:hint="eastAsia" w:ascii="仿宋_GB2312" w:hAnsi="黑体" w:eastAsia="仿宋_GB2312" w:cs="仿宋_GB2312"/>
          <w:b/>
          <w:color w:val="333333"/>
          <w:kern w:val="0"/>
          <w:sz w:val="36"/>
          <w:szCs w:val="32"/>
          <w:shd w:val="clear" w:color="auto" w:fill="FFFFFF"/>
        </w:rPr>
      </w:pPr>
    </w:p>
    <w:p w14:paraId="76018ED3">
      <w:pPr>
        <w:widowControl/>
        <w:shd w:val="clear" w:color="auto" w:fill="FFFFFF"/>
        <w:spacing w:line="360" w:lineRule="atLeast"/>
        <w:jc w:val="center"/>
        <w:rPr>
          <w:rFonts w:hint="eastAsia" w:ascii="仿宋_GB2312" w:hAnsi="黑体" w:eastAsia="仿宋_GB2312" w:cs="仿宋_GB2312"/>
          <w:b/>
          <w:color w:val="333333"/>
          <w:kern w:val="0"/>
          <w:sz w:val="36"/>
          <w:szCs w:val="32"/>
          <w:shd w:val="clear" w:color="auto" w:fill="FFFFFF"/>
        </w:rPr>
      </w:pPr>
    </w:p>
    <w:p w14:paraId="435647A3">
      <w:pPr>
        <w:widowControl/>
        <w:shd w:val="clear" w:color="auto" w:fill="FFFFFF"/>
        <w:spacing w:line="360" w:lineRule="atLeast"/>
        <w:jc w:val="center"/>
        <w:rPr>
          <w:rFonts w:hint="eastAsia" w:ascii="仿宋_GB2312" w:hAnsi="黑体" w:eastAsia="仿宋_GB2312" w:cs="仿宋_GB2312"/>
          <w:b/>
          <w:color w:val="333333"/>
          <w:kern w:val="0"/>
          <w:sz w:val="36"/>
          <w:szCs w:val="32"/>
          <w:shd w:val="clear" w:color="auto" w:fill="FFFFFF"/>
        </w:rPr>
      </w:pPr>
    </w:p>
    <w:p w14:paraId="5E0F078B">
      <w:pPr>
        <w:widowControl/>
        <w:shd w:val="clear" w:color="auto" w:fill="FFFFFF"/>
        <w:spacing w:line="360" w:lineRule="atLeast"/>
        <w:jc w:val="center"/>
        <w:rPr>
          <w:rFonts w:hint="eastAsia" w:ascii="仿宋_GB2312" w:hAnsi="黑体" w:eastAsia="仿宋_GB2312" w:cs="仿宋_GB2312"/>
          <w:b/>
          <w:color w:val="333333"/>
          <w:kern w:val="0"/>
          <w:sz w:val="36"/>
          <w:szCs w:val="32"/>
          <w:shd w:val="clear" w:color="auto" w:fill="FFFFFF"/>
        </w:rPr>
      </w:pPr>
    </w:p>
    <w:p w14:paraId="39AAE036">
      <w:pPr>
        <w:widowControl/>
        <w:shd w:val="clear" w:color="auto" w:fill="FFFFFF"/>
        <w:spacing w:line="360" w:lineRule="atLeast"/>
        <w:jc w:val="center"/>
        <w:rPr>
          <w:rFonts w:hint="eastAsia" w:ascii="仿宋_GB2312" w:hAnsi="黑体" w:eastAsia="仿宋_GB2312" w:cs="仿宋_GB2312"/>
          <w:b/>
          <w:color w:val="333333"/>
          <w:sz w:val="36"/>
          <w:szCs w:val="32"/>
        </w:rPr>
      </w:pPr>
      <w:r>
        <w:rPr>
          <w:rFonts w:hint="eastAsia" w:ascii="仿宋_GB2312" w:hAnsi="黑体" w:eastAsia="仿宋_GB2312" w:cs="仿宋_GB2312"/>
          <w:b/>
          <w:color w:val="333333"/>
          <w:kern w:val="0"/>
          <w:sz w:val="36"/>
          <w:szCs w:val="32"/>
          <w:shd w:val="clear" w:color="auto" w:fill="FFFFFF"/>
        </w:rPr>
        <w:t>34.免费</w:t>
      </w:r>
      <w:r>
        <w:rPr>
          <w:rFonts w:hint="eastAsia" w:ascii="仿宋_GB2312" w:hAnsi="黑体" w:eastAsia="仿宋_GB2312" w:cs="仿宋_GB2312"/>
          <w:b/>
          <w:color w:val="000000"/>
          <w:kern w:val="0"/>
          <w:sz w:val="36"/>
          <w:szCs w:val="32"/>
        </w:rPr>
        <w:t>孕前优生健康检查服务办事指南</w:t>
      </w:r>
    </w:p>
    <w:p w14:paraId="0D313228">
      <w:pPr>
        <w:pStyle w:val="9"/>
        <w:shd w:val="clear" w:color="auto" w:fill="FFFFFF"/>
        <w:spacing w:before="0" w:beforeAutospacing="0" w:after="0" w:afterAutospacing="0" w:line="600" w:lineRule="exact"/>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编号：民公服第2017034号</w:t>
      </w:r>
    </w:p>
    <w:p w14:paraId="707260F3">
      <w:pPr>
        <w:widowControl/>
        <w:shd w:val="clear" w:color="auto" w:fill="FFFFFF"/>
        <w:spacing w:line="360" w:lineRule="atLeast"/>
        <w:jc w:val="left"/>
        <w:rPr>
          <w:rFonts w:hint="eastAsia" w:ascii="仿宋_GB2312" w:hAnsi="黑体" w:eastAsia="仿宋_GB2312" w:cs="黑体"/>
          <w:b/>
          <w:bCs/>
          <w:color w:val="333333"/>
          <w:sz w:val="32"/>
          <w:szCs w:val="32"/>
        </w:rPr>
      </w:pPr>
      <w:r>
        <w:rPr>
          <w:rFonts w:hint="eastAsia" w:ascii="仿宋_GB2312" w:hAnsi="仿宋_GB2312" w:eastAsia="仿宋_GB2312" w:cs="仿宋_GB2312"/>
          <w:color w:val="333333"/>
          <w:kern w:val="0"/>
          <w:sz w:val="32"/>
          <w:szCs w:val="32"/>
          <w:shd w:val="clear" w:color="auto" w:fill="FFFFFF"/>
        </w:rPr>
        <w:t>　　</w:t>
      </w:r>
      <w:r>
        <w:rPr>
          <w:rFonts w:hint="eastAsia" w:ascii="仿宋_GB2312" w:hAnsi="黑体" w:eastAsia="仿宋_GB2312" w:cs="黑体"/>
          <w:b/>
          <w:bCs/>
          <w:color w:val="333333"/>
          <w:kern w:val="0"/>
          <w:sz w:val="32"/>
          <w:szCs w:val="32"/>
          <w:shd w:val="clear" w:color="auto" w:fill="FFFFFF"/>
        </w:rPr>
        <w:t>一、检查依据</w:t>
      </w:r>
    </w:p>
    <w:p w14:paraId="16C76D6B">
      <w:pPr>
        <w:widowControl/>
        <w:shd w:val="clear" w:color="auto" w:fill="FFFFFF"/>
        <w:spacing w:line="360" w:lineRule="atLeast"/>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（一）《国家人口计生委财政部关于开展国家免费孕前优生健康检查项目试点工作的通知》（国人口发〔2010〕29号）</w:t>
      </w:r>
    </w:p>
    <w:p w14:paraId="20AEA60E">
      <w:pPr>
        <w:widowControl/>
        <w:shd w:val="clear" w:color="auto" w:fill="FFFFFF"/>
        <w:spacing w:line="360" w:lineRule="atLeast"/>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　　（二）《青海省人口与计划生育条例》（2002年9月通过，2016年3月修正）；</w:t>
      </w:r>
    </w:p>
    <w:p w14:paraId="3494D9EF">
      <w:pPr>
        <w:widowControl/>
        <w:shd w:val="clear" w:color="auto" w:fill="FFFFFF"/>
        <w:spacing w:line="360" w:lineRule="atLeast"/>
        <w:ind w:firstLine="640"/>
        <w:jc w:val="left"/>
        <w:rPr>
          <w:rFonts w:hint="eastAsia" w:ascii="仿宋_GB2312" w:hAnsi="黑体" w:eastAsia="仿宋_GB2312" w:cs="黑体"/>
          <w:b/>
          <w:color w:val="333333"/>
          <w:kern w:val="0"/>
          <w:sz w:val="32"/>
          <w:szCs w:val="32"/>
          <w:shd w:val="clear" w:color="auto" w:fill="FFFFFF"/>
        </w:rPr>
      </w:pPr>
      <w:r>
        <w:rPr>
          <w:rFonts w:hint="eastAsia" w:ascii="仿宋_GB2312" w:hAnsi="黑体" w:eastAsia="仿宋_GB2312" w:cs="黑体"/>
          <w:b/>
          <w:color w:val="333333"/>
          <w:kern w:val="0"/>
          <w:sz w:val="32"/>
          <w:szCs w:val="32"/>
          <w:shd w:val="clear" w:color="auto" w:fill="FFFFFF"/>
        </w:rPr>
        <w:t>二、办理对象及范围</w:t>
      </w:r>
    </w:p>
    <w:p w14:paraId="6E448FFE">
      <w:pPr>
        <w:widowControl/>
        <w:shd w:val="clear" w:color="auto" w:fill="FFFFFF"/>
        <w:spacing w:line="360" w:lineRule="atLeast"/>
        <w:ind w:firstLine="640"/>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全县范围内符合生育政策、计划怀孕的夫妇，包括流动人口</w:t>
      </w:r>
    </w:p>
    <w:p w14:paraId="0E0A6BDD">
      <w:pPr>
        <w:widowControl/>
        <w:shd w:val="clear" w:color="auto" w:fill="FFFFFF"/>
        <w:spacing w:line="360" w:lineRule="atLeast"/>
        <w:jc w:val="left"/>
        <w:rPr>
          <w:rFonts w:hint="eastAsia" w:ascii="仿宋_GB2312" w:hAnsi="黑体" w:eastAsia="仿宋_GB2312" w:cs="黑体"/>
          <w:b/>
          <w:color w:val="333333"/>
          <w:sz w:val="32"/>
          <w:szCs w:val="32"/>
        </w:rPr>
      </w:pPr>
      <w:r>
        <w:rPr>
          <w:rFonts w:hint="eastAsia" w:ascii="仿宋_GB2312" w:hAnsi="仿宋_GB2312" w:eastAsia="仿宋_GB2312" w:cs="仿宋_GB2312"/>
          <w:color w:val="333333"/>
          <w:kern w:val="0"/>
          <w:sz w:val="32"/>
          <w:szCs w:val="32"/>
          <w:shd w:val="clear" w:color="auto" w:fill="FFFFFF"/>
        </w:rPr>
        <w:t>　</w:t>
      </w:r>
      <w:r>
        <w:rPr>
          <w:rFonts w:hint="eastAsia" w:ascii="仿宋_GB2312" w:hAnsi="仿宋_GB2312" w:eastAsia="仿宋_GB2312" w:cs="仿宋_GB2312"/>
          <w:b/>
          <w:color w:val="333333"/>
          <w:kern w:val="0"/>
          <w:sz w:val="32"/>
          <w:szCs w:val="32"/>
          <w:shd w:val="clear" w:color="auto" w:fill="FFFFFF"/>
        </w:rPr>
        <w:t>　三</w:t>
      </w:r>
      <w:r>
        <w:rPr>
          <w:rFonts w:hint="eastAsia" w:ascii="仿宋_GB2312" w:hAnsi="黑体" w:eastAsia="仿宋_GB2312" w:cs="黑体"/>
          <w:b/>
          <w:color w:val="333333"/>
          <w:kern w:val="0"/>
          <w:sz w:val="32"/>
          <w:szCs w:val="32"/>
          <w:shd w:val="clear" w:color="auto" w:fill="FFFFFF"/>
        </w:rPr>
        <w:t>、办事条件及需提交的材料</w:t>
      </w:r>
    </w:p>
    <w:p w14:paraId="3FE7BD31">
      <w:pPr>
        <w:widowControl/>
        <w:shd w:val="clear" w:color="auto" w:fill="FFFFFF"/>
        <w:spacing w:line="360" w:lineRule="atLeast"/>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　　（一）身份证</w:t>
      </w:r>
    </w:p>
    <w:p w14:paraId="5EE5AF16">
      <w:pPr>
        <w:widowControl/>
        <w:shd w:val="clear" w:color="auto" w:fill="FFFFFF"/>
        <w:spacing w:line="360" w:lineRule="atLeast"/>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　　（三）镇村两级证明</w:t>
      </w:r>
    </w:p>
    <w:p w14:paraId="0B0EAD2A">
      <w:pPr>
        <w:widowControl/>
        <w:shd w:val="clear" w:color="auto" w:fill="FFFFFF"/>
        <w:spacing w:line="360" w:lineRule="atLeast"/>
        <w:ind w:firstLine="630"/>
        <w:jc w:val="left"/>
        <w:rPr>
          <w:rFonts w:hint="eastAsia" w:ascii="仿宋_GB2312" w:hAnsi="黑体" w:eastAsia="仿宋_GB2312" w:cs="黑体"/>
          <w:b/>
          <w:color w:val="333333"/>
          <w:kern w:val="0"/>
          <w:sz w:val="32"/>
          <w:szCs w:val="32"/>
          <w:shd w:val="clear" w:color="auto" w:fill="FFFFFF"/>
        </w:rPr>
      </w:pPr>
      <w:r>
        <w:rPr>
          <w:rFonts w:hint="eastAsia" w:ascii="仿宋_GB2312" w:hAnsi="黑体" w:eastAsia="仿宋_GB2312" w:cs="黑体"/>
          <w:b/>
          <w:color w:val="333333"/>
          <w:kern w:val="0"/>
          <w:sz w:val="32"/>
          <w:szCs w:val="32"/>
          <w:shd w:val="clear" w:color="auto" w:fill="FFFFFF"/>
        </w:rPr>
        <w:t>四、办理流程</w:t>
      </w:r>
    </w:p>
    <w:p w14:paraId="4E7B701C">
      <w:pPr>
        <w:widowControl/>
        <w:shd w:val="clear" w:color="auto" w:fill="FFFFFF"/>
        <w:spacing w:line="360" w:lineRule="atLeast"/>
        <w:ind w:firstLine="800" w:firstLineChars="25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1、个人申请；</w:t>
      </w:r>
    </w:p>
    <w:p w14:paraId="77967AA7">
      <w:pPr>
        <w:widowControl/>
        <w:shd w:val="clear" w:color="auto" w:fill="FFFFFF"/>
        <w:spacing w:line="360" w:lineRule="atLeast"/>
        <w:ind w:firstLine="800" w:firstLineChars="250"/>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2、村（居）级出具证明；</w:t>
      </w:r>
    </w:p>
    <w:p w14:paraId="6A9F4B0A">
      <w:pPr>
        <w:spacing w:line="0" w:lineRule="atLeast"/>
        <w:ind w:right="-107" w:rightChars="-51"/>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w:t>
      </w:r>
    </w:p>
    <w:p w14:paraId="1AEDCDF8">
      <w:pPr>
        <w:pStyle w:val="8"/>
        <w:rPr>
          <w:rFonts w:hint="eastAsia"/>
        </w:rPr>
      </w:pPr>
    </w:p>
    <w:p w14:paraId="6B4BA221">
      <w:pPr>
        <w:rPr>
          <w:rFonts w:hint="eastAsia"/>
        </w:rPr>
      </w:pPr>
    </w:p>
    <w:p w14:paraId="13B11062">
      <w:pPr>
        <w:pStyle w:val="8"/>
        <w:rPr>
          <w:rFonts w:hint="eastAsia"/>
        </w:rPr>
      </w:pPr>
    </w:p>
    <w:p w14:paraId="7D110479">
      <w:pPr>
        <w:rPr>
          <w:rFonts w:hint="eastAsia"/>
        </w:rPr>
      </w:pPr>
    </w:p>
    <w:p w14:paraId="5F531085">
      <w:pPr>
        <w:pStyle w:val="8"/>
        <w:rPr>
          <w:rFonts w:hint="eastAsia"/>
        </w:rPr>
      </w:pPr>
    </w:p>
    <w:p w14:paraId="06B86042">
      <w:pPr>
        <w:rPr>
          <w:rFonts w:hint="eastAsia"/>
        </w:rPr>
      </w:pPr>
    </w:p>
    <w:p w14:paraId="5E9978D7">
      <w:pPr>
        <w:rPr>
          <w:rFonts w:hint="eastAsia"/>
        </w:rPr>
      </w:pPr>
    </w:p>
    <w:p w14:paraId="429685A9">
      <w:pPr>
        <w:rPr>
          <w:rFonts w:hint="eastAsia"/>
        </w:rPr>
      </w:pPr>
    </w:p>
    <w:p w14:paraId="3FB55B90">
      <w:pPr>
        <w:spacing w:line="0" w:lineRule="atLeast"/>
        <w:ind w:right="-107" w:rightChars="-51"/>
        <w:jc w:val="center"/>
        <w:rPr>
          <w:rFonts w:hint="eastAsia" w:ascii="宋体" w:hAnsi="宋体"/>
        </w:rPr>
      </w:pPr>
      <w:r>
        <w:rPr>
          <w:rFonts w:hint="eastAsia" w:ascii="仿宋_GB2312" w:eastAsia="仿宋_GB2312"/>
        </w:rPr>
        <w:pict>
          <v:shape id="_x0000_s2744" o:spid="_x0000_s2744" o:spt="176" type="#_x0000_t176" style="position:absolute;left:0pt;margin-left:121.3pt;margin-top:-8.25pt;height:22.4pt;width:170.75pt;z-index:-251632640;v-text-anchor:middle;mso-width-relative:page;mso-height-relative:page;" stroked="t" coordsize="21600,21600">
            <v:path/>
            <v:fill focussize="0,0"/>
            <v:stroke weight="1pt" joinstyle="miter"/>
            <v:imagedata o:title=""/>
            <o:lock v:ext="edit"/>
          </v:shape>
        </w:pict>
      </w:r>
      <w:r>
        <w:rPr>
          <w:rFonts w:hint="eastAsia" w:ascii="宋体" w:hAnsi="宋体"/>
        </w:rPr>
        <w:t>计划怀孕夫妇</w:t>
      </w:r>
    </w:p>
    <w:p w14:paraId="11099D6A">
      <w:pPr>
        <w:spacing w:line="0" w:lineRule="atLeast"/>
        <w:ind w:right="-107" w:rightChars="-51"/>
        <w:jc w:val="center"/>
        <w:rPr>
          <w:rFonts w:hint="eastAsia" w:ascii="仿宋_GB2312" w:eastAsia="仿宋_GB2312"/>
        </w:rPr>
      </w:pPr>
      <w:r>
        <w:rPr>
          <w:rFonts w:hint="eastAsia" w:ascii="仿宋_GB2312" w:eastAsia="仿宋_GB2312"/>
        </w:rPr>
        <w:pict>
          <v:shape id="_x0000_s2745" o:spid="_x0000_s2745" o:spt="176" type="#_x0000_t176" style="position:absolute;left:0pt;margin-left:121.3pt;margin-top:9.35pt;height:22.4pt;width:170.75pt;z-index:-251631616;v-text-anchor:middle;mso-width-relative:page;mso-height-relative:page;" stroked="t" coordsize="21600,21600">
            <v:path/>
            <v:fill focussize="0,0"/>
            <v:stroke weight="1pt" joinstyle="miter"/>
            <v:imagedata o:title=""/>
            <o:lock v:ext="edit"/>
          </v:shape>
        </w:pict>
      </w:r>
      <w:r>
        <w:rPr>
          <w:rFonts w:hint="eastAsia" w:ascii="仿宋_GB2312" w:hAnsi="Arial" w:eastAsia="仿宋_GB2312" w:cs="Arial"/>
        </w:rPr>
        <w:t>↓</w:t>
      </w:r>
    </w:p>
    <w:p w14:paraId="575708E9">
      <w:pPr>
        <w:spacing w:line="0" w:lineRule="atLeast"/>
        <w:ind w:right="-107" w:rightChars="-51"/>
        <w:jc w:val="center"/>
        <w:rPr>
          <w:rFonts w:hint="eastAsia" w:ascii="宋体" w:hAnsi="宋体"/>
        </w:rPr>
      </w:pPr>
      <w:r>
        <w:rPr>
          <w:rFonts w:hint="eastAsia" w:ascii="宋体" w:hAnsi="宋体"/>
        </w:rPr>
        <w:t>提供健康教育，签订知情同意书问诊</w:t>
      </w:r>
    </w:p>
    <w:p w14:paraId="655B68DC">
      <w:pPr>
        <w:spacing w:line="0" w:lineRule="atLeast"/>
        <w:ind w:right="-107" w:rightChars="-51"/>
        <w:jc w:val="center"/>
        <w:rPr>
          <w:rFonts w:hint="eastAsia" w:ascii="仿宋_GB2312" w:eastAsia="仿宋_GB2312"/>
        </w:rPr>
      </w:pPr>
      <w:r>
        <w:rPr>
          <w:rFonts w:hint="eastAsia" w:ascii="仿宋_GB2312" w:eastAsia="仿宋_GB2312"/>
        </w:rPr>
        <w:pict>
          <v:shape id="_x0000_s2746" o:spid="_x0000_s2746" o:spt="176" type="#_x0000_t176" style="position:absolute;left:0pt;margin-left:121.3pt;margin-top:8.6pt;height:22.4pt;width:170.75pt;z-index:-251630592;v-text-anchor:middle;mso-width-relative:page;mso-height-relative:page;" stroked="t" coordsize="21600,21600">
            <v:path/>
            <v:fill focussize="0,0"/>
            <v:stroke weight="1pt" joinstyle="miter"/>
            <v:imagedata o:title=""/>
            <o:lock v:ext="edit"/>
          </v:shape>
        </w:pict>
      </w:r>
      <w:r>
        <w:rPr>
          <w:rFonts w:hint="eastAsia" w:ascii="仿宋_GB2312" w:hAnsi="Arial" w:eastAsia="仿宋_GB2312" w:cs="Arial"/>
        </w:rPr>
        <w:t>↓</w:t>
      </w:r>
    </w:p>
    <w:p w14:paraId="70228718">
      <w:pPr>
        <w:spacing w:line="0" w:lineRule="atLeast"/>
        <w:ind w:right="-107" w:rightChars="-51"/>
        <w:jc w:val="center"/>
        <w:rPr>
          <w:rFonts w:hint="eastAsia" w:ascii="宋体" w:hAnsi="宋体"/>
        </w:rPr>
      </w:pPr>
      <w:r>
        <w:rPr>
          <w:rFonts w:hint="eastAsia" w:ascii="宋体" w:hAnsi="宋体"/>
        </w:rPr>
        <w:t>收集夫妇基本信息及病史信息</w:t>
      </w:r>
    </w:p>
    <w:p w14:paraId="7BE34210">
      <w:pPr>
        <w:tabs>
          <w:tab w:val="left" w:pos="2909"/>
          <w:tab w:val="left" w:pos="5495"/>
        </w:tabs>
        <w:spacing w:line="0" w:lineRule="atLeast"/>
        <w:ind w:right="-107" w:rightChars="-51"/>
        <w:rPr>
          <w:rFonts w:hint="eastAsia" w:ascii="仿宋_GB2312" w:eastAsia="仿宋_GB2312"/>
        </w:rPr>
      </w:pPr>
      <w:r>
        <w:rPr>
          <w:rFonts w:hint="eastAsia" w:ascii="仿宋_GB2312" w:eastAsia="仿宋_GB2312"/>
        </w:rPr>
        <w:pict>
          <v:shape id="_x0000_s2747" o:spid="_x0000_s2747" o:spt="176" type="#_x0000_t176" style="position:absolute;left:0pt;margin-left:15.7pt;margin-top:13.9pt;height:22.4pt;width:169.8pt;z-index:-251600896;v-text-anchor:middle;mso-width-relative:page;mso-height-relative:page;" stroked="t" coordsize="21600,21600">
            <v:path/>
            <v:fill focussize="0,0"/>
            <v:stroke weight="1pt" joinstyle="miter"/>
            <v:imagedata o:title=""/>
            <o:lock v:ext="edit"/>
          </v:shape>
        </w:pict>
      </w:r>
      <w:r>
        <w:rPr>
          <w:rFonts w:hint="eastAsia" w:ascii="仿宋_GB2312" w:eastAsia="仿宋_GB2312"/>
        </w:rPr>
        <w:pict>
          <v:shape id="_x0000_s2748" o:spid="_x0000_s2748" o:spt="176" type="#_x0000_t176" style="position:absolute;left:0pt;margin-left:227.95pt;margin-top:13.9pt;height:22.4pt;width:169.8pt;z-index:-251628544;v-text-anchor:middle;mso-width-relative:page;mso-height-relative:page;" stroked="t" coordsize="21600,21600">
            <v:path/>
            <v:fill focussize="0,0"/>
            <v:stroke weight="1pt" joinstyle="miter"/>
            <v:imagedata o:title=""/>
            <o:lock v:ext="edit"/>
          </v:shape>
        </w:pict>
      </w:r>
      <w:r>
        <w:rPr>
          <w:rFonts w:hint="eastAsia" w:ascii="仿宋_GB2312" w:eastAsia="仿宋_GB2312"/>
        </w:rPr>
        <w:pict>
          <v:shape id="_x0000_s2749" o:spid="_x0000_s2749" o:spt="176" type="#_x0000_t176" style="position:absolute;left:0pt;margin-left:21.55pt;margin-top:3.75pt;height:22.4pt;width:170.75pt;z-index:-251629568;v-text-anchor:middle;mso-width-relative:page;mso-height-relative:page;" stroked="t" coordsize="21600,21600">
            <v:path/>
            <v:fill focussize="0,0"/>
            <v:stroke weight="1pt" joinstyle="miter"/>
            <v:imagedata o:title=""/>
            <o:lock v:ext="edit"/>
          </v:shape>
        </w:pict>
      </w:r>
      <w:r>
        <w:rPr>
          <w:rFonts w:hint="eastAsia" w:ascii="仿宋_GB2312" w:eastAsia="仿宋_GB2312"/>
        </w:rPr>
        <w:tab/>
      </w:r>
      <w:r>
        <w:rPr>
          <w:rFonts w:hint="eastAsia" w:ascii="仿宋_GB2312" w:hAnsi="Arial" w:eastAsia="仿宋_GB2312" w:cs="Arial"/>
        </w:rPr>
        <w:t>↓</w:t>
      </w:r>
      <w:r>
        <w:rPr>
          <w:rFonts w:hint="eastAsia" w:ascii="仿宋_GB2312" w:hAnsi="Arial" w:eastAsia="仿宋_GB2312" w:cs="Arial"/>
        </w:rPr>
        <w:tab/>
      </w:r>
      <w:r>
        <w:rPr>
          <w:rFonts w:hint="eastAsia" w:ascii="仿宋_GB2312" w:hAnsi="Arial" w:eastAsia="仿宋_GB2312" w:cs="Arial"/>
        </w:rPr>
        <w:t>↓</w:t>
      </w:r>
    </w:p>
    <w:p w14:paraId="0B38AB9A">
      <w:pPr>
        <w:spacing w:line="0" w:lineRule="atLeast"/>
        <w:ind w:right="-107" w:rightChars="-51" w:firstLine="735" w:firstLineChars="350"/>
        <w:rPr>
          <w:rFonts w:hint="eastAsia" w:ascii="仿宋_GB2312" w:eastAsia="仿宋_GB2312"/>
        </w:rPr>
      </w:pPr>
      <w:r>
        <w:rPr>
          <w:rFonts w:hint="eastAsia" w:ascii="宋体" w:hAnsi="宋体"/>
        </w:rPr>
        <w:t xml:space="preserve">女方体格检查，妇科检查  </w:t>
      </w:r>
      <w:r>
        <w:rPr>
          <w:rFonts w:hint="eastAsia" w:ascii="仿宋_GB2312" w:eastAsia="仿宋_GB2312"/>
        </w:rPr>
        <w:t xml:space="preserve">                 </w:t>
      </w:r>
      <w:r>
        <w:rPr>
          <w:rFonts w:hint="eastAsia" w:ascii="宋体" w:hAnsi="宋体"/>
        </w:rPr>
        <w:t>男方体格检查，男科检查</w:t>
      </w:r>
    </w:p>
    <w:p w14:paraId="73ADB976">
      <w:pPr>
        <w:tabs>
          <w:tab w:val="left" w:pos="2349"/>
          <w:tab w:val="left" w:pos="6133"/>
        </w:tabs>
        <w:spacing w:line="0" w:lineRule="atLeast"/>
        <w:ind w:right="-107" w:rightChars="-51" w:firstLine="2625" w:firstLineChars="1250"/>
        <w:jc w:val="left"/>
        <w:rPr>
          <w:rFonts w:hint="eastAsia" w:ascii="仿宋_GB2312" w:hAnsi="Arial" w:eastAsia="仿宋_GB2312" w:cs="Arial"/>
        </w:rPr>
      </w:pPr>
      <w:r>
        <w:rPr>
          <w:rFonts w:hint="eastAsia" w:ascii="仿宋_GB2312" w:hAnsi="Arial" w:eastAsia="仿宋_GB2312" w:cs="Arial"/>
        </w:rPr>
        <w:t>↓</w:t>
      </w:r>
      <w:r>
        <w:rPr>
          <w:rFonts w:hint="eastAsia" w:ascii="仿宋_GB2312" w:eastAsia="仿宋_GB2312" w:cs="Calibri"/>
        </w:rPr>
        <w:tab/>
      </w:r>
      <w:r>
        <w:rPr>
          <w:rFonts w:hint="eastAsia" w:ascii="仿宋_GB2312" w:hAnsi="Arial" w:eastAsia="仿宋_GB2312" w:cs="Arial"/>
        </w:rPr>
        <w:t>↓</w:t>
      </w:r>
    </w:p>
    <w:p w14:paraId="7500FFD1">
      <w:pPr>
        <w:spacing w:line="0" w:lineRule="atLeast"/>
        <w:ind w:right="-107" w:rightChars="-51" w:firstLine="630" w:firstLineChars="300"/>
        <w:rPr>
          <w:rFonts w:hint="eastAsia" w:ascii="仿宋_GB2312" w:eastAsia="仿宋_GB2312"/>
        </w:rPr>
      </w:pPr>
      <w:r>
        <w:rPr>
          <w:rFonts w:hint="eastAsia" w:ascii="仿宋_GB2312" w:eastAsia="仿宋_GB2312"/>
        </w:rPr>
        <w:pict>
          <v:roundrect id="_x0000_s2750" o:spid="_x0000_s2750" o:spt="2" style="position:absolute;left:0pt;margin-left:21.55pt;margin-top:10pt;height:108.65pt;width:211pt;z-index:251675648;v-text-anchor:middle;mso-width-relative:page;mso-height-relative:page;" stroked="t" coordsize="21600,21600" arcsize="0.166666666666667">
            <v:path/>
            <v:fill focussize="0,0"/>
            <v:stroke weight="1pt" joinstyle="miter"/>
            <v:imagedata o:title=""/>
            <o:lock v:ext="edit"/>
            <v:textbox>
              <w:txbxContent>
                <w:p w14:paraId="65677062">
                  <w:pPr>
                    <w:jc w:val="left"/>
                  </w:pPr>
                  <w:r>
                    <w:rPr>
                      <w:rFonts w:hint="eastAsia"/>
                    </w:rPr>
                    <w:t>采集标本完成血、尿、白带常规检测，</w:t>
                  </w:r>
                  <w:r>
                    <w:t xml:space="preserve"> </w:t>
                  </w:r>
                  <w:r>
                    <w:rPr>
                      <w:rFonts w:hint="eastAsia"/>
                    </w:rPr>
                    <w:t>血型、血糖、肝肾功能，甲状腺功能等检查，完成乙型肝炎病毒、丁种维生素</w:t>
                  </w:r>
                  <w:r>
                    <w:t xml:space="preserve"> </w:t>
                  </w:r>
                  <w:r>
                    <w:rPr>
                      <w:rFonts w:hint="eastAsia"/>
                    </w:rPr>
                    <w:t>毒</w:t>
                  </w:r>
                  <w:r>
                    <w:t xml:space="preserve"> </w:t>
                  </w:r>
                  <w:r>
                    <w:rPr>
                      <w:rFonts w:hint="eastAsia"/>
                    </w:rPr>
                    <w:t>、风疹病毒</w:t>
                  </w:r>
                  <w:r>
                    <w:t xml:space="preserve"> </w:t>
                  </w:r>
                  <w:r>
                    <w:rPr>
                      <w:rFonts w:hint="eastAsia"/>
                    </w:rPr>
                    <w:t>、巨细胞病毒</w:t>
                  </w:r>
                  <w:r>
                    <w:t xml:space="preserve"> </w:t>
                  </w:r>
                  <w:r>
                    <w:rPr>
                      <w:rFonts w:hint="eastAsia"/>
                    </w:rPr>
                    <w:t>、弓形体、链球菌、沙眼衣原体等感染的实验室检查和妇科</w:t>
                  </w:r>
                  <w:r>
                    <w:t>B</w:t>
                  </w:r>
                  <w:r>
                    <w:rPr>
                      <w:rFonts w:hint="eastAsia"/>
                    </w:rPr>
                    <w:t>超检查。</w:t>
                  </w:r>
                </w:p>
              </w:txbxContent>
            </v:textbox>
          </v:roundrect>
        </w:pict>
      </w:r>
    </w:p>
    <w:p w14:paraId="1BCBADF1">
      <w:pPr>
        <w:jc w:val="left"/>
        <w:rPr>
          <w:rFonts w:hint="eastAsia" w:ascii="仿宋_GB2312" w:eastAsia="仿宋_GB2312"/>
        </w:rPr>
      </w:pPr>
      <w:r>
        <w:rPr>
          <w:rFonts w:hint="eastAsia" w:ascii="仿宋_GB2312" w:eastAsia="仿宋_GB2312"/>
        </w:rPr>
        <w:pict>
          <v:roundrect id="_x0000_s2751" o:spid="_x0000_s2751" o:spt="2" style="position:absolute;left:0pt;margin-left:245.45pt;margin-top:0.45pt;height:100.2pt;width:155.05pt;z-index:251676672;v-text-anchor:middle;mso-width-relative:page;mso-height-relative:page;" stroked="t" coordsize="21600,21600" arcsize="0.166666666666667">
            <v:path/>
            <v:fill focussize="0,0"/>
            <v:stroke weight="1pt" joinstyle="miter"/>
            <v:imagedata o:title=""/>
            <o:lock v:ext="edit"/>
            <v:textbox>
              <w:txbxContent>
                <w:p w14:paraId="40848004">
                  <w:pPr>
                    <w:jc w:val="left"/>
                  </w:pPr>
                  <w:r>
                    <w:rPr>
                      <w:rFonts w:hint="eastAsia"/>
                    </w:rPr>
                    <w:t>采集标本完成尿常规、血型、肝肾功能、乙型肝炎病毒</w:t>
                  </w:r>
                  <w:r>
                    <w:t xml:space="preserve"> </w:t>
                  </w:r>
                  <w:r>
                    <w:rPr>
                      <w:rFonts w:hint="eastAsia"/>
                    </w:rPr>
                    <w:t>、梅毒</w:t>
                  </w:r>
                  <w:r>
                    <w:t xml:space="preserve"> </w:t>
                  </w:r>
                  <w:r>
                    <w:rPr>
                      <w:rFonts w:hint="eastAsia"/>
                    </w:rPr>
                    <w:t>检测，必要时进行精液常规检测。</w:t>
                  </w:r>
                </w:p>
              </w:txbxContent>
            </v:textbox>
          </v:roundrect>
        </w:pict>
      </w:r>
    </w:p>
    <w:p w14:paraId="1DD07D59">
      <w:pPr>
        <w:rPr>
          <w:rFonts w:hint="eastAsia" w:ascii="仿宋_GB2312" w:eastAsia="仿宋_GB2312"/>
        </w:rPr>
      </w:pPr>
    </w:p>
    <w:p w14:paraId="4FAB0DCB">
      <w:pPr>
        <w:rPr>
          <w:rFonts w:hint="eastAsia" w:ascii="仿宋_GB2312" w:eastAsia="仿宋_GB2312"/>
        </w:rPr>
      </w:pPr>
      <w:r>
        <w:rPr>
          <w:rFonts w:hint="eastAsia" w:ascii="仿宋_GB2312" w:hAnsi="Arial" w:eastAsia="仿宋_GB2312" w:cs="Arial"/>
        </w:rPr>
        <w:t xml:space="preserve">                                                                                                    </w:t>
      </w:r>
    </w:p>
    <w:p w14:paraId="0DDF788A">
      <w:pPr>
        <w:tabs>
          <w:tab w:val="left" w:pos="2741"/>
          <w:tab w:val="left" w:pos="6021"/>
        </w:tabs>
        <w:rPr>
          <w:rFonts w:hint="eastAsia" w:ascii="仿宋_GB2312" w:eastAsia="仿宋_GB2312"/>
        </w:rPr>
      </w:pPr>
      <w:r>
        <w:rPr>
          <w:rFonts w:hint="eastAsia" w:ascii="仿宋_GB2312" w:eastAsia="仿宋_GB2312"/>
        </w:rPr>
        <w:pict>
          <v:shape id="_x0000_s2752" o:spid="_x0000_s2752" o:spt="176" type="#_x0000_t176" style="position:absolute;left:0pt;margin-left:30.4pt;margin-top:22.15pt;height:46.1pt;width:354.85pt;z-index:251677696;v-text-anchor:middle;mso-width-relative:page;mso-height-relative:page;" stroked="t" coordsize="21600,21600">
            <v:path/>
            <v:fill focussize="0,0"/>
            <v:stroke weight="1pt" joinstyle="miter"/>
            <v:imagedata o:title=""/>
            <o:lock v:ext="edit"/>
            <v:textbox>
              <w:txbxContent>
                <w:p w14:paraId="2D822013">
                  <w:pPr>
                    <w:jc w:val="left"/>
                  </w:pPr>
                  <w:r>
                    <w:rPr>
                      <w:rFonts w:hint="eastAsia"/>
                    </w:rPr>
                    <w:t>综合分析问诊及孕前医学检查结果，识别和评估计划怀孕夫妇存在的可能导致出生缺陷等不良妊娠结局的风险因素。</w:t>
                  </w:r>
                </w:p>
              </w:txbxContent>
            </v:textbox>
          </v:shape>
        </w:pict>
      </w:r>
      <w:r>
        <w:rPr>
          <w:rFonts w:hint="eastAsia" w:ascii="仿宋_GB2312" w:hAnsi="Arial" w:eastAsia="仿宋_GB2312" w:cs="Arial"/>
        </w:rPr>
        <w:t xml:space="preserve">                             ↓</w:t>
      </w:r>
      <w:r>
        <w:rPr>
          <w:rFonts w:hint="eastAsia" w:ascii="仿宋_GB2312" w:eastAsia="仿宋_GB2312" w:cs="Calibri"/>
        </w:rPr>
        <w:tab/>
      </w:r>
      <w:r>
        <w:rPr>
          <w:rFonts w:hint="eastAsia" w:ascii="仿宋_GB2312" w:hAnsi="Arial" w:eastAsia="仿宋_GB2312" w:cs="Arial"/>
        </w:rPr>
        <w:t>↓</w:t>
      </w:r>
    </w:p>
    <w:p w14:paraId="7EA79949">
      <w:pPr>
        <w:rPr>
          <w:rFonts w:hint="eastAsia" w:ascii="仿宋_GB2312" w:eastAsia="仿宋_GB2312"/>
        </w:rPr>
      </w:pPr>
    </w:p>
    <w:p w14:paraId="19FC0C4B">
      <w:pPr>
        <w:tabs>
          <w:tab w:val="left" w:pos="2741"/>
          <w:tab w:val="left" w:pos="5595"/>
        </w:tabs>
        <w:ind w:firstLine="2940" w:firstLineChars="1400"/>
        <w:rPr>
          <w:rFonts w:hint="eastAsia" w:ascii="仿宋_GB2312" w:eastAsia="仿宋_GB2312"/>
        </w:rPr>
      </w:pPr>
      <w:r>
        <w:rPr>
          <w:rFonts w:hint="eastAsia" w:ascii="仿宋_GB2312" w:eastAsia="仿宋_GB2312"/>
        </w:rPr>
        <w:pict>
          <v:roundrect id="_x0000_s2753" o:spid="_x0000_s2753" o:spt="2" style="position:absolute;left:0pt;margin-left:222.2pt;margin-top:25.3pt;height:35.3pt;width:157.9pt;z-index:251679744;v-text-anchor:middle;mso-width-relative:page;mso-height-relative:page;" stroked="t" coordsize="21600,21600" arcsize="0.166666666666667">
            <v:path/>
            <v:fill focussize="0,0"/>
            <v:stroke weight="1pt" joinstyle="miter"/>
            <v:imagedata o:title=""/>
            <o:lock v:ext="edit"/>
            <v:textbox>
              <w:txbxContent>
                <w:p w14:paraId="7A53C916">
                  <w:pPr>
                    <w:jc w:val="left"/>
                  </w:pPr>
                  <w:r>
                    <w:rPr>
                      <w:rFonts w:hint="eastAsia"/>
                    </w:rPr>
                    <w:t>一般人群，经评估未发现异常</w:t>
                  </w:r>
                </w:p>
              </w:txbxContent>
            </v:textbox>
          </v:roundrect>
        </w:pict>
      </w:r>
      <w:r>
        <w:rPr>
          <w:rFonts w:hint="eastAsia" w:ascii="仿宋_GB2312" w:eastAsia="仿宋_GB2312"/>
        </w:rPr>
        <w:pict>
          <v:roundrect id="_x0000_s2754" o:spid="_x0000_s2754" o:spt="2" style="position:absolute;left:0pt;margin-left:65.35pt;margin-top:25.3pt;height:44.75pt;width:148.3pt;z-index:251678720;v-text-anchor:middle;mso-width-relative:page;mso-height-relative:page;" stroked="t" coordsize="21600,21600" arcsize="0.166666666666667">
            <v:path/>
            <v:fill focussize="0,0"/>
            <v:stroke weight="1pt" joinstyle="miter"/>
            <v:imagedata o:title=""/>
            <o:lock v:ext="edit"/>
            <v:textbox>
              <w:txbxContent>
                <w:p w14:paraId="04387C33">
                  <w:pPr>
                    <w:jc w:val="left"/>
                  </w:pPr>
                  <w:r>
                    <w:rPr>
                      <w:rFonts w:hint="eastAsia"/>
                    </w:rPr>
                    <w:t>高危人群，经评估存在一项或多项异常</w:t>
                  </w:r>
                  <w:r>
                    <w:t xml:space="preserve"> </w:t>
                  </w:r>
                </w:p>
              </w:txbxContent>
            </v:textbox>
          </v:roundrect>
        </w:pict>
      </w:r>
      <w:r>
        <w:rPr>
          <w:rFonts w:hint="eastAsia" w:ascii="仿宋_GB2312" w:hAnsi="Arial" w:eastAsia="仿宋_GB2312" w:cs="Arial"/>
        </w:rPr>
        <w:t>↓</w:t>
      </w:r>
      <w:r>
        <w:rPr>
          <w:rFonts w:hint="eastAsia" w:ascii="仿宋_GB2312" w:eastAsia="仿宋_GB2312" w:cs="Calibri"/>
        </w:rPr>
        <w:tab/>
      </w:r>
      <w:r>
        <w:rPr>
          <w:rFonts w:hint="eastAsia" w:ascii="仿宋_GB2312" w:eastAsia="仿宋_GB2312" w:cs="Calibri"/>
        </w:rPr>
        <w:tab/>
      </w:r>
      <w:r>
        <w:rPr>
          <w:rFonts w:hint="eastAsia" w:ascii="仿宋_GB2312" w:hAnsi="Arial" w:eastAsia="仿宋_GB2312" w:cs="Arial"/>
        </w:rPr>
        <w:t>↓</w:t>
      </w:r>
      <w:r>
        <w:rPr>
          <w:rFonts w:hint="eastAsia" w:ascii="仿宋_GB2312" w:eastAsia="仿宋_GB2312" w:cs="Calibri"/>
        </w:rPr>
        <w:tab/>
      </w:r>
    </w:p>
    <w:p w14:paraId="5719283A">
      <w:pPr>
        <w:tabs>
          <w:tab w:val="left" w:pos="2551"/>
          <w:tab w:val="left" w:pos="6211"/>
        </w:tabs>
        <w:rPr>
          <w:rFonts w:hint="eastAsia" w:ascii="仿宋_GB2312" w:eastAsia="仿宋_GB2312"/>
        </w:rPr>
      </w:pPr>
    </w:p>
    <w:p w14:paraId="16E665E0">
      <w:pPr>
        <w:tabs>
          <w:tab w:val="left" w:pos="2741"/>
          <w:tab w:val="left" w:pos="6021"/>
        </w:tabs>
        <w:rPr>
          <w:rFonts w:hint="eastAsia" w:ascii="仿宋_GB2312" w:eastAsia="仿宋_GB2312"/>
        </w:rPr>
      </w:pPr>
      <w:r>
        <w:rPr>
          <w:rFonts w:hint="eastAsia" w:ascii="仿宋_GB2312" w:eastAsia="仿宋_GB2312"/>
        </w:rPr>
        <w:pict>
          <v:roundrect id="_x0000_s2755" o:spid="_x0000_s2755" o:spt="2" style="position:absolute;left:0pt;margin-left:227.95pt;margin-top:26.35pt;height:44.75pt;width:148.3pt;z-index:251674624;v-text-anchor:middle;mso-width-relative:page;mso-height-relative:page;" stroked="t" coordsize="21600,21600" arcsize="0.166666666666667">
            <v:path/>
            <v:fill focussize="0,0"/>
            <v:stroke weight="1pt" joinstyle="miter"/>
            <v:imagedata o:title=""/>
            <o:lock v:ext="edit"/>
            <v:textbox>
              <w:txbxContent>
                <w:p w14:paraId="7C3BE448">
                  <w:pPr>
                    <w:jc w:val="left"/>
                  </w:pPr>
                  <w:r>
                    <w:rPr>
                      <w:rFonts w:hint="eastAsia"/>
                    </w:rPr>
                    <w:t>告知评估结果，给予普通性优生咨询和健康指导。</w:t>
                  </w:r>
                </w:p>
              </w:txbxContent>
            </v:textbox>
          </v:roundrect>
        </w:pict>
      </w:r>
      <w:r>
        <w:rPr>
          <w:rFonts w:hint="eastAsia" w:ascii="仿宋_GB2312" w:eastAsia="仿宋_GB2312"/>
        </w:rPr>
        <w:pict>
          <v:roundrect id="_x0000_s2756" o:spid="_x0000_s2756" o:spt="2" style="position:absolute;left:0pt;margin-left:42.45pt;margin-top:21.95pt;height:64.8pt;width:171.2pt;z-index:-251633664;v-text-anchor:middle;mso-width-relative:page;mso-height-relative:page;" stroked="t" coordsize="21600,21600" arcsize="0.166666666666667">
            <v:path/>
            <v:fill focussize="0,0"/>
            <v:stroke weight="1pt" joinstyle="miter"/>
            <v:imagedata o:title=""/>
            <o:lock v:ext="edit"/>
            <v:textbox>
              <w:txbxContent>
                <w:p w14:paraId="4AF861D6">
                  <w:pPr>
                    <w:jc w:val="left"/>
                  </w:pPr>
                  <w:r>
                    <w:rPr>
                      <w:rFonts w:hint="eastAsia"/>
                    </w:rPr>
                    <w:t>告知评估结果，提出进一步检查、治疗、转诊等医学建议和干预措施，提供个性化咨询指导</w:t>
                  </w:r>
                </w:p>
              </w:txbxContent>
            </v:textbox>
          </v:roundrect>
        </w:pict>
      </w:r>
      <w:r>
        <w:rPr>
          <w:rFonts w:hint="eastAsia" w:ascii="仿宋_GB2312" w:eastAsia="仿宋_GB2312"/>
        </w:rPr>
        <w:tab/>
      </w:r>
      <w:r>
        <w:rPr>
          <w:rFonts w:hint="eastAsia" w:ascii="仿宋_GB2312" w:hAnsi="Arial" w:eastAsia="仿宋_GB2312" w:cs="Arial"/>
        </w:rPr>
        <w:t>↓</w:t>
      </w:r>
      <w:r>
        <w:rPr>
          <w:rFonts w:hint="eastAsia" w:ascii="仿宋_GB2312" w:eastAsia="仿宋_GB2312" w:cs="Calibri"/>
        </w:rPr>
        <w:tab/>
      </w:r>
      <w:r>
        <w:rPr>
          <w:rFonts w:hint="eastAsia" w:ascii="仿宋_GB2312" w:hAnsi="Arial" w:eastAsia="仿宋_GB2312" w:cs="Arial"/>
        </w:rPr>
        <w:t>↓</w:t>
      </w:r>
    </w:p>
    <w:p w14:paraId="1D3B7990">
      <w:pPr>
        <w:tabs>
          <w:tab w:val="left" w:pos="6323"/>
        </w:tabs>
        <w:rPr>
          <w:rFonts w:hint="eastAsia" w:ascii="仿宋_GB2312" w:eastAsia="仿宋_GB2312"/>
        </w:rPr>
      </w:pPr>
    </w:p>
    <w:p w14:paraId="72979277">
      <w:pPr>
        <w:pStyle w:val="8"/>
        <w:rPr>
          <w:rFonts w:hint="eastAsia"/>
        </w:rPr>
      </w:pPr>
    </w:p>
    <w:p w14:paraId="498FECAF">
      <w:pPr>
        <w:tabs>
          <w:tab w:val="left" w:pos="6323"/>
        </w:tabs>
        <w:ind w:firstLine="3255" w:firstLineChars="1550"/>
        <w:rPr>
          <w:rFonts w:hint="eastAsia" w:ascii="仿宋_GB2312" w:eastAsia="仿宋_GB2312"/>
        </w:rPr>
      </w:pPr>
      <w:r>
        <w:rPr>
          <w:rFonts w:hint="eastAsia" w:ascii="仿宋_GB2312" w:eastAsia="仿宋_GB2312"/>
        </w:rPr>
        <w:pict>
          <v:shape id="_x0000_s2757" o:spid="_x0000_s2757" o:spt="176" type="#_x0000_t176" style="position:absolute;left:0pt;margin-left:108.15pt;margin-top:23.5pt;height:26.45pt;width:235.1pt;z-index:-251635712;v-text-anchor:middle;mso-width-relative:page;mso-height-relative:page;" stroked="t" coordsize="21600,21600">
            <v:path/>
            <v:fill focussize="0,0"/>
            <v:stroke weight="1pt" joinstyle="miter"/>
            <v:imagedata o:title=""/>
            <o:lock v:ext="edit"/>
            <v:textbox>
              <w:txbxContent>
                <w:p w14:paraId="1248D272">
                  <w:pPr>
                    <w:jc w:val="center"/>
                  </w:pPr>
                  <w:r>
                    <w:rPr>
                      <w:rFonts w:hint="eastAsia"/>
                    </w:rPr>
                    <w:t>妇女怀孕主动联系乡级计生服务人员</w:t>
                  </w:r>
                </w:p>
              </w:txbxContent>
            </v:textbox>
          </v:shape>
        </w:pict>
      </w:r>
      <w:r>
        <w:rPr>
          <w:rFonts w:hint="eastAsia" w:ascii="仿宋_GB2312" w:hAnsi="Arial" w:eastAsia="仿宋_GB2312" w:cs="Arial"/>
        </w:rPr>
        <w:t>↓</w:t>
      </w:r>
      <w:r>
        <w:rPr>
          <w:rFonts w:hint="eastAsia" w:ascii="仿宋_GB2312" w:eastAsia="仿宋_GB2312"/>
        </w:rPr>
        <w:t xml:space="preserve">                        </w:t>
      </w:r>
      <w:r>
        <w:rPr>
          <w:rFonts w:hint="eastAsia" w:ascii="仿宋_GB2312" w:hAnsi="Arial" w:eastAsia="仿宋_GB2312" w:cs="Arial"/>
        </w:rPr>
        <w:t>↓</w:t>
      </w:r>
    </w:p>
    <w:p w14:paraId="5088B3E2">
      <w:pPr>
        <w:rPr>
          <w:rFonts w:hint="eastAsia" w:ascii="仿宋_GB2312" w:hAnsi="Arial" w:eastAsia="仿宋_GB2312" w:cs="Arial"/>
        </w:rPr>
      </w:pPr>
    </w:p>
    <w:p w14:paraId="03252B0C">
      <w:pPr>
        <w:jc w:val="center"/>
        <w:rPr>
          <w:rFonts w:hint="eastAsia" w:ascii="仿宋_GB2312" w:hAnsi="Arial" w:eastAsia="仿宋_GB2312" w:cs="Arial"/>
        </w:rPr>
      </w:pPr>
      <w:r>
        <w:rPr>
          <w:rFonts w:hint="eastAsia" w:ascii="仿宋_GB2312" w:eastAsia="仿宋_GB2312"/>
        </w:rPr>
        <w:pict>
          <v:shape id="_x0000_s2758" o:spid="_x0000_s2758" o:spt="176" type="#_x0000_t176" style="position:absolute;left:0pt;margin-left:86.35pt;margin-top:27.85pt;height:28.1pt;width:278.8pt;z-index:251673600;v-text-anchor:middle;mso-width-relative:page;mso-height-relative:page;" stroked="t" coordsize="21600,21600">
            <v:path/>
            <v:fill focussize="0,0"/>
            <v:stroke weight="1pt" joinstyle="miter"/>
            <v:imagedata o:title=""/>
            <o:lock v:ext="edit"/>
            <v:textbox>
              <w:txbxContent>
                <w:p w14:paraId="42A84443">
                  <w:pPr>
                    <w:jc w:val="center"/>
                  </w:pPr>
                  <w:r>
                    <w:rPr>
                      <w:rFonts w:hint="eastAsia"/>
                    </w:rPr>
                    <w:t>随访确定早孕记录，定期接受孕期保健</w:t>
                  </w:r>
                </w:p>
              </w:txbxContent>
            </v:textbox>
          </v:shape>
        </w:pict>
      </w:r>
      <w:r>
        <w:rPr>
          <w:rFonts w:hint="eastAsia" w:ascii="仿宋_GB2312" w:hAnsi="Arial" w:eastAsia="仿宋_GB2312" w:cs="Arial"/>
        </w:rPr>
        <w:t xml:space="preserve">       ↓                        ↓</w:t>
      </w:r>
    </w:p>
    <w:p w14:paraId="1CE1BD86">
      <w:pPr>
        <w:ind w:firstLine="4515" w:firstLineChars="2150"/>
        <w:rPr>
          <w:rFonts w:hint="eastAsia" w:ascii="仿宋_GB2312" w:hAnsi="Arial" w:eastAsia="仿宋_GB2312" w:cs="Arial"/>
        </w:rPr>
      </w:pPr>
      <w:r>
        <w:rPr>
          <w:rFonts w:hint="eastAsia" w:ascii="仿宋_GB2312" w:hAnsi="Arial" w:eastAsia="仿宋_GB2312" w:cs="Arial"/>
        </w:rPr>
        <w:t>↓</w:t>
      </w:r>
    </w:p>
    <w:p w14:paraId="303AFDBE">
      <w:pPr>
        <w:jc w:val="center"/>
        <w:rPr>
          <w:rFonts w:hint="eastAsia" w:ascii="仿宋_GB2312" w:hAnsi="Arial" w:eastAsia="仿宋_GB2312" w:cs="Arial"/>
        </w:rPr>
      </w:pPr>
      <w:r>
        <w:rPr>
          <w:rFonts w:hint="eastAsia" w:ascii="仿宋_GB2312" w:hAnsi="Arial" w:eastAsia="仿宋_GB2312" w:cs="Arial"/>
        </w:rPr>
        <w:t xml:space="preserve">  ↓</w:t>
      </w:r>
    </w:p>
    <w:p w14:paraId="21367246">
      <w:pPr>
        <w:jc w:val="center"/>
        <w:rPr>
          <w:rFonts w:hint="eastAsia" w:ascii="仿宋_GB2312" w:hAnsi="Arial" w:eastAsia="仿宋_GB2312" w:cs="Arial"/>
        </w:rPr>
      </w:pPr>
      <w:r>
        <w:rPr>
          <w:rFonts w:hint="eastAsia" w:ascii="仿宋_GB2312" w:eastAsia="仿宋_GB2312"/>
        </w:rPr>
        <w:pict>
          <v:shape id="_x0000_s2759" o:spid="_x0000_s2759" o:spt="176" type="#_x0000_t176" style="position:absolute;left:0pt;margin-left:117.9pt;margin-top:0.25pt;height:26.45pt;width:174.15pt;z-index:-251634688;v-text-anchor:middle;mso-width-relative:page;mso-height-relative:page;" stroked="t" coordsize="21600,21600">
            <v:path/>
            <v:fill focussize="0,0"/>
            <v:stroke weight="1pt" joinstyle="miter"/>
            <v:imagedata o:title=""/>
            <o:lock v:ext="edit"/>
            <v:textbox>
              <w:txbxContent>
                <w:p w14:paraId="239E01B3">
                  <w:pPr>
                    <w:jc w:val="center"/>
                  </w:pPr>
                  <w:r>
                    <w:rPr>
                      <w:rFonts w:hint="eastAsia"/>
                    </w:rPr>
                    <w:t>记录妊娠结局</w:t>
                  </w:r>
                </w:p>
              </w:txbxContent>
            </v:textbox>
          </v:shape>
        </w:pict>
      </w:r>
    </w:p>
    <w:p w14:paraId="5A6CD7BE">
      <w:pPr>
        <w:jc w:val="center"/>
        <w:rPr>
          <w:rFonts w:hint="eastAsia" w:ascii="仿宋_GB2312" w:hAnsi="Arial" w:eastAsia="仿宋_GB2312" w:cs="Arial"/>
        </w:rPr>
      </w:pPr>
    </w:p>
    <w:p w14:paraId="761B425B">
      <w:pPr>
        <w:widowControl/>
        <w:shd w:val="clear" w:color="auto" w:fill="FFFFFF"/>
        <w:spacing w:line="360" w:lineRule="atLeast"/>
        <w:jc w:val="left"/>
        <w:rPr>
          <w:rFonts w:hint="eastAsia" w:ascii="仿宋_GB2312" w:hAnsi="黑体" w:eastAsia="仿宋_GB2312" w:cs="黑体"/>
          <w:b/>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w:t>
      </w:r>
      <w:r>
        <w:rPr>
          <w:rFonts w:hint="eastAsia" w:ascii="仿宋_GB2312" w:hAnsi="黑体" w:eastAsia="仿宋_GB2312" w:cs="黑体"/>
          <w:b/>
          <w:color w:val="333333"/>
          <w:kern w:val="0"/>
          <w:sz w:val="32"/>
          <w:szCs w:val="32"/>
          <w:shd w:val="clear" w:color="auto" w:fill="FFFFFF"/>
        </w:rPr>
        <w:t>五、办理时限</w:t>
      </w:r>
    </w:p>
    <w:p w14:paraId="20B8076F">
      <w:pPr>
        <w:widowControl/>
        <w:shd w:val="clear" w:color="auto" w:fill="FFFFFF"/>
        <w:spacing w:line="360" w:lineRule="atLeast"/>
        <w:ind w:firstLine="63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即时办理（除法定节假日外）。</w:t>
      </w:r>
    </w:p>
    <w:p w14:paraId="1C79CAE1">
      <w:pPr>
        <w:ind w:firstLine="643" w:firstLineChars="200"/>
        <w:jc w:val="left"/>
        <w:rPr>
          <w:rFonts w:hint="eastAsia" w:ascii="仿宋_GB2312" w:hAnsi="黑体" w:eastAsia="仿宋_GB2312" w:cs="黑体"/>
          <w:b/>
          <w:color w:val="333333"/>
          <w:kern w:val="0"/>
          <w:sz w:val="32"/>
          <w:szCs w:val="32"/>
          <w:shd w:val="clear" w:color="auto" w:fill="FFFFFF"/>
        </w:rPr>
      </w:pPr>
      <w:r>
        <w:rPr>
          <w:rFonts w:hint="eastAsia" w:ascii="仿宋_GB2312" w:hAnsi="黑体" w:eastAsia="仿宋_GB2312" w:cs="黑体"/>
          <w:b/>
          <w:color w:val="333333"/>
          <w:kern w:val="0"/>
          <w:sz w:val="32"/>
          <w:szCs w:val="32"/>
          <w:shd w:val="clear" w:color="auto" w:fill="FFFFFF"/>
        </w:rPr>
        <w:t>六、收费依据及标准</w:t>
      </w:r>
    </w:p>
    <w:p w14:paraId="2144BC52">
      <w:pPr>
        <w:ind w:firstLine="640" w:firstLineChars="200"/>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不收费。</w:t>
      </w:r>
    </w:p>
    <w:p w14:paraId="37EF32A2">
      <w:pPr>
        <w:ind w:firstLine="643" w:firstLineChars="200"/>
        <w:jc w:val="left"/>
        <w:rPr>
          <w:rFonts w:hint="eastAsia" w:ascii="仿宋_GB2312" w:hAnsi="黑体" w:eastAsia="仿宋_GB2312" w:cs="黑体"/>
          <w:b/>
          <w:color w:val="333333"/>
          <w:kern w:val="0"/>
          <w:sz w:val="32"/>
          <w:szCs w:val="32"/>
          <w:shd w:val="clear" w:color="auto" w:fill="FFFFFF"/>
        </w:rPr>
      </w:pPr>
      <w:r>
        <w:rPr>
          <w:rFonts w:hint="eastAsia" w:ascii="仿宋_GB2312" w:hAnsi="黑体" w:eastAsia="仿宋_GB2312" w:cs="黑体"/>
          <w:b/>
          <w:color w:val="333333"/>
          <w:kern w:val="0"/>
          <w:sz w:val="32"/>
          <w:szCs w:val="32"/>
          <w:shd w:val="clear" w:color="auto" w:fill="FFFFFF"/>
        </w:rPr>
        <w:t>七、联系方式</w:t>
      </w:r>
    </w:p>
    <w:p w14:paraId="3849F3E4">
      <w:pPr>
        <w:ind w:firstLine="640" w:firstLineChars="200"/>
        <w:jc w:val="left"/>
        <w:rPr>
          <w:rFonts w:hint="eastAsia" w:ascii="仿宋_GB2312" w:hAnsi="仿宋_GB2312" w:eastAsia="仿宋_GB2312" w:cs="仿宋_GB2312"/>
          <w:color w:val="333333"/>
          <w:kern w:val="0"/>
          <w:sz w:val="32"/>
          <w:szCs w:val="32"/>
          <w:shd w:val="clear" w:color="auto" w:fill="FFFFFF"/>
        </w:rPr>
      </w:pPr>
      <w:r>
        <w:rPr>
          <w:rFonts w:hint="eastAsia" w:ascii="仿宋_GB2312" w:hAnsi="黑体" w:eastAsia="仿宋_GB2312" w:cs="黑体"/>
          <w:color w:val="333333"/>
          <w:kern w:val="0"/>
          <w:sz w:val="32"/>
          <w:szCs w:val="32"/>
          <w:shd w:val="clear" w:color="auto" w:fill="FFFFFF"/>
        </w:rPr>
        <w:t>办理机构：</w:t>
      </w:r>
      <w:r>
        <w:rPr>
          <w:rFonts w:hint="eastAsia" w:ascii="仿宋_GB2312" w:hAnsi="仿宋_GB2312" w:eastAsia="仿宋_GB2312" w:cs="仿宋_GB2312"/>
          <w:color w:val="333333"/>
          <w:kern w:val="0"/>
          <w:sz w:val="32"/>
          <w:szCs w:val="32"/>
          <w:shd w:val="clear" w:color="auto" w:fill="FFFFFF"/>
        </w:rPr>
        <w:t>民和县妇幼保健计划生育服务中心</w:t>
      </w:r>
    </w:p>
    <w:p w14:paraId="536DB2D8">
      <w:pPr>
        <w:ind w:firstLine="640" w:firstLineChars="200"/>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联系电话：0972-5972333</w:t>
      </w:r>
    </w:p>
    <w:p w14:paraId="6EF81027">
      <w:pPr>
        <w:ind w:firstLine="640" w:firstLineChars="200"/>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投诉电话：0972-8535551</w:t>
      </w:r>
    </w:p>
    <w:p w14:paraId="1924D215">
      <w:pPr>
        <w:pStyle w:val="8"/>
        <w:rPr>
          <w:rFonts w:hint="eastAsia"/>
        </w:rPr>
      </w:pPr>
    </w:p>
    <w:p w14:paraId="5E6E893D">
      <w:pPr>
        <w:pStyle w:val="9"/>
        <w:shd w:val="clear" w:color="auto" w:fill="FFFFFF"/>
        <w:spacing w:before="0" w:beforeAutospacing="0" w:after="0" w:afterAutospacing="0" w:line="600" w:lineRule="exact"/>
        <w:ind w:firstLine="723" w:firstLineChars="200"/>
        <w:jc w:val="center"/>
        <w:rPr>
          <w:rFonts w:hint="eastAsia" w:ascii="仿宋_GB2312" w:hAnsi="黑体" w:eastAsia="仿宋_GB2312"/>
          <w:b/>
          <w:kern w:val="2"/>
          <w:sz w:val="36"/>
          <w:szCs w:val="36"/>
        </w:rPr>
      </w:pPr>
      <w:r>
        <w:rPr>
          <w:rFonts w:hint="eastAsia" w:ascii="仿宋_GB2312" w:hAnsi="黑体" w:eastAsia="仿宋_GB2312"/>
          <w:b/>
          <w:kern w:val="2"/>
          <w:sz w:val="36"/>
          <w:szCs w:val="36"/>
        </w:rPr>
        <w:t>35.农村孕产妇住院分娩补助项目办事指南</w:t>
      </w:r>
    </w:p>
    <w:p w14:paraId="621A0D65">
      <w:pPr>
        <w:pStyle w:val="9"/>
        <w:shd w:val="clear" w:color="auto" w:fill="FFFFFF"/>
        <w:spacing w:before="0" w:beforeAutospacing="0" w:after="0" w:afterAutospacing="0" w:line="600" w:lineRule="exact"/>
        <w:ind w:firstLine="560" w:firstLineChars="20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编号：民公服第2017035号</w:t>
      </w:r>
    </w:p>
    <w:p w14:paraId="29FD4F78">
      <w:pPr>
        <w:pStyle w:val="9"/>
        <w:shd w:val="clear" w:color="auto" w:fill="FFFFFF"/>
        <w:spacing w:before="0" w:beforeAutospacing="0" w:after="0" w:afterAutospacing="0" w:line="600" w:lineRule="exact"/>
        <w:ind w:firstLine="640" w:firstLineChars="200"/>
        <w:rPr>
          <w:rFonts w:hint="eastAsia" w:ascii="仿宋_GB2312" w:eastAsia="仿宋_GB2312"/>
          <w:b/>
          <w:kern w:val="2"/>
          <w:sz w:val="32"/>
          <w:szCs w:val="32"/>
        </w:rPr>
      </w:pPr>
      <w:r>
        <w:rPr>
          <w:rFonts w:hint="eastAsia" w:ascii="仿宋_GB2312" w:eastAsia="仿宋_GB2312"/>
          <w:kern w:val="2"/>
          <w:sz w:val="32"/>
          <w:szCs w:val="32"/>
        </w:rPr>
        <w:t> </w:t>
      </w:r>
      <w:r>
        <w:rPr>
          <w:rFonts w:hint="eastAsia" w:ascii="仿宋_GB2312" w:eastAsia="仿宋_GB2312"/>
          <w:b/>
          <w:kern w:val="2"/>
          <w:sz w:val="32"/>
          <w:szCs w:val="32"/>
        </w:rPr>
        <w:t>一、办理依据</w:t>
      </w:r>
    </w:p>
    <w:p w14:paraId="48CA5E2C">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1．2011年青海省新型农村合作医疗政策；</w:t>
      </w:r>
    </w:p>
    <w:p w14:paraId="3B9B8910">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2、2014年青海省农村牧区孕产妇免费住院分娩补助项目实施方案</w:t>
      </w:r>
    </w:p>
    <w:p w14:paraId="53338E74">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二、办理对象及范围</w:t>
      </w:r>
    </w:p>
    <w:p w14:paraId="5A5FC4C0">
      <w:pPr>
        <w:ind w:firstLine="640" w:firstLineChars="200"/>
        <w:rPr>
          <w:rFonts w:hint="eastAsia" w:ascii="仿宋_GB2312" w:hAnsi="Verdana" w:eastAsia="仿宋_GB2312"/>
          <w:color w:val="000000"/>
          <w:sz w:val="32"/>
          <w:szCs w:val="32"/>
        </w:rPr>
      </w:pPr>
      <w:r>
        <w:rPr>
          <w:rFonts w:hint="eastAsia" w:ascii="仿宋_GB2312" w:hAnsi="Verdana" w:eastAsia="仿宋_GB2312"/>
          <w:color w:val="000000"/>
          <w:sz w:val="32"/>
          <w:szCs w:val="32"/>
        </w:rPr>
        <w:t>凡属民和县农业户籍人口、符合国家计划生育政策和计划生育部门有关规定，在取得助产技术服务《母婴保健技术服务执业许可证》的医疗机构内住院分娩的孕产妇。　</w:t>
      </w:r>
    </w:p>
    <w:p w14:paraId="5255C022">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三、办事条件及需提交的材料</w:t>
      </w:r>
    </w:p>
    <w:p w14:paraId="5F1E2EC4">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1．产妇身份证</w:t>
      </w:r>
    </w:p>
    <w:p w14:paraId="08A74539">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2．户口簿</w:t>
      </w:r>
    </w:p>
    <w:p w14:paraId="7E39E579">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3．住院分娩费用总票据；</w:t>
      </w:r>
    </w:p>
    <w:p w14:paraId="41A0AE7F">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4、出院证；</w:t>
      </w:r>
    </w:p>
    <w:p w14:paraId="428C10E9">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4．新农合参保凭据</w:t>
      </w:r>
    </w:p>
    <w:p w14:paraId="5284AF51">
      <w:pPr>
        <w:pStyle w:val="9"/>
        <w:shd w:val="clear" w:color="auto" w:fill="FFFFFF"/>
        <w:spacing w:before="0" w:beforeAutospacing="0" w:after="0" w:afterAutospacing="0" w:line="600" w:lineRule="exact"/>
        <w:ind w:firstLine="640" w:firstLineChars="200"/>
        <w:rPr>
          <w:rFonts w:hint="eastAsia" w:ascii="仿宋_GB2312" w:eastAsia="仿宋_GB2312"/>
          <w:b/>
          <w:kern w:val="2"/>
          <w:sz w:val="32"/>
          <w:szCs w:val="32"/>
        </w:rPr>
      </w:pPr>
      <w:r>
        <w:rPr>
          <w:rFonts w:ascii="仿宋_GB2312" w:eastAsia="仿宋_GB2312"/>
          <w:sz w:val="32"/>
          <w:szCs w:val="30"/>
        </w:rPr>
        <w:drawing>
          <wp:anchor distT="0" distB="0" distL="114300" distR="114300" simplePos="0" relativeHeight="251714560" behindDoc="0" locked="0" layoutInCell="1" allowOverlap="1">
            <wp:simplePos x="0" y="0"/>
            <wp:positionH relativeFrom="column">
              <wp:posOffset>-238125</wp:posOffset>
            </wp:positionH>
            <wp:positionV relativeFrom="paragraph">
              <wp:posOffset>437515</wp:posOffset>
            </wp:positionV>
            <wp:extent cx="5638800" cy="4238625"/>
            <wp:effectExtent l="19050" t="0" r="0" b="0"/>
            <wp:wrapSquare wrapText="bothSides"/>
            <wp:docPr id="200" name="_x0000_s2612" descr="QQ截图20170807102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_x0000_s2612" descr="QQ截图20170807102745.png"/>
                    <pic:cNvPicPr>
                      <a:picLocks noChangeAspect="1"/>
                    </pic:cNvPicPr>
                  </pic:nvPicPr>
                  <pic:blipFill>
                    <a:blip r:embed="rId24"/>
                    <a:stretch>
                      <a:fillRect/>
                    </a:stretch>
                  </pic:blipFill>
                  <pic:spPr>
                    <a:xfrm>
                      <a:off x="0" y="0"/>
                      <a:ext cx="5638800" cy="4238625"/>
                    </a:xfrm>
                    <a:prstGeom prst="rect">
                      <a:avLst/>
                    </a:prstGeom>
                    <a:noFill/>
                    <a:ln>
                      <a:noFill/>
                    </a:ln>
                  </pic:spPr>
                </pic:pic>
              </a:graphicData>
            </a:graphic>
          </wp:anchor>
        </w:drawing>
      </w:r>
      <w:r>
        <w:rPr>
          <w:rFonts w:hint="eastAsia" w:ascii="仿宋_GB2312" w:eastAsia="仿宋_GB2312"/>
          <w:b/>
          <w:kern w:val="2"/>
          <w:sz w:val="32"/>
          <w:szCs w:val="32"/>
        </w:rPr>
        <w:t>四、办理流程</w:t>
      </w:r>
    </w:p>
    <w:p w14:paraId="31678C7C">
      <w:pPr>
        <w:pStyle w:val="9"/>
        <w:shd w:val="clear" w:color="auto" w:fill="FFFFFF"/>
        <w:spacing w:before="0" w:beforeAutospacing="0" w:after="0" w:afterAutospacing="0" w:line="500" w:lineRule="exact"/>
        <w:ind w:firstLine="643" w:firstLineChars="200"/>
        <w:rPr>
          <w:rFonts w:ascii="仿宋_GB2312" w:eastAsia="仿宋_GB2312"/>
          <w:b/>
          <w:kern w:val="2"/>
          <w:sz w:val="32"/>
          <w:szCs w:val="30"/>
        </w:rPr>
      </w:pPr>
      <w:r>
        <w:rPr>
          <w:rFonts w:hint="eastAsia" w:ascii="仿宋_GB2312" w:eastAsia="仿宋_GB2312"/>
          <w:b/>
          <w:kern w:val="2"/>
          <w:sz w:val="32"/>
          <w:szCs w:val="30"/>
        </w:rPr>
        <w:t>五、办理时限</w:t>
      </w:r>
    </w:p>
    <w:p w14:paraId="5A27FB5F">
      <w:pPr>
        <w:pStyle w:val="9"/>
        <w:shd w:val="clear" w:color="auto" w:fill="FFFFFF"/>
        <w:spacing w:before="0" w:beforeAutospacing="0" w:after="0" w:afterAutospacing="0" w:line="500" w:lineRule="exact"/>
        <w:ind w:firstLine="640" w:firstLineChars="200"/>
        <w:rPr>
          <w:rFonts w:ascii="仿宋_GB2312" w:eastAsia="仿宋_GB2312"/>
          <w:kern w:val="2"/>
          <w:sz w:val="32"/>
          <w:szCs w:val="30"/>
        </w:rPr>
      </w:pPr>
      <w:r>
        <w:rPr>
          <w:rFonts w:hint="eastAsia" w:ascii="仿宋_GB2312" w:eastAsia="仿宋_GB2312"/>
          <w:kern w:val="2"/>
          <w:sz w:val="32"/>
          <w:szCs w:val="30"/>
        </w:rPr>
        <w:t>1、本辖区医疗机构分娩的，办理出院手续时即可办理；</w:t>
      </w:r>
    </w:p>
    <w:p w14:paraId="03BE4014">
      <w:pPr>
        <w:pStyle w:val="9"/>
        <w:shd w:val="clear" w:color="auto" w:fill="FFFFFF"/>
        <w:spacing w:before="0" w:beforeAutospacing="0" w:after="0" w:afterAutospacing="0" w:line="500" w:lineRule="exact"/>
        <w:ind w:firstLine="640" w:firstLineChars="200"/>
        <w:rPr>
          <w:rFonts w:ascii="仿宋_GB2312" w:eastAsia="仿宋_GB2312"/>
          <w:kern w:val="2"/>
          <w:sz w:val="32"/>
          <w:szCs w:val="30"/>
        </w:rPr>
      </w:pPr>
      <w:r>
        <w:rPr>
          <w:rFonts w:hint="eastAsia" w:ascii="仿宋_GB2312" w:eastAsia="仿宋_GB2312"/>
          <w:kern w:val="2"/>
          <w:sz w:val="32"/>
          <w:szCs w:val="30"/>
        </w:rPr>
        <w:t>2、异地医疗机构分娩的，分娩后到户籍所在地卫生院办理，不定时。</w:t>
      </w:r>
    </w:p>
    <w:p w14:paraId="566048BF">
      <w:pPr>
        <w:pStyle w:val="9"/>
        <w:shd w:val="clear" w:color="auto" w:fill="FFFFFF"/>
        <w:spacing w:before="0" w:beforeAutospacing="0" w:after="0" w:afterAutospacing="0" w:line="500" w:lineRule="exact"/>
        <w:ind w:firstLine="643" w:firstLineChars="200"/>
        <w:rPr>
          <w:rFonts w:ascii="仿宋_GB2312" w:eastAsia="仿宋_GB2312"/>
          <w:b/>
          <w:kern w:val="2"/>
          <w:sz w:val="32"/>
          <w:szCs w:val="30"/>
        </w:rPr>
      </w:pPr>
      <w:r>
        <w:rPr>
          <w:rFonts w:hint="eastAsia" w:ascii="仿宋_GB2312" w:eastAsia="仿宋_GB2312"/>
          <w:b/>
          <w:kern w:val="2"/>
          <w:sz w:val="32"/>
          <w:szCs w:val="30"/>
        </w:rPr>
        <w:t>六、收费依据、收费标准</w:t>
      </w:r>
    </w:p>
    <w:p w14:paraId="7F3989EC">
      <w:pPr>
        <w:pStyle w:val="9"/>
        <w:shd w:val="clear" w:color="auto" w:fill="FFFFFF"/>
        <w:spacing w:before="0" w:beforeAutospacing="0" w:after="0" w:afterAutospacing="0" w:line="500" w:lineRule="exact"/>
        <w:ind w:firstLine="640" w:firstLineChars="200"/>
        <w:rPr>
          <w:rFonts w:ascii="仿宋_GB2312" w:eastAsia="仿宋_GB2312"/>
          <w:kern w:val="2"/>
          <w:sz w:val="32"/>
          <w:szCs w:val="30"/>
        </w:rPr>
      </w:pPr>
      <w:r>
        <w:rPr>
          <w:rFonts w:hint="eastAsia" w:ascii="仿宋_GB2312" w:eastAsia="仿宋_GB2312"/>
          <w:kern w:val="2"/>
          <w:sz w:val="32"/>
          <w:szCs w:val="30"/>
        </w:rPr>
        <w:t>不收费</w:t>
      </w:r>
    </w:p>
    <w:p w14:paraId="397935EA">
      <w:pPr>
        <w:pStyle w:val="9"/>
        <w:shd w:val="clear" w:color="auto" w:fill="FFFFFF"/>
        <w:spacing w:before="0" w:beforeAutospacing="0" w:after="0" w:afterAutospacing="0" w:line="500" w:lineRule="exact"/>
        <w:ind w:firstLine="643" w:firstLineChars="200"/>
        <w:rPr>
          <w:rFonts w:ascii="仿宋_GB2312" w:eastAsia="仿宋_GB2312"/>
          <w:b/>
          <w:kern w:val="2"/>
          <w:sz w:val="32"/>
          <w:szCs w:val="30"/>
        </w:rPr>
      </w:pPr>
      <w:r>
        <w:rPr>
          <w:rFonts w:hint="eastAsia" w:ascii="仿宋_GB2312" w:eastAsia="仿宋_GB2312"/>
          <w:b/>
          <w:kern w:val="2"/>
          <w:sz w:val="32"/>
          <w:szCs w:val="30"/>
        </w:rPr>
        <w:t>七、联系方式</w:t>
      </w:r>
    </w:p>
    <w:p w14:paraId="2C04BB0F">
      <w:pPr>
        <w:pStyle w:val="9"/>
        <w:shd w:val="clear" w:color="auto" w:fill="FFFFFF"/>
        <w:spacing w:before="0" w:beforeAutospacing="0" w:after="0" w:afterAutospacing="0" w:line="500" w:lineRule="exact"/>
        <w:ind w:firstLine="640" w:firstLineChars="200"/>
        <w:rPr>
          <w:rFonts w:ascii="仿宋_GB2312" w:eastAsia="仿宋_GB2312"/>
          <w:kern w:val="2"/>
          <w:sz w:val="32"/>
          <w:szCs w:val="30"/>
        </w:rPr>
      </w:pPr>
      <w:r>
        <w:rPr>
          <w:rFonts w:hint="eastAsia" w:ascii="仿宋_GB2312" w:eastAsia="仿宋_GB2312"/>
          <w:kern w:val="2"/>
          <w:sz w:val="32"/>
          <w:szCs w:val="30"/>
        </w:rPr>
        <w:t>受理、办理机构：民和县人民医院、民和县中医院、民和县二医院、29个乡（镇）卫生院</w:t>
      </w:r>
    </w:p>
    <w:p w14:paraId="62B53480">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0"/>
        </w:rPr>
      </w:pPr>
      <w:r>
        <w:rPr>
          <w:rFonts w:hint="eastAsia" w:ascii="仿宋_GB2312" w:eastAsia="仿宋_GB2312"/>
          <w:kern w:val="2"/>
          <w:sz w:val="32"/>
          <w:szCs w:val="30"/>
        </w:rPr>
        <w:t>审核机构：民和县妇幼保健计划生育服务中心</w:t>
      </w:r>
    </w:p>
    <w:p w14:paraId="1A140E63">
      <w:pPr>
        <w:pStyle w:val="9"/>
        <w:shd w:val="clear" w:color="auto" w:fill="FFFFFF"/>
        <w:spacing w:before="0" w:beforeAutospacing="0" w:after="0" w:afterAutospacing="0" w:line="500" w:lineRule="exact"/>
        <w:ind w:firstLine="640" w:firstLineChars="200"/>
        <w:rPr>
          <w:rFonts w:ascii="仿宋_GB2312" w:eastAsia="仿宋_GB2312"/>
          <w:kern w:val="2"/>
          <w:sz w:val="32"/>
          <w:szCs w:val="30"/>
        </w:rPr>
      </w:pPr>
      <w:r>
        <w:rPr>
          <w:rFonts w:hint="eastAsia" w:ascii="仿宋_GB2312" w:eastAsia="仿宋_GB2312"/>
          <w:kern w:val="2"/>
          <w:sz w:val="32"/>
          <w:szCs w:val="30"/>
        </w:rPr>
        <w:t>联系电话：0972-5972333</w:t>
      </w:r>
    </w:p>
    <w:p w14:paraId="69B87D42">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0"/>
        </w:rPr>
      </w:pPr>
      <w:r>
        <w:rPr>
          <w:rFonts w:hint="eastAsia" w:ascii="仿宋_GB2312" w:eastAsia="仿宋_GB2312"/>
          <w:kern w:val="2"/>
          <w:sz w:val="32"/>
          <w:szCs w:val="30"/>
        </w:rPr>
        <w:t>投诉电话：0972-8535551</w:t>
      </w:r>
    </w:p>
    <w:p w14:paraId="1D2847EE">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36.预防艾滋病、梅毒和乙肝母婴传播项目办事指南</w:t>
      </w:r>
    </w:p>
    <w:p w14:paraId="6346295E">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编号：民公服第2017036号</w:t>
      </w:r>
    </w:p>
    <w:p w14:paraId="616C0440">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一、办理依据</w:t>
      </w:r>
    </w:p>
    <w:p w14:paraId="000F4235">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1、国家卫生计生委妇幼司关于做好2014年妇女健康相关重大公共卫生服务项目的通知（国卫妇幼妇卫便函</w:t>
      </w:r>
      <w:r>
        <w:rPr>
          <w:rFonts w:hint="eastAsia" w:ascii="仿宋_GB2312" w:hAnsi="仿宋_GB2312" w:eastAsia="仿宋_GB2312" w:cs="仿宋_GB2312"/>
          <w:kern w:val="2"/>
          <w:sz w:val="32"/>
          <w:szCs w:val="32"/>
        </w:rPr>
        <w:t>〔2014〕84号</w:t>
      </w:r>
      <w:r>
        <w:rPr>
          <w:rFonts w:hint="eastAsia" w:ascii="仿宋_GB2312" w:eastAsia="仿宋_GB2312"/>
          <w:kern w:val="2"/>
          <w:sz w:val="32"/>
          <w:szCs w:val="32"/>
        </w:rPr>
        <w:t>）</w:t>
      </w:r>
    </w:p>
    <w:p w14:paraId="5468505F">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2、关于下拨青海省2016年艾滋病、梅毒和乙肝母婴传播项目阳性病例管理经费的通知（青卫妇幼便函</w:t>
      </w:r>
      <w:r>
        <w:rPr>
          <w:rFonts w:hint="eastAsia" w:ascii="仿宋_GB2312" w:hAnsi="仿宋_GB2312" w:eastAsia="仿宋_GB2312" w:cs="仿宋_GB2312"/>
          <w:kern w:val="2"/>
          <w:sz w:val="32"/>
          <w:szCs w:val="32"/>
        </w:rPr>
        <w:t>〔2016〕38号</w:t>
      </w:r>
      <w:r>
        <w:rPr>
          <w:rFonts w:hint="eastAsia" w:ascii="仿宋_GB2312" w:eastAsia="仿宋_GB2312"/>
          <w:kern w:val="2"/>
          <w:sz w:val="32"/>
          <w:szCs w:val="32"/>
        </w:rPr>
        <w:t>）</w:t>
      </w:r>
    </w:p>
    <w:p w14:paraId="25129BB7">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二、办理对象及范围</w:t>
      </w:r>
    </w:p>
    <w:p w14:paraId="120CAF54">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 现居住在辖区范围内的孕产妇    </w:t>
      </w:r>
    </w:p>
    <w:p w14:paraId="423FE194">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三、办事条件及需提交的材料</w:t>
      </w:r>
    </w:p>
    <w:p w14:paraId="127722FB">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1．身份证或户口本</w:t>
      </w:r>
    </w:p>
    <w:p w14:paraId="17DAE9EA">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四、办理流程（以网上受理示例）</w:t>
      </w:r>
    </w:p>
    <w:p w14:paraId="1E7A366F">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1.县妇幼保健计划生育服务中心按照项目要求对县人民医院及各乡镇卫生院进行艾滋病、梅毒和乙肝母婴传播项目工作的培训，指导开展具体业务工作；</w:t>
      </w:r>
    </w:p>
    <w:p w14:paraId="7D977657">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2．县人民医院及各乡镇卫生院按项目要求开展对孕产妇的艾滋病、梅毒和乙肝检测，并对阳性病例按要求进行干预；及时上报各类报表</w:t>
      </w:r>
    </w:p>
    <w:p w14:paraId="5AABE463">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3. 县妇幼保健计划生育服务中心负责提供检测试剂、干预的药品等，统计汇总数据并上报至上级部门。</w:t>
      </w:r>
    </w:p>
    <w:p w14:paraId="45A2AA0C">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五、办理时限</w:t>
      </w:r>
    </w:p>
    <w:p w14:paraId="0645B02F">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1．办理时间：随时      </w:t>
      </w:r>
    </w:p>
    <w:p w14:paraId="1F65A06D">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六、收费依据、收费标准</w:t>
      </w:r>
    </w:p>
    <w:p w14:paraId="7DDFF101">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不收费</w:t>
      </w:r>
    </w:p>
    <w:p w14:paraId="4BE7E6D7">
      <w:pPr>
        <w:pStyle w:val="9"/>
        <w:shd w:val="clear" w:color="auto" w:fill="FFFFFF"/>
        <w:spacing w:before="0" w:beforeAutospacing="0" w:after="0" w:afterAutospacing="0" w:line="6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七、联系方式</w:t>
      </w:r>
    </w:p>
    <w:p w14:paraId="2C3AF78D">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受理、办理机构：民和县人民医院、民和县中医院、民和县妇幼保健计划生育服务中心、全县各乡镇卫生院</w:t>
      </w:r>
    </w:p>
    <w:p w14:paraId="1E44C523">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审核机构：民和县妇幼保健计划生育服务中心</w:t>
      </w:r>
    </w:p>
    <w:p w14:paraId="748A5D5D">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地址：民和县卫生和计划生育局。</w:t>
      </w:r>
    </w:p>
    <w:p w14:paraId="36ADB944">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邮编：810800。</w:t>
      </w:r>
    </w:p>
    <w:p w14:paraId="32CD2198">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联系电话：0972-5972333</w:t>
      </w:r>
    </w:p>
    <w:p w14:paraId="2A2D643B">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 </w:t>
      </w:r>
    </w:p>
    <w:p w14:paraId="124A2601">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2"/>
        </w:rPr>
      </w:pPr>
    </w:p>
    <w:p w14:paraId="6CAEBECB">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617A899D">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1F82826E">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7D1D5FAA">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1039C5F8">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629B8FCC">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52D5AFE7">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7A4512EC">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5A762B6C">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416AF085">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3E093D98">
      <w:pPr>
        <w:pStyle w:val="9"/>
        <w:shd w:val="clear" w:color="auto" w:fill="FFFFFF"/>
        <w:spacing w:before="0" w:beforeAutospacing="0" w:after="0" w:afterAutospacing="0" w:line="600" w:lineRule="exact"/>
        <w:ind w:firstLine="640" w:firstLineChars="200"/>
        <w:rPr>
          <w:rFonts w:hint="eastAsia" w:ascii="仿宋_GB2312" w:eastAsia="仿宋_GB2312"/>
          <w:kern w:val="2"/>
          <w:sz w:val="32"/>
          <w:szCs w:val="30"/>
        </w:rPr>
      </w:pPr>
    </w:p>
    <w:p w14:paraId="48BE64D8">
      <w:pPr>
        <w:pStyle w:val="9"/>
        <w:shd w:val="clear" w:color="auto" w:fill="FFFFFF"/>
        <w:spacing w:before="0" w:beforeAutospacing="0" w:after="0" w:afterAutospacing="0" w:line="600" w:lineRule="exact"/>
        <w:ind w:firstLine="723" w:firstLineChars="200"/>
        <w:jc w:val="center"/>
        <w:rPr>
          <w:rFonts w:hint="eastAsia" w:ascii="仿宋_GB2312" w:hAnsi="黑体" w:eastAsia="仿宋_GB2312"/>
          <w:b/>
          <w:kern w:val="2"/>
          <w:sz w:val="36"/>
          <w:szCs w:val="36"/>
        </w:rPr>
      </w:pPr>
      <w:r>
        <w:rPr>
          <w:rFonts w:hint="eastAsia" w:ascii="仿宋_GB2312" w:hAnsi="黑体" w:eastAsia="仿宋_GB2312"/>
          <w:b/>
          <w:kern w:val="2"/>
          <w:sz w:val="36"/>
          <w:szCs w:val="36"/>
        </w:rPr>
        <w:t>37.农村妇女“两癌”筛查项目办事指南</w:t>
      </w:r>
    </w:p>
    <w:p w14:paraId="14EE05D0">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编号：民公服第2017037号</w:t>
      </w:r>
    </w:p>
    <w:p w14:paraId="0D578F09">
      <w:pPr>
        <w:pStyle w:val="9"/>
        <w:shd w:val="clear" w:color="auto" w:fill="FFFFFF"/>
        <w:spacing w:before="0" w:beforeAutospacing="0" w:after="0" w:afterAutospacing="0" w:line="52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一、办理依据</w:t>
      </w:r>
    </w:p>
    <w:p w14:paraId="34F57B85">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1．青海省卫生和计划生育委员会关于印发青海省农牧区妇女“两癌”检查项目实施方案的通知</w:t>
      </w:r>
    </w:p>
    <w:p w14:paraId="334CA1E2">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2．民和县2017年《农村妇女两癌筛查》实施方案文件</w:t>
      </w:r>
    </w:p>
    <w:p w14:paraId="5BF1AF29">
      <w:pPr>
        <w:pStyle w:val="9"/>
        <w:shd w:val="clear" w:color="auto" w:fill="FFFFFF"/>
        <w:spacing w:before="0" w:beforeAutospacing="0" w:after="0" w:afterAutospacing="0" w:line="52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二、办理对象及范围</w:t>
      </w:r>
    </w:p>
    <w:p w14:paraId="039A2F6D">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 现居住在辖区范围内 35-64农村妇女   </w:t>
      </w:r>
    </w:p>
    <w:p w14:paraId="4620E04E">
      <w:pPr>
        <w:pStyle w:val="9"/>
        <w:shd w:val="clear" w:color="auto" w:fill="FFFFFF"/>
        <w:spacing w:before="0" w:beforeAutospacing="0" w:after="0" w:afterAutospacing="0" w:line="52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三、办事条件及需提交的材料</w:t>
      </w:r>
    </w:p>
    <w:p w14:paraId="3E1CB67D">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1．身份证或户口本</w:t>
      </w:r>
    </w:p>
    <w:p w14:paraId="35FBC5AF">
      <w:pPr>
        <w:pStyle w:val="9"/>
        <w:shd w:val="clear" w:color="auto" w:fill="FFFFFF"/>
        <w:spacing w:before="0" w:beforeAutospacing="0" w:after="0" w:afterAutospacing="0" w:line="52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四、办理流程</w:t>
      </w:r>
    </w:p>
    <w:p w14:paraId="3F0D8B9B">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1.县妇幼保健计划生育服务中心通知各乡镇卫生院进行宣传动员</w:t>
      </w:r>
    </w:p>
    <w:p w14:paraId="210CD406">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2．各乡镇卫生院进行摸底调查统计数据上报</w:t>
      </w:r>
    </w:p>
    <w:p w14:paraId="0410C539">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3. 按规定时间由县妇幼保健计划生育服务中心人员到各乡镇进行筛查 </w:t>
      </w:r>
    </w:p>
    <w:p w14:paraId="39CBC9C3">
      <w:pPr>
        <w:pStyle w:val="9"/>
        <w:shd w:val="clear" w:color="auto" w:fill="FFFFFF"/>
        <w:spacing w:before="0" w:beforeAutospacing="0" w:after="0" w:afterAutospacing="0" w:line="52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五、办理时限</w:t>
      </w:r>
    </w:p>
    <w:p w14:paraId="589B2AB3">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1．法定时限：每年一次</w:t>
      </w:r>
    </w:p>
    <w:p w14:paraId="44C6EC92">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2．承诺时限：农村妇女自愿签订知情同意书               </w:t>
      </w:r>
    </w:p>
    <w:p w14:paraId="325D0B58">
      <w:pPr>
        <w:pStyle w:val="9"/>
        <w:shd w:val="clear" w:color="auto" w:fill="FFFFFF"/>
        <w:spacing w:before="0" w:beforeAutospacing="0" w:after="0" w:afterAutospacing="0" w:line="52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六、收费依据、收费标准</w:t>
      </w:r>
    </w:p>
    <w:p w14:paraId="582367B1">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不收费   </w:t>
      </w:r>
    </w:p>
    <w:p w14:paraId="12426526">
      <w:pPr>
        <w:pStyle w:val="9"/>
        <w:shd w:val="clear" w:color="auto" w:fill="FFFFFF"/>
        <w:spacing w:before="0" w:beforeAutospacing="0" w:after="0" w:afterAutospacing="0" w:line="52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七、联系方式</w:t>
      </w:r>
    </w:p>
    <w:p w14:paraId="2F3089F7">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受理、办理机构：民和县妇幼保健计划生育服务中心</w:t>
      </w:r>
    </w:p>
    <w:p w14:paraId="7B139DC6">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地点：民和县妇幼保健计划生育服务中心</w:t>
      </w:r>
    </w:p>
    <w:p w14:paraId="4D3F13A0">
      <w:pPr>
        <w:pStyle w:val="9"/>
        <w:shd w:val="clear" w:color="auto" w:fill="FFFFFF"/>
        <w:spacing w:before="0" w:beforeAutospacing="0" w:after="0" w:afterAutospacing="0" w:line="52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联系电话：0972-5972333</w:t>
      </w:r>
    </w:p>
    <w:p w14:paraId="3AB16950">
      <w:pPr>
        <w:pStyle w:val="9"/>
        <w:shd w:val="clear" w:color="auto" w:fill="FFFFFF"/>
        <w:spacing w:before="0" w:beforeAutospacing="0" w:after="0" w:afterAutospacing="0" w:line="600" w:lineRule="exact"/>
        <w:ind w:firstLine="723" w:firstLineChars="200"/>
        <w:jc w:val="center"/>
        <w:rPr>
          <w:rFonts w:hint="eastAsia" w:ascii="仿宋_GB2312" w:hAnsi="黑体" w:eastAsia="仿宋_GB2312"/>
          <w:b/>
          <w:kern w:val="2"/>
          <w:sz w:val="36"/>
          <w:szCs w:val="36"/>
        </w:rPr>
      </w:pPr>
    </w:p>
    <w:p w14:paraId="2A002B8F">
      <w:pPr>
        <w:pStyle w:val="9"/>
        <w:shd w:val="clear" w:color="auto" w:fill="FFFFFF"/>
        <w:spacing w:before="0" w:beforeAutospacing="0" w:after="0" w:afterAutospacing="0" w:line="600" w:lineRule="exact"/>
        <w:ind w:firstLine="723" w:firstLineChars="200"/>
        <w:jc w:val="center"/>
        <w:rPr>
          <w:rFonts w:hint="eastAsia" w:ascii="仿宋_GB2312" w:hAnsi="黑体" w:eastAsia="仿宋_GB2312"/>
          <w:b/>
          <w:kern w:val="2"/>
          <w:sz w:val="36"/>
          <w:szCs w:val="36"/>
        </w:rPr>
      </w:pPr>
      <w:r>
        <w:rPr>
          <w:rFonts w:hint="eastAsia" w:ascii="仿宋_GB2312" w:hAnsi="黑体" w:eastAsia="仿宋_GB2312"/>
          <w:b/>
          <w:kern w:val="2"/>
          <w:sz w:val="36"/>
          <w:szCs w:val="36"/>
        </w:rPr>
        <w:t>38.增补叶酸预防神经管缺陷项目办事指南</w:t>
      </w:r>
    </w:p>
    <w:p w14:paraId="4D083087">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编号：民公服第2017038号</w:t>
      </w:r>
    </w:p>
    <w:p w14:paraId="54AC536E">
      <w:pPr>
        <w:pStyle w:val="9"/>
        <w:shd w:val="clear" w:color="auto" w:fill="FFFFFF"/>
        <w:spacing w:before="0" w:beforeAutospacing="0" w:after="0" w:afterAutospacing="0" w:line="5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一、办理依据</w:t>
      </w:r>
    </w:p>
    <w:p w14:paraId="77A29F60">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1．青海省卫生和计划生育委员会关于实施重大公共卫生服务项目的通知《青卫妇幼2015》4号文件</w:t>
      </w:r>
    </w:p>
    <w:p w14:paraId="082EDF49">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2．民和县《增补叶酸预防神经管缺陷项目》实施方案</w:t>
      </w:r>
    </w:p>
    <w:p w14:paraId="23F635A5">
      <w:pPr>
        <w:pStyle w:val="9"/>
        <w:shd w:val="clear" w:color="auto" w:fill="FFFFFF"/>
        <w:spacing w:before="0" w:beforeAutospacing="0" w:after="0" w:afterAutospacing="0" w:line="5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二、办理对象及范围</w:t>
      </w:r>
    </w:p>
    <w:p w14:paraId="61CEDD4D">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 现居住在辖区范围内农村育龄妇女    </w:t>
      </w:r>
    </w:p>
    <w:p w14:paraId="1D54D530">
      <w:pPr>
        <w:pStyle w:val="9"/>
        <w:shd w:val="clear" w:color="auto" w:fill="FFFFFF"/>
        <w:spacing w:before="0" w:beforeAutospacing="0" w:after="0" w:afterAutospacing="0" w:line="5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三、办事条件及需提交的材料</w:t>
      </w:r>
    </w:p>
    <w:p w14:paraId="04EAEDB7">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1．身份证或户口本</w:t>
      </w:r>
    </w:p>
    <w:p w14:paraId="3FEFC3EF">
      <w:pPr>
        <w:pStyle w:val="9"/>
        <w:shd w:val="clear" w:color="auto" w:fill="FFFFFF"/>
        <w:spacing w:before="0" w:beforeAutospacing="0" w:after="0" w:afterAutospacing="0" w:line="5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四、办理流程</w:t>
      </w:r>
    </w:p>
    <w:p w14:paraId="1E0DBE54">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1.县妇幼保健计划生育服务中心通知各乡镇卫生院进行宣传动员</w:t>
      </w:r>
    </w:p>
    <w:p w14:paraId="5F52D588">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2．根据各乡镇卫生院上报月报表由妇计中心每月29日统一发放叶酸片</w:t>
      </w:r>
    </w:p>
    <w:p w14:paraId="5CE1272D">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3.乡镇卫生院根据报表每月同一时间发放叶酸到村级</w:t>
      </w:r>
    </w:p>
    <w:p w14:paraId="25206B21">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4.村级妇幼人员发放叶酸给本村服用人员</w:t>
      </w:r>
    </w:p>
    <w:p w14:paraId="72DBB445">
      <w:pPr>
        <w:pStyle w:val="9"/>
        <w:shd w:val="clear" w:color="auto" w:fill="FFFFFF"/>
        <w:spacing w:before="0" w:beforeAutospacing="0" w:after="0" w:afterAutospacing="0" w:line="5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五、办理时限</w:t>
      </w:r>
    </w:p>
    <w:p w14:paraId="7C0A5025">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1．法定时限：随时       </w:t>
      </w:r>
    </w:p>
    <w:p w14:paraId="35901312">
      <w:pPr>
        <w:pStyle w:val="9"/>
        <w:shd w:val="clear" w:color="auto" w:fill="FFFFFF"/>
        <w:spacing w:before="0" w:beforeAutospacing="0" w:after="0" w:afterAutospacing="0" w:line="5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六、收费依据、收费标准</w:t>
      </w:r>
    </w:p>
    <w:p w14:paraId="2925EB22">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 xml:space="preserve">不收费   </w:t>
      </w:r>
    </w:p>
    <w:p w14:paraId="671FB809">
      <w:pPr>
        <w:pStyle w:val="9"/>
        <w:shd w:val="clear" w:color="auto" w:fill="FFFFFF"/>
        <w:spacing w:before="0" w:beforeAutospacing="0" w:after="0" w:afterAutospacing="0" w:line="500" w:lineRule="exact"/>
        <w:ind w:firstLine="643" w:firstLineChars="200"/>
        <w:rPr>
          <w:rFonts w:hint="eastAsia" w:ascii="仿宋_GB2312" w:eastAsia="仿宋_GB2312"/>
          <w:b/>
          <w:kern w:val="2"/>
          <w:sz w:val="32"/>
          <w:szCs w:val="32"/>
        </w:rPr>
      </w:pPr>
      <w:r>
        <w:rPr>
          <w:rFonts w:hint="eastAsia" w:ascii="仿宋_GB2312" w:eastAsia="仿宋_GB2312"/>
          <w:b/>
          <w:kern w:val="2"/>
          <w:sz w:val="32"/>
          <w:szCs w:val="32"/>
        </w:rPr>
        <w:t>七、联系方式</w:t>
      </w:r>
    </w:p>
    <w:p w14:paraId="6CFFD35E">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受理、办理机构：全县各乡镇卫生院</w:t>
      </w:r>
    </w:p>
    <w:p w14:paraId="03B1E0F1">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审核机构：民和县妇幼保健计划生育服务中心</w:t>
      </w:r>
    </w:p>
    <w:p w14:paraId="5771DE5E">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地点：民和县妇幼保健计划生育服务中心</w:t>
      </w:r>
    </w:p>
    <w:p w14:paraId="0DBAC315">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r>
        <w:rPr>
          <w:rFonts w:hint="eastAsia" w:ascii="仿宋_GB2312" w:eastAsia="仿宋_GB2312"/>
          <w:kern w:val="2"/>
          <w:sz w:val="32"/>
          <w:szCs w:val="32"/>
        </w:rPr>
        <w:t>审核机构联系电话：0972-5972333</w:t>
      </w:r>
    </w:p>
    <w:p w14:paraId="630D69EC">
      <w:pPr>
        <w:pStyle w:val="9"/>
        <w:shd w:val="clear" w:color="auto" w:fill="FFFFFF"/>
        <w:spacing w:before="0" w:beforeAutospacing="0" w:after="0" w:afterAutospacing="0" w:line="500" w:lineRule="exact"/>
        <w:ind w:firstLine="640" w:firstLineChars="200"/>
        <w:rPr>
          <w:rFonts w:hint="eastAsia" w:ascii="仿宋_GB2312" w:eastAsia="仿宋_GB2312"/>
          <w:kern w:val="2"/>
          <w:sz w:val="32"/>
          <w:szCs w:val="32"/>
        </w:rPr>
      </w:pPr>
    </w:p>
    <w:p w14:paraId="298A6DAB">
      <w:pPr>
        <w:jc w:val="center"/>
        <w:rPr>
          <w:rFonts w:hint="eastAsia" w:ascii="仿宋_GB2312" w:hAnsi="仿宋" w:eastAsia="仿宋_GB2312" w:cs="仿宋"/>
          <w:b/>
          <w:sz w:val="36"/>
          <w:szCs w:val="36"/>
        </w:rPr>
      </w:pPr>
      <w:r>
        <w:rPr>
          <w:rFonts w:hint="eastAsia" w:ascii="仿宋_GB2312" w:hAnsi="仿宋" w:eastAsia="仿宋_GB2312" w:cs="仿宋"/>
          <w:b/>
          <w:sz w:val="36"/>
          <w:szCs w:val="36"/>
        </w:rPr>
        <w:t>39.60岁以上居民免费健康体检办事指南</w:t>
      </w:r>
    </w:p>
    <w:p w14:paraId="7542B002">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编号：民公服第2017039号</w:t>
      </w:r>
    </w:p>
    <w:p w14:paraId="2EFD6A51">
      <w:pPr>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一、办理依据</w:t>
      </w:r>
    </w:p>
    <w:p w14:paraId="31C8C4B5">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1．法律法规依据：《国家基本公共卫生服务项目规范（2011年版）》（卫妇社发〔2011〕38号）</w:t>
      </w:r>
    </w:p>
    <w:p w14:paraId="3A63E71C">
      <w:pPr>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二、办理对象及范围</w:t>
      </w:r>
    </w:p>
    <w:p w14:paraId="50BC2BAF">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现居住在民和县范围内的60岁以上居民</w:t>
      </w:r>
    </w:p>
    <w:p w14:paraId="365F3290">
      <w:pPr>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三、办事条件及需提交的材料</w:t>
      </w:r>
    </w:p>
    <w:p w14:paraId="6C1B0CE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1．身份证</w:t>
      </w:r>
    </w:p>
    <w:p w14:paraId="46E56E99">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2．户口簿等</w:t>
      </w:r>
    </w:p>
    <w:p w14:paraId="2A20C296">
      <w:pPr>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四、办理流程（以网上受理示例）</w:t>
      </w:r>
    </w:p>
    <w:p w14:paraId="04C572BB">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（一）网上受理（申请对象自己或者代办点上传资料）：</w:t>
      </w:r>
    </w:p>
    <w:p w14:paraId="07EA4CBD">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1．系统确认申请人申请材料齐全、符合法定形式后，予以正式受理。启动居民健康档案管理办理流程。</w:t>
      </w:r>
    </w:p>
    <w:p w14:paraId="4CF0CA34">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2．受理人将申报人的身份证和办理要件，通过“高拍仪”输入计算机，作为审核流程的电子附件存入服务器，以备查询和存档。</w:t>
      </w:r>
    </w:p>
    <w:p w14:paraId="6BF57EFA">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3．受理后将流程提交到审核人员（审核角色）处审核。</w:t>
      </w:r>
    </w:p>
    <w:p w14:paraId="6EAFC15B">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（二）批准（审核资料后批准）：海东市民和县疾病预防控制中心审核</w:t>
      </w:r>
    </w:p>
    <w:p w14:paraId="26666EED">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1．海东市民和县疾病预防控制中心确认申请资料是否完备，是否符合条件，相关盖章签字是否清晰有效。</w:t>
      </w:r>
    </w:p>
    <w:p w14:paraId="4BF72D13">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2．确认无误，符合条件的提交到审批角色审批，不符合条件的退回。</w:t>
      </w:r>
    </w:p>
    <w:p w14:paraId="2FFF2ED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（三）办结（制证、发证）：海东市民和县疾病预防控制中心制证、发证。</w:t>
      </w:r>
    </w:p>
    <w:p w14:paraId="6F3E5EEF">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海东市民和县疾病预防控制中心在接收到审批意见后，</w:t>
      </w:r>
    </w:p>
    <w:p w14:paraId="28109638">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1．制定证件</w:t>
      </w:r>
    </w:p>
    <w:p w14:paraId="779DB1C0">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2．证件盖章</w:t>
      </w:r>
    </w:p>
    <w:p w14:paraId="1859848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3．发放证件</w:t>
      </w:r>
    </w:p>
    <w:p w14:paraId="2A175702">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（四）其他：办理结果状态</w:t>
      </w:r>
    </w:p>
    <w:p w14:paraId="64304B70">
      <w:pPr>
        <w:tabs>
          <w:tab w:val="right" w:pos="8306"/>
        </w:tabs>
        <w:ind w:firstLine="640" w:firstLineChars="200"/>
        <w:rPr>
          <w:rFonts w:ascii="仿宋" w:hAnsi="仿宋" w:eastAsia="仿宋" w:cs="仿宋"/>
          <w:sz w:val="30"/>
          <w:szCs w:val="30"/>
        </w:rPr>
      </w:pPr>
      <w:r>
        <w:rPr>
          <w:rFonts w:hint="eastAsia" w:ascii="仿宋_GB2312" w:hAnsi="仿宋" w:eastAsia="仿宋_GB2312" w:cs="仿宋"/>
          <w:sz w:val="32"/>
          <w:szCs w:val="32"/>
        </w:rPr>
        <w:t>60岁以上居民免费健康体检流程图</w:t>
      </w:r>
      <w:r>
        <w:rPr>
          <w:rFonts w:hint="eastAsia" w:ascii="仿宋" w:hAnsi="仿宋" w:eastAsia="仿宋" w:cs="仿宋"/>
          <w:sz w:val="30"/>
          <w:szCs w:val="30"/>
        </w:rPr>
        <w:tab/>
      </w:r>
    </w:p>
    <w:p w14:paraId="7F2F6764">
      <w:pPr>
        <w:rPr>
          <w:rFonts w:hint="eastAsia"/>
        </w:rPr>
      </w:pPr>
      <w:r>
        <w:rPr>
          <w:rFonts w:hint="eastAsia"/>
        </w:rPr>
        <w:pict>
          <v:shape id="_x0000_s2760" o:spid="_x0000_s2760" o:spt="75" type="#_x0000_t75" style="position:absolute;left:0pt;margin-left:5.25pt;margin-top:480.9pt;height:292.35pt;width:416.95pt;mso-position-vertical-relative:page;mso-wrap-distance-bottom:0pt;mso-wrap-distance-left:9pt;mso-wrap-distance-right:9pt;mso-wrap-distance-top:0pt;z-index:251688960;mso-width-relative:page;mso-height-relative:page;" o:ole="t" filled="f" o:preferrelative="t" stroked="f" coordsize="21600,21600">
            <v:path/>
            <v:fill on="f" focussize="0,0"/>
            <v:stroke on="f" joinstyle="miter"/>
            <v:imagedata r:id="rId15" o:title=""/>
            <o:lock v:ext="edit" aspectratio="t"/>
            <w10:wrap type="square"/>
          </v:shape>
          <o:OLEObject Type="Embed" ProgID="Visio.Drawing.11" ShapeID="_x0000_s2760" DrawAspect="Content" ObjectID="_1468075725" r:id="rId25">
            <o:LockedField>false</o:LockedField>
          </o:OLEObject>
        </w:pict>
      </w:r>
    </w:p>
    <w:p w14:paraId="2D664830">
      <w:pPr>
        <w:ind w:firstLine="643" w:firstLineChars="200"/>
        <w:rPr>
          <w:rFonts w:hint="eastAsia" w:ascii="仿宋_GB2312" w:hAnsi="仿宋" w:eastAsia="仿宋_GB2312" w:cs="仿宋"/>
          <w:b/>
          <w:sz w:val="32"/>
          <w:szCs w:val="32"/>
        </w:rPr>
      </w:pPr>
    </w:p>
    <w:p w14:paraId="4B6B5F50">
      <w:pPr>
        <w:ind w:firstLine="643" w:firstLineChars="200"/>
        <w:rPr>
          <w:rFonts w:hint="eastAsia" w:ascii="仿宋_GB2312" w:hAnsi="仿宋" w:eastAsia="仿宋_GB2312" w:cs="仿宋"/>
          <w:b/>
          <w:sz w:val="32"/>
          <w:szCs w:val="32"/>
        </w:rPr>
      </w:pPr>
    </w:p>
    <w:p w14:paraId="4207EC36">
      <w:pPr>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五、办理时限</w:t>
      </w:r>
    </w:p>
    <w:p w14:paraId="7B3EDFFE">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1．法定时限：10天</w:t>
      </w:r>
    </w:p>
    <w:p w14:paraId="682A4580">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2．承诺时限：2天</w:t>
      </w:r>
    </w:p>
    <w:p w14:paraId="078E1C89">
      <w:pPr>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六、收费依据、收费标准</w:t>
      </w:r>
    </w:p>
    <w:p w14:paraId="294AB75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不收费。</w:t>
      </w:r>
    </w:p>
    <w:p w14:paraId="17CD6DB1">
      <w:pPr>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七、联系方式</w:t>
      </w:r>
    </w:p>
    <w:p w14:paraId="511B8B7F">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受理、办理机构：海东市民和县疾病预防控制中心</w:t>
      </w:r>
    </w:p>
    <w:p w14:paraId="2C55963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地点：海东市民和县疾病预防控制中心</w:t>
      </w:r>
    </w:p>
    <w:p w14:paraId="214E9E8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邮编：810800</w:t>
      </w:r>
    </w:p>
    <w:p w14:paraId="3E5A6714">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办公时间：周一至周五</w:t>
      </w:r>
    </w:p>
    <w:p w14:paraId="5CB99960">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联系电话：0972-8516079</w:t>
      </w:r>
    </w:p>
    <w:p w14:paraId="2B1F1DAD">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投诉电话：0972-8535551</w:t>
      </w:r>
    </w:p>
    <w:p w14:paraId="7D81BC68">
      <w:pPr>
        <w:pStyle w:val="8"/>
        <w:rPr>
          <w:rFonts w:hint="eastAsia"/>
        </w:rPr>
      </w:pPr>
    </w:p>
    <w:p w14:paraId="6C02372D">
      <w:pPr>
        <w:rPr>
          <w:rFonts w:hint="eastAsia"/>
        </w:rPr>
      </w:pPr>
    </w:p>
    <w:p w14:paraId="7DBA8E22">
      <w:pPr>
        <w:pStyle w:val="8"/>
        <w:rPr>
          <w:rFonts w:hint="eastAsia"/>
        </w:rPr>
      </w:pPr>
    </w:p>
    <w:p w14:paraId="2484E4C8">
      <w:pPr>
        <w:rPr>
          <w:rFonts w:hint="eastAsia"/>
        </w:rPr>
      </w:pPr>
    </w:p>
    <w:p w14:paraId="00FE70E9">
      <w:pPr>
        <w:pStyle w:val="8"/>
        <w:rPr>
          <w:rFonts w:hint="eastAsia"/>
        </w:rPr>
      </w:pPr>
    </w:p>
    <w:p w14:paraId="0C6D8F9C">
      <w:pPr>
        <w:rPr>
          <w:rFonts w:hint="eastAsia"/>
        </w:rPr>
      </w:pPr>
    </w:p>
    <w:p w14:paraId="778776F4">
      <w:pPr>
        <w:pStyle w:val="8"/>
        <w:rPr>
          <w:rFonts w:hint="eastAsia"/>
        </w:rPr>
      </w:pPr>
    </w:p>
    <w:p w14:paraId="3FAAA2CF">
      <w:pPr>
        <w:rPr>
          <w:rFonts w:hint="eastAsia"/>
        </w:rPr>
      </w:pPr>
    </w:p>
    <w:p w14:paraId="604750CB">
      <w:pPr>
        <w:pStyle w:val="8"/>
        <w:rPr>
          <w:rFonts w:hint="eastAsia"/>
        </w:rPr>
      </w:pPr>
    </w:p>
    <w:p w14:paraId="638B54AC">
      <w:pPr>
        <w:rPr>
          <w:rFonts w:hint="eastAsia"/>
        </w:rPr>
      </w:pPr>
    </w:p>
    <w:p w14:paraId="1B54460D">
      <w:pPr>
        <w:pStyle w:val="8"/>
        <w:rPr>
          <w:rFonts w:hint="eastAsia"/>
        </w:rPr>
      </w:pPr>
    </w:p>
    <w:p w14:paraId="264E4635">
      <w:pPr>
        <w:pStyle w:val="8"/>
        <w:rPr>
          <w:rFonts w:hint="eastAsia"/>
        </w:rPr>
      </w:pPr>
    </w:p>
    <w:p w14:paraId="5D1D7211">
      <w:pPr>
        <w:spacing w:line="600" w:lineRule="exact"/>
        <w:jc w:val="center"/>
        <w:rPr>
          <w:rFonts w:hint="eastAsia" w:ascii="仿宋_GB2312" w:hAnsi="黑体" w:eastAsia="仿宋_GB2312"/>
          <w:b/>
          <w:sz w:val="36"/>
          <w:szCs w:val="32"/>
        </w:rPr>
      </w:pPr>
      <w:r>
        <w:rPr>
          <w:rFonts w:hint="eastAsia" w:ascii="仿宋_GB2312" w:hAnsi="黑体" w:eastAsia="仿宋_GB2312"/>
          <w:b/>
          <w:sz w:val="36"/>
          <w:szCs w:val="32"/>
        </w:rPr>
        <w:t>40.从业人员健康体检办事指南</w:t>
      </w:r>
    </w:p>
    <w:p w14:paraId="3EB9C984">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编号：民公服第2017040号</w:t>
      </w:r>
    </w:p>
    <w:p w14:paraId="303F6026">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332600B0">
      <w:pPr>
        <w:spacing w:line="600" w:lineRule="exact"/>
        <w:ind w:firstLine="640" w:firstLineChars="200"/>
        <w:rPr>
          <w:rFonts w:ascii="仿宋_GB2312" w:eastAsia="仿宋_GB2312"/>
          <w:sz w:val="32"/>
          <w:szCs w:val="32"/>
        </w:rPr>
      </w:pPr>
      <w:r>
        <w:rPr>
          <w:rFonts w:hint="eastAsia" w:ascii="仿宋_GB2312" w:eastAsia="仿宋_GB2312"/>
          <w:sz w:val="32"/>
          <w:szCs w:val="32"/>
        </w:rPr>
        <w:t>1.食品安全法</w:t>
      </w:r>
    </w:p>
    <w:p w14:paraId="36BD2FF6">
      <w:pPr>
        <w:spacing w:line="600" w:lineRule="exact"/>
        <w:ind w:firstLine="640" w:firstLineChars="200"/>
        <w:rPr>
          <w:rFonts w:ascii="仿宋_GB2312" w:eastAsia="仿宋_GB2312"/>
          <w:sz w:val="32"/>
          <w:szCs w:val="32"/>
        </w:rPr>
      </w:pPr>
      <w:r>
        <w:rPr>
          <w:rFonts w:hint="eastAsia" w:ascii="仿宋_GB2312" w:eastAsia="仿宋_GB2312"/>
          <w:sz w:val="32"/>
          <w:szCs w:val="32"/>
        </w:rPr>
        <w:t>2.公共场所卫生管理条例</w:t>
      </w:r>
    </w:p>
    <w:p w14:paraId="1C9A9B9A">
      <w:pPr>
        <w:spacing w:line="600" w:lineRule="exact"/>
        <w:ind w:firstLine="640" w:firstLineChars="200"/>
        <w:rPr>
          <w:rFonts w:ascii="仿宋_GB2312" w:eastAsia="仿宋_GB2312"/>
          <w:sz w:val="32"/>
          <w:szCs w:val="32"/>
        </w:rPr>
      </w:pPr>
      <w:r>
        <w:rPr>
          <w:rFonts w:hint="eastAsia" w:ascii="仿宋_GB2312" w:eastAsia="仿宋_GB2312"/>
          <w:sz w:val="32"/>
          <w:szCs w:val="32"/>
        </w:rPr>
        <w:t>3.预防性健康检查管理办法</w:t>
      </w:r>
    </w:p>
    <w:p w14:paraId="037A9FA5">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2F114AEF">
      <w:pPr>
        <w:spacing w:line="600" w:lineRule="exact"/>
        <w:ind w:firstLine="640" w:firstLineChars="200"/>
        <w:rPr>
          <w:rFonts w:ascii="仿宋_GB2312" w:eastAsia="仿宋_GB2312"/>
          <w:sz w:val="32"/>
          <w:szCs w:val="32"/>
        </w:rPr>
      </w:pPr>
      <w:r>
        <w:rPr>
          <w:rFonts w:hint="eastAsia" w:ascii="仿宋_GB2312" w:eastAsia="仿宋_GB2312"/>
          <w:sz w:val="32"/>
          <w:szCs w:val="32"/>
        </w:rPr>
        <w:t>个人及用人单位主动申请</w:t>
      </w:r>
    </w:p>
    <w:p w14:paraId="2C0BE4F4">
      <w:pPr>
        <w:spacing w:line="60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47114F04">
      <w:pPr>
        <w:spacing w:line="600" w:lineRule="exact"/>
        <w:ind w:firstLine="640" w:firstLineChars="200"/>
        <w:rPr>
          <w:rFonts w:ascii="仿宋_GB2312" w:eastAsia="仿宋_GB2312"/>
          <w:sz w:val="32"/>
          <w:szCs w:val="32"/>
        </w:rPr>
      </w:pPr>
      <w:r>
        <w:rPr>
          <w:rFonts w:hint="eastAsia" w:ascii="仿宋_GB2312" w:eastAsia="仿宋_GB2312"/>
          <w:sz w:val="32"/>
          <w:szCs w:val="32"/>
        </w:rPr>
        <w:t>近期1寸免冠照片2张</w:t>
      </w:r>
    </w:p>
    <w:p w14:paraId="5C410C28">
      <w:pPr>
        <w:spacing w:line="600" w:lineRule="exact"/>
        <w:ind w:firstLine="643" w:firstLineChars="200"/>
        <w:rPr>
          <w:rFonts w:ascii="仿宋_GB2312" w:eastAsia="仿宋_GB2312"/>
          <w:b/>
          <w:sz w:val="32"/>
          <w:szCs w:val="32"/>
        </w:rPr>
      </w:pPr>
      <w:r>
        <w:rPr>
          <w:rFonts w:hint="eastAsia" w:ascii="仿宋_GB2312" w:eastAsia="仿宋_GB2312"/>
          <w:b/>
          <w:sz w:val="32"/>
          <w:szCs w:val="32"/>
        </w:rPr>
        <w:t>四、办理流程（以网上受理示例）</w:t>
      </w:r>
    </w:p>
    <w:p w14:paraId="770E185E">
      <w:pPr>
        <w:spacing w:line="600" w:lineRule="exact"/>
        <w:ind w:firstLine="640" w:firstLineChars="200"/>
        <w:rPr>
          <w:rFonts w:ascii="仿宋_GB2312" w:eastAsia="仿宋_GB2312"/>
          <w:sz w:val="32"/>
          <w:szCs w:val="32"/>
        </w:rPr>
      </w:pPr>
      <w:r>
        <w:rPr>
          <w:rFonts w:hint="eastAsia" w:ascii="仿宋_GB2312" w:eastAsia="仿宋_GB2312"/>
          <w:sz w:val="32"/>
          <w:szCs w:val="32"/>
        </w:rPr>
        <w:t>（一）网上受理（申请对象自己或者代办点上传资料）：</w:t>
      </w:r>
    </w:p>
    <w:p w14:paraId="3D262A1E">
      <w:pPr>
        <w:spacing w:line="600" w:lineRule="exact"/>
        <w:ind w:firstLine="640" w:firstLineChars="200"/>
        <w:rPr>
          <w:rFonts w:ascii="仿宋_GB2312" w:eastAsia="仿宋_GB2312"/>
          <w:sz w:val="32"/>
          <w:szCs w:val="32"/>
        </w:rPr>
      </w:pPr>
      <w:r>
        <w:rPr>
          <w:rFonts w:hint="eastAsia" w:ascii="仿宋_GB2312" w:eastAsia="仿宋_GB2312"/>
          <w:sz w:val="32"/>
          <w:szCs w:val="32"/>
        </w:rPr>
        <w:t>1．系统确认申请人申请材料齐全、符合法定形式后，予以正式受理。启动居民健康档案管理办理流程。</w:t>
      </w:r>
    </w:p>
    <w:p w14:paraId="4EABE958">
      <w:pPr>
        <w:spacing w:line="600" w:lineRule="exact"/>
        <w:ind w:firstLine="640" w:firstLineChars="200"/>
        <w:rPr>
          <w:rFonts w:ascii="仿宋_GB2312" w:eastAsia="仿宋_GB2312"/>
          <w:sz w:val="32"/>
          <w:szCs w:val="32"/>
        </w:rPr>
      </w:pPr>
      <w:r>
        <w:rPr>
          <w:rFonts w:hint="eastAsia" w:ascii="仿宋_GB2312" w:eastAsia="仿宋_GB2312"/>
          <w:sz w:val="32"/>
          <w:szCs w:val="32"/>
        </w:rPr>
        <w:t>2．受理人将申报人的身份证和办理要件，通过“高拍仪”输入计算机，作为审核流程的电子附件存入服务器，以备查询和存档。</w:t>
      </w:r>
    </w:p>
    <w:p w14:paraId="431A6745">
      <w:pPr>
        <w:spacing w:line="600" w:lineRule="exact"/>
        <w:ind w:firstLine="640" w:firstLineChars="200"/>
        <w:rPr>
          <w:rFonts w:ascii="仿宋_GB2312" w:eastAsia="仿宋_GB2312"/>
          <w:sz w:val="32"/>
          <w:szCs w:val="32"/>
        </w:rPr>
      </w:pPr>
      <w:r>
        <w:rPr>
          <w:rFonts w:hint="eastAsia" w:ascii="仿宋_GB2312" w:eastAsia="仿宋_GB2312"/>
          <w:sz w:val="32"/>
          <w:szCs w:val="32"/>
        </w:rPr>
        <w:t>3．受理后将流程提交到审核人员（审核角色）处审核。</w:t>
      </w:r>
    </w:p>
    <w:p w14:paraId="4AA00277">
      <w:pPr>
        <w:spacing w:line="600" w:lineRule="exact"/>
        <w:ind w:firstLine="640" w:firstLineChars="200"/>
        <w:rPr>
          <w:rFonts w:ascii="仿宋_GB2312" w:eastAsia="仿宋_GB2312"/>
          <w:sz w:val="32"/>
          <w:szCs w:val="32"/>
        </w:rPr>
      </w:pPr>
      <w:r>
        <w:rPr>
          <w:rFonts w:hint="eastAsia" w:ascii="仿宋_GB2312" w:eastAsia="仿宋_GB2312"/>
          <w:sz w:val="32"/>
          <w:szCs w:val="32"/>
        </w:rPr>
        <w:t>（二）批准（审核资料后批准）：海东市民和县疾病预防控制中心审核</w:t>
      </w:r>
    </w:p>
    <w:p w14:paraId="1BA9FAE3">
      <w:pPr>
        <w:spacing w:line="600" w:lineRule="exact"/>
        <w:ind w:firstLine="640" w:firstLineChars="200"/>
        <w:rPr>
          <w:rFonts w:ascii="仿宋_GB2312" w:eastAsia="仿宋_GB2312"/>
          <w:sz w:val="32"/>
          <w:szCs w:val="32"/>
        </w:rPr>
      </w:pPr>
      <w:r>
        <w:rPr>
          <w:rFonts w:hint="eastAsia" w:ascii="仿宋_GB2312" w:eastAsia="仿宋_GB2312"/>
          <w:sz w:val="32"/>
          <w:szCs w:val="32"/>
        </w:rPr>
        <w:t>1．海东市民和县疾病预防控制中心确认申请资料是否完备，是否符合条件，相关盖章签字是否清晰有效。</w:t>
      </w:r>
    </w:p>
    <w:p w14:paraId="574FB858">
      <w:pPr>
        <w:spacing w:line="600" w:lineRule="exact"/>
        <w:ind w:firstLine="640" w:firstLineChars="200"/>
        <w:rPr>
          <w:rFonts w:ascii="仿宋_GB2312" w:eastAsia="仿宋_GB2312"/>
          <w:sz w:val="32"/>
          <w:szCs w:val="32"/>
        </w:rPr>
      </w:pPr>
      <w:r>
        <w:rPr>
          <w:rFonts w:hint="eastAsia" w:ascii="仿宋_GB2312" w:eastAsia="仿宋_GB2312"/>
          <w:sz w:val="32"/>
          <w:szCs w:val="32"/>
        </w:rPr>
        <w:t>2．确认无误，符合条件的提交到审批角色审批，不符合条件的退回。</w:t>
      </w:r>
    </w:p>
    <w:p w14:paraId="5F883793">
      <w:pPr>
        <w:spacing w:line="600" w:lineRule="exact"/>
        <w:ind w:firstLine="640" w:firstLineChars="200"/>
        <w:rPr>
          <w:rFonts w:ascii="仿宋_GB2312" w:eastAsia="仿宋_GB2312"/>
          <w:sz w:val="32"/>
          <w:szCs w:val="32"/>
        </w:rPr>
      </w:pPr>
      <w:r>
        <w:rPr>
          <w:rFonts w:hint="eastAsia" w:ascii="仿宋_GB2312" w:eastAsia="仿宋_GB2312"/>
          <w:sz w:val="32"/>
          <w:szCs w:val="32"/>
        </w:rPr>
        <w:t>（三）办结（制证、发证）：海东市民和县疾病预防控制中心制证、发证。</w:t>
      </w:r>
    </w:p>
    <w:p w14:paraId="3945A3A7">
      <w:pPr>
        <w:spacing w:line="600" w:lineRule="exact"/>
        <w:ind w:firstLine="640" w:firstLineChars="200"/>
        <w:rPr>
          <w:rFonts w:ascii="仿宋_GB2312" w:eastAsia="仿宋_GB2312"/>
          <w:sz w:val="32"/>
          <w:szCs w:val="32"/>
        </w:rPr>
      </w:pPr>
      <w:r>
        <w:rPr>
          <w:rFonts w:hint="eastAsia" w:ascii="仿宋_GB2312" w:eastAsia="仿宋_GB2312"/>
          <w:sz w:val="32"/>
          <w:szCs w:val="32"/>
        </w:rPr>
        <w:t>海东市民和县疾病预防控制中心在接收到审批意见后，</w:t>
      </w:r>
    </w:p>
    <w:p w14:paraId="39EBA974">
      <w:pPr>
        <w:spacing w:line="600" w:lineRule="exact"/>
        <w:ind w:firstLine="640" w:firstLineChars="200"/>
        <w:rPr>
          <w:rFonts w:ascii="仿宋_GB2312" w:eastAsia="仿宋_GB2312"/>
          <w:sz w:val="32"/>
          <w:szCs w:val="32"/>
        </w:rPr>
      </w:pPr>
      <w:r>
        <w:rPr>
          <w:rFonts w:hint="eastAsia" w:ascii="仿宋_GB2312" w:eastAsia="仿宋_GB2312"/>
          <w:sz w:val="32"/>
          <w:szCs w:val="32"/>
        </w:rPr>
        <w:t>1．制定证件</w:t>
      </w:r>
    </w:p>
    <w:p w14:paraId="7E2105A1">
      <w:pPr>
        <w:spacing w:line="600" w:lineRule="exact"/>
        <w:ind w:firstLine="640" w:firstLineChars="200"/>
        <w:rPr>
          <w:rFonts w:ascii="仿宋_GB2312" w:eastAsia="仿宋_GB2312"/>
          <w:sz w:val="32"/>
          <w:szCs w:val="32"/>
        </w:rPr>
      </w:pPr>
      <w:r>
        <w:rPr>
          <w:rFonts w:hint="eastAsia" w:ascii="仿宋_GB2312" w:eastAsia="仿宋_GB2312"/>
          <w:sz w:val="32"/>
          <w:szCs w:val="32"/>
        </w:rPr>
        <w:t>2．证件盖章</w:t>
      </w:r>
    </w:p>
    <w:p w14:paraId="50ED2F6E">
      <w:pPr>
        <w:spacing w:line="600" w:lineRule="exact"/>
        <w:ind w:firstLine="640" w:firstLineChars="200"/>
        <w:rPr>
          <w:rFonts w:ascii="仿宋_GB2312" w:eastAsia="仿宋_GB2312"/>
          <w:sz w:val="32"/>
          <w:szCs w:val="32"/>
        </w:rPr>
      </w:pPr>
      <w:r>
        <w:rPr>
          <w:rFonts w:hint="eastAsia" w:ascii="仿宋_GB2312" w:eastAsia="仿宋_GB2312"/>
          <w:sz w:val="32"/>
          <w:szCs w:val="32"/>
        </w:rPr>
        <w:t>3．发放证件</w:t>
      </w:r>
    </w:p>
    <w:p w14:paraId="439F9EE6">
      <w:pPr>
        <w:spacing w:line="600" w:lineRule="exact"/>
        <w:ind w:firstLine="640" w:firstLineChars="200"/>
        <w:rPr>
          <w:rFonts w:ascii="仿宋_GB2312" w:eastAsia="仿宋_GB2312"/>
          <w:sz w:val="32"/>
          <w:szCs w:val="32"/>
        </w:rPr>
      </w:pPr>
      <w:r>
        <w:rPr>
          <w:rFonts w:hint="eastAsia" w:ascii="仿宋_GB2312" w:eastAsia="仿宋_GB2312"/>
          <w:sz w:val="32"/>
          <w:szCs w:val="32"/>
        </w:rPr>
        <w:t>（四）其他：办理结果状态</w:t>
      </w:r>
    </w:p>
    <w:p w14:paraId="52327009">
      <w:pPr>
        <w:spacing w:line="600" w:lineRule="exact"/>
        <w:ind w:firstLine="1600" w:firstLineChars="500"/>
        <w:rPr>
          <w:rFonts w:ascii="仿宋_GB2312" w:eastAsia="仿宋_GB2312"/>
          <w:sz w:val="32"/>
          <w:szCs w:val="32"/>
        </w:rPr>
      </w:pPr>
      <w:r>
        <w:rPr>
          <w:rFonts w:hint="eastAsia" w:ascii="仿宋_GB2312" w:eastAsia="仿宋_GB2312"/>
          <w:sz w:val="32"/>
          <w:szCs w:val="32"/>
        </w:rPr>
        <w:t>从业人员办理健康证流程图</w:t>
      </w:r>
    </w:p>
    <w:p w14:paraId="1F73E9B4">
      <w:pPr>
        <w:tabs>
          <w:tab w:val="left" w:pos="3190"/>
        </w:tabs>
        <w:spacing w:line="600" w:lineRule="exact"/>
        <w:ind w:firstLine="2880" w:firstLineChars="900"/>
        <w:rPr>
          <w:rFonts w:ascii="仿宋_GB2312" w:eastAsia="仿宋_GB2312"/>
          <w:sz w:val="32"/>
          <w:szCs w:val="32"/>
        </w:rPr>
      </w:pPr>
      <w:r>
        <w:rPr>
          <w:sz w:val="32"/>
        </w:rPr>
        <w:pict>
          <v:rect id="_x0000_s2761" o:spid="_x0000_s2761" o:spt="1" style="position:absolute;left:0pt;margin-left:106.85pt;margin-top:2.6pt;height:31.5pt;width:123.7pt;z-index:-251626496;mso-width-relative:page;mso-height-relative:page;" coordsize="21600,21600">
            <v:path/>
            <v:fill focussize="0,0"/>
            <v:stroke/>
            <v:imagedata o:title=""/>
            <o:lock v:ext="edit"/>
          </v:rect>
        </w:pict>
      </w:r>
      <w:r>
        <w:rPr>
          <w:rFonts w:hint="eastAsia" w:ascii="仿宋_GB2312" w:eastAsia="仿宋_GB2312"/>
          <w:sz w:val="32"/>
          <w:szCs w:val="32"/>
        </w:rPr>
        <w:t>从业人员</w:t>
      </w:r>
    </w:p>
    <w:p w14:paraId="13154EA2">
      <w:pPr>
        <w:spacing w:line="600" w:lineRule="exact"/>
        <w:rPr>
          <w:rFonts w:ascii="仿宋_GB2312" w:eastAsia="仿宋_GB2312"/>
          <w:sz w:val="32"/>
          <w:szCs w:val="32"/>
        </w:rPr>
      </w:pPr>
      <w:r>
        <w:rPr>
          <w:sz w:val="32"/>
        </w:rPr>
        <w:pict>
          <v:rect id="_x0000_s2762" o:spid="_x0000_s2762" o:spt="1" style="position:absolute;left:0pt;margin-left:127.25pt;margin-top:28.15pt;height:30.1pt;width:72pt;z-index:-251625472;mso-width-relative:page;mso-height-relative:page;" coordsize="21600,21600">
            <v:path/>
            <v:fill focussize="0,0"/>
            <v:stroke/>
            <v:imagedata o:title=""/>
            <o:lock v:ext="edit"/>
          </v:rect>
        </w:pict>
      </w:r>
      <w:r>
        <w:rPr>
          <w:rFonts w:hint="eastAsia" w:ascii="仿宋_GB2312" w:eastAsia="仿宋_GB2312"/>
          <w:sz w:val="32"/>
          <w:szCs w:val="32"/>
        </w:rPr>
        <w:t xml:space="preserve">                    ↓</w:t>
      </w:r>
    </w:p>
    <w:p w14:paraId="5B48AAA3">
      <w:pPr>
        <w:tabs>
          <w:tab w:val="left" w:pos="6685"/>
        </w:tabs>
        <w:spacing w:line="600" w:lineRule="exact"/>
        <w:rPr>
          <w:rFonts w:ascii="仿宋_GB2312" w:eastAsia="仿宋_GB2312"/>
          <w:sz w:val="32"/>
          <w:szCs w:val="32"/>
        </w:rPr>
      </w:pPr>
      <w:r>
        <w:rPr>
          <w:rFonts w:hint="eastAsia" w:ascii="仿宋_GB2312" w:eastAsia="仿宋_GB2312"/>
          <w:sz w:val="32"/>
          <w:szCs w:val="32"/>
        </w:rPr>
        <w:t xml:space="preserve">                   交费</w:t>
      </w:r>
      <w:r>
        <w:rPr>
          <w:rFonts w:hint="eastAsia" w:ascii="仿宋_GB2312" w:eastAsia="仿宋_GB2312"/>
          <w:sz w:val="32"/>
          <w:szCs w:val="32"/>
        </w:rPr>
        <w:tab/>
      </w:r>
    </w:p>
    <w:p w14:paraId="23F622C1">
      <w:pPr>
        <w:spacing w:line="600" w:lineRule="exact"/>
        <w:rPr>
          <w:rFonts w:ascii="仿宋_GB2312" w:eastAsia="仿宋_GB2312"/>
          <w:sz w:val="32"/>
          <w:szCs w:val="32"/>
        </w:rPr>
      </w:pPr>
      <w:r>
        <w:rPr>
          <w:rFonts w:hint="eastAsia" w:ascii="仿宋_GB2312" w:eastAsia="仿宋_GB2312"/>
          <w:sz w:val="32"/>
          <w:szCs w:val="32"/>
        </w:rPr>
        <w:t xml:space="preserve">                    ↓   </w:t>
      </w:r>
    </w:p>
    <w:p w14:paraId="392823A1">
      <w:pPr>
        <w:spacing w:line="600" w:lineRule="exact"/>
        <w:rPr>
          <w:rFonts w:ascii="仿宋_GB2312" w:eastAsia="仿宋_GB2312"/>
          <w:sz w:val="32"/>
          <w:szCs w:val="32"/>
        </w:rPr>
      </w:pPr>
      <w:r>
        <w:rPr>
          <w:sz w:val="32"/>
        </w:rPr>
        <w:pict>
          <v:rect id="_x0000_s2763" o:spid="_x0000_s2763" o:spt="1" style="position:absolute;left:0pt;margin-left:44.75pt;margin-top:1.95pt;height:63.75pt;width:253.5pt;z-index:-251624448;mso-width-relative:page;mso-height-relative:page;" coordsize="21600,21600">
            <v:path/>
            <v:fill focussize="0,0"/>
            <v:stroke/>
            <v:imagedata o:title=""/>
            <o:lock v:ext="edit"/>
          </v:rect>
        </w:pict>
      </w:r>
      <w:r>
        <w:rPr>
          <w:rFonts w:hint="eastAsia" w:ascii="仿宋_GB2312" w:eastAsia="仿宋_GB2312"/>
          <w:sz w:val="32"/>
          <w:szCs w:val="32"/>
        </w:rPr>
        <w:t xml:space="preserve">                领取体检表</w:t>
      </w:r>
    </w:p>
    <w:p w14:paraId="32A3040E">
      <w:pPr>
        <w:spacing w:line="600" w:lineRule="exact"/>
        <w:rPr>
          <w:rFonts w:ascii="仿宋_GB2312" w:eastAsia="仿宋_GB2312"/>
          <w:sz w:val="32"/>
          <w:szCs w:val="32"/>
        </w:rPr>
      </w:pPr>
      <w:r>
        <w:rPr>
          <w:rFonts w:hint="eastAsia" w:ascii="仿宋_GB2312" w:eastAsia="仿宋_GB2312"/>
          <w:sz w:val="32"/>
          <w:szCs w:val="32"/>
        </w:rPr>
        <w:t xml:space="preserve">       （填写个人情况交2张1寸照片）</w:t>
      </w:r>
    </w:p>
    <w:p w14:paraId="27080843">
      <w:pPr>
        <w:spacing w:line="600" w:lineRule="exact"/>
        <w:ind w:firstLine="3200" w:firstLineChars="1000"/>
        <w:rPr>
          <w:rFonts w:ascii="仿宋_GB2312" w:eastAsia="仿宋_GB2312"/>
          <w:sz w:val="32"/>
          <w:szCs w:val="32"/>
        </w:rPr>
      </w:pPr>
      <w:r>
        <w:rPr>
          <w:rFonts w:ascii="Arial" w:hAnsi="Arial" w:eastAsia="仿宋_GB2312" w:cs="Arial"/>
          <w:sz w:val="32"/>
          <w:szCs w:val="32"/>
        </w:rPr>
        <w:t>↓</w:t>
      </w:r>
      <w:r>
        <w:rPr>
          <w:rFonts w:hint="eastAsia" w:ascii="仿宋_GB2312" w:eastAsia="仿宋_GB2312"/>
          <w:sz w:val="32"/>
          <w:szCs w:val="32"/>
        </w:rPr>
        <w:t xml:space="preserve"> </w:t>
      </w:r>
    </w:p>
    <w:p w14:paraId="51F83894">
      <w:pPr>
        <w:spacing w:line="600" w:lineRule="exact"/>
        <w:rPr>
          <w:rFonts w:ascii="仿宋_GB2312" w:eastAsia="仿宋_GB2312"/>
          <w:sz w:val="32"/>
          <w:szCs w:val="32"/>
        </w:rPr>
      </w:pPr>
      <w:r>
        <w:rPr>
          <w:sz w:val="32"/>
        </w:rPr>
        <w:pict>
          <v:rect id="_x0000_s2764" o:spid="_x0000_s2764" o:spt="1" style="position:absolute;left:0pt;margin-left:92pt;margin-top:4.3pt;height:28.5pt;width:145.5pt;z-index:-251623424;mso-width-relative:page;mso-height-relative:page;" coordsize="21600,21600">
            <v:path/>
            <v:fill focussize="0,0"/>
            <v:stroke/>
            <v:imagedata o:title=""/>
            <o:lock v:ext="edit"/>
          </v:rect>
        </w:pict>
      </w:r>
      <w:r>
        <w:rPr>
          <w:rFonts w:hint="eastAsia" w:ascii="仿宋_GB2312" w:eastAsia="仿宋_GB2312"/>
          <w:sz w:val="32"/>
          <w:szCs w:val="32"/>
        </w:rPr>
        <w:t xml:space="preserve">               体检（体检科   </w:t>
      </w:r>
    </w:p>
    <w:p w14:paraId="1B43B52D">
      <w:pPr>
        <w:spacing w:line="600" w:lineRule="exact"/>
        <w:ind w:firstLine="3200" w:firstLineChars="1000"/>
        <w:rPr>
          <w:sz w:val="32"/>
        </w:rPr>
      </w:pPr>
      <w:r>
        <w:rPr>
          <w:rFonts w:hint="eastAsia" w:ascii="仿宋_GB2312" w:eastAsia="仿宋_GB2312"/>
          <w:sz w:val="32"/>
          <w:szCs w:val="32"/>
        </w:rPr>
        <w:t>↓</w:t>
      </w:r>
    </w:p>
    <w:p w14:paraId="6271962A">
      <w:pPr>
        <w:tabs>
          <w:tab w:val="left" w:pos="1045"/>
        </w:tabs>
        <w:spacing w:line="600" w:lineRule="exact"/>
        <w:rPr>
          <w:rFonts w:ascii="仿宋_GB2312" w:eastAsia="仿宋_GB2312"/>
          <w:sz w:val="32"/>
          <w:szCs w:val="32"/>
          <w:u w:val="single"/>
        </w:rPr>
      </w:pPr>
      <w:r>
        <w:rPr>
          <w:sz w:val="32"/>
        </w:rPr>
        <w:pict>
          <v:line id="_x0000_s2765" o:spid="_x0000_s2765" o:spt="20" style="position:absolute;left:0pt;margin-left:282.5pt;margin-top:8.75pt;height:32.25pt;width:0.75pt;z-index:251703296;mso-width-relative:page;mso-height-relative:page;" coordsize="21600,21600">
            <v:path arrowok="t"/>
            <v:fill focussize="0,0"/>
            <v:stroke endarrow="open"/>
            <v:imagedata o:title=""/>
            <o:lock v:ext="edit"/>
          </v:line>
        </w:pict>
      </w:r>
      <w:r>
        <w:rPr>
          <w:sz w:val="32"/>
        </w:rPr>
        <w:pict>
          <v:line id="_x0000_s2766" o:spid="_x0000_s2766" o:spt="20" style="position:absolute;left:0pt;margin-left:203.75pt;margin-top:8.75pt;height:32.25pt;width:0.05pt;z-index:251702272;mso-width-relative:page;mso-height-relative:page;" coordsize="21600,21600">
            <v:path arrowok="t"/>
            <v:fill focussize="0,0"/>
            <v:stroke endarrow="open"/>
            <v:imagedata o:title=""/>
            <o:lock v:ext="edit"/>
          </v:line>
        </w:pict>
      </w:r>
      <w:r>
        <w:rPr>
          <w:sz w:val="32"/>
        </w:rPr>
        <w:pict>
          <v:line id="_x0000_s2767" o:spid="_x0000_s2767" o:spt="20" style="position:absolute;left:0pt;margin-left:52.25pt;margin-top:8.8pt;height:31.4pt;width:0.8pt;z-index:251700224;mso-width-relative:page;mso-height-relative:page;" coordsize="21600,21600">
            <v:path arrowok="t"/>
            <v:fill focussize="0,0"/>
            <v:stroke endarrow="open"/>
            <v:imagedata o:title=""/>
            <o:lock v:ext="edit"/>
          </v:line>
        </w:pict>
      </w:r>
      <w:r>
        <w:rPr>
          <w:sz w:val="32"/>
        </w:rPr>
        <w:pict>
          <v:line id="_x0000_s2768" o:spid="_x0000_s2768" o:spt="20" style="position:absolute;left:0pt;margin-left:121.25pt;margin-top:10.25pt;height:28.5pt;width:0.05pt;z-index:251701248;mso-width-relative:page;mso-height-relative:page;" coordsize="21600,21600">
            <v:path arrowok="t"/>
            <v:fill focussize="0,0"/>
            <v:stroke endarrow="open"/>
            <v:imagedata o:title=""/>
            <o:lock v:ext="edit"/>
          </v:line>
        </w:pict>
      </w:r>
      <w:r>
        <w:rPr>
          <w:sz w:val="32"/>
        </w:rPr>
        <w:pict>
          <v:line id="_x0000_s2769" o:spid="_x0000_s2769" o:spt="20" style="position:absolute;left:0pt;margin-left:51.5pt;margin-top:8.75pt;height:0.05pt;width:231.75pt;z-index:251699200;mso-width-relative:page;mso-height-relative:page;" coordsize="21600,21600">
            <v:path arrowok="t"/>
            <v:fill focussize="0,0"/>
            <v:stroke/>
            <v:imagedata o:title=""/>
            <o:lock v:ext="edit"/>
          </v:line>
        </w:pict>
      </w:r>
      <w:r>
        <w:rPr>
          <w:sz w:val="32"/>
        </w:rPr>
        <w:pict>
          <v:line id="_x0000_s2770" o:spid="_x0000_s2770" o:spt="20" style="position:absolute;left:0pt;flip:x;margin-left:50pt;margin-top:8.75pt;height:0.75pt;width:1.5pt;z-index:251698176;mso-width-relative:page;mso-height-relative:page;" coordsize="21600,21600">
            <v:path arrowok="t"/>
            <v:fill focussize="0,0"/>
            <v:stroke/>
            <v:imagedata o:title=""/>
            <o:lock v:ext="edit"/>
          </v:line>
        </w:pict>
      </w:r>
      <w:r>
        <w:rPr>
          <w:sz w:val="32"/>
        </w:rPr>
        <w:pict>
          <v:line id="_x0000_s2771" o:spid="_x0000_s2771" o:spt="20" style="position:absolute;left:0pt;margin-left:149pt;margin-top:16.3pt;height:0.75pt;width:0.05pt;z-index:-251622400;mso-width-relative:page;mso-height-relative:page;" coordsize="21600,21600">
            <v:path arrowok="t"/>
            <v:fill focussize="0,0"/>
            <v:stroke/>
            <v:imagedata o:title=""/>
            <o:lock v:ext="edit"/>
          </v:line>
        </w:pict>
      </w:r>
      <w:r>
        <w:rPr>
          <w:rFonts w:hint="eastAsia"/>
          <w:sz w:val="32"/>
        </w:rPr>
        <w:t xml:space="preserve">                                </w:t>
      </w:r>
      <w:r>
        <w:rPr>
          <w:rFonts w:hint="eastAsia" w:ascii="仿宋_GB2312" w:eastAsia="仿宋_GB2312"/>
          <w:sz w:val="32"/>
          <w:szCs w:val="32"/>
          <w:u w:val="thick"/>
        </w:rPr>
        <w:t xml:space="preserve">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55840DCC">
      <w:pPr>
        <w:spacing w:line="600" w:lineRule="exact"/>
        <w:rPr>
          <w:rFonts w:ascii="仿宋_GB2312" w:eastAsia="仿宋_GB2312"/>
          <w:sz w:val="32"/>
          <w:szCs w:val="32"/>
        </w:rPr>
      </w:pPr>
      <w:r>
        <w:rPr>
          <w:sz w:val="32"/>
        </w:rPr>
        <w:pict>
          <v:line id="_x0000_s2772" o:spid="_x0000_s2772" o:spt="20" style="position:absolute;left:0pt;flip:y;margin-left:12.5pt;margin-top:27.45pt;height:3.05pt;width:319.5pt;z-index:251704320;mso-width-relative:page;mso-height-relative:page;" coordsize="21600,21600">
            <v:path arrowok="t"/>
            <v:fill focussize="0,0"/>
            <v:stroke/>
            <v:imagedata o:title=""/>
            <o:lock v:ext="edit"/>
          </v:line>
        </w:pict>
      </w:r>
      <w:r>
        <w:rPr>
          <w:rFonts w:hint="eastAsia" w:ascii="仿宋_GB2312" w:eastAsia="仿宋_GB2312"/>
          <w:sz w:val="32"/>
          <w:szCs w:val="32"/>
        </w:rPr>
        <w:t xml:space="preserve">     内科    抽血    X光透视   大便培养</w:t>
      </w:r>
    </w:p>
    <w:p w14:paraId="65744C59">
      <w:pPr>
        <w:spacing w:line="600" w:lineRule="exact"/>
        <w:rPr>
          <w:rFonts w:ascii="仿宋_GB2312" w:eastAsia="仿宋_GB2312"/>
          <w:sz w:val="32"/>
          <w:szCs w:val="32"/>
        </w:rPr>
      </w:pPr>
      <w:r>
        <w:rPr>
          <w:rFonts w:hint="eastAsia" w:ascii="仿宋_GB2312" w:eastAsia="仿宋_GB2312"/>
          <w:sz w:val="32"/>
          <w:szCs w:val="32"/>
        </w:rPr>
        <w:t xml:space="preserve">                   ↓三个工作日</w:t>
      </w:r>
    </w:p>
    <w:p w14:paraId="2AC143B6">
      <w:pPr>
        <w:tabs>
          <w:tab w:val="left" w:pos="6545"/>
        </w:tabs>
        <w:spacing w:line="600" w:lineRule="exact"/>
        <w:rPr>
          <w:rFonts w:ascii="仿宋_GB2312" w:eastAsia="仿宋_GB2312"/>
          <w:sz w:val="32"/>
          <w:szCs w:val="32"/>
        </w:rPr>
      </w:pPr>
      <w:r>
        <w:rPr>
          <w:sz w:val="32"/>
        </w:rPr>
        <w:pict>
          <v:line id="_x0000_s2773" o:spid="_x0000_s2773" o:spt="20" style="position:absolute;left:0pt;margin-left:329.3pt;margin-top:6.15pt;height:130.9pt;width:0pt;z-index:251708416;mso-width-relative:page;mso-height-relative:page;" coordsize="21600,21600">
            <v:path arrowok="t"/>
            <v:fill focussize="0,0"/>
            <v:stroke endarrow="open"/>
            <v:imagedata o:title=""/>
            <o:lock v:ext="edit"/>
          </v:line>
        </w:pict>
      </w:r>
      <w:r>
        <w:rPr>
          <w:sz w:val="32"/>
        </w:rPr>
        <w:pict>
          <v:line id="_x0000_s2774" o:spid="_x0000_s2774" o:spt="20" style="position:absolute;left:0pt;margin-left:63pt;margin-top:6.15pt;height:136.05pt;width:0pt;z-index:251706368;mso-width-relative:page;mso-height-relative:page;" coordsize="21600,21600">
            <v:path arrowok="t"/>
            <v:fill focussize="0,0"/>
            <v:stroke endarrow="open"/>
            <v:imagedata o:title=""/>
            <o:lock v:ext="edit"/>
          </v:line>
        </w:pict>
      </w:r>
      <w:r>
        <w:rPr>
          <w:sz w:val="32"/>
        </w:rPr>
        <w:pict>
          <v:line id="_x0000_s2775" o:spid="_x0000_s2775" o:spt="20" style="position:absolute;left:0pt;margin-left:58.55pt;margin-top:6.15pt;height:0.05pt;width:270.75pt;z-index:251705344;mso-width-relative:page;mso-height-relative:page;" coordsize="21600,21600">
            <v:path arrowok="t"/>
            <v:fill focussize="0,0"/>
            <v:stroke/>
            <v:imagedata o:title=""/>
            <o:lock v:ext="edit"/>
          </v:line>
        </w:pict>
      </w:r>
      <w:r>
        <w:rPr>
          <w:rFonts w:hint="eastAsia" w:ascii="仿宋_GB2312" w:eastAsia="仿宋_GB2312"/>
          <w:sz w:val="32"/>
          <w:szCs w:val="32"/>
        </w:rPr>
        <w:t xml:space="preserve">        初</w:t>
      </w:r>
      <w:r>
        <w:rPr>
          <w:rFonts w:hint="eastAsia" w:ascii="仿宋_GB2312" w:eastAsia="仿宋_GB2312"/>
          <w:sz w:val="32"/>
          <w:szCs w:val="32"/>
        </w:rPr>
        <w:tab/>
      </w:r>
      <w:r>
        <w:rPr>
          <w:rFonts w:hint="eastAsia" w:ascii="仿宋_GB2312" w:eastAsia="仿宋_GB2312"/>
          <w:sz w:val="32"/>
          <w:szCs w:val="32"/>
        </w:rPr>
        <w:t>初</w:t>
      </w:r>
    </w:p>
    <w:p w14:paraId="22B93484">
      <w:pPr>
        <w:tabs>
          <w:tab w:val="left" w:pos="6590"/>
        </w:tabs>
        <w:spacing w:line="600" w:lineRule="exact"/>
        <w:ind w:firstLine="1280" w:firstLineChars="400"/>
        <w:rPr>
          <w:rFonts w:ascii="仿宋_GB2312" w:eastAsia="仿宋_GB2312"/>
          <w:sz w:val="32"/>
          <w:szCs w:val="32"/>
        </w:rPr>
      </w:pPr>
      <w:r>
        <w:rPr>
          <w:rFonts w:hint="eastAsia" w:ascii="仿宋_GB2312" w:eastAsia="仿宋_GB2312"/>
          <w:sz w:val="32"/>
          <w:szCs w:val="32"/>
        </w:rPr>
        <w:t xml:space="preserve">检               </w:t>
      </w:r>
      <w:r>
        <w:rPr>
          <w:rFonts w:hint="eastAsia" w:ascii="仿宋_GB2312" w:eastAsia="仿宋_GB2312"/>
          <w:sz w:val="32"/>
          <w:szCs w:val="32"/>
        </w:rPr>
        <w:tab/>
      </w:r>
      <w:r>
        <w:rPr>
          <w:rFonts w:hint="eastAsia" w:ascii="仿宋_GB2312" w:eastAsia="仿宋_GB2312"/>
          <w:sz w:val="32"/>
          <w:szCs w:val="32"/>
        </w:rPr>
        <w:t>检</w:t>
      </w:r>
    </w:p>
    <w:p w14:paraId="234B3F8F">
      <w:pPr>
        <w:tabs>
          <w:tab w:val="left" w:pos="7126"/>
        </w:tabs>
        <w:spacing w:line="600" w:lineRule="exact"/>
        <w:ind w:firstLine="1280" w:firstLineChars="400"/>
        <w:rPr>
          <w:rFonts w:ascii="仿宋_GB2312" w:eastAsia="仿宋_GB2312"/>
          <w:sz w:val="32"/>
          <w:szCs w:val="32"/>
        </w:rPr>
      </w:pPr>
      <w:r>
        <w:rPr>
          <w:rFonts w:hint="eastAsia" w:ascii="仿宋_GB2312" w:eastAsia="仿宋_GB2312"/>
          <w:sz w:val="32"/>
          <w:szCs w:val="32"/>
        </w:rPr>
        <w:pict>
          <v:line id="_x0000_s2776" o:spid="_x0000_s2776" o:spt="20" style="position:absolute;left:0pt;margin-left:320.25pt;margin-top:-6pt;height:102.15pt;width:0pt;z-index:251713536;mso-width-relative:page;mso-height-relative:page;" coordsize="21600,21600">
            <v:path arrowok="t"/>
            <v:fill focussize="0,0"/>
            <v:stroke endarrow="open"/>
            <v:imagedata o:title=""/>
            <o:lock v:ext="edit"/>
          </v:line>
        </w:pict>
      </w:r>
      <w:r>
        <w:rPr>
          <w:rFonts w:hint="eastAsia" w:ascii="仿宋_GB2312" w:eastAsia="仿宋_GB2312"/>
          <w:sz w:val="32"/>
          <w:szCs w:val="32"/>
        </w:rPr>
        <w:pict>
          <v:line id="_x0000_s2777" o:spid="_x0000_s2777" o:spt="20" style="position:absolute;left:0pt;margin-left:62.25pt;margin-top:-6pt;height:102.15pt;width:0pt;z-index:251712512;mso-width-relative:page;mso-height-relative:page;" coordsize="21600,21600">
            <v:path arrowok="t"/>
            <v:fill focussize="0,0"/>
            <v:stroke endarrow="open"/>
            <v:imagedata o:title=""/>
            <o:lock v:ext="edit"/>
          </v:line>
        </w:pict>
      </w:r>
      <w:r>
        <w:rPr>
          <w:rFonts w:hint="eastAsia" w:ascii="仿宋_GB2312" w:eastAsia="仿宋_GB2312"/>
          <w:sz w:val="32"/>
          <w:szCs w:val="32"/>
        </w:rPr>
        <w:t>不                              合</w:t>
      </w:r>
    </w:p>
    <w:p w14:paraId="23BD2542">
      <w:pPr>
        <w:tabs>
          <w:tab w:val="left" w:pos="6475"/>
        </w:tabs>
        <w:spacing w:line="600" w:lineRule="exact"/>
        <w:ind w:firstLine="1280" w:firstLineChars="400"/>
        <w:rPr>
          <w:rFonts w:ascii="仿宋_GB2312" w:eastAsia="仿宋_GB2312"/>
          <w:sz w:val="32"/>
          <w:szCs w:val="32"/>
        </w:rPr>
      </w:pPr>
      <w:r>
        <w:rPr>
          <w:rFonts w:hint="eastAsia" w:ascii="仿宋_GB2312" w:eastAsia="仿宋_GB2312"/>
          <w:sz w:val="32"/>
          <w:szCs w:val="32"/>
        </w:rPr>
        <w:t>合</w:t>
      </w:r>
      <w:r>
        <w:rPr>
          <w:rFonts w:hint="eastAsia" w:ascii="仿宋_GB2312" w:eastAsia="仿宋_GB2312"/>
          <w:sz w:val="32"/>
          <w:szCs w:val="32"/>
        </w:rPr>
        <w:tab/>
      </w:r>
      <w:r>
        <w:rPr>
          <w:rFonts w:hint="eastAsia" w:ascii="仿宋_GB2312" w:eastAsia="仿宋_GB2312"/>
          <w:sz w:val="32"/>
          <w:szCs w:val="32"/>
        </w:rPr>
        <w:t>格</w:t>
      </w:r>
    </w:p>
    <w:p w14:paraId="5EA6549B">
      <w:pPr>
        <w:spacing w:line="600" w:lineRule="exact"/>
        <w:ind w:firstLine="1280" w:firstLineChars="400"/>
        <w:rPr>
          <w:rFonts w:ascii="仿宋_GB2312" w:eastAsia="仿宋_GB2312"/>
          <w:sz w:val="32"/>
          <w:szCs w:val="32"/>
        </w:rPr>
      </w:pPr>
      <w:r>
        <w:rPr>
          <w:rFonts w:hint="eastAsia" w:ascii="仿宋_GB2312" w:eastAsia="仿宋_GB2312"/>
          <w:sz w:val="32"/>
          <w:szCs w:val="32"/>
        </w:rPr>
        <w:t xml:space="preserve">格       </w:t>
      </w:r>
    </w:p>
    <w:p w14:paraId="30F50845">
      <w:pPr>
        <w:tabs>
          <w:tab w:val="center" w:pos="4705"/>
        </w:tabs>
        <w:spacing w:line="600" w:lineRule="exact"/>
        <w:ind w:firstLine="960" w:firstLineChars="300"/>
        <w:rPr>
          <w:rFonts w:ascii="仿宋_GB2312" w:eastAsia="仿宋_GB2312"/>
          <w:sz w:val="32"/>
          <w:szCs w:val="32"/>
        </w:rPr>
      </w:pPr>
      <w:r>
        <w:rPr>
          <w:sz w:val="32"/>
        </w:rPr>
        <w:pict>
          <v:rect id="_x0000_s2778" o:spid="_x0000_s2778" o:spt="1" style="position:absolute;left:0pt;margin-left:282.8pt;margin-top:6.15pt;height:31.5pt;width:92.2pt;z-index:-251620352;mso-width-relative:page;mso-height-relative:page;" coordsize="21600,21600">
            <v:path/>
            <v:fill focussize="0,0"/>
            <v:stroke/>
            <v:imagedata o:title=""/>
            <o:lock v:ext="edit"/>
          </v:rect>
        </w:pict>
      </w:r>
      <w:r>
        <w:rPr>
          <w:sz w:val="32"/>
        </w:rPr>
        <w:pict>
          <v:line id="_x0000_s2779" o:spid="_x0000_s2779" o:spt="20" style="position:absolute;left:0pt;flip:y;margin-left:93.8pt;margin-top:21.15pt;height:0.75pt;width:188.25pt;z-index:251707392;mso-width-relative:page;mso-height-relative:page;" coordsize="21600,21600">
            <v:path arrowok="t"/>
            <v:fill focussize="0,0"/>
            <v:stroke endarrow="open"/>
            <v:imagedata o:title=""/>
            <o:lock v:ext="edit"/>
          </v:line>
        </w:pict>
      </w:r>
      <w:r>
        <w:rPr>
          <w:sz w:val="32"/>
        </w:rPr>
        <w:pict>
          <v:rect id="_x0000_s2780" o:spid="_x0000_s2780" o:spt="1" style="position:absolute;left:0pt;margin-left:33.75pt;margin-top:6.2pt;height:28.35pt;width:54.75pt;z-index:-251621376;mso-width-relative:page;mso-height-relative:page;" coordsize="21600,21600">
            <v:path/>
            <v:fill focussize="0,0"/>
            <v:stroke/>
            <v:imagedata o:title=""/>
            <o:lock v:ext="edit"/>
          </v:rect>
        </w:pict>
      </w:r>
      <w:r>
        <w:rPr>
          <w:rFonts w:hint="eastAsia" w:ascii="仿宋_GB2312" w:eastAsia="仿宋_GB2312"/>
          <w:sz w:val="32"/>
          <w:szCs w:val="32"/>
        </w:rPr>
        <w:t>复检</w:t>
      </w:r>
      <w:r>
        <w:rPr>
          <w:rFonts w:hint="eastAsia" w:ascii="仿宋_GB2312" w:eastAsia="仿宋_GB2312"/>
          <w:sz w:val="32"/>
          <w:szCs w:val="32"/>
        </w:rPr>
        <w:tab/>
      </w:r>
      <w:r>
        <w:rPr>
          <w:rFonts w:hint="eastAsia" w:ascii="仿宋_GB2312" w:eastAsia="仿宋_GB2312"/>
          <w:sz w:val="32"/>
          <w:szCs w:val="32"/>
        </w:rPr>
        <w:t xml:space="preserve">          复检合格      办理健康证</w:t>
      </w:r>
    </w:p>
    <w:p w14:paraId="392889C6">
      <w:pPr>
        <w:spacing w:line="600" w:lineRule="exact"/>
        <w:ind w:firstLine="639"/>
        <w:rPr>
          <w:rFonts w:ascii="仿宋_GB2312" w:eastAsia="仿宋_GB2312"/>
          <w:sz w:val="32"/>
          <w:szCs w:val="32"/>
        </w:rPr>
      </w:pPr>
      <w:r>
        <w:rPr>
          <w:sz w:val="32"/>
        </w:rPr>
        <w:pict>
          <v:rect id="_x0000_s2781" o:spid="_x0000_s2781" o:spt="1" style="position:absolute;left:0pt;margin-left:25.55pt;margin-top:29.5pt;height:39.75pt;width:203.2pt;z-index:-251619328;mso-width-relative:page;mso-height-relative:page;" coordsize="21600,21600">
            <v:path/>
            <v:fill focussize="0,0"/>
            <v:stroke/>
            <v:imagedata o:title=""/>
            <o:lock v:ext="edit"/>
          </v:rect>
        </w:pict>
      </w:r>
      <w:r>
        <w:rPr>
          <w:rFonts w:hint="eastAsia" w:ascii="仿宋_GB2312" w:eastAsia="仿宋_GB2312"/>
          <w:sz w:val="32"/>
          <w:szCs w:val="32"/>
        </w:rPr>
        <w:t xml:space="preserve">   ↓ </w:t>
      </w:r>
    </w:p>
    <w:p w14:paraId="702D3089">
      <w:pPr>
        <w:spacing w:line="600" w:lineRule="exact"/>
        <w:rPr>
          <w:rFonts w:ascii="仿宋_GB2312" w:eastAsia="仿宋_GB2312"/>
          <w:sz w:val="32"/>
          <w:szCs w:val="32"/>
        </w:rPr>
      </w:pPr>
      <w:r>
        <w:rPr>
          <w:rFonts w:hint="eastAsia" w:ascii="仿宋_GB2312" w:eastAsia="仿宋_GB2312"/>
          <w:sz w:val="32"/>
          <w:szCs w:val="32"/>
        </w:rPr>
        <w:t xml:space="preserve">    复检不合格建议调离本岗位</w:t>
      </w:r>
    </w:p>
    <w:p w14:paraId="10807517">
      <w:pPr>
        <w:spacing w:line="60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60578C33">
      <w:pPr>
        <w:spacing w:line="600" w:lineRule="exact"/>
        <w:ind w:firstLine="640" w:firstLineChars="200"/>
        <w:rPr>
          <w:rFonts w:ascii="仿宋_GB2312" w:eastAsia="仿宋_GB2312"/>
          <w:sz w:val="32"/>
          <w:szCs w:val="32"/>
        </w:rPr>
      </w:pPr>
      <w:r>
        <w:rPr>
          <w:rFonts w:hint="eastAsia" w:ascii="仿宋_GB2312" w:eastAsia="仿宋_GB2312"/>
          <w:sz w:val="32"/>
          <w:szCs w:val="32"/>
        </w:rPr>
        <w:t>1．法定时限：10天</w:t>
      </w:r>
    </w:p>
    <w:p w14:paraId="7FEB7424">
      <w:pPr>
        <w:spacing w:line="600" w:lineRule="exact"/>
        <w:ind w:firstLine="640" w:firstLineChars="200"/>
        <w:rPr>
          <w:rFonts w:ascii="仿宋_GB2312" w:eastAsia="仿宋_GB2312"/>
          <w:sz w:val="32"/>
          <w:szCs w:val="32"/>
        </w:rPr>
      </w:pPr>
      <w:r>
        <w:rPr>
          <w:rFonts w:hint="eastAsia" w:ascii="仿宋_GB2312" w:eastAsia="仿宋_GB2312"/>
          <w:sz w:val="32"/>
          <w:szCs w:val="32"/>
        </w:rPr>
        <w:t>2．承诺时限：3天</w:t>
      </w:r>
    </w:p>
    <w:p w14:paraId="3A1FFAE0">
      <w:pPr>
        <w:spacing w:line="600" w:lineRule="exact"/>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4160A2E1">
      <w:pPr>
        <w:spacing w:line="600" w:lineRule="exact"/>
        <w:ind w:firstLine="640" w:firstLineChars="200"/>
        <w:rPr>
          <w:rFonts w:ascii="仿宋_GB2312" w:eastAsia="仿宋_GB2312"/>
          <w:sz w:val="32"/>
          <w:szCs w:val="32"/>
        </w:rPr>
      </w:pPr>
      <w:r>
        <w:rPr>
          <w:rFonts w:hint="eastAsia" w:ascii="仿宋_GB2312" w:eastAsia="仿宋_GB2312"/>
          <w:sz w:val="32"/>
          <w:szCs w:val="32"/>
        </w:rPr>
        <w:t>收费标准105元/人。</w:t>
      </w:r>
    </w:p>
    <w:p w14:paraId="694A9C92">
      <w:pPr>
        <w:spacing w:line="60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037CB7B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受理、办理机构：民和县疾病预防控制中心</w:t>
      </w:r>
    </w:p>
    <w:p w14:paraId="1282735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地点：民和县疾病预防控制中心</w:t>
      </w:r>
    </w:p>
    <w:p w14:paraId="006F03A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邮编：810800</w:t>
      </w:r>
    </w:p>
    <w:p w14:paraId="514CA12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办公时间：周一至周五</w:t>
      </w:r>
    </w:p>
    <w:p w14:paraId="23A4C60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联系电话：0972-8516079</w:t>
      </w:r>
    </w:p>
    <w:p w14:paraId="68E52FC4">
      <w:pPr>
        <w:spacing w:line="600" w:lineRule="exact"/>
        <w:ind w:firstLine="640" w:firstLineChars="200"/>
        <w:rPr>
          <w:rFonts w:ascii="仿宋_GB2312" w:eastAsia="仿宋_GB2312"/>
          <w:sz w:val="32"/>
          <w:szCs w:val="32"/>
        </w:rPr>
      </w:pPr>
      <w:r>
        <w:rPr>
          <w:rFonts w:hint="eastAsia" w:ascii="仿宋_GB2312" w:eastAsia="仿宋_GB2312"/>
          <w:sz w:val="32"/>
          <w:szCs w:val="32"/>
        </w:rPr>
        <w:t>投诉电话：0972-8535551。</w:t>
      </w:r>
    </w:p>
    <w:p w14:paraId="07763197">
      <w:pPr>
        <w:pStyle w:val="8"/>
        <w:rPr>
          <w:rFonts w:hint="eastAsia"/>
        </w:rPr>
      </w:pPr>
    </w:p>
    <w:p w14:paraId="27E8F622">
      <w:pPr>
        <w:jc w:val="left"/>
        <w:rPr>
          <w:rFonts w:hint="eastAsia" w:ascii="仿宋_GB2312" w:hAnsi="仿宋" w:eastAsia="仿宋_GB2312" w:cs="仿宋"/>
          <w:snapToGrid w:val="0"/>
          <w:kern w:val="0"/>
          <w:sz w:val="32"/>
          <w:szCs w:val="32"/>
        </w:rPr>
      </w:pPr>
    </w:p>
    <w:p w14:paraId="3AC1D64E">
      <w:pPr>
        <w:jc w:val="left"/>
        <w:rPr>
          <w:rFonts w:hint="eastAsia" w:ascii="仿宋_GB2312" w:hAnsi="仿宋" w:eastAsia="仿宋_GB2312" w:cs="仿宋"/>
          <w:snapToGrid w:val="0"/>
          <w:kern w:val="0"/>
          <w:sz w:val="32"/>
          <w:szCs w:val="32"/>
        </w:rPr>
      </w:pPr>
    </w:p>
    <w:p w14:paraId="3C97A964">
      <w:pPr>
        <w:jc w:val="left"/>
        <w:rPr>
          <w:rFonts w:hint="eastAsia" w:ascii="仿宋_GB2312" w:hAnsi="仿宋" w:eastAsia="仿宋_GB2312" w:cs="仿宋"/>
          <w:snapToGrid w:val="0"/>
          <w:kern w:val="0"/>
          <w:sz w:val="32"/>
          <w:szCs w:val="32"/>
        </w:rPr>
      </w:pPr>
    </w:p>
    <w:p w14:paraId="75AB621E">
      <w:pPr>
        <w:jc w:val="left"/>
        <w:rPr>
          <w:rFonts w:hint="eastAsia" w:ascii="仿宋_GB2312" w:hAnsi="仿宋" w:eastAsia="仿宋_GB2312" w:cs="仿宋"/>
          <w:snapToGrid w:val="0"/>
          <w:kern w:val="0"/>
          <w:sz w:val="32"/>
          <w:szCs w:val="32"/>
        </w:rPr>
      </w:pPr>
    </w:p>
    <w:p w14:paraId="5C602F3E">
      <w:pPr>
        <w:spacing w:line="360" w:lineRule="auto"/>
        <w:ind w:left="-61" w:leftChars="-29" w:firstLine="723" w:firstLineChars="200"/>
        <w:jc w:val="center"/>
        <w:rPr>
          <w:rFonts w:hint="eastAsia" w:ascii="仿宋_GB2312" w:eastAsia="仿宋_GB2312"/>
          <w:b/>
          <w:sz w:val="36"/>
          <w:szCs w:val="36"/>
        </w:rPr>
      </w:pPr>
      <w:r>
        <w:rPr>
          <w:rFonts w:hint="eastAsia" w:ascii="仿宋_GB2312" w:eastAsia="仿宋_GB2312"/>
          <w:b/>
          <w:sz w:val="36"/>
          <w:szCs w:val="36"/>
        </w:rPr>
        <w:t>41.“雨露计划”贫困大学生、职业学历教育补助办事指南</w:t>
      </w:r>
    </w:p>
    <w:p w14:paraId="770D2261">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编号：民公服第2017041号</w:t>
      </w:r>
    </w:p>
    <w:p w14:paraId="00C765EC">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一、办理依据</w:t>
      </w:r>
    </w:p>
    <w:p w14:paraId="6657895B">
      <w:pPr>
        <w:pStyle w:val="20"/>
        <w:spacing w:line="580" w:lineRule="exact"/>
        <w:ind w:firstLine="640"/>
        <w:rPr>
          <w:rFonts w:hint="eastAsia" w:ascii="仿宋_GB2312" w:eastAsia="仿宋_GB2312"/>
          <w:sz w:val="32"/>
          <w:szCs w:val="32"/>
        </w:rPr>
      </w:pPr>
      <w:r>
        <w:rPr>
          <w:rFonts w:hint="eastAsia" w:ascii="仿宋_GB2312" w:eastAsia="仿宋_GB2312"/>
          <w:sz w:val="32"/>
          <w:szCs w:val="32"/>
        </w:rPr>
        <w:t xml:space="preserve">青海省扶贫开发局文件 </w:t>
      </w:r>
    </w:p>
    <w:p w14:paraId="4921BB1A">
      <w:pPr>
        <w:pStyle w:val="20"/>
        <w:spacing w:line="580" w:lineRule="exact"/>
        <w:ind w:firstLine="643"/>
        <w:rPr>
          <w:rFonts w:hint="eastAsia" w:ascii="仿宋_GB2312" w:eastAsia="仿宋_GB2312"/>
          <w:b/>
          <w:sz w:val="32"/>
          <w:szCs w:val="32"/>
        </w:rPr>
      </w:pPr>
      <w:r>
        <w:rPr>
          <w:rFonts w:hint="eastAsia" w:ascii="仿宋_GB2312" w:eastAsia="仿宋_GB2312"/>
          <w:b/>
          <w:sz w:val="32"/>
          <w:szCs w:val="32"/>
        </w:rPr>
        <w:t>二、办理对象及范围</w:t>
      </w:r>
    </w:p>
    <w:p w14:paraId="439CA02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户口在辖区内，且是建档立卡贫困户家庭中的大学生（含大专、少数民族预科生），中职、高职学生。</w:t>
      </w:r>
    </w:p>
    <w:p w14:paraId="595CB7B2">
      <w:pPr>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三、办事条件及提交的材料</w:t>
      </w:r>
    </w:p>
    <w:p w14:paraId="63C8C2BF">
      <w:pPr>
        <w:pStyle w:val="20"/>
        <w:spacing w:line="580" w:lineRule="exact"/>
        <w:ind w:firstLine="640"/>
        <w:rPr>
          <w:rFonts w:hint="eastAsia" w:ascii="仿宋_GB2312" w:eastAsia="仿宋_GB2312"/>
          <w:sz w:val="32"/>
          <w:szCs w:val="32"/>
        </w:rPr>
      </w:pPr>
      <w:r>
        <w:rPr>
          <w:rFonts w:hint="eastAsia" w:ascii="仿宋_GB2312" w:eastAsia="仿宋_GB2312"/>
          <w:sz w:val="32"/>
          <w:szCs w:val="32"/>
        </w:rPr>
        <w:t>1.身份证</w:t>
      </w:r>
    </w:p>
    <w:p w14:paraId="58BF91D9">
      <w:pPr>
        <w:pStyle w:val="20"/>
        <w:spacing w:line="580" w:lineRule="exact"/>
        <w:ind w:firstLine="640"/>
        <w:rPr>
          <w:rFonts w:hint="eastAsia" w:ascii="仿宋_GB2312" w:eastAsia="仿宋_GB2312"/>
          <w:sz w:val="32"/>
          <w:szCs w:val="32"/>
        </w:rPr>
      </w:pPr>
      <w:r>
        <w:rPr>
          <w:rFonts w:hint="eastAsia" w:ascii="仿宋_GB2312" w:eastAsia="仿宋_GB2312"/>
          <w:sz w:val="32"/>
          <w:szCs w:val="32"/>
        </w:rPr>
        <w:t>2.学籍证明</w:t>
      </w:r>
    </w:p>
    <w:p w14:paraId="73C06C02">
      <w:pPr>
        <w:pStyle w:val="20"/>
        <w:spacing w:line="580" w:lineRule="exact"/>
        <w:ind w:firstLine="640"/>
        <w:rPr>
          <w:rFonts w:hint="eastAsia" w:ascii="仿宋_GB2312" w:eastAsia="仿宋_GB2312"/>
          <w:sz w:val="32"/>
          <w:szCs w:val="32"/>
        </w:rPr>
      </w:pPr>
      <w:r>
        <w:rPr>
          <w:rFonts w:hint="eastAsia" w:ascii="仿宋_GB2312" w:eastAsia="仿宋_GB2312"/>
          <w:sz w:val="32"/>
          <w:szCs w:val="32"/>
        </w:rPr>
        <w:t>3.申报方式：使用“雨露计划信息管理服务系统”进行网上申报（www.yulujihua.com）或用“雨露百事通（手机APP）”进行申报。</w:t>
      </w:r>
    </w:p>
    <w:p w14:paraId="7985D03A">
      <w:pPr>
        <w:pStyle w:val="20"/>
        <w:spacing w:line="580" w:lineRule="exact"/>
        <w:ind w:firstLine="643"/>
        <w:rPr>
          <w:rFonts w:hint="eastAsia" w:ascii="仿宋_GB2312" w:eastAsia="仿宋_GB2312"/>
          <w:b/>
          <w:sz w:val="32"/>
          <w:szCs w:val="32"/>
        </w:rPr>
      </w:pPr>
      <w:r>
        <w:rPr>
          <w:rFonts w:hint="eastAsia" w:ascii="仿宋_GB2312" w:eastAsia="仿宋_GB2312"/>
          <w:b/>
          <w:sz w:val="32"/>
          <w:szCs w:val="32"/>
        </w:rPr>
        <w:t>四、办理流程（以网上受理为例）</w:t>
      </w:r>
    </w:p>
    <w:p w14:paraId="7148D31C">
      <w:pPr>
        <w:pStyle w:val="20"/>
        <w:spacing w:line="580" w:lineRule="exact"/>
        <w:ind w:left="-244" w:leftChars="-116" w:firstLine="800" w:firstLineChars="250"/>
        <w:rPr>
          <w:rFonts w:hint="eastAsia" w:ascii="仿宋_GB2312" w:eastAsia="仿宋_GB2312"/>
          <w:sz w:val="32"/>
          <w:szCs w:val="32"/>
        </w:rPr>
      </w:pPr>
      <w:r>
        <w:rPr>
          <w:rFonts w:hint="eastAsia" w:ascii="仿宋_GB2312" w:eastAsia="仿宋_GB2312"/>
          <w:sz w:val="32"/>
          <w:szCs w:val="32"/>
        </w:rPr>
        <w:t>网上受理（申请对象自己上传资料）：</w:t>
      </w:r>
    </w:p>
    <w:p w14:paraId="62CC3E46">
      <w:pPr>
        <w:pStyle w:val="20"/>
        <w:spacing w:line="580" w:lineRule="exact"/>
        <w:ind w:left="-244" w:leftChars="-116" w:firstLine="800" w:firstLineChars="250"/>
        <w:rPr>
          <w:rFonts w:hint="eastAsia" w:ascii="仿宋_GB2312" w:eastAsia="仿宋_GB2312"/>
          <w:sz w:val="32"/>
          <w:szCs w:val="32"/>
        </w:rPr>
      </w:pPr>
      <w:r>
        <w:rPr>
          <w:rFonts w:hint="eastAsia" w:ascii="仿宋_GB2312" w:eastAsia="仿宋_GB2312"/>
          <w:sz w:val="32"/>
          <w:szCs w:val="32"/>
        </w:rPr>
        <w:t>1、申请人(学生)准备好身份证原件和学籍证明材料。将身份证摆放在学籍证明中“二代身份证摆放处”拍照备用。</w:t>
      </w:r>
    </w:p>
    <w:p w14:paraId="58E3170B">
      <w:pPr>
        <w:pStyle w:val="20"/>
        <w:spacing w:line="580" w:lineRule="exact"/>
        <w:ind w:left="-244" w:leftChars="-116" w:firstLine="800" w:firstLineChars="250"/>
        <w:rPr>
          <w:rFonts w:hint="eastAsia" w:ascii="仿宋_GB2312" w:eastAsia="仿宋_GB2312"/>
          <w:sz w:val="32"/>
          <w:szCs w:val="32"/>
        </w:rPr>
      </w:pPr>
      <w:r>
        <w:rPr>
          <w:rFonts w:hint="eastAsia" w:ascii="仿宋_GB2312" w:eastAsia="仿宋_GB2312"/>
          <w:sz w:val="32"/>
          <w:szCs w:val="32"/>
        </w:rPr>
        <w:t>2、然后在系统或手机APP中进行注册申报，系统提示上传学籍证明时，将照片上传即可，然后按系统提示进行操作完成申报程序。</w:t>
      </w:r>
    </w:p>
    <w:p w14:paraId="24898516">
      <w:pPr>
        <w:pStyle w:val="20"/>
        <w:spacing w:line="580" w:lineRule="exact"/>
        <w:ind w:left="-244" w:leftChars="-116" w:firstLine="640"/>
        <w:rPr>
          <w:rFonts w:hint="eastAsia" w:ascii="仿宋_GB2312" w:eastAsia="仿宋_GB2312"/>
          <w:sz w:val="32"/>
          <w:szCs w:val="32"/>
        </w:rPr>
      </w:pPr>
      <w:r>
        <w:rPr>
          <w:rFonts w:hint="eastAsia" w:ascii="仿宋_GB2312" w:eastAsia="仿宋_GB2312"/>
          <w:sz w:val="32"/>
          <w:szCs w:val="32"/>
        </w:rPr>
        <w:t>3、系统确认申请人申请材料齐全、符合申报条件后，予以正式受理。按照系统逐级审核程序进行村级、乡级、县级审核，县级将审核结果传至系统后台，最后确定本年度补助名单进行资金补助。</w:t>
      </w:r>
    </w:p>
    <w:p w14:paraId="1DC8191A">
      <w:pPr>
        <w:pStyle w:val="20"/>
        <w:spacing w:line="580" w:lineRule="exact"/>
        <w:ind w:left="-244" w:leftChars="-116" w:firstLine="643"/>
        <w:rPr>
          <w:rFonts w:hint="eastAsia" w:ascii="仿宋_GB2312" w:eastAsia="仿宋_GB2312"/>
          <w:b/>
          <w:sz w:val="32"/>
          <w:szCs w:val="32"/>
        </w:rPr>
      </w:pPr>
      <w:r>
        <w:rPr>
          <w:rFonts w:hint="eastAsia" w:ascii="仿宋_GB2312" w:eastAsia="仿宋_GB2312"/>
          <w:b/>
          <w:sz w:val="32"/>
          <w:szCs w:val="32"/>
        </w:rPr>
        <w:t>五、办理时限</w:t>
      </w:r>
    </w:p>
    <w:p w14:paraId="336D8E83">
      <w:pPr>
        <w:pStyle w:val="20"/>
        <w:spacing w:line="580" w:lineRule="exact"/>
        <w:ind w:left="-244" w:leftChars="-116" w:firstLine="640"/>
        <w:rPr>
          <w:rFonts w:hint="eastAsia" w:ascii="仿宋_GB2312" w:eastAsia="仿宋_GB2312"/>
          <w:sz w:val="32"/>
          <w:szCs w:val="32"/>
        </w:rPr>
      </w:pPr>
      <w:r>
        <w:rPr>
          <w:rFonts w:hint="eastAsia" w:ascii="仿宋_GB2312" w:eastAsia="仿宋_GB2312"/>
          <w:sz w:val="32"/>
          <w:szCs w:val="32"/>
        </w:rPr>
        <w:t>以省扶贫开发局确定的申报、审核、资金发放等时限为准。</w:t>
      </w:r>
    </w:p>
    <w:p w14:paraId="2A28BE4B">
      <w:pPr>
        <w:pStyle w:val="20"/>
        <w:widowControl/>
        <w:numPr>
          <w:ilvl w:val="0"/>
          <w:numId w:val="8"/>
        </w:numPr>
        <w:adjustRightInd w:val="0"/>
        <w:snapToGrid w:val="0"/>
        <w:spacing w:line="580" w:lineRule="exact"/>
        <w:ind w:firstLineChars="0"/>
        <w:jc w:val="left"/>
        <w:rPr>
          <w:rFonts w:hint="eastAsia" w:ascii="仿宋_GB2312" w:eastAsia="仿宋_GB2312"/>
          <w:b/>
          <w:sz w:val="32"/>
          <w:szCs w:val="32"/>
        </w:rPr>
      </w:pPr>
      <w:r>
        <w:rPr>
          <w:rFonts w:hint="eastAsia" w:ascii="仿宋_GB2312" w:eastAsia="仿宋_GB2312"/>
          <w:b/>
          <w:sz w:val="32"/>
          <w:szCs w:val="32"/>
        </w:rPr>
        <w:t>收费依据、收费标准</w:t>
      </w:r>
    </w:p>
    <w:p w14:paraId="35F31249">
      <w:pPr>
        <w:pStyle w:val="20"/>
        <w:spacing w:line="580" w:lineRule="exact"/>
        <w:ind w:firstLineChars="0"/>
        <w:rPr>
          <w:rFonts w:hint="eastAsia" w:ascii="仿宋_GB2312" w:eastAsia="仿宋_GB2312"/>
          <w:sz w:val="32"/>
          <w:szCs w:val="32"/>
        </w:rPr>
      </w:pPr>
      <w:r>
        <w:rPr>
          <w:rFonts w:hint="eastAsia" w:ascii="仿宋_GB2312" w:eastAsia="仿宋_GB2312"/>
          <w:sz w:val="32"/>
          <w:szCs w:val="32"/>
        </w:rPr>
        <w:t>不收费</w:t>
      </w:r>
    </w:p>
    <w:p w14:paraId="06BFE802">
      <w:pPr>
        <w:pStyle w:val="20"/>
        <w:spacing w:line="580" w:lineRule="exact"/>
        <w:ind w:firstLine="360" w:firstLineChars="112"/>
        <w:rPr>
          <w:rFonts w:hint="eastAsia" w:ascii="仿宋_GB2312" w:eastAsia="仿宋_GB2312"/>
          <w:b/>
          <w:sz w:val="32"/>
          <w:szCs w:val="32"/>
        </w:rPr>
      </w:pPr>
      <w:r>
        <w:rPr>
          <w:rFonts w:hint="eastAsia" w:ascii="仿宋_GB2312" w:eastAsia="仿宋_GB2312"/>
          <w:b/>
          <w:sz w:val="32"/>
          <w:szCs w:val="32"/>
        </w:rPr>
        <w:t>七、联系方式</w:t>
      </w:r>
    </w:p>
    <w:p w14:paraId="6897B11B">
      <w:pPr>
        <w:pStyle w:val="20"/>
        <w:spacing w:line="580" w:lineRule="exact"/>
        <w:ind w:firstLine="419" w:firstLineChars="131"/>
        <w:rPr>
          <w:rFonts w:hint="eastAsia" w:ascii="仿宋_GB2312" w:eastAsia="仿宋_GB2312"/>
          <w:sz w:val="32"/>
          <w:szCs w:val="32"/>
        </w:rPr>
      </w:pPr>
      <w:r>
        <w:rPr>
          <w:rFonts w:hint="eastAsia" w:ascii="仿宋_GB2312" w:eastAsia="仿宋_GB2312"/>
          <w:sz w:val="32"/>
          <w:szCs w:val="32"/>
        </w:rPr>
        <w:t>受理机构：民和县扶贫开发局</w:t>
      </w:r>
    </w:p>
    <w:p w14:paraId="3BEB9BFE">
      <w:pPr>
        <w:pStyle w:val="20"/>
        <w:spacing w:line="580" w:lineRule="exact"/>
        <w:ind w:firstLine="419" w:firstLineChars="131"/>
        <w:rPr>
          <w:rFonts w:hint="eastAsia" w:ascii="仿宋_GB2312" w:eastAsia="仿宋_GB2312"/>
          <w:sz w:val="32"/>
          <w:szCs w:val="32"/>
        </w:rPr>
      </w:pPr>
      <w:r>
        <w:rPr>
          <w:rFonts w:hint="eastAsia" w:ascii="仿宋_GB2312" w:eastAsia="仿宋_GB2312"/>
          <w:sz w:val="32"/>
          <w:szCs w:val="32"/>
        </w:rPr>
        <w:t>地点：民和县扶贫开发局办公室</w:t>
      </w:r>
    </w:p>
    <w:p w14:paraId="1E4AE336">
      <w:pPr>
        <w:pStyle w:val="20"/>
        <w:spacing w:line="580" w:lineRule="exact"/>
        <w:ind w:firstLine="419" w:firstLineChars="131"/>
        <w:rPr>
          <w:rFonts w:hint="eastAsia" w:ascii="仿宋_GB2312" w:eastAsia="仿宋_GB2312"/>
          <w:sz w:val="32"/>
          <w:szCs w:val="32"/>
        </w:rPr>
      </w:pPr>
      <w:r>
        <w:rPr>
          <w:rFonts w:hint="eastAsia" w:ascii="仿宋_GB2312" w:eastAsia="仿宋_GB2312"/>
          <w:sz w:val="32"/>
          <w:szCs w:val="32"/>
        </w:rPr>
        <w:t>邮编:810800</w:t>
      </w:r>
    </w:p>
    <w:p w14:paraId="7A2EBD34">
      <w:pPr>
        <w:pStyle w:val="20"/>
        <w:spacing w:line="580" w:lineRule="exact"/>
        <w:ind w:firstLine="419" w:firstLineChars="131"/>
        <w:rPr>
          <w:rFonts w:hint="eastAsia" w:ascii="仿宋_GB2312" w:eastAsia="仿宋_GB2312"/>
          <w:sz w:val="32"/>
          <w:szCs w:val="32"/>
        </w:rPr>
      </w:pPr>
      <w:r>
        <w:rPr>
          <w:rFonts w:hint="eastAsia" w:ascii="仿宋_GB2312" w:eastAsia="仿宋_GB2312"/>
          <w:sz w:val="32"/>
          <w:szCs w:val="32"/>
        </w:rPr>
        <w:t>办公时间：周一至周五</w:t>
      </w:r>
    </w:p>
    <w:p w14:paraId="246409DD">
      <w:pPr>
        <w:pStyle w:val="20"/>
        <w:spacing w:line="580" w:lineRule="exact"/>
        <w:ind w:firstLine="419" w:firstLineChars="131"/>
        <w:rPr>
          <w:rFonts w:hint="eastAsia" w:ascii="仿宋_GB2312" w:eastAsia="仿宋_GB2312"/>
          <w:sz w:val="32"/>
          <w:szCs w:val="32"/>
        </w:rPr>
      </w:pPr>
      <w:r>
        <w:rPr>
          <w:rFonts w:hint="eastAsia" w:ascii="仿宋_GB2312" w:eastAsia="仿宋_GB2312"/>
          <w:sz w:val="32"/>
          <w:szCs w:val="32"/>
        </w:rPr>
        <w:t>联系电话：0972-8522034</w:t>
      </w:r>
    </w:p>
    <w:p w14:paraId="077B28BC">
      <w:pPr>
        <w:pStyle w:val="20"/>
        <w:spacing w:line="360" w:lineRule="auto"/>
        <w:ind w:firstLine="419" w:firstLineChars="131"/>
        <w:rPr>
          <w:rFonts w:hint="eastAsia" w:ascii="仿宋_GB2312" w:eastAsia="仿宋_GB2312"/>
          <w:sz w:val="32"/>
          <w:szCs w:val="32"/>
        </w:rPr>
      </w:pPr>
    </w:p>
    <w:p w14:paraId="4311A223">
      <w:pPr>
        <w:pStyle w:val="20"/>
        <w:spacing w:line="360" w:lineRule="auto"/>
        <w:ind w:firstLine="419" w:firstLineChars="131"/>
        <w:rPr>
          <w:rFonts w:hint="eastAsia" w:ascii="仿宋_GB2312" w:eastAsia="仿宋_GB2312"/>
          <w:sz w:val="32"/>
          <w:szCs w:val="32"/>
        </w:rPr>
      </w:pPr>
    </w:p>
    <w:p w14:paraId="534DDE78">
      <w:pPr>
        <w:pStyle w:val="20"/>
        <w:spacing w:line="360" w:lineRule="auto"/>
        <w:ind w:firstLine="419" w:firstLineChars="131"/>
        <w:rPr>
          <w:rFonts w:hint="eastAsia" w:ascii="仿宋_GB2312" w:eastAsia="仿宋_GB2312"/>
          <w:sz w:val="32"/>
          <w:szCs w:val="32"/>
        </w:rPr>
      </w:pPr>
    </w:p>
    <w:p w14:paraId="6A5AA23E">
      <w:pPr>
        <w:pStyle w:val="20"/>
        <w:spacing w:line="360" w:lineRule="auto"/>
        <w:ind w:firstLine="419" w:firstLineChars="131"/>
        <w:rPr>
          <w:rFonts w:hint="eastAsia" w:ascii="仿宋_GB2312" w:eastAsia="仿宋_GB2312"/>
          <w:sz w:val="32"/>
          <w:szCs w:val="32"/>
        </w:rPr>
      </w:pPr>
    </w:p>
    <w:p w14:paraId="038FC37F">
      <w:pPr>
        <w:pStyle w:val="20"/>
        <w:spacing w:line="360" w:lineRule="auto"/>
        <w:ind w:firstLine="419" w:firstLineChars="131"/>
        <w:rPr>
          <w:rFonts w:hint="eastAsia" w:ascii="仿宋_GB2312" w:eastAsia="仿宋_GB2312"/>
          <w:sz w:val="32"/>
          <w:szCs w:val="32"/>
        </w:rPr>
      </w:pPr>
    </w:p>
    <w:p w14:paraId="7B1A9455">
      <w:pPr>
        <w:pStyle w:val="20"/>
        <w:spacing w:line="360" w:lineRule="auto"/>
        <w:ind w:firstLine="419" w:firstLineChars="131"/>
        <w:rPr>
          <w:rFonts w:hint="eastAsia" w:ascii="仿宋_GB2312" w:eastAsia="仿宋_GB2312"/>
          <w:sz w:val="32"/>
          <w:szCs w:val="32"/>
        </w:rPr>
      </w:pPr>
    </w:p>
    <w:p w14:paraId="1EB8C17E">
      <w:pPr>
        <w:pStyle w:val="20"/>
        <w:spacing w:line="360" w:lineRule="auto"/>
        <w:ind w:firstLine="419" w:firstLineChars="131"/>
        <w:rPr>
          <w:rFonts w:hint="eastAsia" w:ascii="仿宋_GB2312" w:eastAsia="仿宋_GB2312"/>
          <w:sz w:val="32"/>
          <w:szCs w:val="32"/>
        </w:rPr>
      </w:pPr>
    </w:p>
    <w:p w14:paraId="1E1E3348">
      <w:pPr>
        <w:pStyle w:val="20"/>
        <w:spacing w:line="360" w:lineRule="auto"/>
        <w:ind w:firstLine="419" w:firstLineChars="131"/>
        <w:rPr>
          <w:rFonts w:hint="eastAsia" w:ascii="仿宋_GB2312" w:eastAsia="仿宋_GB2312"/>
          <w:sz w:val="32"/>
          <w:szCs w:val="32"/>
        </w:rPr>
      </w:pPr>
    </w:p>
    <w:p w14:paraId="70231ADF">
      <w:pPr>
        <w:pStyle w:val="20"/>
        <w:spacing w:line="360" w:lineRule="auto"/>
        <w:ind w:firstLine="419" w:firstLineChars="131"/>
        <w:rPr>
          <w:rFonts w:hint="eastAsia" w:ascii="仿宋_GB2312" w:eastAsia="仿宋_GB2312"/>
          <w:sz w:val="32"/>
          <w:szCs w:val="32"/>
        </w:rPr>
      </w:pPr>
    </w:p>
    <w:p w14:paraId="127D1A83">
      <w:pPr>
        <w:pStyle w:val="20"/>
        <w:spacing w:line="360" w:lineRule="auto"/>
        <w:ind w:firstLine="419" w:firstLineChars="131"/>
        <w:rPr>
          <w:rFonts w:hint="eastAsia" w:ascii="仿宋_GB2312" w:eastAsia="仿宋_GB2312"/>
          <w:sz w:val="32"/>
          <w:szCs w:val="32"/>
        </w:rPr>
      </w:pPr>
    </w:p>
    <w:p w14:paraId="5615E7D0">
      <w:pPr>
        <w:pStyle w:val="20"/>
        <w:spacing w:line="360" w:lineRule="auto"/>
        <w:ind w:firstLine="419" w:firstLineChars="131"/>
        <w:rPr>
          <w:rFonts w:hint="eastAsia" w:ascii="仿宋_GB2312" w:eastAsia="仿宋_GB2312"/>
          <w:sz w:val="32"/>
          <w:szCs w:val="32"/>
        </w:rPr>
      </w:pPr>
    </w:p>
    <w:p w14:paraId="7735DFF9">
      <w:pPr>
        <w:spacing w:line="360" w:lineRule="auto"/>
        <w:ind w:left="-61" w:leftChars="-29" w:firstLine="723" w:firstLineChars="200"/>
        <w:jc w:val="center"/>
        <w:rPr>
          <w:rFonts w:hint="eastAsia" w:ascii="仿宋_GB2312" w:eastAsia="仿宋_GB2312"/>
          <w:b/>
          <w:sz w:val="36"/>
          <w:szCs w:val="36"/>
        </w:rPr>
      </w:pPr>
      <w:r>
        <w:rPr>
          <w:rFonts w:hint="eastAsia" w:ascii="仿宋_GB2312" w:eastAsia="仿宋_GB2312"/>
          <w:b/>
          <w:sz w:val="36"/>
          <w:szCs w:val="36"/>
        </w:rPr>
        <w:t>42. “雨露计划”短期技能培训工作办事指南</w:t>
      </w:r>
    </w:p>
    <w:p w14:paraId="1224C3D1">
      <w:pPr>
        <w:pStyle w:val="9"/>
        <w:shd w:val="clear" w:color="auto" w:fill="FFFFFF"/>
        <w:spacing w:before="0" w:beforeAutospacing="0" w:after="0" w:afterAutospacing="0" w:line="600" w:lineRule="exact"/>
        <w:ind w:left="72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编号：民公服第2017042号</w:t>
      </w:r>
    </w:p>
    <w:p w14:paraId="2815BFB4">
      <w:pPr>
        <w:pStyle w:val="20"/>
        <w:spacing w:line="540" w:lineRule="exact"/>
        <w:ind w:left="720" w:firstLine="0" w:firstLineChars="0"/>
        <w:rPr>
          <w:rFonts w:hint="eastAsia" w:ascii="仿宋_GB2312" w:eastAsia="仿宋_GB2312"/>
          <w:b/>
          <w:sz w:val="32"/>
          <w:szCs w:val="32"/>
        </w:rPr>
      </w:pPr>
      <w:r>
        <w:rPr>
          <w:rFonts w:hint="eastAsia" w:ascii="仿宋_GB2312" w:hAnsi="仿宋" w:eastAsia="仿宋_GB2312" w:cs="宋体"/>
          <w:b/>
          <w:sz w:val="28"/>
          <w:szCs w:val="28"/>
        </w:rPr>
        <w:t>一、</w:t>
      </w:r>
      <w:r>
        <w:rPr>
          <w:rFonts w:hint="eastAsia" w:ascii="仿宋_GB2312" w:eastAsia="仿宋_GB2312"/>
          <w:b/>
          <w:sz w:val="32"/>
          <w:szCs w:val="32"/>
        </w:rPr>
        <w:t>办理依据</w:t>
      </w:r>
    </w:p>
    <w:p w14:paraId="6208F4BC">
      <w:pPr>
        <w:pStyle w:val="20"/>
        <w:spacing w:line="540" w:lineRule="exact"/>
        <w:ind w:firstLine="579" w:firstLineChars="181"/>
        <w:rPr>
          <w:rFonts w:hint="eastAsia" w:ascii="仿宋_GB2312" w:eastAsia="仿宋_GB2312"/>
          <w:sz w:val="32"/>
          <w:szCs w:val="32"/>
        </w:rPr>
      </w:pPr>
      <w:r>
        <w:rPr>
          <w:rFonts w:hint="eastAsia" w:ascii="仿宋_GB2312" w:eastAsia="仿宋_GB2312"/>
          <w:sz w:val="32"/>
          <w:szCs w:val="32"/>
        </w:rPr>
        <w:t>青海省扶贫开发局文件</w:t>
      </w:r>
    </w:p>
    <w:p w14:paraId="50A9723B">
      <w:pPr>
        <w:pStyle w:val="20"/>
        <w:widowControl/>
        <w:numPr>
          <w:ilvl w:val="0"/>
          <w:numId w:val="9"/>
        </w:numPr>
        <w:adjustRightInd w:val="0"/>
        <w:snapToGrid w:val="0"/>
        <w:spacing w:line="540" w:lineRule="exact"/>
        <w:ind w:firstLineChars="0"/>
        <w:jc w:val="left"/>
        <w:rPr>
          <w:rFonts w:hint="eastAsia" w:ascii="仿宋_GB2312" w:eastAsia="仿宋_GB2312"/>
          <w:b/>
          <w:sz w:val="32"/>
          <w:szCs w:val="32"/>
        </w:rPr>
      </w:pPr>
      <w:r>
        <w:rPr>
          <w:rFonts w:hint="eastAsia" w:ascii="仿宋_GB2312" w:eastAsia="仿宋_GB2312"/>
          <w:b/>
          <w:sz w:val="32"/>
          <w:szCs w:val="32"/>
        </w:rPr>
        <w:t>办理对象及范围</w:t>
      </w:r>
    </w:p>
    <w:p w14:paraId="3C2CB574">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户口在民和县，且是建档立卡贫困户家庭中符合条件的劳动力，重点选择初高中回乡青年、复转军人及18-45岁之间且有一定文化基础的中青年劳动力。</w:t>
      </w:r>
    </w:p>
    <w:p w14:paraId="6D7F607A">
      <w:pPr>
        <w:pStyle w:val="20"/>
        <w:widowControl/>
        <w:numPr>
          <w:ilvl w:val="0"/>
          <w:numId w:val="9"/>
        </w:numPr>
        <w:adjustRightInd w:val="0"/>
        <w:snapToGrid w:val="0"/>
        <w:spacing w:line="540" w:lineRule="exact"/>
        <w:ind w:firstLineChars="0"/>
        <w:jc w:val="left"/>
        <w:rPr>
          <w:rFonts w:hint="eastAsia" w:ascii="仿宋_GB2312" w:eastAsia="仿宋_GB2312"/>
          <w:b/>
          <w:sz w:val="32"/>
          <w:szCs w:val="32"/>
        </w:rPr>
      </w:pPr>
      <w:r>
        <w:rPr>
          <w:rFonts w:hint="eastAsia" w:ascii="仿宋_GB2312" w:eastAsia="仿宋_GB2312"/>
          <w:b/>
          <w:sz w:val="32"/>
          <w:szCs w:val="32"/>
        </w:rPr>
        <w:t>办事条件及提交的材料</w:t>
      </w:r>
    </w:p>
    <w:p w14:paraId="79E64581">
      <w:pPr>
        <w:pStyle w:val="20"/>
        <w:spacing w:line="540" w:lineRule="exact"/>
        <w:ind w:left="420" w:firstLine="0" w:firstLineChars="0"/>
        <w:rPr>
          <w:rFonts w:hint="eastAsia" w:ascii="仿宋_GB2312" w:eastAsia="仿宋_GB2312"/>
          <w:sz w:val="32"/>
          <w:szCs w:val="32"/>
        </w:rPr>
      </w:pPr>
      <w:r>
        <w:rPr>
          <w:rFonts w:hint="eastAsia" w:ascii="仿宋_GB2312" w:eastAsia="仿宋_GB2312"/>
          <w:sz w:val="32"/>
          <w:szCs w:val="32"/>
        </w:rPr>
        <w:t>1.身份证、户口本</w:t>
      </w:r>
    </w:p>
    <w:p w14:paraId="5CCCE49E">
      <w:pPr>
        <w:pStyle w:val="20"/>
        <w:spacing w:line="540" w:lineRule="exact"/>
        <w:ind w:left="420" w:firstLine="0" w:firstLineChars="0"/>
        <w:rPr>
          <w:rFonts w:hint="eastAsia" w:ascii="仿宋_GB2312" w:eastAsia="仿宋_GB2312"/>
          <w:sz w:val="32"/>
          <w:szCs w:val="32"/>
        </w:rPr>
      </w:pPr>
      <w:r>
        <w:rPr>
          <w:rFonts w:hint="eastAsia" w:ascii="仿宋_GB2312" w:eastAsia="仿宋_GB2312"/>
          <w:sz w:val="32"/>
          <w:szCs w:val="32"/>
        </w:rPr>
        <w:t>2.建档立卡贫困户证明</w:t>
      </w:r>
    </w:p>
    <w:p w14:paraId="6192EB03">
      <w:pPr>
        <w:pStyle w:val="20"/>
        <w:widowControl/>
        <w:numPr>
          <w:ilvl w:val="0"/>
          <w:numId w:val="9"/>
        </w:numPr>
        <w:adjustRightInd w:val="0"/>
        <w:snapToGrid w:val="0"/>
        <w:spacing w:line="540" w:lineRule="exact"/>
        <w:ind w:firstLineChars="0"/>
        <w:jc w:val="left"/>
        <w:rPr>
          <w:rFonts w:hint="eastAsia" w:ascii="仿宋_GB2312" w:eastAsia="仿宋_GB2312"/>
          <w:b/>
          <w:sz w:val="32"/>
          <w:szCs w:val="32"/>
        </w:rPr>
      </w:pPr>
      <w:r>
        <w:rPr>
          <w:rFonts w:hint="eastAsia" w:ascii="仿宋_GB2312" w:eastAsia="仿宋_GB2312"/>
          <w:b/>
          <w:sz w:val="32"/>
          <w:szCs w:val="32"/>
        </w:rPr>
        <w:t>办理流程</w:t>
      </w:r>
    </w:p>
    <w:p w14:paraId="7E42ACDA">
      <w:pPr>
        <w:pStyle w:val="20"/>
        <w:spacing w:line="540" w:lineRule="exact"/>
        <w:ind w:left="1" w:firstLine="640"/>
        <w:rPr>
          <w:rFonts w:hint="eastAsia" w:ascii="仿宋_GB2312" w:eastAsia="仿宋_GB2312"/>
          <w:sz w:val="32"/>
          <w:szCs w:val="32"/>
        </w:rPr>
      </w:pPr>
      <w:r>
        <w:rPr>
          <w:rFonts w:hint="eastAsia" w:ascii="仿宋_GB2312" w:eastAsia="仿宋_GB2312"/>
          <w:sz w:val="32"/>
          <w:szCs w:val="32"/>
        </w:rPr>
        <w:t>申请人到所在乡镇报名，按照精准扶贫原则，培训对象的确定严格按照“本人申请、村证明、乡审核，县扶贫开发局审定”的程序进行，乡镇按培训工种人数的要求，由培训机构进行培训。</w:t>
      </w:r>
    </w:p>
    <w:p w14:paraId="5E031D46">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五、办理时限</w:t>
      </w:r>
    </w:p>
    <w:p w14:paraId="212A79A6">
      <w:pPr>
        <w:pStyle w:val="20"/>
        <w:spacing w:line="540" w:lineRule="exact"/>
        <w:ind w:left="-244" w:leftChars="-116" w:firstLine="640"/>
        <w:rPr>
          <w:rFonts w:hint="eastAsia" w:ascii="仿宋_GB2312" w:eastAsia="仿宋_GB2312"/>
          <w:sz w:val="32"/>
          <w:szCs w:val="32"/>
        </w:rPr>
      </w:pPr>
      <w:r>
        <w:rPr>
          <w:rFonts w:hint="eastAsia" w:ascii="仿宋_GB2312" w:eastAsia="仿宋_GB2312"/>
          <w:sz w:val="32"/>
          <w:szCs w:val="32"/>
        </w:rPr>
        <w:t>以乡镇组织报名时限为准。</w:t>
      </w:r>
    </w:p>
    <w:p w14:paraId="1687C3B9">
      <w:pPr>
        <w:spacing w:line="540" w:lineRule="exact"/>
        <w:ind w:firstLine="630" w:firstLineChars="196"/>
        <w:jc w:val="left"/>
        <w:rPr>
          <w:rFonts w:hint="eastAsia" w:ascii="仿宋_GB2312" w:eastAsia="仿宋_GB2312"/>
          <w:b/>
          <w:sz w:val="32"/>
          <w:szCs w:val="32"/>
        </w:rPr>
      </w:pPr>
      <w:r>
        <w:rPr>
          <w:rFonts w:hint="eastAsia" w:ascii="仿宋_GB2312" w:eastAsia="仿宋_GB2312"/>
          <w:b/>
          <w:sz w:val="32"/>
          <w:szCs w:val="32"/>
        </w:rPr>
        <w:t>六、收费依据、收费标准</w:t>
      </w:r>
    </w:p>
    <w:p w14:paraId="0B4297B6">
      <w:pPr>
        <w:spacing w:line="540" w:lineRule="exact"/>
        <w:jc w:val="left"/>
        <w:rPr>
          <w:rFonts w:hint="eastAsia" w:ascii="仿宋_GB2312" w:eastAsia="仿宋_GB2312"/>
          <w:sz w:val="32"/>
          <w:szCs w:val="32"/>
        </w:rPr>
      </w:pPr>
      <w:r>
        <w:rPr>
          <w:rFonts w:hint="eastAsia" w:ascii="仿宋_GB2312" w:eastAsia="仿宋_GB2312"/>
          <w:sz w:val="32"/>
          <w:szCs w:val="32"/>
        </w:rPr>
        <w:t xml:space="preserve">    不收费</w:t>
      </w:r>
    </w:p>
    <w:p w14:paraId="3B32AA0F">
      <w:pPr>
        <w:pStyle w:val="20"/>
        <w:spacing w:line="540" w:lineRule="exact"/>
        <w:ind w:firstLine="578" w:firstLineChars="180"/>
        <w:rPr>
          <w:rFonts w:hint="eastAsia" w:ascii="仿宋_GB2312" w:eastAsia="仿宋_GB2312"/>
          <w:b/>
          <w:sz w:val="32"/>
          <w:szCs w:val="32"/>
        </w:rPr>
      </w:pPr>
      <w:r>
        <w:rPr>
          <w:rFonts w:hint="eastAsia" w:ascii="仿宋_GB2312" w:eastAsia="仿宋_GB2312"/>
          <w:b/>
          <w:sz w:val="32"/>
          <w:szCs w:val="32"/>
        </w:rPr>
        <w:t>七、联系方式</w:t>
      </w:r>
    </w:p>
    <w:p w14:paraId="261541EE">
      <w:pPr>
        <w:pStyle w:val="20"/>
        <w:spacing w:line="540" w:lineRule="exact"/>
        <w:ind w:firstLine="640"/>
        <w:rPr>
          <w:rFonts w:hint="eastAsia" w:ascii="仿宋_GB2312" w:eastAsia="仿宋_GB2312"/>
          <w:sz w:val="32"/>
          <w:szCs w:val="32"/>
        </w:rPr>
      </w:pPr>
      <w:r>
        <w:rPr>
          <w:rFonts w:hint="eastAsia" w:ascii="仿宋_GB2312" w:eastAsia="仿宋_GB2312"/>
          <w:sz w:val="32"/>
          <w:szCs w:val="32"/>
        </w:rPr>
        <w:t>受理机构：民和县扶贫开发局</w:t>
      </w:r>
    </w:p>
    <w:p w14:paraId="7AD99FC1">
      <w:pPr>
        <w:pStyle w:val="20"/>
        <w:spacing w:line="540" w:lineRule="exact"/>
        <w:ind w:firstLine="640"/>
        <w:rPr>
          <w:rFonts w:hint="eastAsia" w:ascii="仿宋_GB2312" w:eastAsia="仿宋_GB2312"/>
          <w:sz w:val="32"/>
          <w:szCs w:val="32"/>
        </w:rPr>
      </w:pPr>
      <w:r>
        <w:rPr>
          <w:rFonts w:hint="eastAsia" w:ascii="仿宋_GB2312" w:eastAsia="仿宋_GB2312"/>
          <w:sz w:val="32"/>
          <w:szCs w:val="32"/>
        </w:rPr>
        <w:t>地点：民和县扶贫开发局办公室</w:t>
      </w:r>
    </w:p>
    <w:p w14:paraId="0F1D3AE3">
      <w:pPr>
        <w:pStyle w:val="20"/>
        <w:spacing w:line="540" w:lineRule="exact"/>
        <w:ind w:firstLine="640"/>
        <w:rPr>
          <w:rFonts w:hint="eastAsia" w:ascii="仿宋_GB2312" w:eastAsia="仿宋_GB2312"/>
          <w:sz w:val="32"/>
          <w:szCs w:val="32"/>
        </w:rPr>
      </w:pPr>
      <w:r>
        <w:rPr>
          <w:rFonts w:hint="eastAsia" w:ascii="仿宋_GB2312" w:eastAsia="仿宋_GB2312"/>
          <w:sz w:val="32"/>
          <w:szCs w:val="32"/>
        </w:rPr>
        <w:t>办公时间：周一至周五</w:t>
      </w:r>
    </w:p>
    <w:p w14:paraId="434F1F2B">
      <w:pPr>
        <w:pStyle w:val="20"/>
        <w:spacing w:line="540" w:lineRule="exact"/>
        <w:ind w:firstLine="640"/>
        <w:rPr>
          <w:rFonts w:hint="eastAsia" w:ascii="仿宋_GB2312" w:eastAsia="仿宋_GB2312"/>
          <w:sz w:val="32"/>
          <w:szCs w:val="32"/>
        </w:rPr>
      </w:pPr>
      <w:r>
        <w:rPr>
          <w:rFonts w:hint="eastAsia" w:ascii="仿宋_GB2312" w:eastAsia="仿宋_GB2312"/>
          <w:sz w:val="32"/>
          <w:szCs w:val="32"/>
        </w:rPr>
        <w:t>联系电话：0972-8522034</w:t>
      </w:r>
    </w:p>
    <w:p w14:paraId="7B58093B">
      <w:pPr>
        <w:rPr>
          <w:rFonts w:hint="eastAsia"/>
        </w:rPr>
      </w:pPr>
    </w:p>
    <w:p w14:paraId="4655C30A">
      <w:pPr>
        <w:pStyle w:val="8"/>
        <w:jc w:val="center"/>
        <w:rPr>
          <w:rFonts w:hint="eastAsia" w:ascii="仿宋_GB2312"/>
          <w:b/>
          <w:sz w:val="36"/>
          <w:szCs w:val="36"/>
        </w:rPr>
      </w:pPr>
      <w:r>
        <w:rPr>
          <w:rFonts w:hint="eastAsia" w:ascii="仿宋_GB2312"/>
          <w:b/>
          <w:sz w:val="36"/>
          <w:szCs w:val="36"/>
        </w:rPr>
        <w:t>43.农业机械购置补贴办事指南</w:t>
      </w:r>
    </w:p>
    <w:p w14:paraId="6E9416E1">
      <w:pPr>
        <w:pStyle w:val="9"/>
        <w:shd w:val="clear" w:color="auto" w:fill="FFFFFF"/>
        <w:spacing w:before="0" w:beforeAutospacing="0" w:after="0" w:afterAutospacing="0" w:line="600" w:lineRule="exact"/>
        <w:ind w:firstLine="480"/>
        <w:rPr>
          <w:rFonts w:hint="eastAsia" w:ascii="仿宋_GB2312" w:hAnsi="仿宋" w:eastAsia="仿宋_GB2312"/>
          <w:kern w:val="2"/>
          <w:sz w:val="28"/>
          <w:szCs w:val="28"/>
        </w:rPr>
      </w:pPr>
      <w:r>
        <w:rPr>
          <w:rFonts w:hint="eastAsia" w:ascii="仿宋_GB2312" w:hAnsi="仿宋" w:eastAsia="仿宋_GB2312"/>
          <w:kern w:val="2"/>
          <w:sz w:val="28"/>
          <w:szCs w:val="28"/>
        </w:rPr>
        <w:t>编号：民公服第2017043号</w:t>
      </w:r>
    </w:p>
    <w:p w14:paraId="64029451">
      <w:pPr>
        <w:pStyle w:val="9"/>
        <w:shd w:val="clear" w:color="auto" w:fill="FFFFFF"/>
        <w:spacing w:before="0" w:beforeAutospacing="0" w:after="0" w:afterAutospacing="0" w:line="54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一、办理依据</w:t>
      </w:r>
    </w:p>
    <w:p w14:paraId="206C456E">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1．青农财（2017）101号</w:t>
      </w:r>
    </w:p>
    <w:p w14:paraId="600799DF">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 xml:space="preserve">2．青海省农业机械购置补贴实施方案的通知  </w:t>
      </w:r>
    </w:p>
    <w:p w14:paraId="78941116">
      <w:pPr>
        <w:pStyle w:val="9"/>
        <w:shd w:val="clear" w:color="auto" w:fill="FFFFFF"/>
        <w:spacing w:before="0" w:beforeAutospacing="0" w:after="0" w:afterAutospacing="0" w:line="54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34F566B7">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辖区范围内直接从事农牧业生产的个人和农牧业生产经营组织。农牧业生产经营组织即包括农牧民合作社、家庭牧场，也包括直接从事农牧业生产的农牧企业等。</w:t>
      </w:r>
    </w:p>
    <w:p w14:paraId="5D2EA946">
      <w:pPr>
        <w:pStyle w:val="9"/>
        <w:shd w:val="clear" w:color="auto" w:fill="FFFFFF"/>
        <w:spacing w:before="0" w:beforeAutospacing="0" w:after="0" w:afterAutospacing="0" w:line="54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31C3A0E3">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1．身份证原件及复印件</w:t>
      </w:r>
    </w:p>
    <w:p w14:paraId="2DE96F98">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2．农村信用社卡的原件及复印件</w:t>
      </w:r>
    </w:p>
    <w:p w14:paraId="5F244329">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3．所购机具的发票原件及复印件</w:t>
      </w:r>
    </w:p>
    <w:p w14:paraId="0FC88FB3">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4 . 人机合影和铭牌的照片</w:t>
      </w:r>
    </w:p>
    <w:p w14:paraId="0B9C503D">
      <w:pPr>
        <w:pStyle w:val="9"/>
        <w:widowControl/>
        <w:numPr>
          <w:ilvl w:val="0"/>
          <w:numId w:val="10"/>
        </w:numPr>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农牧业生产经营组织需提供营业执照复印件</w:t>
      </w:r>
    </w:p>
    <w:p w14:paraId="7783C591">
      <w:pPr>
        <w:pStyle w:val="9"/>
        <w:shd w:val="clear" w:color="auto" w:fill="FFFFFF"/>
        <w:spacing w:before="0" w:beforeAutospacing="0" w:after="0" w:afterAutospacing="0" w:line="54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四、办理流程（以网上受理示例）</w:t>
      </w:r>
    </w:p>
    <w:p w14:paraId="4A3F41BC">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（一）农户自助购机</w:t>
      </w:r>
    </w:p>
    <w:p w14:paraId="4AE54E6D">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购机者按照自己意愿到农机产销企业购买所需机具。购机者和农机产销企业分别对其提交的农机购置补贴相关资料和购买机具的真实性承担法律责任。</w:t>
      </w:r>
    </w:p>
    <w:p w14:paraId="6DDCB50E">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（二）申请核实公示</w:t>
      </w:r>
    </w:p>
    <w:p w14:paraId="42CBA39D">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购机者提供农村信用社卡、身份证或组织机构代码证、发票原件及复印件，人机合影和铭牌照片等信息，经专人审核后直接录入，并进行公示，公示期十天。</w:t>
      </w:r>
    </w:p>
    <w:p w14:paraId="3974DAD7">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（三）补贴机具核实</w:t>
      </w:r>
    </w:p>
    <w:p w14:paraId="3633AD74">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农机主管部门、财政部门组织专人对购机者申请的补贴机具真实性进行核实。主要核实机具品目、型号、生产厂家、出厂编号等是否于补贴机具相符。</w:t>
      </w:r>
    </w:p>
    <w:p w14:paraId="5A063FAA">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（四）补贴机具核实公示</w:t>
      </w:r>
    </w:p>
    <w:p w14:paraId="4D3B2005">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农机主管部门对已核实购机者姓名、住址、购买机具、享受补贴额等信息在民和县“三农”信息网上进行公示，公示期七天。</w:t>
      </w:r>
    </w:p>
    <w:p w14:paraId="6B8BEC6A">
      <w:pPr>
        <w:pStyle w:val="9"/>
        <w:widowControl/>
        <w:numPr>
          <w:ilvl w:val="0"/>
          <w:numId w:val="11"/>
        </w:numPr>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补贴资金兑付</w:t>
      </w:r>
    </w:p>
    <w:p w14:paraId="49892CE9">
      <w:pPr>
        <w:pStyle w:val="9"/>
        <w:shd w:val="clear" w:color="auto" w:fill="FFFFFF"/>
        <w:spacing w:before="0" w:beforeAutospacing="0" w:after="0" w:afterAutospacing="0" w:line="540" w:lineRule="exact"/>
        <w:ind w:firstLine="200"/>
        <w:rPr>
          <w:rFonts w:hint="eastAsia" w:ascii="仿宋_GB2312" w:hAnsi="仿宋" w:eastAsia="仿宋_GB2312"/>
          <w:kern w:val="2"/>
          <w:sz w:val="32"/>
          <w:szCs w:val="32"/>
        </w:rPr>
      </w:pPr>
      <w:r>
        <w:rPr>
          <w:rFonts w:hint="eastAsia" w:ascii="仿宋_GB2312" w:hAnsi="仿宋" w:eastAsia="仿宋_GB2312"/>
          <w:kern w:val="2"/>
          <w:sz w:val="32"/>
          <w:szCs w:val="32"/>
        </w:rPr>
        <w:t xml:space="preserve">    购机者信息公示期满无异议后，县农机主管部门按时向县财政部门提交申请结算资料，县财政部门审核后按时限组织补贴资金兑付工作，原则上结算时限不超过一个月。</w:t>
      </w:r>
    </w:p>
    <w:p w14:paraId="4A66F986">
      <w:pPr>
        <w:pStyle w:val="9"/>
        <w:shd w:val="clear" w:color="auto" w:fill="FFFFFF"/>
        <w:spacing w:before="0" w:beforeAutospacing="0" w:after="0" w:afterAutospacing="0" w:line="54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五、办理时限</w:t>
      </w:r>
    </w:p>
    <w:p w14:paraId="31B46270">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1．承诺时限：二个月内直补到卡</w:t>
      </w:r>
    </w:p>
    <w:p w14:paraId="1879CF6B">
      <w:pPr>
        <w:pStyle w:val="9"/>
        <w:shd w:val="clear" w:color="auto" w:fill="FFFFFF"/>
        <w:spacing w:before="0" w:beforeAutospacing="0" w:after="0" w:afterAutospacing="0" w:line="54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六、收费依据、收费标准</w:t>
      </w:r>
    </w:p>
    <w:p w14:paraId="1703F294">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不收费</w:t>
      </w:r>
    </w:p>
    <w:p w14:paraId="3FB6C46A">
      <w:pPr>
        <w:pStyle w:val="9"/>
        <w:shd w:val="clear" w:color="auto" w:fill="FFFFFF"/>
        <w:spacing w:before="0" w:beforeAutospacing="0" w:after="0" w:afterAutospacing="0" w:line="540" w:lineRule="exact"/>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七、联系方式</w:t>
      </w:r>
    </w:p>
    <w:p w14:paraId="3C6503CF">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受理、办理机构：海东市民和县农机站。</w:t>
      </w:r>
    </w:p>
    <w:p w14:paraId="6F07D880">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地点：海东市民和县农牧局。</w:t>
      </w:r>
    </w:p>
    <w:p w14:paraId="3824DA0C">
      <w:pPr>
        <w:pStyle w:val="9"/>
        <w:shd w:val="clear" w:color="auto" w:fill="FFFFFF"/>
        <w:spacing w:before="0" w:beforeAutospacing="0" w:after="0" w:afterAutospacing="0" w:line="540" w:lineRule="exact"/>
        <w:ind w:left="638" w:leftChars="304"/>
        <w:rPr>
          <w:rFonts w:hint="eastAsia" w:ascii="仿宋_GB2312" w:hAnsi="仿宋" w:eastAsia="仿宋_GB2312"/>
          <w:kern w:val="2"/>
          <w:sz w:val="32"/>
          <w:szCs w:val="32"/>
        </w:rPr>
      </w:pPr>
      <w:r>
        <w:rPr>
          <w:rFonts w:hint="eastAsia" w:ascii="仿宋_GB2312" w:hAnsi="仿宋" w:eastAsia="仿宋_GB2312"/>
          <w:kern w:val="2"/>
          <w:sz w:val="32"/>
          <w:szCs w:val="32"/>
        </w:rPr>
        <w:t>办公时间：周一至周五（早8:00-12：00，14:30-18:00）。联系电话：09728516538。</w:t>
      </w:r>
    </w:p>
    <w:p w14:paraId="19673DAF">
      <w:pPr>
        <w:pStyle w:val="9"/>
        <w:shd w:val="clear" w:color="auto" w:fill="FFFFFF"/>
        <w:spacing w:before="0" w:beforeAutospacing="0" w:after="0" w:afterAutospacing="0" w:line="540" w:lineRule="exact"/>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投诉电话：09728516105。</w:t>
      </w:r>
    </w:p>
    <w:p w14:paraId="289BF318">
      <w:pPr>
        <w:spacing w:line="540" w:lineRule="exact"/>
        <w:rPr>
          <w:rFonts w:hint="eastAsia"/>
        </w:rPr>
      </w:pPr>
    </w:p>
    <w:p w14:paraId="7413A302">
      <w:pPr>
        <w:pStyle w:val="8"/>
        <w:rPr>
          <w:rFonts w:hint="eastAsia"/>
        </w:rPr>
      </w:pPr>
    </w:p>
    <w:p w14:paraId="24B88BBB">
      <w:pPr>
        <w:rPr>
          <w:rFonts w:hint="eastAsia"/>
        </w:rPr>
      </w:pPr>
    </w:p>
    <w:p w14:paraId="38D667A2">
      <w:pPr>
        <w:pStyle w:val="8"/>
        <w:rPr>
          <w:rFonts w:hint="eastAsia"/>
        </w:rPr>
      </w:pPr>
    </w:p>
    <w:p w14:paraId="6171904A">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44.劳动人事争议调解仲裁办事指南</w:t>
      </w:r>
    </w:p>
    <w:p w14:paraId="7BC82C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编号：民公服第2017044号</w:t>
      </w:r>
    </w:p>
    <w:p w14:paraId="2D53AC15">
      <w:pPr>
        <w:numPr>
          <w:ilvl w:val="0"/>
          <w:numId w:val="12"/>
        </w:num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受理依据</w:t>
      </w:r>
    </w:p>
    <w:p w14:paraId="2C47EED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法律法规依据：《劳动争议调解仲裁法》第二条</w:t>
      </w:r>
    </w:p>
    <w:p w14:paraId="11C9F200">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二、受理对象</w:t>
      </w:r>
    </w:p>
    <w:p w14:paraId="00D098A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辖区内的用人单位与劳动者。</w:t>
      </w:r>
    </w:p>
    <w:p w14:paraId="33D682E7">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三、受理范围、条件及需要的材料</w:t>
      </w:r>
    </w:p>
    <w:p w14:paraId="06CAF67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（一）受理范围：</w:t>
      </w:r>
    </w:p>
    <w:p w14:paraId="20EE674C">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（1）因确认劳动关系发生的争议；</w:t>
      </w:r>
    </w:p>
    <w:p w14:paraId="19A4E7E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（2）因订立、履行、变更、解除和终止劳动合同发生的争议；</w:t>
      </w:r>
    </w:p>
    <w:p w14:paraId="70F3BFE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（3）因除名、辞退和辞职、离职发生的争议；</w:t>
      </w:r>
    </w:p>
    <w:p w14:paraId="52490D5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（4）因工作时间、休息休假、社会保险、福利、培训以及劳动保护发生的争议；</w:t>
      </w:r>
    </w:p>
    <w:p w14:paraId="0AB4912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（5）因劳动报酬、工伤医疗费、经济补偿或者赔偿金等发生的争议；</w:t>
      </w:r>
    </w:p>
    <w:p w14:paraId="62D8165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（6）法律、法规规定的其他劳动争议。</w:t>
      </w:r>
    </w:p>
    <w:p w14:paraId="6E47167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（二）受理条件:</w:t>
      </w:r>
    </w:p>
    <w:p w14:paraId="1E9613B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（1）有明确的仲裁请求和事实理由；</w:t>
      </w:r>
    </w:p>
    <w:p w14:paraId="62E63A1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（2）在申请仲裁的法定时效期间内；</w:t>
      </w:r>
    </w:p>
    <w:p w14:paraId="3A4839C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（3）属于仲裁委员会管辖范围。</w:t>
      </w:r>
    </w:p>
    <w:p w14:paraId="5FDE15D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（三）需要提交的材料:</w:t>
      </w:r>
    </w:p>
    <w:p w14:paraId="3DA9515A">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1、书面仲裁申请；</w:t>
      </w:r>
    </w:p>
    <w:p w14:paraId="1BC875C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2、申请人身份证明；</w:t>
      </w:r>
    </w:p>
    <w:p w14:paraId="73296E6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3、明确的被申请人（由申请人提供对方的详细情况）；</w:t>
      </w:r>
    </w:p>
    <w:p w14:paraId="37BC5B2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4、证据材料。</w:t>
      </w:r>
    </w:p>
    <w:p w14:paraId="750E9637">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四、办理流程</w:t>
      </w:r>
    </w:p>
    <w:p w14:paraId="17E9107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1、申请和受理。申请人提交书面仲裁申请，仲裁委员会五日内出具受理（或不予受理）通知书；受理后，仲裁委员会向被申请人送达应诉通知书和仲裁申请书副本；</w:t>
      </w:r>
    </w:p>
    <w:p w14:paraId="4D344D4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2、开庭和裁决。开庭五日前，仲裁庭将开庭日期、地点书面通知双方当事人；仲裁庭在作出裁决前，应当先行调解；仲裁庭根据案件处理情况，制作调解书或裁决书；</w:t>
      </w:r>
    </w:p>
    <w:p w14:paraId="54CF2BF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3、送达。调解书经双方当事人签收后，发生法律效力；当事人对仲裁裁决不服的，可以自收到仲裁裁决书之日起十五日内向人民法院提起诉讼。期满不起诉的，裁决书生效。</w:t>
      </w:r>
    </w:p>
    <w:p w14:paraId="0550D33C">
      <w:pPr>
        <w:ind w:firstLine="640" w:firstLineChars="200"/>
        <w:jc w:val="left"/>
        <w:rPr>
          <w:rFonts w:hint="eastAsia" w:ascii="仿宋_GB2312" w:hAnsi="仿宋_GB2312" w:eastAsia="仿宋_GB2312" w:cs="仿宋_GB2312"/>
          <w:sz w:val="32"/>
          <w:szCs w:val="32"/>
        </w:rPr>
      </w:pPr>
    </w:p>
    <w:p w14:paraId="1894E87D">
      <w:pPr>
        <w:jc w:val="left"/>
        <w:rPr>
          <w:rFonts w:hint="eastAsia" w:ascii="仿宋_GB2312" w:hAnsi="仿宋_GB2312" w:eastAsia="仿宋_GB2312" w:cs="仿宋_GB2312"/>
          <w:sz w:val="32"/>
          <w:szCs w:val="32"/>
        </w:rPr>
      </w:pPr>
    </w:p>
    <w:p w14:paraId="0208594D">
      <w:pPr>
        <w:jc w:val="left"/>
        <w:rPr>
          <w:rFonts w:hint="eastAsia" w:ascii="仿宋_GB2312" w:hAnsi="仿宋_GB2312" w:eastAsia="仿宋_GB2312" w:cs="仿宋_GB2312"/>
          <w:sz w:val="32"/>
          <w:szCs w:val="32"/>
        </w:rPr>
      </w:pPr>
    </w:p>
    <w:p w14:paraId="3736A9FC">
      <w:pPr>
        <w:jc w:val="left"/>
        <w:rPr>
          <w:rFonts w:hint="eastAsia" w:ascii="仿宋_GB2312" w:hAnsi="仿宋_GB2312" w:eastAsia="仿宋_GB2312" w:cs="仿宋_GB2312"/>
          <w:sz w:val="32"/>
          <w:szCs w:val="32"/>
        </w:rPr>
      </w:pPr>
    </w:p>
    <w:p w14:paraId="30B3C3BB">
      <w:pPr>
        <w:jc w:val="left"/>
        <w:rPr>
          <w:rFonts w:hint="eastAsia" w:ascii="仿宋_GB2312" w:hAnsi="仿宋_GB2312" w:eastAsia="仿宋_GB2312" w:cs="仿宋_GB2312"/>
          <w:sz w:val="32"/>
          <w:szCs w:val="32"/>
        </w:rPr>
      </w:pPr>
    </w:p>
    <w:p w14:paraId="615DB083">
      <w:pPr>
        <w:jc w:val="left"/>
        <w:rPr>
          <w:rFonts w:hint="eastAsia" w:ascii="仿宋_GB2312" w:hAnsi="仿宋_GB2312" w:eastAsia="仿宋_GB2312" w:cs="仿宋_GB2312"/>
          <w:sz w:val="32"/>
          <w:szCs w:val="32"/>
        </w:rPr>
      </w:pPr>
    </w:p>
    <w:p w14:paraId="330BD579">
      <w:pPr>
        <w:pStyle w:val="8"/>
        <w:rPr>
          <w:rFonts w:hint="eastAsia"/>
        </w:rPr>
      </w:pPr>
      <w:r>
        <w:br w:type="textWrapping"/>
      </w:r>
    </w:p>
    <w:p w14:paraId="1BB5796C">
      <w:pPr>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流程图：</w:t>
      </w:r>
      <w:r>
        <w:rPr>
          <w:rFonts w:ascii="宋体" w:hAnsi="宋体" w:cs="宋体"/>
          <w:color w:val="0000FF"/>
          <w:kern w:val="0"/>
          <w:sz w:val="24"/>
        </w:rPr>
        <w:drawing>
          <wp:inline distT="0" distB="0" distL="0" distR="0">
            <wp:extent cx="5284470" cy="5497195"/>
            <wp:effectExtent l="19050" t="0" r="0" b="0"/>
            <wp:docPr id="201" name="_x0000_i2636" desc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_x0000_i2636" descr="\"/>
                    <pic:cNvPicPr>
                      <a:picLocks noChangeAspect="1"/>
                    </pic:cNvPicPr>
                  </pic:nvPicPr>
                  <pic:blipFill>
                    <a:blip r:embed="rId27"/>
                    <a:stretch>
                      <a:fillRect/>
                    </a:stretch>
                  </pic:blipFill>
                  <pic:spPr>
                    <a:xfrm>
                      <a:off x="0" y="0"/>
                      <a:ext cx="5284470" cy="5497195"/>
                    </a:xfrm>
                    <a:prstGeom prst="rect">
                      <a:avLst/>
                    </a:prstGeom>
                    <a:noFill/>
                    <a:ln>
                      <a:noFill/>
                    </a:ln>
                  </pic:spPr>
                </pic:pic>
              </a:graphicData>
            </a:graphic>
          </wp:inline>
        </w:drawing>
      </w:r>
      <w:r>
        <w:rPr>
          <w:rFonts w:hint="eastAsia" w:ascii="宋体" w:hAnsi="宋体" w:cs="宋体"/>
          <w:kern w:val="0"/>
          <w:sz w:val="24"/>
        </w:rPr>
        <w:t xml:space="preserve">   </w:t>
      </w:r>
      <w:r>
        <w:rPr>
          <w:rFonts w:hint="eastAsia" w:ascii="仿宋_GB2312" w:hAnsi="仿宋_GB2312" w:eastAsia="仿宋_GB2312" w:cs="仿宋_GB2312"/>
          <w:b/>
          <w:sz w:val="32"/>
          <w:szCs w:val="32"/>
        </w:rPr>
        <w:t>五、办理时限</w:t>
      </w:r>
    </w:p>
    <w:p w14:paraId="759FB9B1">
      <w:pPr>
        <w:spacing w:line="48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一般45天，特殊60天</w:t>
      </w:r>
    </w:p>
    <w:p w14:paraId="3F2B0B97">
      <w:pPr>
        <w:spacing w:line="480" w:lineRule="exact"/>
        <w:ind w:firstLine="312" w:firstLineChars="97"/>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六、收费标准</w:t>
      </w:r>
    </w:p>
    <w:p w14:paraId="6BD023B3">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7B6504FA">
      <w:pPr>
        <w:numPr>
          <w:ilvl w:val="0"/>
          <w:numId w:val="8"/>
        </w:numPr>
        <w:spacing w:line="48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联系方式</w:t>
      </w:r>
    </w:p>
    <w:p w14:paraId="242A64C4">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受理机构：海东市民和县劳动人事争议仲裁院。</w:t>
      </w:r>
    </w:p>
    <w:p w14:paraId="441DB33C">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地点：海东市民和县人力资源和社会保障局</w:t>
      </w:r>
    </w:p>
    <w:p w14:paraId="3253DC5C">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办公时间：周一至周五</w:t>
      </w:r>
    </w:p>
    <w:p w14:paraId="40D09068">
      <w:pPr>
        <w:spacing w:line="4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联系电话：0972—8535940</w:t>
      </w:r>
    </w:p>
    <w:p w14:paraId="0E19F514">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45.劳动保障监察投诉办事指南</w:t>
      </w:r>
    </w:p>
    <w:p w14:paraId="2F47CE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编号：民公服第2017045号</w:t>
      </w:r>
    </w:p>
    <w:p w14:paraId="6E9D8012">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一、受理依据</w:t>
      </w:r>
    </w:p>
    <w:p w14:paraId="2AD8B1A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1、《中华人民共和国劳动法》主席令第28号                        </w:t>
      </w:r>
    </w:p>
    <w:p w14:paraId="6AD296FF">
      <w:pPr>
        <w:ind w:left="638" w:leftChars="304"/>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2、《劳动保障监察条例》国务院令第423 号                  3、其他劳动法律法规</w:t>
      </w:r>
    </w:p>
    <w:p w14:paraId="13157B34">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二、受理对象</w:t>
      </w:r>
    </w:p>
    <w:p w14:paraId="496CA6D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辖区建设领域范围内的用人单位与劳动者。</w:t>
      </w:r>
    </w:p>
    <w:p w14:paraId="45240077">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三、受理范围、条件及需要的材料</w:t>
      </w:r>
    </w:p>
    <w:p w14:paraId="471490A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（一）受理范围：</w:t>
      </w:r>
    </w:p>
    <w:p w14:paraId="73E7538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对符合下列条件的投诉，劳动保障行政部门应当在接到投诉之日起5个工作日内依法受理，并于受理之日立案查处: </w:t>
      </w:r>
    </w:p>
    <w:p w14:paraId="7D4780D1">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1、违反劳动保障法律的行为发生在2年内的; </w:t>
      </w:r>
    </w:p>
    <w:p w14:paraId="04E5912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2、有明确的被投诉用人单位，且投诉人的合法权益受到侵害是被投诉用人单位违反劳动保障</w:t>
      </w:r>
    </w:p>
    <w:p w14:paraId="6984A2E7">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法律的行为所造成的; </w:t>
      </w:r>
    </w:p>
    <w:p w14:paraId="6B12ECFA">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3、属于劳动保障监察职权范围并由受理投诉的劳动保障行政部门管辖。</w:t>
      </w:r>
    </w:p>
    <w:p w14:paraId="343D91F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（二）受理条件:</w:t>
      </w:r>
    </w:p>
    <w:p w14:paraId="76209CB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（1）投诉人必须在法定工作年龄内，且须持有身份证或其他有效证件；</w:t>
      </w:r>
    </w:p>
    <w:p w14:paraId="1CA9749F">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（2）投诉人与被投诉人之间存在劳动关系的证据材料；</w:t>
      </w:r>
    </w:p>
    <w:p w14:paraId="3033C3B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（3）被投诉人违反劳动保障法律的行为发生在两年内；</w:t>
      </w:r>
    </w:p>
    <w:p w14:paraId="3CE3EDD1">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（4）属于劳动保障监察职权范围并由受理投诉的劳动保障行政部门管辖；</w:t>
      </w:r>
    </w:p>
    <w:p w14:paraId="4604CF1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（5）有明确的被投诉单位及具体名称、地址、电话；</w:t>
      </w:r>
    </w:p>
    <w:p w14:paraId="4A93214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（6）具体的投诉请求和事实根据或具体的举报违法事实。</w:t>
      </w:r>
    </w:p>
    <w:p w14:paraId="620C69B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（三）需要提交的材料:</w:t>
      </w:r>
    </w:p>
    <w:p w14:paraId="627CD08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举报人或投诉人对用人单位违反劳动保障法律的行为进行举报或投诉，应提供以下材料：</w:t>
      </w:r>
    </w:p>
    <w:p w14:paraId="343F227E">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1、举报人可通过邮寄、递交举报信或电话举报的方式对用人单位违反劳动保障法律的行为进行举报；</w:t>
      </w:r>
    </w:p>
    <w:p w14:paraId="687DD58C">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2、投诉人应递交投诉书、身份证（社保卡等有效证件）的原件、复印件或其它证明单位有违反劳动保障法律行为的相关证据。</w:t>
      </w:r>
    </w:p>
    <w:p w14:paraId="0FCA70B8">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四、办理流程</w:t>
      </w:r>
    </w:p>
    <w:p w14:paraId="4C1EFAF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1、对符合受理条件的劳动保障行政部门应当在接到投诉之日起5个工作日内依法受理，并告知投诉人； </w:t>
      </w:r>
    </w:p>
    <w:p w14:paraId="23F816B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2、对不符合受理条件的劳动保障行政部门应当在接到投诉之日起5个工作日内作出决定不予受理，并告知投诉人。</w:t>
      </w:r>
    </w:p>
    <w:p w14:paraId="12169A66">
      <w:pPr>
        <w:jc w:val="left"/>
        <w:rPr>
          <w:rFonts w:hint="eastAsia" w:ascii="仿宋_GB2312" w:hAnsi="仿宋_GB2312" w:eastAsia="仿宋_GB2312" w:cs="仿宋_GB2312"/>
          <w:sz w:val="32"/>
          <w:szCs w:val="32"/>
        </w:rPr>
      </w:pPr>
    </w:p>
    <w:p w14:paraId="5AC01390">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流程图：</w:t>
      </w:r>
      <w:r>
        <w:drawing>
          <wp:anchor distT="0" distB="0" distL="114300" distR="114300" simplePos="0" relativeHeight="251716608" behindDoc="0" locked="0" layoutInCell="1" allowOverlap="1">
            <wp:simplePos x="0" y="0"/>
            <wp:positionH relativeFrom="column">
              <wp:posOffset>-621030</wp:posOffset>
            </wp:positionH>
            <wp:positionV relativeFrom="paragraph">
              <wp:posOffset>598170</wp:posOffset>
            </wp:positionV>
            <wp:extent cx="6410325" cy="6791325"/>
            <wp:effectExtent l="19050" t="0" r="9525" b="0"/>
            <wp:wrapSquare wrapText="left"/>
            <wp:docPr id="202" name="_x0000_s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_x0000_s2637"/>
                    <pic:cNvPicPr>
                      <a:picLocks noChangeAspect="1"/>
                    </pic:cNvPicPr>
                  </pic:nvPicPr>
                  <pic:blipFill>
                    <a:blip r:embed="rId28"/>
                    <a:stretch>
                      <a:fillRect/>
                    </a:stretch>
                  </pic:blipFill>
                  <pic:spPr>
                    <a:xfrm>
                      <a:off x="0" y="0"/>
                      <a:ext cx="6410325" cy="6791325"/>
                    </a:xfrm>
                    <a:prstGeom prst="rect">
                      <a:avLst/>
                    </a:prstGeom>
                    <a:noFill/>
                    <a:ln>
                      <a:noFill/>
                    </a:ln>
                  </pic:spPr>
                </pic:pic>
              </a:graphicData>
            </a:graphic>
          </wp:anchor>
        </w:drawing>
      </w:r>
    </w:p>
    <w:p w14:paraId="1A76F5BD">
      <w:pPr>
        <w:ind w:firstLine="643" w:firstLineChars="200"/>
        <w:jc w:val="left"/>
        <w:rPr>
          <w:rFonts w:hint="eastAsia" w:ascii="仿宋_GB2312" w:hAnsi="仿宋_GB2312" w:eastAsia="仿宋_GB2312" w:cs="仿宋_GB2312"/>
          <w:b/>
          <w:sz w:val="32"/>
          <w:szCs w:val="32"/>
        </w:rPr>
      </w:pPr>
    </w:p>
    <w:p w14:paraId="71F739D6">
      <w:pPr>
        <w:ind w:firstLine="643" w:firstLineChars="200"/>
        <w:jc w:val="left"/>
        <w:rPr>
          <w:rFonts w:hint="eastAsia" w:ascii="仿宋_GB2312" w:hAnsi="仿宋_GB2312" w:eastAsia="仿宋_GB2312" w:cs="仿宋_GB2312"/>
          <w:b/>
          <w:sz w:val="32"/>
          <w:szCs w:val="32"/>
        </w:rPr>
      </w:pPr>
    </w:p>
    <w:p w14:paraId="0E855238">
      <w:pPr>
        <w:ind w:firstLine="643" w:firstLineChars="200"/>
        <w:jc w:val="left"/>
        <w:rPr>
          <w:rFonts w:hint="eastAsia" w:ascii="仿宋_GB2312" w:hAnsi="仿宋_GB2312" w:eastAsia="仿宋_GB2312" w:cs="仿宋_GB2312"/>
          <w:b/>
          <w:sz w:val="32"/>
          <w:szCs w:val="32"/>
        </w:rPr>
      </w:pPr>
    </w:p>
    <w:p w14:paraId="72FBAB86">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五、办理时限</w:t>
      </w:r>
    </w:p>
    <w:p w14:paraId="050E2BE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60个工作日</w:t>
      </w:r>
    </w:p>
    <w:p w14:paraId="1BB2B2A0">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六、收费标准</w:t>
      </w:r>
    </w:p>
    <w:p w14:paraId="75ED338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5A5C83A5">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七、联系方式</w:t>
      </w:r>
    </w:p>
    <w:p w14:paraId="17D710A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受理机构：海东市民和县劳动监察大队。</w:t>
      </w:r>
    </w:p>
    <w:p w14:paraId="51BA1B9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地点：海东市民和县古城大街50号</w:t>
      </w:r>
    </w:p>
    <w:p w14:paraId="665545D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邮编：810800</w:t>
      </w:r>
    </w:p>
    <w:p w14:paraId="66E4A475">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办公时间：周一至周五上午8:30—12:00</w:t>
      </w:r>
    </w:p>
    <w:p w14:paraId="74CA9C34">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下午14:30—18：00</w:t>
      </w:r>
    </w:p>
    <w:p w14:paraId="56D7FBB4">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联系电话：0972—8535949</w:t>
      </w:r>
    </w:p>
    <w:p w14:paraId="486B082D">
      <w:pPr>
        <w:rPr>
          <w:rFonts w:hint="eastAsia" w:ascii="宋体" w:hAnsi="宋体" w:cs="宋体"/>
          <w:sz w:val="32"/>
          <w:szCs w:val="32"/>
        </w:rPr>
      </w:pPr>
    </w:p>
    <w:p w14:paraId="7D98139E">
      <w:pPr>
        <w:pStyle w:val="8"/>
        <w:rPr>
          <w:rFonts w:hint="eastAsia"/>
        </w:rPr>
      </w:pPr>
    </w:p>
    <w:p w14:paraId="41205476">
      <w:pPr>
        <w:rPr>
          <w:rFonts w:hint="eastAsia"/>
        </w:rPr>
      </w:pPr>
    </w:p>
    <w:p w14:paraId="4308F0F8">
      <w:pPr>
        <w:pStyle w:val="8"/>
        <w:rPr>
          <w:rFonts w:hint="eastAsia"/>
        </w:rPr>
      </w:pPr>
    </w:p>
    <w:p w14:paraId="7128899A">
      <w:pPr>
        <w:rPr>
          <w:rFonts w:hint="eastAsia"/>
        </w:rPr>
      </w:pPr>
    </w:p>
    <w:p w14:paraId="39F76EF3">
      <w:pPr>
        <w:pStyle w:val="8"/>
        <w:rPr>
          <w:rFonts w:hint="eastAsia"/>
        </w:rPr>
      </w:pPr>
    </w:p>
    <w:p w14:paraId="01FFCBD9">
      <w:pPr>
        <w:rPr>
          <w:rFonts w:hint="eastAsia"/>
        </w:rPr>
      </w:pPr>
    </w:p>
    <w:p w14:paraId="182C1117">
      <w:pPr>
        <w:pStyle w:val="8"/>
        <w:rPr>
          <w:rFonts w:hint="eastAsia"/>
        </w:rPr>
      </w:pPr>
    </w:p>
    <w:p w14:paraId="46FBD0ED">
      <w:pPr>
        <w:rPr>
          <w:rFonts w:hint="eastAsia"/>
        </w:rPr>
      </w:pPr>
    </w:p>
    <w:p w14:paraId="4D315066">
      <w:pPr>
        <w:pStyle w:val="8"/>
        <w:rPr>
          <w:rFonts w:hint="eastAsia"/>
        </w:rPr>
      </w:pPr>
    </w:p>
    <w:p w14:paraId="69210E24">
      <w:pPr>
        <w:rPr>
          <w:rFonts w:hint="eastAsia"/>
        </w:rPr>
      </w:pPr>
    </w:p>
    <w:p w14:paraId="12B5FD2F">
      <w:pPr>
        <w:pStyle w:val="8"/>
        <w:rPr>
          <w:rFonts w:hint="eastAsia"/>
        </w:rPr>
      </w:pPr>
    </w:p>
    <w:p w14:paraId="50DA6794">
      <w:pPr>
        <w:rPr>
          <w:rFonts w:hint="eastAsia"/>
        </w:rPr>
      </w:pPr>
    </w:p>
    <w:p w14:paraId="346EA8A8">
      <w:pPr>
        <w:pStyle w:val="8"/>
        <w:rPr>
          <w:rFonts w:hint="eastAsia"/>
        </w:rPr>
      </w:pPr>
    </w:p>
    <w:p w14:paraId="28330B1B">
      <w:pPr>
        <w:jc w:val="center"/>
        <w:rPr>
          <w:rFonts w:hint="eastAsia" w:ascii="仿宋_GB2312" w:hAnsi="方正小标宋简体" w:eastAsia="仿宋_GB2312" w:cs="方正小标宋简体"/>
          <w:b/>
          <w:sz w:val="36"/>
          <w:szCs w:val="36"/>
        </w:rPr>
      </w:pPr>
      <w:r>
        <w:rPr>
          <w:rFonts w:hint="eastAsia" w:ascii="仿宋_GB2312" w:hAnsi="方正小标宋简体" w:eastAsia="仿宋_GB2312" w:cs="方正小标宋简体"/>
          <w:b/>
          <w:sz w:val="36"/>
          <w:szCs w:val="36"/>
        </w:rPr>
        <w:t>46.劳务经纪人补贴办事指南</w:t>
      </w:r>
    </w:p>
    <w:p w14:paraId="352CCA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编号：民公服第2017046号</w:t>
      </w:r>
    </w:p>
    <w:p w14:paraId="7E0EF553">
      <w:pPr>
        <w:numPr>
          <w:ilvl w:val="0"/>
          <w:numId w:val="13"/>
        </w:numPr>
        <w:spacing w:line="360" w:lineRule="auto"/>
        <w:ind w:left="1429" w:hanging="720"/>
        <w:jc w:val="left"/>
        <w:rPr>
          <w:rFonts w:hint="eastAsia" w:ascii="仿宋_GB2312" w:hAnsi="黑体" w:eastAsia="仿宋_GB2312" w:cs="黑体"/>
          <w:b/>
          <w:sz w:val="32"/>
          <w:szCs w:val="32"/>
        </w:rPr>
      </w:pPr>
      <w:r>
        <w:rPr>
          <w:rFonts w:hint="eastAsia" w:ascii="仿宋_GB2312" w:hAnsi="黑体" w:eastAsia="仿宋_GB2312" w:cs="黑体"/>
          <w:b/>
          <w:sz w:val="32"/>
          <w:szCs w:val="32"/>
        </w:rPr>
        <w:t>办理依据</w:t>
      </w:r>
    </w:p>
    <w:p w14:paraId="60C9B548">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根据《关于青海省就业创业资金使用管理及有关问题的通知》（青人社厅发〔2015〕129号）文件。</w:t>
      </w:r>
    </w:p>
    <w:p w14:paraId="5A6F4431">
      <w:pPr>
        <w:spacing w:line="360" w:lineRule="auto"/>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黑体" w:eastAsia="仿宋_GB2312" w:cs="黑体"/>
          <w:b/>
          <w:sz w:val="32"/>
          <w:szCs w:val="32"/>
        </w:rPr>
        <w:t>二、办理对象及范围</w:t>
      </w:r>
    </w:p>
    <w:p w14:paraId="08272806">
      <w:pPr>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对取得由人社部门颁发的《劳务经纪人资格证》的劳务经纪人，带领本县农牧民转移就业，并在就业局进行备案的给予补贴。</w:t>
      </w:r>
    </w:p>
    <w:p w14:paraId="35154E67">
      <w:pPr>
        <w:spacing w:line="360" w:lineRule="auto"/>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黑体" w:eastAsia="仿宋_GB2312" w:cs="黑体"/>
          <w:b/>
          <w:sz w:val="32"/>
          <w:szCs w:val="32"/>
        </w:rPr>
        <w:t>三、办理条件及需要提交的材料</w:t>
      </w:r>
    </w:p>
    <w:p w14:paraId="33CD5C9D">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1.《劳务经纪人资格证》及身份证；</w:t>
      </w:r>
    </w:p>
    <w:p w14:paraId="05FDEBB9">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2.《劳务经纪人带领农牧民转移就业备案表》；</w:t>
      </w:r>
    </w:p>
    <w:p w14:paraId="28F92001">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3.《劳务经济人奖励资金审批表》；</w:t>
      </w:r>
    </w:p>
    <w:p w14:paraId="395AE001">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4.《带领农牧民转移就业补贴人员花名册》；</w:t>
      </w:r>
    </w:p>
    <w:p w14:paraId="0A0A335F">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5.村委会证明；</w:t>
      </w:r>
    </w:p>
    <w:p w14:paraId="291273B8">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6.劳务派遣合同及劳动合同。</w:t>
      </w:r>
    </w:p>
    <w:p w14:paraId="03691F69">
      <w:pPr>
        <w:spacing w:line="360" w:lineRule="auto"/>
        <w:ind w:firstLine="640"/>
        <w:rPr>
          <w:rFonts w:hint="eastAsia" w:ascii="仿宋_GB2312" w:hAnsi="仿宋_GB2312" w:eastAsia="仿宋_GB2312" w:cs="仿宋_GB2312"/>
          <w:b/>
          <w:sz w:val="32"/>
          <w:szCs w:val="32"/>
        </w:rPr>
      </w:pPr>
      <w:r>
        <w:rPr>
          <w:rFonts w:hint="eastAsia" w:ascii="仿宋_GB2312" w:hAnsi="黑体" w:eastAsia="仿宋_GB2312" w:cs="黑体"/>
          <w:b/>
          <w:sz w:val="32"/>
          <w:szCs w:val="32"/>
        </w:rPr>
        <w:t>四、办理流程</w:t>
      </w:r>
    </w:p>
    <w:p w14:paraId="5B9E6EBC">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1.办理备案。当年1月1日-3月1日前，劳务经纪人持《劳务经纪人资格证》到民和县就业服务局人力资源中心填报《劳务经纪人带领农牧民转移就业备案表》。</w:t>
      </w:r>
    </w:p>
    <w:p w14:paraId="3F8FBBA7">
      <w:pPr>
        <w:spacing w:line="360" w:lineRule="auto"/>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2.办理补贴。当年10月1日-12月10日，劳务经纪人</w:t>
      </w:r>
    </w:p>
    <w:p w14:paraId="4F1A8713">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到民和县就业服务局人力资源中心提交相关材料办理劳务经纪人补贴。</w:t>
      </w:r>
    </w:p>
    <w:p w14:paraId="5DC2FBC4">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3.办结。民和县就业服务局人力资源中心对劳务经纪人所提交申领补贴材料进行初审通过后，提交县财政局进行复核，复核通过后，将补贴资金直接支付到劳务经纪人银行账户。</w:t>
      </w:r>
    </w:p>
    <w:p w14:paraId="3264A31F">
      <w:pPr>
        <w:spacing w:line="360" w:lineRule="auto"/>
        <w:ind w:firstLine="640"/>
        <w:rPr>
          <w:rFonts w:hint="eastAsia" w:ascii="仿宋_GB2312" w:hAnsi="仿宋_GB2312" w:eastAsia="仿宋_GB2312" w:cs="仿宋_GB2312"/>
          <w:b/>
          <w:sz w:val="32"/>
          <w:szCs w:val="32"/>
        </w:rPr>
      </w:pPr>
      <w:r>
        <w:rPr>
          <w:rFonts w:hint="eastAsia" w:ascii="仿宋_GB2312" w:hAnsi="黑体" w:eastAsia="仿宋_GB2312" w:cs="黑体"/>
          <w:b/>
          <w:sz w:val="32"/>
          <w:szCs w:val="32"/>
        </w:rPr>
        <w:t>五、收费标准</w:t>
      </w:r>
    </w:p>
    <w:p w14:paraId="25D3175B">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19A1595D">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黑体" w:eastAsia="仿宋_GB2312" w:cs="黑体"/>
          <w:b/>
          <w:sz w:val="32"/>
          <w:szCs w:val="32"/>
        </w:rPr>
        <w:t>六、联系方式</w:t>
      </w:r>
    </w:p>
    <w:p w14:paraId="2B15F3A5">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受理、办理机构：海东市民和县就业服务局</w:t>
      </w:r>
    </w:p>
    <w:p w14:paraId="5EB948FE">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地点：民和县就业服务局</w:t>
      </w:r>
    </w:p>
    <w:p w14:paraId="4F3F0305">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邮编：810800</w:t>
      </w:r>
    </w:p>
    <w:p w14:paraId="44913AD7">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办公时间：周一至周五，上午：8:30-12:00，</w:t>
      </w:r>
    </w:p>
    <w:p w14:paraId="16A939BC">
      <w:pPr>
        <w:spacing w:line="360" w:lineRule="auto"/>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下午：2:30-18:00</w:t>
      </w:r>
    </w:p>
    <w:p w14:paraId="21F64216">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联系电话：0972-8583753</w:t>
      </w:r>
    </w:p>
    <w:p w14:paraId="49DA0C8B">
      <w:pPr>
        <w:spacing w:line="560" w:lineRule="exact"/>
        <w:ind w:firstLine="640"/>
        <w:rPr>
          <w:rFonts w:hint="eastAsia" w:ascii="仿宋_GB2312" w:hAnsi="仿宋_GB2312" w:eastAsia="仿宋_GB2312" w:cs="仿宋_GB2312"/>
          <w:sz w:val="32"/>
          <w:szCs w:val="32"/>
        </w:rPr>
      </w:pPr>
    </w:p>
    <w:p w14:paraId="6C2E95D0">
      <w:pPr>
        <w:pStyle w:val="8"/>
        <w:rPr>
          <w:rFonts w:hint="eastAsia"/>
        </w:rPr>
      </w:pPr>
    </w:p>
    <w:p w14:paraId="7E17540F">
      <w:pPr>
        <w:rPr>
          <w:rFonts w:hint="eastAsia"/>
        </w:rPr>
      </w:pPr>
    </w:p>
    <w:p w14:paraId="7F383A4D">
      <w:pPr>
        <w:pStyle w:val="8"/>
        <w:rPr>
          <w:rFonts w:hint="eastAsia"/>
        </w:rPr>
      </w:pPr>
    </w:p>
    <w:p w14:paraId="2309A26E">
      <w:pPr>
        <w:rPr>
          <w:rFonts w:hint="eastAsia"/>
        </w:rPr>
      </w:pPr>
    </w:p>
    <w:p w14:paraId="0EA775E7">
      <w:pPr>
        <w:pStyle w:val="8"/>
        <w:rPr>
          <w:rFonts w:hint="eastAsia"/>
        </w:rPr>
      </w:pPr>
    </w:p>
    <w:p w14:paraId="5EA0E2B1">
      <w:pPr>
        <w:rPr>
          <w:rFonts w:hint="eastAsia"/>
        </w:rPr>
      </w:pPr>
    </w:p>
    <w:p w14:paraId="262588EC">
      <w:pPr>
        <w:pStyle w:val="8"/>
        <w:rPr>
          <w:rFonts w:hint="eastAsia"/>
        </w:rPr>
      </w:pPr>
    </w:p>
    <w:p w14:paraId="2751710C">
      <w:pPr>
        <w:rPr>
          <w:rFonts w:hint="eastAsia"/>
        </w:rPr>
      </w:pPr>
    </w:p>
    <w:p w14:paraId="121EF253">
      <w:pPr>
        <w:pStyle w:val="8"/>
        <w:rPr>
          <w:rFonts w:hint="eastAsia"/>
        </w:rPr>
      </w:pPr>
    </w:p>
    <w:p w14:paraId="122331F4">
      <w:pPr>
        <w:widowControl/>
        <w:shd w:val="clear" w:color="auto" w:fill="FFFFFF"/>
        <w:spacing w:line="480" w:lineRule="atLeast"/>
        <w:ind w:firstLine="480"/>
        <w:jc w:val="center"/>
        <w:rPr>
          <w:rFonts w:hint="eastAsia" w:ascii="仿宋_GB2312" w:hAnsi="仿宋" w:eastAsia="仿宋_GB2312" w:cs="仿宋"/>
          <w:color w:val="000000"/>
          <w:kern w:val="0"/>
          <w:sz w:val="36"/>
          <w:szCs w:val="36"/>
        </w:rPr>
      </w:pPr>
      <w:r>
        <w:rPr>
          <w:rFonts w:hint="eastAsia" w:ascii="仿宋_GB2312" w:hAnsi="仿宋" w:eastAsia="仿宋_GB2312" w:cs="仿宋"/>
          <w:b/>
          <w:bCs/>
          <w:color w:val="000000"/>
          <w:kern w:val="0"/>
          <w:sz w:val="36"/>
          <w:szCs w:val="36"/>
        </w:rPr>
        <w:t>47.灵活就业人员社保补贴办事指南</w:t>
      </w:r>
    </w:p>
    <w:p w14:paraId="694DCB7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编号：民公服第2017047号</w:t>
      </w:r>
    </w:p>
    <w:p w14:paraId="72B5894F">
      <w:pPr>
        <w:widowControl/>
        <w:shd w:val="clear" w:color="auto" w:fill="FFFFFF"/>
        <w:spacing w:line="600" w:lineRule="exact"/>
        <w:ind w:firstLine="643" w:firstLineChars="200"/>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一、办理依据</w:t>
      </w:r>
    </w:p>
    <w:p w14:paraId="17C55FC7">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宋体"/>
          <w:color w:val="000000"/>
          <w:kern w:val="0"/>
          <w:sz w:val="32"/>
          <w:szCs w:val="32"/>
        </w:rPr>
        <w:t xml:space="preserve"> 根据《关于进一步做好新形势下就业创业工作的实施意见》青政〔2015〕63号</w:t>
      </w:r>
      <w:r>
        <w:rPr>
          <w:rFonts w:hint="eastAsia" w:ascii="仿宋_GB2312" w:hAnsi="仿宋" w:eastAsia="仿宋_GB2312" w:cs="仿宋_GB2312"/>
          <w:sz w:val="32"/>
          <w:szCs w:val="32"/>
        </w:rPr>
        <w:t>、</w:t>
      </w:r>
      <w:r>
        <w:rPr>
          <w:rFonts w:hint="eastAsia" w:ascii="仿宋_GB2312" w:hAnsi="仿宋" w:eastAsia="仿宋_GB2312" w:cs="宋体"/>
          <w:color w:val="000000"/>
          <w:kern w:val="0"/>
          <w:sz w:val="32"/>
          <w:szCs w:val="32"/>
        </w:rPr>
        <w:t>《关于青海省就业创业资金使用管理及有关问题的通知》青人社厅发&lt;2015&gt;129号。</w:t>
      </w:r>
    </w:p>
    <w:p w14:paraId="60C745B6">
      <w:pPr>
        <w:widowControl/>
        <w:shd w:val="clear" w:color="auto" w:fill="FFFFFF"/>
        <w:spacing w:line="600" w:lineRule="exact"/>
        <w:ind w:firstLine="640" w:firstLineChars="200"/>
        <w:rPr>
          <w:rFonts w:hint="eastAsia" w:ascii="仿宋_GB2312" w:hAnsi="仿宋" w:eastAsia="仿宋_GB2312" w:cs="宋体"/>
          <w:b/>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二、办理对象及范围</w:t>
      </w:r>
    </w:p>
    <w:p w14:paraId="3D11B7E6">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具有辖区内户籍并持有《就业失业登记证》的下列对象： 1、高校毕业生（普通高等学校毕业生）；2、低保人员；3、残疾人；4、退役军人；5、距离退休年龄不足五年的登记失业人员；6、城镇零就业家庭成员；</w:t>
      </w:r>
    </w:p>
    <w:p w14:paraId="792857C4">
      <w:pPr>
        <w:widowControl/>
        <w:shd w:val="clear" w:color="auto" w:fill="FFFFFF"/>
        <w:spacing w:line="600" w:lineRule="exact"/>
        <w:ind w:firstLine="640" w:firstLineChars="200"/>
        <w:rPr>
          <w:rFonts w:hint="eastAsia" w:ascii="仿宋_GB2312" w:hAnsi="仿宋" w:eastAsia="仿宋_GB2312" w:cs="宋体"/>
          <w:b/>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三、办事条件及需提交的材料</w:t>
      </w:r>
    </w:p>
    <w:p w14:paraId="33BC806C">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1、</w:t>
      </w:r>
      <w:r>
        <w:rPr>
          <w:rFonts w:hint="eastAsia" w:ascii="仿宋_GB2312" w:hAnsi="仿宋" w:eastAsia="仿宋_GB2312"/>
          <w:sz w:val="32"/>
          <w:szCs w:val="32"/>
        </w:rPr>
        <w:t>《灵活就业人员社保补贴申领表》一份；</w:t>
      </w:r>
    </w:p>
    <w:p w14:paraId="53409F0F">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2、身份证、户口簿原件及复印件一份；</w:t>
      </w:r>
    </w:p>
    <w:p w14:paraId="1CB671D7">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3、就业失业登记证原件及复印件一份；</w:t>
      </w:r>
    </w:p>
    <w:p w14:paraId="38D7F544">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4、各类人员相关证明材料原件及复印件一份；</w:t>
      </w:r>
    </w:p>
    <w:p w14:paraId="3E2856B4">
      <w:pPr>
        <w:widowControl/>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5、《营业执照》副本或《劳动合同》或用工协议原件及复印件一份；</w:t>
      </w:r>
    </w:p>
    <w:p w14:paraId="4346B151">
      <w:pPr>
        <w:widowControl/>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6、本年度缴纳社会保险（基本养老保险和基本医疗保险）凭证原件及复印件一份；</w:t>
      </w:r>
    </w:p>
    <w:p w14:paraId="1CF4367E">
      <w:pPr>
        <w:widowControl/>
        <w:shd w:val="clear" w:color="auto" w:fill="FFFFFF"/>
        <w:spacing w:line="520" w:lineRule="exact"/>
        <w:ind w:firstLine="639" w:firstLineChars="199"/>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四、办理时限</w:t>
      </w:r>
    </w:p>
    <w:p w14:paraId="3F881542">
      <w:pPr>
        <w:widowControl/>
        <w:shd w:val="clear" w:color="auto" w:fill="FFFFFF"/>
        <w:spacing w:line="520" w:lineRule="exact"/>
        <w:ind w:firstLine="480"/>
        <w:rPr>
          <w:rFonts w:ascii="仿宋_GB2312" w:hAnsi="仿宋" w:eastAsia="仿宋_GB2312"/>
          <w:sz w:val="32"/>
          <w:szCs w:val="32"/>
        </w:rPr>
      </w:pPr>
      <w:r>
        <w:rPr>
          <w:rFonts w:hint="eastAsia" w:ascii="仿宋" w:hAnsi="仿宋" w:eastAsia="仿宋" w:cs="仿宋_GB2312"/>
          <w:sz w:val="32"/>
          <w:szCs w:val="32"/>
        </w:rPr>
        <w:t xml:space="preserve"> </w:t>
      </w:r>
      <w:r>
        <w:rPr>
          <w:rFonts w:hint="eastAsia" w:ascii="仿宋_GB2312" w:hAnsi="仿宋" w:eastAsia="仿宋_GB2312"/>
          <w:sz w:val="32"/>
          <w:szCs w:val="32"/>
        </w:rPr>
        <w:t>承诺时限；20个工作日内</w:t>
      </w:r>
    </w:p>
    <w:p w14:paraId="136BEEC5">
      <w:pPr>
        <w:widowControl/>
        <w:shd w:val="clear" w:color="auto" w:fill="FFFFFF"/>
        <w:spacing w:line="520" w:lineRule="exact"/>
        <w:ind w:firstLine="480" w:firstLineChars="150"/>
        <w:rPr>
          <w:rFonts w:hint="eastAsia" w:ascii="仿宋" w:hAnsi="仿宋" w:eastAsia="仿宋" w:cs="宋体"/>
          <w:b/>
          <w:color w:val="000000"/>
          <w:kern w:val="0"/>
          <w:sz w:val="32"/>
          <w:szCs w:val="32"/>
        </w:rPr>
      </w:pPr>
      <w:r>
        <w:rPr>
          <w:rFonts w:hint="eastAsia" w:ascii="仿宋" w:hAnsi="仿宋" w:eastAsia="仿宋" w:cs="宋体"/>
          <w:color w:val="000000"/>
          <w:kern w:val="0"/>
          <w:sz w:val="32"/>
          <w:szCs w:val="32"/>
        </w:rPr>
        <w:t xml:space="preserve"> </w:t>
      </w:r>
      <w:r>
        <w:rPr>
          <w:rFonts w:hint="eastAsia" w:ascii="仿宋_GB2312" w:hAnsi="仿宋" w:eastAsia="仿宋_GB2312" w:cs="宋体"/>
          <w:b/>
          <w:color w:val="000000"/>
          <w:kern w:val="0"/>
          <w:sz w:val="32"/>
          <w:szCs w:val="32"/>
        </w:rPr>
        <w:t>五、收费标准</w:t>
      </w:r>
    </w:p>
    <w:p w14:paraId="1DC960D9">
      <w:pPr>
        <w:widowControl/>
        <w:shd w:val="clear" w:color="auto" w:fill="FFFFFF"/>
        <w:spacing w:line="52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不收费</w:t>
      </w:r>
    </w:p>
    <w:p w14:paraId="5AA7D286">
      <w:pPr>
        <w:widowControl/>
        <w:shd w:val="clear" w:color="auto" w:fill="FFFFFF"/>
        <w:spacing w:line="600" w:lineRule="exact"/>
        <w:ind w:firstLine="640" w:firstLineChars="200"/>
        <w:rPr>
          <w:rFonts w:hint="eastAsia" w:ascii="仿宋_GB2312" w:hAnsi="仿宋" w:eastAsia="仿宋_GB2312" w:cs="宋体"/>
          <w:b/>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六、办理流程</w:t>
      </w:r>
    </w:p>
    <w:p w14:paraId="4A9975F8">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（一）受理</w:t>
      </w:r>
    </w:p>
    <w:p w14:paraId="466E0F02">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对申请人申报材料的齐全性和合法性进行初审，对符合条件的及时进行信息录入，对材料不齐全或不符合法定形式的给予当面告知。</w:t>
      </w:r>
    </w:p>
    <w:p w14:paraId="40C5180F">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（二）审查</w:t>
      </w:r>
    </w:p>
    <w:p w14:paraId="1B35D3DF">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对申请人申报材料的齐全性和合法性进行审查</w:t>
      </w:r>
      <w:r>
        <w:rPr>
          <w:rFonts w:hint="eastAsia" w:ascii="仿宋_GB2312" w:hAnsi="仿宋" w:eastAsia="仿宋_GB2312"/>
          <w:sz w:val="32"/>
          <w:szCs w:val="32"/>
        </w:rPr>
        <w:t>。</w:t>
      </w:r>
    </w:p>
    <w:p w14:paraId="08BE19C0">
      <w:pPr>
        <w:widowControl/>
        <w:shd w:val="clear" w:color="auto" w:fill="FFFFFF"/>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（三）办结</w:t>
      </w:r>
    </w:p>
    <w:p w14:paraId="294FD0B7">
      <w:pPr>
        <w:widowControl/>
        <w:shd w:val="clear" w:color="auto" w:fill="FFFFFF"/>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经县就业服务局审核后，按期予以公示,接受社会监督公示期满，上报县财政部门审批并拨付资金，补贴给申领人。</w:t>
      </w:r>
    </w:p>
    <w:p w14:paraId="217890E1">
      <w:pPr>
        <w:widowControl/>
        <w:shd w:val="clear" w:color="auto" w:fill="FFFFFF"/>
        <w:spacing w:line="600" w:lineRule="exact"/>
        <w:ind w:firstLine="48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流程图：</w:t>
      </w:r>
    </w:p>
    <w:p w14:paraId="380FCFA5">
      <w:pPr>
        <w:rPr>
          <w:rFonts w:hint="eastAsia" w:ascii="仿宋" w:hAnsi="仿宋" w:eastAsia="仿宋" w:cs="宋体"/>
          <w:color w:val="000000"/>
          <w:kern w:val="0"/>
          <w:sz w:val="32"/>
          <w:szCs w:val="32"/>
        </w:rPr>
      </w:pPr>
      <w:r>
        <w:rPr>
          <w:rFonts w:ascii="仿宋_GB2312" w:eastAsia="仿宋_GB2312"/>
          <w:sz w:val="15"/>
          <w:szCs w:val="15"/>
        </w:rPr>
        <w:pict>
          <v:group id="_x0000_s2782" o:spid="_x0000_s2782" o:spt="203" style="height:486.8pt;width:400.8pt;" coordsize="7378,9525">
            <o:lock v:ext="edit"/>
            <v:shape id="_x0000_s2783" o:spid="_x0000_s2783" o:spt="75" type="#_x0000_t75" style="position:absolute;left:0;top:0;height:9525;width:7378;" filled="f" o:preferrelative="f" stroked="f" coordsize="21600,21600">
              <v:path/>
              <v:fill on="f" focussize="0,0"/>
              <v:stroke on="f" joinstyle="miter"/>
              <v:imagedata o:title=""/>
              <o:lock v:ext="edit" text="t" aspectratio="t"/>
            </v:shape>
            <v:shape id="_x0000_s2784" o:spid="_x0000_s2784" o:spt="202" type="#_x0000_t202" style="position:absolute;left:7;top:272;height:680;width:2817;" coordsize="21600,21600">
              <v:path/>
              <v:fill focussize="0,0"/>
              <v:stroke/>
              <v:imagedata o:title=""/>
              <o:lock v:ext="edit"/>
              <v:textbox>
                <w:txbxContent>
                  <w:p w14:paraId="679F60E4">
                    <w:pPr>
                      <w:rPr>
                        <w:sz w:val="15"/>
                        <w:szCs w:val="15"/>
                      </w:rPr>
                    </w:pPr>
                    <w:r>
                      <w:rPr>
                        <w:rFonts w:hint="eastAsia"/>
                        <w:sz w:val="15"/>
                        <w:szCs w:val="15"/>
                      </w:rPr>
                      <w:t>高校毕业生、城镇零就业家庭成员、残疾人、城镇低保家庭成员、距退休年龄不足5年登记失业人、退役军人</w:t>
                    </w:r>
                  </w:p>
                </w:txbxContent>
              </v:textbox>
            </v:shape>
            <v:shape id="_x0000_s2785" o:spid="_x0000_s2785" o:spt="202" type="#_x0000_t202" style="position:absolute;left:3915;top:408;height:8831;width:2973;" coordsize="21600,21600">
              <v:path/>
              <v:fill focussize="0,0"/>
              <v:stroke/>
              <v:imagedata o:title=""/>
              <o:lock v:ext="edit"/>
              <v:textbox>
                <w:txbxContent>
                  <w:p w14:paraId="154F7501">
                    <w:pPr>
                      <w:spacing w:line="340" w:lineRule="exact"/>
                      <w:ind w:firstLine="630" w:firstLineChars="196"/>
                      <w:rPr>
                        <w:rFonts w:ascii="宋体" w:hAnsi="宋体"/>
                        <w:b/>
                        <w:sz w:val="32"/>
                        <w:szCs w:val="32"/>
                      </w:rPr>
                    </w:pPr>
                  </w:p>
                  <w:p w14:paraId="612864F6">
                    <w:pPr>
                      <w:spacing w:line="340" w:lineRule="exact"/>
                      <w:ind w:firstLine="790" w:firstLineChars="246"/>
                      <w:rPr>
                        <w:rFonts w:ascii="宋体" w:hAnsi="宋体"/>
                        <w:b/>
                        <w:sz w:val="32"/>
                        <w:szCs w:val="32"/>
                      </w:rPr>
                    </w:pPr>
                    <w:r>
                      <w:rPr>
                        <w:rFonts w:hint="eastAsia" w:ascii="宋体" w:hAnsi="宋体"/>
                        <w:b/>
                        <w:sz w:val="32"/>
                        <w:szCs w:val="32"/>
                      </w:rPr>
                      <w:t>所需资料</w:t>
                    </w:r>
                  </w:p>
                  <w:p w14:paraId="6711FF38">
                    <w:pPr>
                      <w:spacing w:line="340" w:lineRule="exact"/>
                      <w:ind w:firstLine="932" w:firstLineChars="442"/>
                      <w:jc w:val="left"/>
                      <w:rPr>
                        <w:rFonts w:ascii="宋体" w:hAnsi="宋体"/>
                        <w:b/>
                        <w:szCs w:val="21"/>
                      </w:rPr>
                    </w:pPr>
                  </w:p>
                  <w:p w14:paraId="16330835">
                    <w:pPr>
                      <w:rPr>
                        <w:sz w:val="18"/>
                        <w:szCs w:val="18"/>
                      </w:rPr>
                    </w:pPr>
                    <w:r>
                      <w:rPr>
                        <w:rFonts w:hint="eastAsia"/>
                        <w:sz w:val="18"/>
                        <w:szCs w:val="18"/>
                      </w:rPr>
                      <w:t>1、《灵活就业人员社保补贴申领表》一份；</w:t>
                    </w:r>
                  </w:p>
                  <w:p w14:paraId="1AFCBA8B">
                    <w:pPr>
                      <w:rPr>
                        <w:sz w:val="18"/>
                        <w:szCs w:val="18"/>
                      </w:rPr>
                    </w:pPr>
                  </w:p>
                  <w:p w14:paraId="1E57E5B6">
                    <w:pPr>
                      <w:rPr>
                        <w:sz w:val="18"/>
                        <w:szCs w:val="18"/>
                      </w:rPr>
                    </w:pPr>
                    <w:r>
                      <w:rPr>
                        <w:rFonts w:hint="eastAsia"/>
                        <w:sz w:val="18"/>
                        <w:szCs w:val="18"/>
                      </w:rPr>
                      <w:t>2、《户口簿》原件和首页及本人页复印件各一份；</w:t>
                    </w:r>
                  </w:p>
                  <w:p w14:paraId="1D265A5B">
                    <w:pPr>
                      <w:rPr>
                        <w:sz w:val="18"/>
                        <w:szCs w:val="18"/>
                      </w:rPr>
                    </w:pPr>
                  </w:p>
                  <w:p w14:paraId="56F9F622">
                    <w:pPr>
                      <w:rPr>
                        <w:sz w:val="18"/>
                        <w:szCs w:val="18"/>
                      </w:rPr>
                    </w:pPr>
                    <w:r>
                      <w:rPr>
                        <w:rFonts w:hint="eastAsia"/>
                        <w:sz w:val="18"/>
                        <w:szCs w:val="18"/>
                      </w:rPr>
                      <w:t>3、《居民身份证》原件及复印件一份；</w:t>
                    </w:r>
                  </w:p>
                  <w:p w14:paraId="359FCCF9">
                    <w:pPr>
                      <w:rPr>
                        <w:sz w:val="18"/>
                        <w:szCs w:val="18"/>
                      </w:rPr>
                    </w:pPr>
                  </w:p>
                  <w:p w14:paraId="5813364B">
                    <w:pPr>
                      <w:rPr>
                        <w:sz w:val="18"/>
                        <w:szCs w:val="18"/>
                      </w:rPr>
                    </w:pPr>
                    <w:r>
                      <w:rPr>
                        <w:rFonts w:hint="eastAsia"/>
                        <w:sz w:val="18"/>
                        <w:szCs w:val="18"/>
                      </w:rPr>
                      <w:t>4、《就业失业登记证》原件及复印件一份；</w:t>
                    </w:r>
                  </w:p>
                  <w:p w14:paraId="28461C9D">
                    <w:pPr>
                      <w:rPr>
                        <w:sz w:val="18"/>
                        <w:szCs w:val="18"/>
                      </w:rPr>
                    </w:pPr>
                  </w:p>
                  <w:p w14:paraId="0CBAAB21">
                    <w:pPr>
                      <w:rPr>
                        <w:sz w:val="18"/>
                        <w:szCs w:val="18"/>
                      </w:rPr>
                    </w:pPr>
                    <w:r>
                      <w:rPr>
                        <w:rFonts w:hint="eastAsia"/>
                        <w:sz w:val="18"/>
                        <w:szCs w:val="18"/>
                      </w:rPr>
                      <w:t>5、各类人员相关证件材料的原件及复印件一份；</w:t>
                    </w:r>
                  </w:p>
                  <w:p w14:paraId="1904FB7D">
                    <w:pPr>
                      <w:rPr>
                        <w:sz w:val="18"/>
                        <w:szCs w:val="18"/>
                      </w:rPr>
                    </w:pPr>
                  </w:p>
                  <w:p w14:paraId="69B194C2">
                    <w:pPr>
                      <w:rPr>
                        <w:sz w:val="18"/>
                        <w:szCs w:val="18"/>
                      </w:rPr>
                    </w:pPr>
                    <w:r>
                      <w:rPr>
                        <w:rFonts w:hint="eastAsia"/>
                        <w:sz w:val="18"/>
                        <w:szCs w:val="18"/>
                      </w:rPr>
                      <w:t>6、本年度缴纳社会保险（养老保险和医疗保险）凭证原件及复印件一份；</w:t>
                    </w:r>
                  </w:p>
                  <w:p w14:paraId="382E8860">
                    <w:pPr>
                      <w:rPr>
                        <w:sz w:val="18"/>
                        <w:szCs w:val="18"/>
                      </w:rPr>
                    </w:pPr>
                  </w:p>
                  <w:p w14:paraId="482D7C24">
                    <w:pPr>
                      <w:rPr>
                        <w:sz w:val="18"/>
                        <w:szCs w:val="18"/>
                      </w:rPr>
                    </w:pPr>
                    <w:r>
                      <w:rPr>
                        <w:rFonts w:hint="eastAsia"/>
                        <w:sz w:val="18"/>
                        <w:szCs w:val="18"/>
                      </w:rPr>
                      <w:t>7、《营业执照》副本或《劳动合同》或用工协议原件及复印件一份；</w:t>
                    </w:r>
                  </w:p>
                  <w:p w14:paraId="785839C4">
                    <w:pPr>
                      <w:rPr>
                        <w:sz w:val="18"/>
                        <w:szCs w:val="18"/>
                      </w:rPr>
                    </w:pPr>
                  </w:p>
                  <w:p w14:paraId="27A8CA96">
                    <w:pPr>
                      <w:rPr>
                        <w:sz w:val="24"/>
                      </w:rPr>
                    </w:pPr>
                  </w:p>
                  <w:p w14:paraId="158067A0">
                    <w:pPr>
                      <w:rPr>
                        <w:sz w:val="24"/>
                      </w:rPr>
                    </w:pPr>
                  </w:p>
                </w:txbxContent>
              </v:textbox>
            </v:shape>
            <v:line id="_x0000_s2786" o:spid="_x0000_s2786" o:spt="20" style="position:absolute;left:2662;top:2446;height:1;width:1094;" coordsize="21600,21600">
              <v:path arrowok="t"/>
              <v:fill focussize="0,0"/>
              <v:stroke endarrow="block"/>
              <v:imagedata o:title=""/>
              <o:lock v:ext="edit"/>
            </v:line>
            <v:shape id="_x0000_s2787" o:spid="_x0000_s2787" o:spt="202" type="#_x0000_t202" style="position:absolute;left:7;top:1766;height:1224;width:2818;" coordsize="21600,21600">
              <v:path/>
              <v:fill focussize="0,0"/>
              <v:stroke/>
              <v:imagedata o:title=""/>
              <o:lock v:ext="edit"/>
              <v:textbox>
                <w:txbxContent>
                  <w:p w14:paraId="2D784050">
                    <w:pPr>
                      <w:rPr>
                        <w:sz w:val="18"/>
                        <w:szCs w:val="18"/>
                      </w:rPr>
                    </w:pPr>
                    <w:r>
                      <w:rPr>
                        <w:rFonts w:hint="eastAsia"/>
                        <w:sz w:val="18"/>
                        <w:szCs w:val="18"/>
                      </w:rPr>
                      <w:t>由本人向户籍所在地社区提供所需资料，受理人对申报资料进行初审，填写《灵活就业人员社保补贴申领表》，加盖社区公章并签字</w:t>
                    </w:r>
                  </w:p>
                  <w:p w14:paraId="6675632C">
                    <w:pPr>
                      <w:rPr>
                        <w:sz w:val="18"/>
                        <w:szCs w:val="18"/>
                      </w:rPr>
                    </w:pPr>
                  </w:p>
                </w:txbxContent>
              </v:textbox>
            </v:shape>
            <v:shape id="_x0000_s2788" o:spid="_x0000_s2788" o:spt="202" type="#_x0000_t202" style="position:absolute;left:7;top:4076;height:950;width:2818;" coordsize="21600,21600">
              <v:path/>
              <v:fill focussize="0,0"/>
              <v:stroke/>
              <v:imagedata o:title=""/>
              <o:lock v:ext="edit"/>
              <v:textbox>
                <w:txbxContent>
                  <w:p w14:paraId="595C4927">
                    <w:pPr>
                      <w:rPr>
                        <w:szCs w:val="21"/>
                      </w:rPr>
                    </w:pPr>
                    <w:r>
                      <w:rPr>
                        <w:rFonts w:hint="eastAsia"/>
                        <w:sz w:val="18"/>
                        <w:szCs w:val="18"/>
                      </w:rPr>
                      <w:t>初审无异议上报区就业服务局复审</w:t>
                    </w:r>
                  </w:p>
                </w:txbxContent>
              </v:textbox>
            </v:shape>
            <v:shape id="_x0000_s2789" o:spid="_x0000_s2789" o:spt="202" type="#_x0000_t202" style="position:absolute;left:7;top:5978;height:951;width:2818;" coordsize="21600,21600">
              <v:path/>
              <v:fill focussize="0,0"/>
              <v:stroke/>
              <v:imagedata o:title=""/>
              <o:lock v:ext="edit"/>
              <v:textbox>
                <w:txbxContent>
                  <w:p w14:paraId="63241FCB">
                    <w:pPr>
                      <w:jc w:val="center"/>
                      <w:rPr>
                        <w:sz w:val="18"/>
                        <w:szCs w:val="18"/>
                      </w:rPr>
                    </w:pPr>
                    <w:r>
                      <w:rPr>
                        <w:rFonts w:hint="eastAsia"/>
                        <w:sz w:val="18"/>
                        <w:szCs w:val="18"/>
                      </w:rPr>
                      <w:t>经区就业局审核，按期予以公示,接受社会监督。</w:t>
                    </w:r>
                  </w:p>
                </w:txbxContent>
              </v:textbox>
            </v:shape>
            <v:shape id="_x0000_s2790" o:spid="_x0000_s2790" o:spt="202" type="#_x0000_t202" style="position:absolute;left:7;top:7745;height:951;width:2818;" coordsize="21600,21600">
              <v:path/>
              <v:fill focussize="0,0"/>
              <v:stroke/>
              <v:imagedata o:title=""/>
              <o:lock v:ext="edit"/>
              <v:textbox>
                <w:txbxContent>
                  <w:p w14:paraId="0A2E5691">
                    <w:pPr>
                      <w:widowControl/>
                      <w:spacing w:before="100" w:beforeAutospacing="1" w:after="100" w:afterAutospacing="1" w:line="400" w:lineRule="exact"/>
                      <w:jc w:val="left"/>
                      <w:rPr>
                        <w:sz w:val="18"/>
                        <w:szCs w:val="18"/>
                      </w:rPr>
                    </w:pPr>
                    <w:r>
                      <w:rPr>
                        <w:rFonts w:hint="eastAsia"/>
                        <w:sz w:val="18"/>
                        <w:szCs w:val="18"/>
                      </w:rPr>
                      <w:t>公示期满，上报区财政部门</w:t>
                    </w:r>
                    <w:r>
                      <w:rPr>
                        <w:sz w:val="18"/>
                        <w:szCs w:val="18"/>
                      </w:rPr>
                      <w:t>审批并拨付资金，</w:t>
                    </w:r>
                    <w:r>
                      <w:rPr>
                        <w:rFonts w:hint="eastAsia"/>
                        <w:sz w:val="18"/>
                        <w:szCs w:val="18"/>
                      </w:rPr>
                      <w:t>补贴给申领人。</w:t>
                    </w:r>
                  </w:p>
                  <w:p w14:paraId="1E0BC865">
                    <w:pPr>
                      <w:rPr>
                        <w:szCs w:val="21"/>
                      </w:rPr>
                    </w:pPr>
                  </w:p>
                </w:txbxContent>
              </v:textbox>
            </v:shape>
            <v:line id="_x0000_s2791" o:spid="_x0000_s2791" o:spt="20" style="position:absolute;left:1416;top:1087;height:543;width:1;" coordsize="21600,21600">
              <v:path arrowok="t"/>
              <v:fill focussize="0,0"/>
              <v:stroke endarrow="block"/>
              <v:imagedata o:title=""/>
              <o:lock v:ext="edit"/>
            </v:line>
            <v:line id="_x0000_s2792" o:spid="_x0000_s2792" o:spt="20" style="position:absolute;left:1416;top:3261;height:543;width:1;" coordsize="21600,21600">
              <v:path arrowok="t"/>
              <v:fill focussize="0,0"/>
              <v:stroke endarrow="block"/>
              <v:imagedata o:title=""/>
              <o:lock v:ext="edit"/>
            </v:line>
            <v:line id="_x0000_s2793" o:spid="_x0000_s2793" o:spt="20" style="position:absolute;left:1416;top:5163;height:545;width:1;" coordsize="21600,21600">
              <v:path arrowok="t"/>
              <v:fill focussize="0,0"/>
              <v:stroke endarrow="block"/>
              <v:imagedata o:title=""/>
              <o:lock v:ext="edit"/>
            </v:line>
            <v:line id="_x0000_s2794" o:spid="_x0000_s2794" o:spt="20" style="position:absolute;left:1416;top:7065;height:543;width:1;" coordsize="21600,21600">
              <v:path arrowok="t"/>
              <v:fill focussize="0,0"/>
              <v:stroke endarrow="block"/>
              <v:imagedata o:title=""/>
              <o:lock v:ext="edit"/>
            </v:line>
            <w10:wrap type="none"/>
            <w10:anchorlock/>
          </v:group>
        </w:pict>
      </w:r>
    </w:p>
    <w:p w14:paraId="488F6B29">
      <w:pPr>
        <w:widowControl/>
        <w:shd w:val="clear" w:color="auto" w:fill="FFFFFF"/>
        <w:spacing w:line="520" w:lineRule="exact"/>
        <w:ind w:firstLine="48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七、联系方式</w:t>
      </w:r>
    </w:p>
    <w:p w14:paraId="7DB130C4">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受理、办理机构：民和县就业服务局</w:t>
      </w:r>
    </w:p>
    <w:p w14:paraId="5B4C9061">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地点：民和县就业服务局</w:t>
      </w:r>
    </w:p>
    <w:p w14:paraId="29EE5F66">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办公时间： 法定工作日上午8:30-12:00，下午14:30-18：00</w:t>
      </w:r>
    </w:p>
    <w:p w14:paraId="60E548E0">
      <w:pPr>
        <w:widowControl/>
        <w:shd w:val="clear" w:color="auto" w:fill="FFFFFF"/>
        <w:spacing w:line="520" w:lineRule="exact"/>
        <w:ind w:firstLine="480"/>
        <w:rPr>
          <w:rFonts w:hint="eastAsia" w:ascii="仿宋" w:hAnsi="仿宋" w:eastAsia="仿宋" w:cs="宋体"/>
          <w:color w:val="000000"/>
          <w:kern w:val="0"/>
          <w:sz w:val="32"/>
          <w:szCs w:val="32"/>
        </w:rPr>
      </w:pPr>
      <w:r>
        <w:rPr>
          <w:rFonts w:hint="eastAsia" w:ascii="仿宋" w:hAnsi="仿宋" w:eastAsia="仿宋" w:cs="仿宋_GB2312"/>
          <w:sz w:val="32"/>
          <w:szCs w:val="32"/>
        </w:rPr>
        <w:t xml:space="preserve"> 联系电话：</w:t>
      </w:r>
      <w:r>
        <w:rPr>
          <w:rFonts w:hint="eastAsia" w:ascii="仿宋" w:hAnsi="仿宋" w:eastAsia="仿宋" w:cs="宋体"/>
          <w:color w:val="000000"/>
          <w:kern w:val="0"/>
          <w:sz w:val="32"/>
          <w:szCs w:val="32"/>
        </w:rPr>
        <w:t>0972-8583753</w:t>
      </w:r>
    </w:p>
    <w:p w14:paraId="590E2377">
      <w:pPr>
        <w:pStyle w:val="8"/>
        <w:rPr>
          <w:rFonts w:hint="eastAsia"/>
        </w:rPr>
      </w:pPr>
    </w:p>
    <w:p w14:paraId="210243EC">
      <w:pPr>
        <w:spacing w:line="360" w:lineRule="auto"/>
        <w:ind w:firstLine="723" w:firstLineChars="200"/>
        <w:jc w:val="center"/>
        <w:rPr>
          <w:rFonts w:hint="eastAsia" w:ascii="仿宋_GB2312" w:hAnsi="方正小标宋简体" w:eastAsia="仿宋_GB2312" w:cs="方正小标宋简体"/>
          <w:b/>
          <w:sz w:val="36"/>
          <w:szCs w:val="36"/>
        </w:rPr>
      </w:pPr>
      <w:r>
        <w:rPr>
          <w:rFonts w:hint="eastAsia" w:ascii="仿宋_GB2312" w:hAnsi="方正小标宋简体" w:eastAsia="仿宋_GB2312" w:cs="方正小标宋简体"/>
          <w:b/>
          <w:sz w:val="36"/>
          <w:szCs w:val="36"/>
        </w:rPr>
        <w:t>48.创业担保贷款办事指南</w:t>
      </w:r>
    </w:p>
    <w:p w14:paraId="088730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编号：民公服第2017048号</w:t>
      </w:r>
    </w:p>
    <w:p w14:paraId="6FC623D3">
      <w:pPr>
        <w:spacing w:line="360" w:lineRule="auto"/>
        <w:ind w:firstLine="643" w:firstLineChars="200"/>
        <w:rPr>
          <w:rFonts w:hint="eastAsia" w:ascii="仿宋_GB2312" w:hAnsi="仿宋_GB2312" w:eastAsia="仿宋_GB2312" w:cs="仿宋_GB2312"/>
          <w:b/>
          <w:sz w:val="32"/>
          <w:szCs w:val="32"/>
        </w:rPr>
      </w:pPr>
      <w:r>
        <w:rPr>
          <w:rFonts w:hint="eastAsia" w:ascii="仿宋_GB2312" w:hAnsi="黑体" w:eastAsia="仿宋_GB2312" w:cs="黑体"/>
          <w:b/>
          <w:sz w:val="32"/>
          <w:szCs w:val="32"/>
        </w:rPr>
        <w:t>一、办理依据</w:t>
      </w:r>
    </w:p>
    <w:p w14:paraId="47395D7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根据《青海省创业贷款担保基金管理办法》的通知（青财社字 </w:t>
      </w:r>
      <w:r>
        <w:rPr>
          <w:rFonts w:hint="eastAsia" w:ascii="仿宋_GB2312" w:hAnsi="宋体" w:cs="宋体"/>
          <w:sz w:val="32"/>
          <w:szCs w:val="32"/>
        </w:rPr>
        <w:t>﹝</w:t>
      </w:r>
      <w:r>
        <w:rPr>
          <w:rFonts w:hint="eastAsia" w:ascii="仿宋_GB2312" w:hAnsi="仿宋_GB2312" w:eastAsia="仿宋_GB2312" w:cs="仿宋_GB2312"/>
          <w:sz w:val="32"/>
          <w:szCs w:val="32"/>
        </w:rPr>
        <w:t>2015</w:t>
      </w:r>
      <w:r>
        <w:rPr>
          <w:rFonts w:hint="eastAsia" w:ascii="仿宋_GB2312" w:hAnsi="宋体" w:cs="宋体"/>
          <w:sz w:val="32"/>
          <w:szCs w:val="32"/>
        </w:rPr>
        <w:t>﹞</w:t>
      </w:r>
      <w:r>
        <w:rPr>
          <w:rFonts w:hint="eastAsia" w:ascii="仿宋_GB2312" w:hAnsi="仿宋_GB2312" w:eastAsia="仿宋_GB2312" w:cs="仿宋_GB2312"/>
          <w:sz w:val="32"/>
          <w:szCs w:val="32"/>
        </w:rPr>
        <w:t xml:space="preserve"> 1612号）、《海东市创业担保贷款操作办法》（东人社字</w:t>
      </w:r>
      <w:r>
        <w:rPr>
          <w:rFonts w:hint="eastAsia" w:ascii="仿宋_GB2312" w:hAnsi="宋体" w:cs="宋体"/>
          <w:sz w:val="32"/>
          <w:szCs w:val="32"/>
        </w:rPr>
        <w:t>﹝</w:t>
      </w:r>
      <w:r>
        <w:rPr>
          <w:rFonts w:hint="eastAsia" w:ascii="仿宋_GB2312" w:hAnsi="仿宋_GB2312" w:eastAsia="仿宋_GB2312" w:cs="仿宋_GB2312"/>
          <w:sz w:val="32"/>
          <w:szCs w:val="32"/>
        </w:rPr>
        <w:t>2016</w:t>
      </w:r>
      <w:r>
        <w:rPr>
          <w:rFonts w:hint="eastAsia" w:ascii="仿宋_GB2312" w:hAnsi="宋体" w:cs="宋体"/>
          <w:sz w:val="32"/>
          <w:szCs w:val="32"/>
        </w:rPr>
        <w:t>﹞</w:t>
      </w:r>
      <w:r>
        <w:rPr>
          <w:rFonts w:hint="eastAsia" w:ascii="仿宋_GB2312" w:hAnsi="仿宋_GB2312" w:eastAsia="仿宋_GB2312" w:cs="仿宋_GB2312"/>
          <w:sz w:val="32"/>
          <w:szCs w:val="32"/>
        </w:rPr>
        <w:t>290号）文件。</w:t>
      </w:r>
    </w:p>
    <w:p w14:paraId="4E052F2C">
      <w:pPr>
        <w:numPr>
          <w:ilvl w:val="0"/>
          <w:numId w:val="14"/>
        </w:numPr>
        <w:spacing w:line="360" w:lineRule="auto"/>
        <w:rPr>
          <w:rFonts w:hint="eastAsia" w:ascii="仿宋_GB2312" w:hAnsi="仿宋_GB2312" w:eastAsia="仿宋_GB2312" w:cs="仿宋_GB2312"/>
          <w:b/>
          <w:sz w:val="32"/>
          <w:szCs w:val="32"/>
        </w:rPr>
      </w:pPr>
      <w:r>
        <w:rPr>
          <w:rFonts w:hint="eastAsia" w:ascii="仿宋_GB2312" w:hAnsi="黑体" w:eastAsia="仿宋_GB2312" w:cs="黑体"/>
          <w:b/>
          <w:sz w:val="32"/>
          <w:szCs w:val="32"/>
        </w:rPr>
        <w:t>办理对象及范围</w:t>
      </w:r>
    </w:p>
    <w:p w14:paraId="609C3B5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cs="宋体"/>
          <w:color w:val="000000"/>
          <w:kern w:val="0"/>
          <w:sz w:val="32"/>
          <w:szCs w:val="32"/>
        </w:rPr>
        <w:t>具有辖区内户籍,并在西宁、海东市</w:t>
      </w:r>
      <w:r>
        <w:rPr>
          <w:rFonts w:hint="eastAsia" w:ascii="仿宋_GB2312" w:hAnsi="仿宋_GB2312" w:eastAsia="仿宋_GB2312" w:cs="仿宋_GB2312"/>
          <w:sz w:val="32"/>
          <w:szCs w:val="32"/>
        </w:rPr>
        <w:t>创业的创业人员。</w:t>
      </w:r>
    </w:p>
    <w:p w14:paraId="11F8C92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在本省境内工商部门登记注册、具有创业意愿、创业能力和创业条件的城乡劳动者自主或合伙创办经营实体或网络商户以及劳动密集性小微企业；我市群众在外开办以拉面为主的餐饮店、企业及相关产业的均可申请创业担保贷款。</w:t>
      </w:r>
    </w:p>
    <w:p w14:paraId="6A732270">
      <w:pPr>
        <w:spacing w:line="360" w:lineRule="auto"/>
        <w:ind w:firstLine="643" w:firstLineChars="200"/>
        <w:rPr>
          <w:rFonts w:hint="eastAsia" w:ascii="仿宋_GB2312" w:hAnsi="仿宋_GB2312" w:eastAsia="仿宋_GB2312" w:cs="仿宋_GB2312"/>
          <w:b/>
          <w:sz w:val="32"/>
          <w:szCs w:val="32"/>
        </w:rPr>
      </w:pPr>
      <w:r>
        <w:rPr>
          <w:rFonts w:hint="eastAsia" w:ascii="仿宋_GB2312" w:hAnsi="黑体" w:eastAsia="仿宋_GB2312" w:cs="黑体"/>
          <w:b/>
          <w:sz w:val="32"/>
          <w:szCs w:val="32"/>
        </w:rPr>
        <w:t>三、办事条件及需提交的材料</w:t>
      </w:r>
    </w:p>
    <w:p w14:paraId="73C04F1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1.持本人身份证、配偶身份证</w:t>
      </w:r>
    </w:p>
    <w:p w14:paraId="2367639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2.本人户口本配偶户口本</w:t>
      </w:r>
    </w:p>
    <w:p w14:paraId="6306C28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3.工商营业执照正副本</w:t>
      </w:r>
    </w:p>
    <w:p w14:paraId="4FAE645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4.夫妻双方结婚证</w:t>
      </w:r>
    </w:p>
    <w:p w14:paraId="35DF8D3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5.经营场所房屋产权证明或房屋租赁合同</w:t>
      </w:r>
    </w:p>
    <w:p w14:paraId="2ADA532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6.贷款人《就业失业登记证》</w:t>
      </w:r>
    </w:p>
    <w:p w14:paraId="2FFA0E7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7.民和县创业担保贷款申请推荐表（一式两份）</w:t>
      </w:r>
    </w:p>
    <w:p w14:paraId="289C3439">
      <w:pPr>
        <w:spacing w:line="360" w:lineRule="auto"/>
        <w:ind w:firstLine="643" w:firstLineChars="200"/>
        <w:rPr>
          <w:rFonts w:hint="eastAsia" w:ascii="仿宋_GB2312" w:hAnsi="仿宋_GB2312" w:eastAsia="仿宋_GB2312" w:cs="仿宋_GB2312"/>
          <w:b/>
          <w:sz w:val="32"/>
          <w:szCs w:val="32"/>
        </w:rPr>
      </w:pPr>
      <w:r>
        <w:rPr>
          <w:rFonts w:hint="eastAsia" w:ascii="仿宋_GB2312" w:hAnsi="黑体" w:eastAsia="仿宋_GB2312" w:cs="黑体"/>
          <w:b/>
          <w:sz w:val="32"/>
          <w:szCs w:val="32"/>
        </w:rPr>
        <w:t>四、办理流程</w:t>
      </w:r>
    </w:p>
    <w:p w14:paraId="78246E3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1.申请对象提交以上贴息贷款所需材料</w:t>
      </w:r>
    </w:p>
    <w:p w14:paraId="119FBE54">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2.区就业服务局创业贷款办公室审核材料是否齐全并进行实地调查核实</w:t>
      </w:r>
    </w:p>
    <w:p w14:paraId="43F82E5F">
      <w:pPr>
        <w:spacing w:line="360" w:lineRule="auto"/>
        <w:ind w:firstLine="643" w:firstLineChars="200"/>
        <w:rPr>
          <w:rFonts w:hint="eastAsia" w:ascii="仿宋_GB2312" w:hAnsi="仿宋_GB2312" w:eastAsia="仿宋_GB2312" w:cs="仿宋_GB2312"/>
          <w:b/>
          <w:sz w:val="32"/>
          <w:szCs w:val="32"/>
        </w:rPr>
      </w:pPr>
      <w:r>
        <w:rPr>
          <w:rFonts w:hint="eastAsia" w:ascii="仿宋_GB2312" w:hAnsi="黑体" w:eastAsia="仿宋_GB2312" w:cs="黑体"/>
          <w:b/>
          <w:sz w:val="32"/>
          <w:szCs w:val="32"/>
        </w:rPr>
        <w:t>五、办理结果状态</w:t>
      </w:r>
    </w:p>
    <w:p w14:paraId="5486D55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对审核通过的申请人需将申请材料报县财政局终审，审核通过直接由财政贴息到银行。</w:t>
      </w:r>
    </w:p>
    <w:p w14:paraId="206DBC82">
      <w:pPr>
        <w:spacing w:line="360" w:lineRule="auto"/>
        <w:ind w:firstLine="643" w:firstLineChars="200"/>
        <w:rPr>
          <w:rFonts w:hint="eastAsia" w:ascii="仿宋_GB2312" w:hAnsi="仿宋_GB2312" w:eastAsia="仿宋_GB2312" w:cs="仿宋_GB2312"/>
          <w:b/>
          <w:sz w:val="32"/>
          <w:szCs w:val="32"/>
        </w:rPr>
      </w:pPr>
      <w:r>
        <w:rPr>
          <w:rFonts w:hint="eastAsia" w:ascii="仿宋_GB2312" w:hAnsi="黑体" w:eastAsia="仿宋_GB2312" w:cs="黑体"/>
          <w:b/>
          <w:sz w:val="32"/>
          <w:szCs w:val="32"/>
        </w:rPr>
        <w:t>六、联系方式</w:t>
      </w:r>
    </w:p>
    <w:p w14:paraId="4B9A1CE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办理单位：民和县就业服务局</w:t>
      </w:r>
    </w:p>
    <w:p w14:paraId="4670CA4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 民和县就业服务局</w:t>
      </w:r>
    </w:p>
    <w:p w14:paraId="70B09B5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邮编：810800</w:t>
      </w:r>
    </w:p>
    <w:p w14:paraId="2FECF8B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办公时间：早8：30----12:00下午2:30---6.00。</w:t>
      </w:r>
    </w:p>
    <w:p w14:paraId="14C35F5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联系电话：8583753</w:t>
      </w:r>
    </w:p>
    <w:p w14:paraId="0B2107D3">
      <w:pPr>
        <w:spacing w:line="560" w:lineRule="exact"/>
        <w:ind w:firstLine="640"/>
        <w:rPr>
          <w:rFonts w:hint="eastAsia" w:ascii="仿宋_GB2312" w:hAnsi="仿宋_GB2312" w:eastAsia="仿宋_GB2312" w:cs="仿宋_GB2312"/>
          <w:sz w:val="32"/>
          <w:szCs w:val="32"/>
        </w:rPr>
      </w:pPr>
    </w:p>
    <w:p w14:paraId="0FE6843B">
      <w:pPr>
        <w:rPr>
          <w:rFonts w:hint="eastAsia"/>
        </w:rPr>
      </w:pPr>
      <w:r>
        <w:rPr>
          <w:rFonts w:hint="eastAsia" w:ascii="仿宋_GB2312" w:hAnsi="仿宋_GB2312" w:eastAsia="仿宋_GB2312" w:cs="仿宋_GB2312"/>
          <w:sz w:val="32"/>
          <w:szCs w:val="32"/>
        </w:rPr>
        <w:t xml:space="preserve">           </w:t>
      </w:r>
    </w:p>
    <w:p w14:paraId="2AFA620B">
      <w:pPr>
        <w:rPr>
          <w:rFonts w:hint="eastAsia" w:ascii="仿宋_GB2312" w:eastAsia="仿宋_GB2312"/>
          <w:sz w:val="32"/>
          <w:szCs w:val="32"/>
        </w:rPr>
      </w:pPr>
    </w:p>
    <w:p w14:paraId="348666AF">
      <w:pPr>
        <w:pStyle w:val="8"/>
        <w:rPr>
          <w:rFonts w:hint="eastAsia"/>
        </w:rPr>
      </w:pPr>
    </w:p>
    <w:p w14:paraId="2D788D62">
      <w:pPr>
        <w:rPr>
          <w:rFonts w:hint="eastAsia"/>
        </w:rPr>
      </w:pPr>
    </w:p>
    <w:p w14:paraId="5C9394BB">
      <w:pPr>
        <w:pStyle w:val="8"/>
        <w:rPr>
          <w:rFonts w:hint="eastAsia"/>
        </w:rPr>
      </w:pPr>
    </w:p>
    <w:p w14:paraId="0EF0B173">
      <w:pPr>
        <w:rPr>
          <w:rFonts w:hint="eastAsia"/>
        </w:rPr>
      </w:pPr>
    </w:p>
    <w:p w14:paraId="426A770C">
      <w:pPr>
        <w:pStyle w:val="8"/>
        <w:rPr>
          <w:rFonts w:hint="eastAsia"/>
        </w:rPr>
      </w:pPr>
    </w:p>
    <w:p w14:paraId="3D17A3A9">
      <w:pPr>
        <w:rPr>
          <w:rFonts w:hint="eastAsia"/>
        </w:rPr>
      </w:pPr>
    </w:p>
    <w:p w14:paraId="3E1C4479">
      <w:pPr>
        <w:pStyle w:val="8"/>
        <w:rPr>
          <w:rFonts w:hint="eastAsia"/>
        </w:rPr>
      </w:pPr>
    </w:p>
    <w:p w14:paraId="2047D525">
      <w:pPr>
        <w:rPr>
          <w:rFonts w:hint="eastAsia"/>
        </w:rPr>
      </w:pPr>
    </w:p>
    <w:p w14:paraId="51B4973C">
      <w:pPr>
        <w:pStyle w:val="8"/>
        <w:rPr>
          <w:rFonts w:hint="eastAsia"/>
        </w:rPr>
      </w:pPr>
    </w:p>
    <w:p w14:paraId="1010E462">
      <w:pPr>
        <w:rPr>
          <w:rFonts w:hint="eastAsia"/>
        </w:rPr>
      </w:pPr>
    </w:p>
    <w:p w14:paraId="5B87977A">
      <w:pPr>
        <w:spacing w:line="560" w:lineRule="exact"/>
        <w:jc w:val="center"/>
        <w:rPr>
          <w:rFonts w:hint="eastAsia" w:ascii="仿宋_GB2312" w:hAnsi="方正小标宋简体" w:eastAsia="仿宋_GB2312" w:cs="方正小标宋简体"/>
          <w:b/>
          <w:bCs/>
          <w:sz w:val="36"/>
          <w:szCs w:val="36"/>
        </w:rPr>
      </w:pPr>
      <w:r>
        <w:rPr>
          <w:rFonts w:hint="eastAsia" w:ascii="仿宋_GB2312" w:hAnsi="方正小标宋简体" w:eastAsia="仿宋_GB2312" w:cs="方正小标宋简体"/>
          <w:b/>
          <w:bCs/>
          <w:sz w:val="36"/>
          <w:szCs w:val="36"/>
        </w:rPr>
        <w:t>49.《就业失业登记证》办理办事指南</w:t>
      </w:r>
    </w:p>
    <w:p w14:paraId="28F50992">
      <w:pPr>
        <w:rPr>
          <w:rFonts w:ascii="仿宋_GB2312" w:hAnsi="仿宋_GB2312" w:eastAsia="仿宋_GB2312" w:cs="仿宋_GB2312"/>
          <w:sz w:val="32"/>
          <w:szCs w:val="32"/>
        </w:rPr>
      </w:pPr>
      <w:r>
        <w:rPr>
          <w:rFonts w:hint="eastAsia" w:ascii="仿宋_GB2312" w:hAnsi="仿宋_GB2312" w:eastAsia="仿宋_GB2312" w:cs="仿宋_GB2312"/>
          <w:sz w:val="32"/>
          <w:szCs w:val="32"/>
        </w:rPr>
        <w:t>编号：民公服第2017049号</w:t>
      </w:r>
    </w:p>
    <w:p w14:paraId="0CE855C3">
      <w:pPr>
        <w:spacing w:line="360" w:lineRule="auto"/>
        <w:ind w:firstLine="482" w:firstLineChars="150"/>
        <w:rPr>
          <w:rFonts w:hint="eastAsia" w:ascii="仿宋_GB2312" w:hAnsi="黑体" w:eastAsia="仿宋_GB2312" w:cs="黑体"/>
          <w:b/>
          <w:sz w:val="32"/>
          <w:szCs w:val="32"/>
        </w:rPr>
      </w:pPr>
      <w:r>
        <w:rPr>
          <w:rFonts w:hint="eastAsia" w:ascii="仿宋_GB2312" w:hAnsi="黑体" w:eastAsia="仿宋_GB2312" w:cs="黑体"/>
          <w:b/>
          <w:sz w:val="32"/>
          <w:szCs w:val="32"/>
        </w:rPr>
        <w:t xml:space="preserve"> 一、办理依据</w:t>
      </w:r>
    </w:p>
    <w:p w14:paraId="64E2C7FA">
      <w:pPr>
        <w:spacing w:line="360" w:lineRule="auto"/>
        <w:ind w:firstLine="480" w:firstLineChars="150"/>
        <w:rPr>
          <w:rFonts w:hint="eastAsia" w:ascii="仿宋_GB2312" w:hAnsi="宋体" w:eastAsia="仿宋_GB2312" w:cs="仿宋_GB2312"/>
          <w:sz w:val="32"/>
          <w:szCs w:val="32"/>
        </w:rPr>
      </w:pPr>
      <w:r>
        <w:rPr>
          <w:rFonts w:hint="eastAsia" w:ascii="仿宋_GB2312" w:hAnsi="仿宋_GB2312" w:eastAsia="仿宋_GB2312" w:cs="仿宋_GB2312"/>
          <w:sz w:val="32"/>
          <w:szCs w:val="32"/>
        </w:rPr>
        <w:t xml:space="preserve"> 根据《人力资源和社会保障部关于印发就业失业登记证管理暂行办法的通知》（人社部发</w:t>
      </w:r>
      <w:r>
        <w:rPr>
          <w:rFonts w:hint="eastAsia" w:ascii="仿宋_GB2312" w:hAnsi="宋体" w:cs="宋体"/>
          <w:sz w:val="32"/>
          <w:szCs w:val="32"/>
        </w:rPr>
        <w:t>﹝</w:t>
      </w:r>
      <w:r>
        <w:rPr>
          <w:rFonts w:hint="eastAsia" w:ascii="仿宋_GB2312" w:hAnsi="仿宋_GB2312" w:eastAsia="仿宋_GB2312" w:cs="仿宋_GB2312"/>
          <w:sz w:val="32"/>
          <w:szCs w:val="32"/>
        </w:rPr>
        <w:t>2010</w:t>
      </w:r>
      <w:r>
        <w:rPr>
          <w:rFonts w:hint="eastAsia" w:ascii="仿宋_GB2312" w:hAnsi="宋体" w:cs="宋体"/>
          <w:sz w:val="32"/>
          <w:szCs w:val="32"/>
        </w:rPr>
        <w:t>﹞</w:t>
      </w:r>
      <w:r>
        <w:rPr>
          <w:rFonts w:hint="eastAsia" w:ascii="仿宋_GB2312" w:hAnsi="仿宋_GB2312" w:eastAsia="仿宋_GB2312" w:cs="仿宋_GB2312"/>
          <w:sz w:val="32"/>
          <w:szCs w:val="32"/>
        </w:rPr>
        <w:t>75号）、人《人力资源和社会保障部关于进一步完善就业失业登记管理办法的通知》（社部发</w:t>
      </w:r>
      <w:r>
        <w:rPr>
          <w:rFonts w:hint="eastAsia" w:ascii="仿宋_GB2312" w:hAnsi="宋体" w:cs="宋体"/>
          <w:sz w:val="32"/>
          <w:szCs w:val="32"/>
        </w:rPr>
        <w:t>﹝</w:t>
      </w:r>
      <w:r>
        <w:rPr>
          <w:rFonts w:hint="eastAsia" w:ascii="仿宋_GB2312" w:hAnsi="仿宋_GB2312" w:eastAsia="仿宋_GB2312" w:cs="仿宋_GB2312"/>
          <w:sz w:val="32"/>
          <w:szCs w:val="32"/>
        </w:rPr>
        <w:t>2014</w:t>
      </w:r>
      <w:r>
        <w:rPr>
          <w:rFonts w:hint="eastAsia" w:ascii="仿宋_GB2312" w:hAnsi="宋体" w:cs="宋体"/>
          <w:sz w:val="32"/>
          <w:szCs w:val="32"/>
        </w:rPr>
        <w:t>﹞</w:t>
      </w:r>
      <w:r>
        <w:rPr>
          <w:rFonts w:hint="eastAsia" w:ascii="仿宋_GB2312" w:hAnsi="仿宋_GB2312" w:eastAsia="仿宋_GB2312" w:cs="仿宋_GB2312"/>
          <w:sz w:val="32"/>
          <w:szCs w:val="32"/>
        </w:rPr>
        <w:t>97号）。</w:t>
      </w:r>
      <w:r>
        <w:rPr>
          <w:rFonts w:hint="eastAsia" w:ascii="仿宋_GB2312" w:hAnsi="宋体" w:eastAsia="仿宋_GB2312" w:cs="仿宋_GB2312"/>
          <w:sz w:val="32"/>
          <w:szCs w:val="32"/>
        </w:rPr>
        <w:t xml:space="preserve"> </w:t>
      </w:r>
    </w:p>
    <w:p w14:paraId="06A4FD9C">
      <w:pPr>
        <w:spacing w:line="360" w:lineRule="auto"/>
        <w:ind w:firstLine="482" w:firstLineChars="150"/>
        <w:rPr>
          <w:rFonts w:hint="eastAsia" w:ascii="仿宋_GB2312" w:hAnsi="黑体" w:eastAsia="仿宋_GB2312" w:cs="黑体"/>
          <w:b/>
          <w:sz w:val="32"/>
          <w:szCs w:val="32"/>
        </w:rPr>
      </w:pPr>
      <w:r>
        <w:rPr>
          <w:rFonts w:hint="eastAsia" w:ascii="仿宋_GB2312" w:hAnsi="黑体" w:eastAsia="仿宋_GB2312" w:cs="黑体"/>
          <w:b/>
          <w:sz w:val="32"/>
          <w:szCs w:val="32"/>
        </w:rPr>
        <w:t xml:space="preserve"> 二、办理对象及范围</w:t>
      </w:r>
    </w:p>
    <w:p w14:paraId="5F011D93">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具有辖区内户籍年满16周岁未达到法定退休年龄的需办证人员,如果为户籍迁移的需到户口所在地办理。</w:t>
      </w:r>
    </w:p>
    <w:p w14:paraId="67788DAA">
      <w:pPr>
        <w:spacing w:line="360" w:lineRule="auto"/>
        <w:ind w:firstLine="480" w:firstLineChars="150"/>
        <w:rPr>
          <w:rFonts w:hint="eastAsia" w:ascii="仿宋_GB2312" w:hAnsi="黑体" w:eastAsia="仿宋_GB2312" w:cs="黑体"/>
          <w:b/>
          <w:sz w:val="32"/>
          <w:szCs w:val="32"/>
        </w:rPr>
      </w:pPr>
      <w:r>
        <w:rPr>
          <w:rFonts w:hint="eastAsia" w:ascii="仿宋_GB2312" w:hAnsi="黑体" w:eastAsia="仿宋_GB2312" w:cs="黑体"/>
          <w:sz w:val="32"/>
          <w:szCs w:val="32"/>
        </w:rPr>
        <w:t xml:space="preserve"> </w:t>
      </w:r>
      <w:r>
        <w:rPr>
          <w:rFonts w:hint="eastAsia" w:ascii="仿宋_GB2312" w:hAnsi="黑体" w:eastAsia="仿宋_GB2312" w:cs="黑体"/>
          <w:b/>
          <w:sz w:val="32"/>
          <w:szCs w:val="32"/>
        </w:rPr>
        <w:t>三、办事条件及需提交的材料</w:t>
      </w:r>
    </w:p>
    <w:p w14:paraId="0DDF3641">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1、就业失业登记证申领表（需加盖社区或乡镇公章）；</w:t>
      </w:r>
    </w:p>
    <w:p w14:paraId="3A860A33">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2、身份证复印件及原件；</w:t>
      </w:r>
    </w:p>
    <w:p w14:paraId="3542C88A">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3、户口簿首页和本人页复印件及原件</w:t>
      </w:r>
      <w:bookmarkStart w:id="0" w:name="OLE_LINK1"/>
      <w:r>
        <w:rPr>
          <w:rFonts w:hint="eastAsia" w:ascii="仿宋_GB2312" w:hAnsi="仿宋_GB2312" w:eastAsia="仿宋_GB2312" w:cs="仿宋_GB2312"/>
          <w:sz w:val="32"/>
          <w:szCs w:val="32"/>
        </w:rPr>
        <w:t>；</w:t>
      </w:r>
    </w:p>
    <w:p w14:paraId="5FF2420D">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4、大专及以上学历需提供毕业证原件及复印件</w:t>
      </w:r>
      <w:bookmarkEnd w:id="0"/>
      <w:r>
        <w:rPr>
          <w:rFonts w:hint="eastAsia" w:ascii="仿宋_GB2312" w:hAnsi="仿宋_GB2312" w:eastAsia="仿宋_GB2312" w:cs="仿宋_GB2312"/>
          <w:sz w:val="32"/>
          <w:szCs w:val="32"/>
        </w:rPr>
        <w:t>；</w:t>
      </w:r>
    </w:p>
    <w:p w14:paraId="54B9BDED">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5、大二寸证件照2张（蓝底）；</w:t>
      </w:r>
    </w:p>
    <w:p w14:paraId="6F278665">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与用人单位终止或解除劳动关系的人员需提供终止或解除劳动关系证明原件、复印件；因停业、关闭、破产停止经营的个体工商户业主或私营企业业主需提供停止经营的相关证件；被用人单位招用的劳动者需提供与用人单位签订的劳动合同和用人单位的营业执照复印件；从事个体经营或灵活就业的劳动者还需提供营业执照（副本）或其他相关证明。</w:t>
      </w:r>
    </w:p>
    <w:p w14:paraId="5F7F17B5">
      <w:pPr>
        <w:spacing w:line="360" w:lineRule="auto"/>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7、持有《就业失业证》、《再就业优惠证》的人员还需提供《就业失业证》、《再就业优惠证》原件及复印件。</w:t>
      </w:r>
    </w:p>
    <w:p w14:paraId="3D2F942E">
      <w:pPr>
        <w:spacing w:line="360" w:lineRule="auto"/>
        <w:rPr>
          <w:rFonts w:hint="eastAsia" w:ascii="仿宋_GB2312" w:hAnsi="黑体" w:eastAsia="仿宋_GB2312" w:cs="黑体"/>
          <w:b/>
          <w:sz w:val="32"/>
          <w:szCs w:val="32"/>
        </w:rPr>
      </w:pPr>
      <w:r>
        <w:rPr>
          <w:rFonts w:hint="eastAsia" w:ascii="仿宋_GB2312" w:hAnsi="黑体" w:eastAsia="仿宋_GB2312" w:cs="黑体"/>
          <w:sz w:val="32"/>
          <w:szCs w:val="32"/>
        </w:rPr>
        <w:t xml:space="preserve"> </w:t>
      </w:r>
      <w:r>
        <w:rPr>
          <w:rFonts w:hint="eastAsia" w:ascii="仿宋_GB2312" w:hAnsi="黑体" w:eastAsia="仿宋_GB2312" w:cs="黑体"/>
          <w:b/>
          <w:sz w:val="32"/>
          <w:szCs w:val="32"/>
        </w:rPr>
        <w:t xml:space="preserve"> 流程图：</w:t>
      </w:r>
    </w:p>
    <w:p w14:paraId="57D0BCDF">
      <w:pPr>
        <w:spacing w:line="560" w:lineRule="exact"/>
        <w:rPr>
          <w:rFonts w:hint="eastAsia" w:ascii="黑体" w:hAnsi="黑体" w:eastAsia="黑体" w:cs="黑体"/>
          <w:sz w:val="32"/>
          <w:szCs w:val="32"/>
        </w:rPr>
      </w:pPr>
    </w:p>
    <w:p w14:paraId="4D06D493">
      <w:pPr>
        <w:spacing w:line="560" w:lineRule="exact"/>
        <w:rPr>
          <w:rFonts w:hint="eastAsia" w:ascii="黑体" w:hAnsi="黑体" w:eastAsia="黑体" w:cs="黑体"/>
          <w:sz w:val="32"/>
          <w:szCs w:val="32"/>
        </w:rPr>
      </w:pPr>
    </w:p>
    <w:p w14:paraId="7A918545">
      <w:pPr>
        <w:spacing w:line="560" w:lineRule="exact"/>
        <w:rPr>
          <w:rFonts w:hint="eastAsia" w:ascii="黑体" w:hAnsi="黑体" w:eastAsia="黑体" w:cs="黑体"/>
          <w:sz w:val="32"/>
          <w:szCs w:val="32"/>
        </w:rPr>
      </w:pPr>
    </w:p>
    <w:p w14:paraId="58559A61">
      <w:pPr>
        <w:spacing w:line="560" w:lineRule="exact"/>
        <w:rPr>
          <w:rFonts w:hint="eastAsia" w:ascii="黑体" w:hAnsi="黑体" w:eastAsia="黑体" w:cs="黑体"/>
          <w:sz w:val="32"/>
          <w:szCs w:val="32"/>
        </w:rPr>
      </w:pPr>
    </w:p>
    <w:p w14:paraId="65914F32">
      <w:pPr>
        <w:spacing w:line="560" w:lineRule="exact"/>
        <w:rPr>
          <w:rFonts w:hint="eastAsia" w:ascii="黑体" w:hAnsi="黑体" w:eastAsia="黑体" w:cs="黑体"/>
          <w:sz w:val="32"/>
          <w:szCs w:val="32"/>
        </w:rPr>
      </w:pPr>
    </w:p>
    <w:p w14:paraId="5F91115E">
      <w:pPr>
        <w:spacing w:line="560" w:lineRule="exact"/>
        <w:rPr>
          <w:rFonts w:hint="eastAsia" w:ascii="黑体" w:hAnsi="黑体" w:eastAsia="黑体" w:cs="黑体"/>
          <w:sz w:val="32"/>
          <w:szCs w:val="32"/>
        </w:rPr>
      </w:pPr>
    </w:p>
    <w:p w14:paraId="16228E2A">
      <w:pPr>
        <w:spacing w:line="560" w:lineRule="exact"/>
        <w:rPr>
          <w:rFonts w:hint="eastAsia" w:ascii="黑体" w:hAnsi="黑体" w:eastAsia="黑体" w:cs="黑体"/>
          <w:sz w:val="32"/>
          <w:szCs w:val="32"/>
        </w:rPr>
      </w:pPr>
    </w:p>
    <w:p w14:paraId="29A422C2">
      <w:pPr>
        <w:spacing w:line="560" w:lineRule="exact"/>
        <w:rPr>
          <w:rFonts w:hint="eastAsia" w:ascii="黑体" w:hAnsi="黑体" w:eastAsia="黑体" w:cs="黑体"/>
          <w:sz w:val="32"/>
          <w:szCs w:val="32"/>
        </w:rPr>
      </w:pPr>
    </w:p>
    <w:p w14:paraId="07DAC840">
      <w:pPr>
        <w:spacing w:line="560" w:lineRule="exact"/>
        <w:rPr>
          <w:rFonts w:hint="eastAsia" w:ascii="黑体" w:hAnsi="黑体" w:eastAsia="黑体" w:cs="黑体"/>
          <w:sz w:val="32"/>
          <w:szCs w:val="32"/>
        </w:rPr>
      </w:pPr>
    </w:p>
    <w:p w14:paraId="3FCEDD5F">
      <w:pPr>
        <w:spacing w:line="560" w:lineRule="exact"/>
        <w:rPr>
          <w:rFonts w:hint="eastAsia" w:ascii="黑体" w:hAnsi="黑体" w:eastAsia="黑体" w:cs="黑体"/>
          <w:sz w:val="32"/>
          <w:szCs w:val="32"/>
        </w:rPr>
      </w:pPr>
    </w:p>
    <w:p w14:paraId="6E1F4A8A">
      <w:pPr>
        <w:spacing w:line="560" w:lineRule="exact"/>
        <w:rPr>
          <w:rFonts w:hint="eastAsia" w:ascii="黑体" w:hAnsi="黑体" w:eastAsia="黑体" w:cs="黑体"/>
          <w:sz w:val="32"/>
          <w:szCs w:val="32"/>
        </w:rPr>
      </w:pPr>
    </w:p>
    <w:p w14:paraId="07582407">
      <w:pPr>
        <w:spacing w:line="560" w:lineRule="exact"/>
        <w:rPr>
          <w:rFonts w:hint="eastAsia" w:ascii="黑体" w:hAnsi="黑体" w:eastAsia="黑体" w:cs="黑体"/>
          <w:sz w:val="32"/>
          <w:szCs w:val="32"/>
        </w:rPr>
      </w:pPr>
    </w:p>
    <w:p w14:paraId="5C9B2D86">
      <w:pPr>
        <w:spacing w:line="560" w:lineRule="exact"/>
        <w:rPr>
          <w:rFonts w:hint="eastAsia" w:ascii="黑体" w:hAnsi="黑体" w:eastAsia="黑体" w:cs="黑体"/>
          <w:sz w:val="32"/>
          <w:szCs w:val="32"/>
        </w:rPr>
      </w:pPr>
    </w:p>
    <w:p w14:paraId="1C37834F">
      <w:pPr>
        <w:spacing w:line="560" w:lineRule="exact"/>
        <w:rPr>
          <w:rFonts w:hint="eastAsia" w:ascii="黑体" w:hAnsi="黑体" w:eastAsia="黑体" w:cs="黑体"/>
          <w:sz w:val="32"/>
          <w:szCs w:val="32"/>
        </w:rPr>
      </w:pPr>
    </w:p>
    <w:p w14:paraId="0DD8BCCA">
      <w:pPr>
        <w:spacing w:line="560" w:lineRule="exact"/>
        <w:rPr>
          <w:rFonts w:hint="eastAsia" w:ascii="黑体" w:hAnsi="黑体" w:eastAsia="黑体" w:cs="黑体"/>
          <w:sz w:val="32"/>
          <w:szCs w:val="32"/>
        </w:rPr>
      </w:pPr>
    </w:p>
    <w:p w14:paraId="3503D80C">
      <w:pPr>
        <w:spacing w:line="560" w:lineRule="exact"/>
        <w:rPr>
          <w:rFonts w:hint="eastAsia" w:ascii="黑体" w:hAnsi="黑体" w:eastAsia="黑体" w:cs="黑体"/>
          <w:sz w:val="32"/>
          <w:szCs w:val="32"/>
        </w:rPr>
      </w:pPr>
    </w:p>
    <w:p w14:paraId="4F70903C">
      <w:pPr>
        <w:spacing w:line="560" w:lineRule="exact"/>
        <w:rPr>
          <w:rFonts w:hint="eastAsia" w:ascii="黑体" w:hAnsi="黑体" w:eastAsia="黑体" w:cs="黑体"/>
          <w:sz w:val="32"/>
          <w:szCs w:val="32"/>
        </w:rPr>
      </w:pPr>
    </w:p>
    <w:p w14:paraId="4169D78E">
      <w:pPr>
        <w:spacing w:line="560" w:lineRule="exact"/>
        <w:rPr>
          <w:rFonts w:hint="eastAsia" w:ascii="黑体" w:hAnsi="黑体" w:eastAsia="黑体" w:cs="黑体"/>
          <w:sz w:val="32"/>
          <w:szCs w:val="32"/>
        </w:rPr>
      </w:pPr>
    </w:p>
    <w:p w14:paraId="6FC057E6">
      <w:pPr>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rPr>
        <w:pict>
          <v:group id="_x0000_s2795" o:spid="_x0000_s2795" o:spt="203" style="height:546.8pt;width:424.4pt;" coordorigin="7,-26" coordsize="7384,9525">
            <o:lock v:ext="edit"/>
            <v:rect id="_x0000_s2796" o:spid="_x0000_s2796" o:spt="1" style="position:absolute;left:13;top:-26;height:9525;width:7378;" filled="f" stroked="f" coordsize="21600,21600">
              <v:path/>
              <v:fill on="f" focussize="0,0"/>
              <v:stroke on="f"/>
              <v:imagedata o:title=""/>
              <o:lock v:ext="edit" text="t" aspectratio="t"/>
            </v:rect>
            <v:shape id="_x0000_s2797" o:spid="_x0000_s2797" o:spt="202" type="#_x0000_t202" style="position:absolute;left:7;top:441;height:667;width:2830;" coordsize="21600,21600">
              <v:path/>
              <v:fill focussize="0,0"/>
              <v:stroke/>
              <v:imagedata o:title=""/>
              <o:lock v:ext="edit"/>
              <v:textbox>
                <w:txbxContent>
                  <w:p w14:paraId="2DB5FCA0">
                    <w:pPr>
                      <w:rPr>
                        <w:rFonts w:hint="eastAsia"/>
                        <w:sz w:val="18"/>
                        <w:szCs w:val="18"/>
                      </w:rPr>
                    </w:pPr>
                    <w:r>
                      <w:rPr>
                        <w:rFonts w:hint="eastAsia"/>
                        <w:sz w:val="18"/>
                        <w:szCs w:val="18"/>
                      </w:rPr>
                      <w:t xml:space="preserve">    个人或用人单位提出申请</w:t>
                    </w:r>
                  </w:p>
                </w:txbxContent>
              </v:textbox>
            </v:shape>
            <v:shape id="_x0000_s2798" o:spid="_x0000_s2798" o:spt="202" type="#_x0000_t202" style="position:absolute;left:3915;top:408;height:9026;width:2973;" coordsize="21600,21600">
              <v:path/>
              <v:fill focussize="0,0"/>
              <v:stroke/>
              <v:imagedata o:title=""/>
              <o:lock v:ext="edit"/>
              <v:textbox>
                <w:txbxContent>
                  <w:p w14:paraId="18AE0B62">
                    <w:pPr>
                      <w:spacing w:line="340" w:lineRule="exact"/>
                      <w:ind w:firstLine="932" w:firstLineChars="442"/>
                      <w:jc w:val="left"/>
                      <w:rPr>
                        <w:rFonts w:hint="eastAsia" w:ascii="宋体" w:hAnsi="宋体"/>
                        <w:b/>
                        <w:szCs w:val="21"/>
                      </w:rPr>
                    </w:pPr>
                    <w:r>
                      <w:rPr>
                        <w:rFonts w:hint="eastAsia" w:ascii="宋体" w:hAnsi="宋体"/>
                        <w:b/>
                        <w:szCs w:val="21"/>
                      </w:rPr>
                      <w:t>所需资料</w:t>
                    </w:r>
                  </w:p>
                  <w:p w14:paraId="65237F90">
                    <w:pPr>
                      <w:spacing w:line="340" w:lineRule="exact"/>
                      <w:jc w:val="left"/>
                      <w:rPr>
                        <w:rFonts w:hint="eastAsia" w:ascii="宋体" w:hAnsi="宋体"/>
                        <w:sz w:val="18"/>
                        <w:szCs w:val="18"/>
                      </w:rPr>
                    </w:pPr>
                    <w:r>
                      <w:rPr>
                        <w:rFonts w:hint="eastAsia" w:ascii="宋体" w:hAnsi="宋体"/>
                        <w:sz w:val="18"/>
                        <w:szCs w:val="18"/>
                      </w:rPr>
                      <w:t>1、（1）到县公共就业服务机构领取就业失业登记证申领表（需加盖社区或乡镇公章，负责人签字）</w:t>
                    </w:r>
                  </w:p>
                  <w:p w14:paraId="26B9B933">
                    <w:pPr>
                      <w:spacing w:line="340" w:lineRule="exact"/>
                      <w:jc w:val="left"/>
                      <w:rPr>
                        <w:rFonts w:ascii="宋体" w:hAnsi="宋体"/>
                        <w:sz w:val="18"/>
                        <w:szCs w:val="18"/>
                      </w:rPr>
                    </w:pPr>
                    <w:r>
                      <w:rPr>
                        <w:rFonts w:hint="eastAsia" w:ascii="宋体" w:hAnsi="宋体"/>
                        <w:sz w:val="18"/>
                        <w:szCs w:val="18"/>
                      </w:rPr>
                      <w:t>（2）户口本主页和本人页原件、复印件</w:t>
                    </w:r>
                    <w:r>
                      <w:rPr>
                        <w:rFonts w:ascii="宋体" w:hAnsi="宋体"/>
                        <w:sz w:val="18"/>
                        <w:szCs w:val="18"/>
                      </w:rPr>
                      <w:t>1</w:t>
                    </w:r>
                    <w:r>
                      <w:rPr>
                        <w:rFonts w:hint="eastAsia" w:ascii="宋体" w:hAnsi="宋体"/>
                        <w:sz w:val="18"/>
                        <w:szCs w:val="18"/>
                      </w:rPr>
                      <w:t>张</w:t>
                    </w:r>
                  </w:p>
                  <w:p w14:paraId="7575D39F">
                    <w:pPr>
                      <w:spacing w:line="340" w:lineRule="exact"/>
                      <w:jc w:val="left"/>
                      <w:rPr>
                        <w:rFonts w:ascii="宋体" w:hAnsi="宋体"/>
                        <w:sz w:val="18"/>
                        <w:szCs w:val="18"/>
                      </w:rPr>
                    </w:pPr>
                    <w:r>
                      <w:rPr>
                        <w:rFonts w:hint="eastAsia" w:ascii="宋体" w:hAnsi="宋体"/>
                        <w:sz w:val="18"/>
                        <w:szCs w:val="18"/>
                      </w:rPr>
                      <w:t>（3）居民身份证原件及正反复印件</w:t>
                    </w:r>
                    <w:r>
                      <w:rPr>
                        <w:rFonts w:ascii="宋体" w:hAnsi="宋体"/>
                        <w:sz w:val="18"/>
                        <w:szCs w:val="18"/>
                      </w:rPr>
                      <w:t>1</w:t>
                    </w:r>
                    <w:r>
                      <w:rPr>
                        <w:rFonts w:hint="eastAsia" w:ascii="宋体" w:hAnsi="宋体"/>
                        <w:sz w:val="18"/>
                        <w:szCs w:val="18"/>
                      </w:rPr>
                      <w:t>张</w:t>
                    </w:r>
                  </w:p>
                  <w:p w14:paraId="2DFC9FAC">
                    <w:pPr>
                      <w:rPr>
                        <w:rFonts w:hint="eastAsia"/>
                        <w:sz w:val="18"/>
                        <w:szCs w:val="18"/>
                      </w:rPr>
                    </w:pPr>
                    <w:r>
                      <w:rPr>
                        <w:rFonts w:hint="eastAsia" w:ascii="宋体" w:hAnsi="宋体"/>
                        <w:sz w:val="18"/>
                        <w:szCs w:val="18"/>
                      </w:rPr>
                      <w:t>（4）</w:t>
                    </w:r>
                    <w:r>
                      <w:rPr>
                        <w:rFonts w:hint="eastAsia"/>
                        <w:sz w:val="18"/>
                        <w:szCs w:val="18"/>
                      </w:rPr>
                      <w:t>大专以上（包括大专）学历需提供毕业证原件及复印件</w:t>
                    </w:r>
                  </w:p>
                  <w:p w14:paraId="195FFDA0">
                    <w:pPr>
                      <w:spacing w:line="340" w:lineRule="exact"/>
                      <w:jc w:val="left"/>
                      <w:rPr>
                        <w:rFonts w:hint="eastAsia" w:ascii="宋体" w:hAnsi="宋体"/>
                        <w:sz w:val="18"/>
                        <w:szCs w:val="18"/>
                      </w:rPr>
                    </w:pPr>
                  </w:p>
                  <w:p w14:paraId="328585F6">
                    <w:pPr>
                      <w:spacing w:line="340" w:lineRule="exact"/>
                      <w:jc w:val="left"/>
                      <w:rPr>
                        <w:rFonts w:ascii="宋体" w:hAnsi="宋体"/>
                        <w:sz w:val="18"/>
                        <w:szCs w:val="18"/>
                      </w:rPr>
                    </w:pPr>
                    <w:r>
                      <w:rPr>
                        <w:rFonts w:hint="eastAsia" w:ascii="宋体" w:hAnsi="宋体"/>
                        <w:sz w:val="18"/>
                        <w:szCs w:val="18"/>
                      </w:rPr>
                      <w:t>（5）城镇新成长劳动力超过毕业年度的需提供社区出具的失业证明。</w:t>
                    </w:r>
                  </w:p>
                  <w:p w14:paraId="4F591BD3">
                    <w:pPr>
                      <w:spacing w:line="340" w:lineRule="exact"/>
                      <w:jc w:val="left"/>
                      <w:rPr>
                        <w:rFonts w:hint="eastAsia" w:ascii="宋体" w:hAnsi="宋体"/>
                        <w:sz w:val="18"/>
                        <w:szCs w:val="18"/>
                      </w:rPr>
                    </w:pPr>
                    <w:r>
                      <w:rPr>
                        <w:rFonts w:hint="eastAsia" w:ascii="宋体" w:hAnsi="宋体"/>
                        <w:sz w:val="18"/>
                        <w:szCs w:val="18"/>
                      </w:rPr>
                      <w:t>（6）大</w:t>
                    </w:r>
                    <w:r>
                      <w:rPr>
                        <w:rFonts w:ascii="宋体" w:hAnsi="宋体"/>
                        <w:sz w:val="18"/>
                        <w:szCs w:val="18"/>
                      </w:rPr>
                      <w:t>2</w:t>
                    </w:r>
                    <w:r>
                      <w:rPr>
                        <w:rFonts w:hint="eastAsia" w:ascii="宋体" w:hAnsi="宋体"/>
                        <w:sz w:val="18"/>
                        <w:szCs w:val="18"/>
                      </w:rPr>
                      <w:t>寸证件照2张（蓝底）</w:t>
                    </w:r>
                  </w:p>
                  <w:p w14:paraId="1D8BD4B3">
                    <w:pPr>
                      <w:spacing w:line="340" w:lineRule="exact"/>
                      <w:jc w:val="left"/>
                      <w:rPr>
                        <w:rFonts w:hint="eastAsia" w:ascii="宋体" w:hAnsi="宋体"/>
                        <w:sz w:val="18"/>
                        <w:szCs w:val="18"/>
                      </w:rPr>
                    </w:pPr>
                    <w:r>
                      <w:rPr>
                        <w:rFonts w:ascii="宋体" w:hAnsi="宋体"/>
                        <w:sz w:val="18"/>
                        <w:szCs w:val="18"/>
                      </w:rPr>
                      <w:t>2</w:t>
                    </w:r>
                    <w:r>
                      <w:rPr>
                        <w:rFonts w:hint="eastAsia" w:ascii="宋体" w:hAnsi="宋体"/>
                        <w:sz w:val="18"/>
                        <w:szCs w:val="18"/>
                      </w:rPr>
                      <w:t>、与用人单位终止或解除劳动关系的人员还需提供终止或解除劳动关系证明原件、复印件。</w:t>
                    </w:r>
                  </w:p>
                  <w:p w14:paraId="28691889">
                    <w:pPr>
                      <w:spacing w:line="340" w:lineRule="exact"/>
                      <w:jc w:val="left"/>
                      <w:rPr>
                        <w:rFonts w:hint="eastAsia" w:ascii="宋体" w:hAnsi="宋体"/>
                        <w:sz w:val="18"/>
                        <w:szCs w:val="18"/>
                      </w:rPr>
                    </w:pPr>
                    <w:r>
                      <w:rPr>
                        <w:rFonts w:ascii="宋体" w:hAnsi="宋体"/>
                        <w:sz w:val="18"/>
                        <w:szCs w:val="18"/>
                      </w:rPr>
                      <w:t>3</w:t>
                    </w:r>
                    <w:r>
                      <w:rPr>
                        <w:rFonts w:hint="eastAsia" w:ascii="宋体" w:hAnsi="宋体"/>
                        <w:sz w:val="18"/>
                        <w:szCs w:val="18"/>
                      </w:rPr>
                      <w:t>、因停业、关闭、破产停止经营的个体工商户业主或私营企业业主还需提供）停止经营的相关证明。</w:t>
                    </w:r>
                  </w:p>
                  <w:p w14:paraId="0F034493">
                    <w:pPr>
                      <w:spacing w:line="340" w:lineRule="exact"/>
                      <w:jc w:val="left"/>
                      <w:rPr>
                        <w:rFonts w:hint="eastAsia" w:ascii="宋体" w:hAnsi="宋体"/>
                        <w:sz w:val="18"/>
                        <w:szCs w:val="18"/>
                      </w:rPr>
                    </w:pPr>
                    <w:r>
                      <w:rPr>
                        <w:rFonts w:hint="eastAsia" w:ascii="宋体" w:hAnsi="宋体"/>
                        <w:sz w:val="18"/>
                        <w:szCs w:val="18"/>
                      </w:rPr>
                      <w:t xml:space="preserve"> 4、被用人单位招用的劳动者还需提供与用人单位签订的劳动合同、用人单位营业执照复印件。</w:t>
                    </w:r>
                  </w:p>
                  <w:p w14:paraId="7B7B7949">
                    <w:pPr>
                      <w:spacing w:line="340" w:lineRule="exact"/>
                      <w:jc w:val="left"/>
                      <w:rPr>
                        <w:rFonts w:hint="eastAsia" w:ascii="宋体" w:hAnsi="宋体"/>
                        <w:sz w:val="18"/>
                        <w:szCs w:val="18"/>
                      </w:rPr>
                    </w:pPr>
                    <w:r>
                      <w:rPr>
                        <w:rFonts w:hint="eastAsia" w:ascii="宋体" w:hAnsi="宋体"/>
                        <w:sz w:val="18"/>
                        <w:szCs w:val="18"/>
                      </w:rPr>
                      <w:t>5、从事个体经营或灵活就业的劳动者还需提供营业执照（副本）或其他相关证明。</w:t>
                    </w:r>
                  </w:p>
                  <w:p w14:paraId="314A0769">
                    <w:pPr>
                      <w:spacing w:line="340" w:lineRule="exact"/>
                      <w:jc w:val="left"/>
                      <w:rPr>
                        <w:rFonts w:ascii="宋体" w:hAnsi="宋体"/>
                        <w:szCs w:val="21"/>
                      </w:rPr>
                    </w:pPr>
                    <w:r>
                      <w:rPr>
                        <w:rFonts w:hint="eastAsia" w:ascii="宋体" w:hAnsi="宋体" w:cs="宋体"/>
                        <w:b/>
                        <w:bCs/>
                        <w:sz w:val="18"/>
                        <w:szCs w:val="18"/>
                      </w:rPr>
                      <w:t>6、</w:t>
                    </w:r>
                    <w:r>
                      <w:rPr>
                        <w:rFonts w:hint="eastAsia" w:ascii="宋体" w:hAnsi="宋体" w:cs="宋体"/>
                        <w:sz w:val="18"/>
                        <w:szCs w:val="18"/>
                      </w:rPr>
                      <w:t>持有《就业失业证》、《再就业优惠证》的人员还需提供《就业失业证》原件、</w:t>
                    </w:r>
                    <w:r>
                      <w:rPr>
                        <w:rFonts w:hint="eastAsia" w:ascii="宋体" w:hAnsi="宋体"/>
                        <w:sz w:val="18"/>
                        <w:szCs w:val="18"/>
                      </w:rPr>
                      <w:t>第一页和第2页复印件</w:t>
                    </w:r>
                    <w:r>
                      <w:rPr>
                        <w:rFonts w:ascii="宋体" w:hAnsi="宋体"/>
                        <w:sz w:val="18"/>
                        <w:szCs w:val="18"/>
                      </w:rPr>
                      <w:t>1</w:t>
                    </w:r>
                    <w:r>
                      <w:rPr>
                        <w:rFonts w:hint="eastAsia" w:ascii="宋体" w:hAnsi="宋体"/>
                        <w:sz w:val="18"/>
                        <w:szCs w:val="18"/>
                      </w:rPr>
                      <w:t xml:space="preserve">张《再就业优惠证》原件、首页及享受扶持政策页的复印件。   </w:t>
                    </w:r>
                    <w:r>
                      <w:rPr>
                        <w:rFonts w:hint="eastAsia" w:ascii="宋体" w:hAnsi="宋体"/>
                        <w:szCs w:val="21"/>
                      </w:rPr>
                      <w:t xml:space="preserve">  </w:t>
                    </w:r>
                  </w:p>
                </w:txbxContent>
              </v:textbox>
            </v:shape>
            <v:line id="_x0000_s2799" o:spid="_x0000_s2799" o:spt="20" style="position:absolute;left:2662;top:2446;height:1;width:1094;" coordsize="21600,21600">
              <v:path arrowok="t"/>
              <v:fill focussize="0,0"/>
              <v:stroke endarrow="block"/>
              <v:imagedata o:title=""/>
              <o:lock v:ext="edit"/>
            </v:line>
            <v:shape id="_x0000_s2800" o:spid="_x0000_s2800" o:spt="202" type="#_x0000_t202" style="position:absolute;left:7;top:1766;height:1224;width:2818;" coordsize="21600,21600">
              <v:path/>
              <v:fill focussize="0,0"/>
              <v:stroke/>
              <v:imagedata o:title=""/>
              <o:lock v:ext="edit"/>
              <v:textbox>
                <w:txbxContent>
                  <w:p w14:paraId="489E3247">
                    <w:pPr>
                      <w:rPr>
                        <w:rFonts w:hint="eastAsia"/>
                        <w:sz w:val="18"/>
                        <w:szCs w:val="18"/>
                      </w:rPr>
                    </w:pPr>
                    <w:r>
                      <w:rPr>
                        <w:rFonts w:hint="eastAsia"/>
                        <w:sz w:val="18"/>
                        <w:szCs w:val="18"/>
                      </w:rPr>
                      <w:t>由本人向户籍所在地社区或乡镇提供所需资料，受理责任人对申报资料进行初审，填写《就业失业登记证》申领表</w:t>
                    </w:r>
                  </w:p>
                  <w:p w14:paraId="4FB7C11D">
                    <w:pPr>
                      <w:rPr>
                        <w:rFonts w:hint="eastAsia"/>
                        <w:sz w:val="18"/>
                        <w:szCs w:val="18"/>
                      </w:rPr>
                    </w:pPr>
                  </w:p>
                </w:txbxContent>
              </v:textbox>
            </v:shape>
            <v:shape id="_x0000_s2801" o:spid="_x0000_s2801" o:spt="202" type="#_x0000_t202" style="position:absolute;left:7;top:4076;height:950;width:2818;" coordsize="21600,21600">
              <v:path/>
              <v:fill focussize="0,0"/>
              <v:stroke/>
              <v:imagedata o:title=""/>
              <o:lock v:ext="edit"/>
              <v:textbox>
                <w:txbxContent>
                  <w:p w14:paraId="787BD002">
                    <w:pPr>
                      <w:rPr>
                        <w:rFonts w:hint="eastAsia"/>
                        <w:szCs w:val="21"/>
                      </w:rPr>
                    </w:pPr>
                    <w:r>
                      <w:rPr>
                        <w:rFonts w:hint="eastAsia"/>
                        <w:sz w:val="18"/>
                        <w:szCs w:val="18"/>
                      </w:rPr>
                      <w:t>初审无异议上报县公共就业服务机构复审，符合规定的申请人员由负责人员将信息录入微机</w:t>
                    </w:r>
                  </w:p>
                  <w:p w14:paraId="7B224A9C">
                    <w:pPr>
                      <w:jc w:val="center"/>
                      <w:rPr>
                        <w:rFonts w:hint="eastAsia"/>
                        <w:szCs w:val="21"/>
                      </w:rPr>
                    </w:pPr>
                  </w:p>
                </w:txbxContent>
              </v:textbox>
            </v:shape>
            <v:shape id="_x0000_s2802" o:spid="_x0000_s2802" o:spt="202" type="#_x0000_t202" style="position:absolute;left:7;top:5978;height:1043;width:2818;" coordsize="21600,21600">
              <v:path/>
              <v:fill focussize="0,0"/>
              <v:stroke/>
              <v:imagedata o:title=""/>
              <o:lock v:ext="edit"/>
              <v:textbox>
                <w:txbxContent>
                  <w:p w14:paraId="01435AFC">
                    <w:pPr>
                      <w:jc w:val="center"/>
                      <w:rPr>
                        <w:rFonts w:hint="eastAsia"/>
                        <w:sz w:val="18"/>
                        <w:szCs w:val="18"/>
                      </w:rPr>
                    </w:pPr>
                    <w:r>
                      <w:rPr>
                        <w:rFonts w:hint="eastAsia"/>
                        <w:sz w:val="18"/>
                        <w:szCs w:val="18"/>
                      </w:rPr>
                      <w:t>州，地，市公共就业人才服务机构负责对县，区公共就业人才服务机构予以审核</w:t>
                    </w:r>
                  </w:p>
                  <w:p w14:paraId="142D263B">
                    <w:pPr>
                      <w:jc w:val="center"/>
                      <w:rPr>
                        <w:rFonts w:hint="eastAsia"/>
                        <w:szCs w:val="21"/>
                      </w:rPr>
                    </w:pPr>
                  </w:p>
                </w:txbxContent>
              </v:textbox>
            </v:shape>
            <v:shape id="_x0000_s2803" o:spid="_x0000_s2803" o:spt="202" type="#_x0000_t202" style="position:absolute;left:7;top:7745;height:1670;width:2818;" coordsize="21600,21600">
              <v:path/>
              <v:fill focussize="0,0"/>
              <v:stroke/>
              <v:imagedata o:title=""/>
              <o:lock v:ext="edit"/>
              <v:textbox>
                <w:txbxContent>
                  <w:p w14:paraId="33998A0A">
                    <w:pPr>
                      <w:rPr>
                        <w:rFonts w:hint="eastAsia"/>
                        <w:sz w:val="18"/>
                        <w:szCs w:val="18"/>
                      </w:rPr>
                    </w:pPr>
                  </w:p>
                  <w:p w14:paraId="69E75710">
                    <w:pPr>
                      <w:rPr>
                        <w:rFonts w:hint="eastAsia"/>
                        <w:sz w:val="18"/>
                        <w:szCs w:val="18"/>
                      </w:rPr>
                    </w:pPr>
                  </w:p>
                  <w:p w14:paraId="597B060E">
                    <w:pPr>
                      <w:rPr>
                        <w:rFonts w:hint="eastAsia"/>
                        <w:sz w:val="18"/>
                        <w:szCs w:val="18"/>
                      </w:rPr>
                    </w:pPr>
                    <w:r>
                      <w:rPr>
                        <w:rFonts w:hint="eastAsia"/>
                        <w:sz w:val="18"/>
                        <w:szCs w:val="18"/>
                      </w:rPr>
                      <w:t>县级公共就业服务机构加印，发证</w:t>
                    </w:r>
                  </w:p>
                  <w:p w14:paraId="005411B7">
                    <w:pPr>
                      <w:rPr>
                        <w:rFonts w:hint="eastAsia"/>
                        <w:szCs w:val="21"/>
                      </w:rPr>
                    </w:pPr>
                  </w:p>
                </w:txbxContent>
              </v:textbox>
            </v:shape>
            <v:line id="_x0000_s2804" o:spid="_x0000_s2804" o:spt="20" style="position:absolute;left:1429;top:1152;height:543;width:1;" coordsize="21600,21600">
              <v:path arrowok="t"/>
              <v:fill focussize="0,0"/>
              <v:stroke endarrow="block"/>
              <v:imagedata o:title=""/>
              <o:lock v:ext="edit"/>
            </v:line>
            <v:line id="_x0000_s2805" o:spid="_x0000_s2805" o:spt="20" style="position:absolute;left:1416;top:3261;height:543;width:1;" coordsize="21600,21600">
              <v:path arrowok="t"/>
              <v:fill focussize="0,0"/>
              <v:stroke endarrow="block"/>
              <v:imagedata o:title=""/>
              <o:lock v:ext="edit"/>
            </v:line>
            <v:line id="_x0000_s2806" o:spid="_x0000_s2806" o:spt="20" style="position:absolute;left:1416;top:5163;height:545;width:1;" coordsize="21600,21600">
              <v:path arrowok="t"/>
              <v:fill focussize="0,0"/>
              <v:stroke endarrow="block"/>
              <v:imagedata o:title=""/>
              <o:lock v:ext="edit"/>
            </v:line>
            <v:line id="_x0000_s2807" o:spid="_x0000_s2807" o:spt="20" style="position:absolute;left:1416;top:7065;height:543;width:1;" coordsize="21600,21600">
              <v:path arrowok="t"/>
              <v:fill focussize="0,0"/>
              <v:stroke endarrow="block"/>
              <v:imagedata o:title=""/>
              <o:lock v:ext="edit"/>
            </v:line>
            <w10:wrap type="none"/>
            <w10:anchorlock/>
          </v:group>
        </w:pict>
      </w:r>
    </w:p>
    <w:p w14:paraId="03693FAB">
      <w:pPr>
        <w:pStyle w:val="27"/>
        <w:spacing w:line="360" w:lineRule="auto"/>
        <w:ind w:firstLine="964" w:firstLineChars="300"/>
        <w:rPr>
          <w:rFonts w:hint="eastAsia" w:ascii="仿宋_GB2312" w:hAnsi="黑体" w:eastAsia="仿宋_GB2312" w:cs="黑体"/>
          <w:b/>
          <w:sz w:val="32"/>
          <w:szCs w:val="32"/>
        </w:rPr>
      </w:pPr>
    </w:p>
    <w:p w14:paraId="017644D9">
      <w:pPr>
        <w:pStyle w:val="27"/>
        <w:spacing w:line="360" w:lineRule="auto"/>
        <w:ind w:firstLine="964" w:firstLineChars="300"/>
        <w:rPr>
          <w:rFonts w:hint="eastAsia" w:ascii="仿宋_GB2312" w:hAnsi="黑体" w:eastAsia="仿宋_GB2312" w:cs="黑体"/>
          <w:b/>
          <w:sz w:val="32"/>
          <w:szCs w:val="32"/>
        </w:rPr>
      </w:pPr>
      <w:r>
        <w:rPr>
          <w:rFonts w:hint="eastAsia" w:ascii="仿宋_GB2312" w:hAnsi="黑体" w:eastAsia="仿宋_GB2312" w:cs="黑体"/>
          <w:b/>
          <w:sz w:val="32"/>
          <w:szCs w:val="32"/>
        </w:rPr>
        <w:t xml:space="preserve">四、办理时限 </w:t>
      </w:r>
    </w:p>
    <w:p w14:paraId="2AA175A5">
      <w:pPr>
        <w:pStyle w:val="27"/>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1.法定时限：7个工作日内</w:t>
      </w:r>
    </w:p>
    <w:p w14:paraId="48C74C04">
      <w:pPr>
        <w:spacing w:line="360" w:lineRule="auto"/>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sz w:val="32"/>
          <w:szCs w:val="32"/>
        </w:rPr>
        <w:t xml:space="preserve">   2.承诺时限：2个工作日内</w:t>
      </w:r>
    </w:p>
    <w:p w14:paraId="187742FC">
      <w:pPr>
        <w:spacing w:line="360" w:lineRule="auto"/>
        <w:ind w:firstLine="640" w:firstLineChars="200"/>
        <w:rPr>
          <w:rFonts w:hint="eastAsia" w:ascii="仿宋_GB2312" w:hAnsi="宋体" w:eastAsia="仿宋_GB2312" w:cs="仿宋_GB2312"/>
          <w:b/>
          <w:sz w:val="32"/>
          <w:szCs w:val="32"/>
        </w:rPr>
      </w:pPr>
      <w:r>
        <w:rPr>
          <w:rFonts w:hint="eastAsia" w:ascii="仿宋_GB2312" w:hAnsi="宋体" w:eastAsia="仿宋_GB2312" w:cs="仿宋_GB2312"/>
          <w:sz w:val="32"/>
          <w:szCs w:val="32"/>
        </w:rPr>
        <w:t xml:space="preserve">  </w:t>
      </w:r>
      <w:r>
        <w:rPr>
          <w:rFonts w:hint="eastAsia" w:ascii="仿宋_GB2312" w:hAnsi="黑体" w:eastAsia="仿宋_GB2312" w:cs="黑体"/>
          <w:b/>
          <w:sz w:val="32"/>
          <w:szCs w:val="32"/>
        </w:rPr>
        <w:t>五、收费依据、收费标准</w:t>
      </w:r>
    </w:p>
    <w:p w14:paraId="6844BE8E">
      <w:pPr>
        <w:spacing w:line="360" w:lineRule="auto"/>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sz w:val="32"/>
          <w:szCs w:val="32"/>
        </w:rPr>
        <w:t xml:space="preserve">   不收费</w:t>
      </w:r>
    </w:p>
    <w:p w14:paraId="3ED17DAA">
      <w:pPr>
        <w:spacing w:line="360" w:lineRule="auto"/>
        <w:ind w:firstLine="640" w:firstLineChars="200"/>
        <w:rPr>
          <w:rFonts w:hint="eastAsia" w:ascii="仿宋_GB2312" w:hAnsi="宋体" w:eastAsia="仿宋_GB2312" w:cs="仿宋_GB2312"/>
          <w:b/>
          <w:sz w:val="32"/>
          <w:szCs w:val="32"/>
        </w:rPr>
      </w:pPr>
      <w:r>
        <w:rPr>
          <w:rFonts w:hint="eastAsia" w:ascii="仿宋_GB2312" w:hAnsi="宋体" w:eastAsia="仿宋_GB2312" w:cs="仿宋_GB2312"/>
          <w:sz w:val="32"/>
          <w:szCs w:val="32"/>
        </w:rPr>
        <w:t xml:space="preserve">  </w:t>
      </w:r>
      <w:r>
        <w:rPr>
          <w:rFonts w:hint="eastAsia" w:ascii="仿宋_GB2312" w:hAnsi="黑体" w:eastAsia="仿宋_GB2312" w:cs="黑体"/>
          <w:b/>
          <w:sz w:val="32"/>
          <w:szCs w:val="32"/>
        </w:rPr>
        <w:t>六、联系方式</w:t>
      </w:r>
    </w:p>
    <w:p w14:paraId="4A0DD28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受理、办理机构：民和县就业服务局</w:t>
      </w:r>
    </w:p>
    <w:p w14:paraId="147D2DC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详细地址：民和县就业服务局</w:t>
      </w:r>
    </w:p>
    <w:p w14:paraId="166CDC7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邮编：810800</w:t>
      </w:r>
    </w:p>
    <w:p w14:paraId="2EC26CD2">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办公时间：法定工作日</w:t>
      </w:r>
    </w:p>
    <w:p w14:paraId="6C61AEA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上午8:30-12:00，下午14:30-18：00</w:t>
      </w:r>
    </w:p>
    <w:p w14:paraId="1F9A3D2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联系电话：0972-8583753</w:t>
      </w:r>
    </w:p>
    <w:p w14:paraId="6767C768">
      <w:pPr>
        <w:spacing w:line="360" w:lineRule="auto"/>
        <w:ind w:firstLine="640" w:firstLineChars="200"/>
        <w:rPr>
          <w:rFonts w:ascii="仿宋_GB2312" w:hAnsi="仿宋_GB2312" w:eastAsia="仿宋_GB2312" w:cs="仿宋_GB2312"/>
          <w:sz w:val="32"/>
          <w:szCs w:val="32"/>
        </w:rPr>
      </w:pPr>
    </w:p>
    <w:p w14:paraId="75D737A2">
      <w:pPr>
        <w:spacing w:line="560" w:lineRule="exact"/>
        <w:rPr>
          <w:rFonts w:hint="eastAsia" w:ascii="仿宋_GB2312" w:hAnsi="仿宋_GB2312" w:eastAsia="仿宋_GB2312" w:cs="仿宋_GB2312"/>
          <w:sz w:val="32"/>
          <w:szCs w:val="32"/>
        </w:rPr>
      </w:pPr>
    </w:p>
    <w:p w14:paraId="2D3A850F">
      <w:pPr>
        <w:pStyle w:val="8"/>
        <w:rPr>
          <w:rFonts w:hint="eastAsia"/>
        </w:rPr>
      </w:pPr>
    </w:p>
    <w:p w14:paraId="650DD3B5">
      <w:pPr>
        <w:rPr>
          <w:rFonts w:hint="eastAsia"/>
        </w:rPr>
      </w:pPr>
    </w:p>
    <w:p w14:paraId="4ECDBCAC">
      <w:pPr>
        <w:pStyle w:val="8"/>
        <w:rPr>
          <w:rFonts w:hint="eastAsia"/>
        </w:rPr>
      </w:pPr>
    </w:p>
    <w:p w14:paraId="17E1575A">
      <w:pPr>
        <w:rPr>
          <w:rFonts w:hint="eastAsia"/>
        </w:rPr>
      </w:pPr>
    </w:p>
    <w:p w14:paraId="0ACB6CFA">
      <w:pPr>
        <w:pStyle w:val="8"/>
        <w:rPr>
          <w:rFonts w:hint="eastAsia"/>
        </w:rPr>
      </w:pPr>
    </w:p>
    <w:p w14:paraId="320F3839">
      <w:pPr>
        <w:rPr>
          <w:rFonts w:hint="eastAsia"/>
        </w:rPr>
      </w:pPr>
    </w:p>
    <w:p w14:paraId="514274D5">
      <w:pPr>
        <w:pStyle w:val="8"/>
        <w:rPr>
          <w:rFonts w:hint="eastAsia"/>
        </w:rPr>
      </w:pPr>
    </w:p>
    <w:p w14:paraId="5B27A9F0">
      <w:pPr>
        <w:rPr>
          <w:rFonts w:hint="eastAsia"/>
        </w:rPr>
      </w:pPr>
    </w:p>
    <w:p w14:paraId="148B541B">
      <w:pPr>
        <w:pStyle w:val="8"/>
        <w:rPr>
          <w:rFonts w:hint="eastAsia"/>
        </w:rPr>
      </w:pPr>
    </w:p>
    <w:p w14:paraId="4173A7DE">
      <w:pPr>
        <w:rPr>
          <w:rFonts w:hint="eastAsia"/>
        </w:rPr>
      </w:pPr>
    </w:p>
    <w:p w14:paraId="7D7DD70A">
      <w:pPr>
        <w:pStyle w:val="8"/>
        <w:rPr>
          <w:rFonts w:hint="eastAsia"/>
        </w:rPr>
      </w:pPr>
    </w:p>
    <w:p w14:paraId="1EDE1300">
      <w:pPr>
        <w:widowControl/>
        <w:shd w:val="clear" w:color="auto" w:fill="FFFFFF"/>
        <w:spacing w:line="360" w:lineRule="auto"/>
        <w:ind w:firstLine="480"/>
        <w:jc w:val="center"/>
        <w:rPr>
          <w:rFonts w:hint="eastAsia" w:ascii="仿宋_GB2312" w:hAnsi="仿宋" w:eastAsia="仿宋_GB2312" w:cs="宋体"/>
          <w:color w:val="000000"/>
          <w:kern w:val="0"/>
          <w:sz w:val="36"/>
          <w:szCs w:val="36"/>
        </w:rPr>
      </w:pPr>
      <w:r>
        <w:rPr>
          <w:rFonts w:hint="eastAsia" w:ascii="仿宋_GB2312" w:hAnsi="仿宋" w:eastAsia="仿宋_GB2312" w:cs="宋体"/>
          <w:b/>
          <w:bCs/>
          <w:color w:val="000000"/>
          <w:kern w:val="0"/>
          <w:sz w:val="36"/>
          <w:szCs w:val="36"/>
        </w:rPr>
        <w:t>50.公益性岗位岗位补贴办事指南</w:t>
      </w:r>
    </w:p>
    <w:p w14:paraId="3D60E8D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编号：民公服第2017050号</w:t>
      </w:r>
    </w:p>
    <w:p w14:paraId="0D29F43F">
      <w:pPr>
        <w:widowControl/>
        <w:shd w:val="clear" w:color="auto" w:fill="FFFFFF"/>
        <w:spacing w:line="360" w:lineRule="auto"/>
        <w:ind w:firstLine="480"/>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一、办理依据</w:t>
      </w:r>
    </w:p>
    <w:p w14:paraId="2AF4D013">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根据《关于进一步做好新形势下就业创业工作的实施意见》青政〔2015〕63号、《关于青海省就业创业资金使用管理及有关问题的通知》青人社厅发&lt;2015&gt;129号。</w:t>
      </w:r>
    </w:p>
    <w:p w14:paraId="059DB75D">
      <w:pPr>
        <w:widowControl/>
        <w:shd w:val="clear" w:color="auto" w:fill="FFFFFF"/>
        <w:spacing w:line="360" w:lineRule="auto"/>
        <w:ind w:firstLine="480"/>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 xml:space="preserve"> 二、办理对象及范围</w:t>
      </w:r>
    </w:p>
    <w:p w14:paraId="1906FA0A">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具有辖区内户籍并持有《就业失业登记证》的下列对象：</w:t>
      </w:r>
    </w:p>
    <w:p w14:paraId="60E7D153">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1、高校毕业生（普通高等学校毕业生）；</w:t>
      </w:r>
    </w:p>
    <w:p w14:paraId="487C59B2">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2、低保人员；</w:t>
      </w:r>
    </w:p>
    <w:p w14:paraId="7F44ABFC">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3、残疾人；</w:t>
      </w:r>
    </w:p>
    <w:p w14:paraId="497AACDF">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4、退役军人；</w:t>
      </w:r>
    </w:p>
    <w:p w14:paraId="7F33C2C4">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5、距离退休年龄不足五年的登记失业人员；</w:t>
      </w:r>
    </w:p>
    <w:p w14:paraId="08503401">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6、城镇零就业家庭成员；</w:t>
      </w:r>
    </w:p>
    <w:p w14:paraId="60068FEB">
      <w:pPr>
        <w:widowControl/>
        <w:shd w:val="clear" w:color="auto" w:fill="FFFFFF"/>
        <w:spacing w:line="360" w:lineRule="auto"/>
        <w:ind w:firstLine="480"/>
        <w:rPr>
          <w:rFonts w:hint="eastAsia" w:ascii="仿宋_GB2312" w:hAnsi="仿宋" w:eastAsia="仿宋_GB2312" w:cs="宋体"/>
          <w:b/>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b/>
          <w:color w:val="000000"/>
          <w:kern w:val="0"/>
          <w:sz w:val="32"/>
          <w:szCs w:val="32"/>
        </w:rPr>
        <w:t>三、办事条件及需提交的材料</w:t>
      </w:r>
    </w:p>
    <w:p w14:paraId="382E7168">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1、个人申请（详细叙述个人、年龄、家庭住址、家庭状况、失业情况等）；</w:t>
      </w:r>
    </w:p>
    <w:p w14:paraId="3BBB4264">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2、身份证、户口簿原件及复印件一份；</w:t>
      </w:r>
    </w:p>
    <w:p w14:paraId="5A98957D">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3、就业失业登记证原件及复印件一份；</w:t>
      </w:r>
    </w:p>
    <w:p w14:paraId="75D8601F">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4、各类人员相关证明材料原件及复印件一份；</w:t>
      </w:r>
    </w:p>
    <w:p w14:paraId="0E248648">
      <w:pPr>
        <w:widowControl/>
        <w:shd w:val="clear" w:color="auto" w:fill="FFFFFF"/>
        <w:spacing w:line="360" w:lineRule="auto"/>
        <w:ind w:firstLine="480"/>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 xml:space="preserve"> 四、办理流程</w:t>
      </w:r>
    </w:p>
    <w:p w14:paraId="3DEB648D">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（一）受理</w:t>
      </w:r>
    </w:p>
    <w:p w14:paraId="3C7F52AE">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对申请人申报材料的齐全性和合法性进行初审，对符合条件的及时进行信息录入，对材料不齐全或不符合法定形式的给予当面告知。</w:t>
      </w:r>
    </w:p>
    <w:p w14:paraId="068F2DDE">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（二）审查</w:t>
      </w:r>
    </w:p>
    <w:p w14:paraId="2702D183">
      <w:pPr>
        <w:widowControl/>
        <w:shd w:val="clear" w:color="auto" w:fill="FFFFFF"/>
        <w:spacing w:line="360" w:lineRule="auto"/>
        <w:ind w:firstLine="64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对申请人申报材料的齐全性和合法性进行审查。</w:t>
      </w:r>
    </w:p>
    <w:p w14:paraId="0D37E765">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（三）办结</w:t>
      </w:r>
    </w:p>
    <w:p w14:paraId="56B5F494">
      <w:pPr>
        <w:widowControl/>
        <w:shd w:val="clear" w:color="auto" w:fill="FFFFFF"/>
        <w:spacing w:line="360" w:lineRule="auto"/>
        <w:ind w:firstLine="64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审查符合申请条件后予以办理。</w:t>
      </w:r>
    </w:p>
    <w:p w14:paraId="609A460D">
      <w:pPr>
        <w:widowControl/>
        <w:numPr>
          <w:ilvl w:val="0"/>
          <w:numId w:val="9"/>
        </w:numPr>
        <w:shd w:val="clear" w:color="auto" w:fill="FFFFFF"/>
        <w:spacing w:line="360" w:lineRule="auto"/>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办理时限</w:t>
      </w:r>
    </w:p>
    <w:p w14:paraId="2D485CF7">
      <w:pPr>
        <w:widowControl/>
        <w:shd w:val="clear" w:color="auto" w:fill="FFFFFF"/>
        <w:spacing w:line="360" w:lineRule="auto"/>
        <w:ind w:left="70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随时</w:t>
      </w:r>
    </w:p>
    <w:p w14:paraId="6F88A990">
      <w:pPr>
        <w:widowControl/>
        <w:numPr>
          <w:ilvl w:val="0"/>
          <w:numId w:val="9"/>
        </w:numPr>
        <w:shd w:val="clear" w:color="auto" w:fill="FFFFFF"/>
        <w:spacing w:line="360" w:lineRule="auto"/>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收费标准</w:t>
      </w:r>
    </w:p>
    <w:p w14:paraId="5EA2E013">
      <w:pPr>
        <w:widowControl/>
        <w:shd w:val="clear" w:color="auto" w:fill="FFFFFF"/>
        <w:spacing w:line="360" w:lineRule="auto"/>
        <w:ind w:left="70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不收费</w:t>
      </w:r>
    </w:p>
    <w:p w14:paraId="4CC63E53">
      <w:pPr>
        <w:widowControl/>
        <w:shd w:val="clear" w:color="auto" w:fill="FFFFFF"/>
        <w:spacing w:line="360" w:lineRule="auto"/>
        <w:ind w:firstLine="480"/>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 xml:space="preserve"> 七、联系方式</w:t>
      </w:r>
    </w:p>
    <w:p w14:paraId="03AA759E">
      <w:pPr>
        <w:widowControl/>
        <w:shd w:val="clear" w:color="auto" w:fill="FFFFFF"/>
        <w:spacing w:line="360" w:lineRule="auto"/>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受理、办理机构：民和县就业服务局</w:t>
      </w:r>
    </w:p>
    <w:p w14:paraId="24B34BAE">
      <w:pPr>
        <w:widowControl/>
        <w:shd w:val="clear" w:color="auto" w:fill="FFFFFF"/>
        <w:spacing w:line="360" w:lineRule="auto"/>
        <w:ind w:firstLine="480"/>
        <w:rPr>
          <w:rFonts w:hint="eastAsia" w:ascii="仿宋_GB2312" w:hAnsi="仿宋" w:eastAsia="仿宋_GB2312" w:cs="宋体"/>
          <w:color w:val="000000"/>
          <w:kern w:val="0"/>
          <w:sz w:val="32"/>
          <w:szCs w:val="32"/>
        </w:rPr>
      </w:pPr>
      <w:r>
        <w:rPr>
          <w:rFonts w:hint="eastAsia" w:ascii="仿宋_GB2312" w:hAnsi="仿宋" w:eastAsia="仿宋_GB2312" w:cs="仿宋_GB2312"/>
          <w:sz w:val="32"/>
          <w:szCs w:val="32"/>
        </w:rPr>
        <w:t xml:space="preserve"> 详细地址：民和县就业服务局</w:t>
      </w:r>
    </w:p>
    <w:p w14:paraId="08F2DBB6">
      <w:pPr>
        <w:widowControl/>
        <w:shd w:val="clear" w:color="auto" w:fill="FFFFFF"/>
        <w:spacing w:line="360" w:lineRule="auto"/>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邮政邮编：810800</w:t>
      </w:r>
    </w:p>
    <w:p w14:paraId="304ECA29">
      <w:pPr>
        <w:widowControl/>
        <w:shd w:val="clear" w:color="auto" w:fill="FFFFFF"/>
        <w:spacing w:line="360" w:lineRule="auto"/>
        <w:ind w:firstLine="48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办公时间：法定工作日</w:t>
      </w:r>
    </w:p>
    <w:p w14:paraId="38571697">
      <w:pPr>
        <w:widowControl/>
        <w:shd w:val="clear" w:color="auto" w:fill="FFFFFF"/>
        <w:spacing w:line="360" w:lineRule="auto"/>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上午8:30-12:00下午14:30-18：00</w:t>
      </w:r>
    </w:p>
    <w:p w14:paraId="21A40F50">
      <w:pPr>
        <w:widowControl/>
        <w:shd w:val="clear" w:color="auto" w:fill="FFFFFF"/>
        <w:spacing w:line="360"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仿宋_GB2312"/>
          <w:sz w:val="32"/>
          <w:szCs w:val="32"/>
        </w:rPr>
        <w:t>联系电话：</w:t>
      </w:r>
      <w:r>
        <w:rPr>
          <w:rFonts w:hint="eastAsia" w:ascii="仿宋_GB2312" w:hAnsi="仿宋" w:eastAsia="仿宋_GB2312" w:cs="宋体"/>
          <w:color w:val="000000"/>
          <w:kern w:val="0"/>
          <w:sz w:val="32"/>
          <w:szCs w:val="32"/>
        </w:rPr>
        <w:t>0972-8583753</w:t>
      </w:r>
    </w:p>
    <w:p w14:paraId="4A7B54D2">
      <w:pPr>
        <w:widowControl/>
        <w:shd w:val="clear" w:color="auto" w:fill="FFFFFF"/>
        <w:spacing w:line="360" w:lineRule="auto"/>
        <w:ind w:firstLine="480"/>
        <w:rPr>
          <w:rFonts w:hint="eastAsia" w:ascii="仿宋_GB2312" w:hAnsi="仿宋" w:eastAsia="仿宋_GB2312" w:cs="宋体"/>
          <w:color w:val="000000"/>
          <w:kern w:val="0"/>
          <w:sz w:val="32"/>
          <w:szCs w:val="32"/>
        </w:rPr>
      </w:pPr>
    </w:p>
    <w:p w14:paraId="4A1589ED">
      <w:pPr>
        <w:spacing w:line="360" w:lineRule="auto"/>
        <w:rPr>
          <w:rFonts w:hint="eastAsia" w:ascii="仿宋_GB2312" w:hAnsi="仿宋_GB2312" w:eastAsia="仿宋_GB2312" w:cs="仿宋_GB2312"/>
          <w:sz w:val="32"/>
          <w:szCs w:val="32"/>
        </w:rPr>
      </w:pPr>
    </w:p>
    <w:p w14:paraId="69C247DB">
      <w:pPr>
        <w:spacing w:line="360" w:lineRule="auto"/>
        <w:rPr>
          <w:rFonts w:hint="eastAsia" w:ascii="仿宋_GB2312" w:hAnsi="仿宋_GB2312" w:eastAsia="仿宋_GB2312" w:cs="仿宋_GB2312"/>
          <w:sz w:val="32"/>
          <w:szCs w:val="32"/>
        </w:rPr>
      </w:pPr>
    </w:p>
    <w:p w14:paraId="71EE8C12">
      <w:pPr>
        <w:pStyle w:val="8"/>
        <w:rPr>
          <w:rFonts w:hint="eastAsia"/>
        </w:rPr>
      </w:pPr>
    </w:p>
    <w:p w14:paraId="6565AF40">
      <w:pPr>
        <w:spacing w:line="560" w:lineRule="exact"/>
        <w:jc w:val="center"/>
        <w:rPr>
          <w:rFonts w:hint="eastAsia" w:ascii="仿宋_GB2312" w:hAnsi="方正小标宋简体" w:eastAsia="仿宋_GB2312" w:cs="方正小标宋简体"/>
          <w:b/>
          <w:bCs/>
          <w:sz w:val="36"/>
          <w:szCs w:val="36"/>
        </w:rPr>
      </w:pPr>
      <w:r>
        <w:rPr>
          <w:rFonts w:hint="eastAsia" w:ascii="仿宋_GB2312" w:hAnsi="方正小标宋简体" w:eastAsia="仿宋_GB2312" w:cs="方正小标宋简体"/>
          <w:b/>
          <w:bCs/>
          <w:sz w:val="36"/>
          <w:szCs w:val="36"/>
        </w:rPr>
        <w:t>51.创业促进就业扶持资金补贴办事指南</w:t>
      </w:r>
    </w:p>
    <w:p w14:paraId="54652D9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编号：民公服第2017051号</w:t>
      </w:r>
    </w:p>
    <w:p w14:paraId="56216C73">
      <w:pPr>
        <w:pStyle w:val="27"/>
        <w:spacing w:line="520" w:lineRule="exact"/>
        <w:ind w:firstLine="0" w:firstLineChars="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黑体" w:eastAsia="仿宋_GB2312" w:cs="黑体"/>
          <w:b/>
          <w:sz w:val="32"/>
          <w:szCs w:val="32"/>
        </w:rPr>
        <w:t>一、办理依据</w:t>
      </w:r>
    </w:p>
    <w:p w14:paraId="596C32FE">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1.青海省人民政府《关于进一步做好新形势下就业创业工作的实施意见》(青政</w:t>
      </w:r>
      <w:r>
        <w:rPr>
          <w:rFonts w:hint="eastAsia" w:ascii="仿宋_GB2312" w:hAnsi="宋体" w:cs="宋体"/>
          <w:sz w:val="32"/>
          <w:szCs w:val="32"/>
        </w:rPr>
        <w:t>﹝</w:t>
      </w:r>
      <w:r>
        <w:rPr>
          <w:rFonts w:hint="eastAsia" w:ascii="仿宋_GB2312" w:hAnsi="仿宋_GB2312" w:eastAsia="仿宋_GB2312" w:cs="仿宋_GB2312"/>
          <w:sz w:val="32"/>
          <w:szCs w:val="32"/>
        </w:rPr>
        <w:t>2015</w:t>
      </w:r>
      <w:r>
        <w:rPr>
          <w:rFonts w:hint="eastAsia" w:ascii="仿宋_GB2312" w:hAnsi="宋体" w:cs="宋体"/>
          <w:sz w:val="32"/>
          <w:szCs w:val="32"/>
        </w:rPr>
        <w:t>﹞</w:t>
      </w:r>
      <w:r>
        <w:rPr>
          <w:rFonts w:hint="eastAsia" w:ascii="仿宋_GB2312" w:hAnsi="仿宋_GB2312" w:eastAsia="仿宋_GB2312" w:cs="仿宋_GB2312"/>
          <w:sz w:val="32"/>
          <w:szCs w:val="32"/>
        </w:rPr>
        <w:t>63号)</w:t>
      </w:r>
    </w:p>
    <w:p w14:paraId="0DA184C0">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2.青海省人力资源和社会保障厅、青海省财政厅《关于青海省就业创业资金使用管理及有关问题的通知》(青人社厅发</w:t>
      </w:r>
      <w:r>
        <w:rPr>
          <w:rFonts w:hint="eastAsia" w:ascii="仿宋_GB2312" w:hAnsi="宋体" w:cs="宋体"/>
          <w:sz w:val="32"/>
          <w:szCs w:val="32"/>
        </w:rPr>
        <w:t>﹝</w:t>
      </w:r>
      <w:r>
        <w:rPr>
          <w:rFonts w:hint="eastAsia" w:ascii="仿宋_GB2312" w:hAnsi="仿宋_GB2312" w:eastAsia="仿宋_GB2312" w:cs="仿宋_GB2312"/>
          <w:sz w:val="32"/>
          <w:szCs w:val="32"/>
        </w:rPr>
        <w:t>2015</w:t>
      </w:r>
      <w:r>
        <w:rPr>
          <w:rFonts w:hint="eastAsia" w:ascii="仿宋_GB2312" w:hAnsi="宋体" w:cs="宋体"/>
          <w:sz w:val="32"/>
          <w:szCs w:val="32"/>
        </w:rPr>
        <w:t>﹞</w:t>
      </w:r>
      <w:r>
        <w:rPr>
          <w:rFonts w:hint="eastAsia" w:ascii="仿宋_GB2312" w:hAnsi="仿宋_GB2312" w:eastAsia="仿宋_GB2312" w:cs="仿宋_GB2312"/>
          <w:sz w:val="32"/>
          <w:szCs w:val="32"/>
        </w:rPr>
        <w:t>129号)</w:t>
      </w:r>
    </w:p>
    <w:p w14:paraId="1A6B88B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3.海东市就业服务局《关于进一步做好创业促进就业扶持资金使用管理的通知》(东就</w:t>
      </w:r>
      <w:r>
        <w:rPr>
          <w:rFonts w:hint="eastAsia" w:ascii="仿宋_GB2312" w:hAnsi="宋体" w:cs="宋体"/>
          <w:sz w:val="32"/>
          <w:szCs w:val="32"/>
        </w:rPr>
        <w:t>﹝</w:t>
      </w:r>
      <w:r>
        <w:rPr>
          <w:rFonts w:hint="eastAsia" w:ascii="仿宋_GB2312" w:hAnsi="仿宋_GB2312" w:eastAsia="仿宋_GB2312" w:cs="仿宋_GB2312"/>
          <w:sz w:val="32"/>
          <w:szCs w:val="32"/>
        </w:rPr>
        <w:t>2016</w:t>
      </w:r>
      <w:r>
        <w:rPr>
          <w:rFonts w:hint="eastAsia" w:ascii="仿宋_GB2312" w:hAnsi="宋体" w:cs="宋体"/>
          <w:sz w:val="32"/>
          <w:szCs w:val="32"/>
        </w:rPr>
        <w:t>﹞</w:t>
      </w:r>
      <w:r>
        <w:rPr>
          <w:rFonts w:hint="eastAsia" w:ascii="仿宋_GB2312" w:hAnsi="仿宋_GB2312" w:eastAsia="仿宋_GB2312" w:cs="仿宋_GB2312"/>
          <w:sz w:val="32"/>
          <w:szCs w:val="32"/>
        </w:rPr>
        <w:t>14号)</w:t>
      </w:r>
    </w:p>
    <w:p w14:paraId="1204085B">
      <w:pPr>
        <w:spacing w:line="52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黑体" w:eastAsia="仿宋_GB2312" w:cs="黑体"/>
          <w:b/>
          <w:sz w:val="32"/>
          <w:szCs w:val="32"/>
        </w:rPr>
        <w:t>二、办理对象及范围</w:t>
      </w:r>
    </w:p>
    <w:p w14:paraId="340D035B">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1.户籍地在辖区内的创业人员</w:t>
      </w:r>
    </w:p>
    <w:p w14:paraId="5C1C01D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2.户籍地为外省籍，但在辖区内创业的创业人员</w:t>
      </w:r>
    </w:p>
    <w:p w14:paraId="191B55A1">
      <w:pPr>
        <w:spacing w:line="52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黑体" w:eastAsia="仿宋_GB2312" w:cs="黑体"/>
          <w:b/>
          <w:sz w:val="32"/>
          <w:szCs w:val="32"/>
        </w:rPr>
        <w:t>三、办事条件及需提交的材料</w:t>
      </w:r>
    </w:p>
    <w:p w14:paraId="336BEAD1">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1.创业者营业执照原件及复印件一份；</w:t>
      </w:r>
    </w:p>
    <w:p w14:paraId="6580BB0D">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2.创业者户口本原件及复印件（户口本首页及本人页）一份：</w:t>
      </w:r>
    </w:p>
    <w:p w14:paraId="7FD4C60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3.身份证原件及复印件（正反面）两份；</w:t>
      </w:r>
    </w:p>
    <w:p w14:paraId="31345DA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4.《就业失业登记证》或《就业创业证》（农村低保家庭无需此证）原件及复印件；就业困难人员、高校毕业生、退役军人相关证明材料原件及复印件；</w:t>
      </w:r>
    </w:p>
    <w:p w14:paraId="68DCCE4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5.招用人员的劳动合同、工资发放表、纳税或收入证明（会计帐、流水帐）；</w:t>
      </w:r>
    </w:p>
    <w:p w14:paraId="3B1846C4">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6.补贴申领表三份</w:t>
      </w:r>
    </w:p>
    <w:p w14:paraId="1899EFBA">
      <w:pPr>
        <w:spacing w:line="52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黑体" w:eastAsia="仿宋_GB2312" w:cs="黑体"/>
          <w:b/>
          <w:sz w:val="32"/>
          <w:szCs w:val="32"/>
        </w:rPr>
        <w:t>四、办理流程</w:t>
      </w:r>
    </w:p>
    <w:p w14:paraId="773568FD">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1.申请对象提交以上申请补贴所需材料</w:t>
      </w:r>
    </w:p>
    <w:p w14:paraId="12BF1AAE">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民和县就业服务局审核资料是否完备并进行实地调查</w:t>
      </w:r>
    </w:p>
    <w:p w14:paraId="3D2D2631">
      <w:pPr>
        <w:spacing w:line="520" w:lineRule="exact"/>
        <w:jc w:val="center"/>
        <w:rPr>
          <w:rFonts w:hint="eastAsia"/>
          <w:b/>
          <w:bCs/>
          <w:sz w:val="32"/>
          <w:szCs w:val="32"/>
        </w:rPr>
      </w:pPr>
      <w:r>
        <w:rPr>
          <w:rFonts w:hint="eastAsia"/>
          <w:b/>
          <w:bCs/>
          <w:sz w:val="32"/>
          <w:szCs w:val="32"/>
        </w:rPr>
        <w:t>创业一次性奖励工作流程图</w:t>
      </w:r>
    </w:p>
    <w:tbl>
      <w:tblPr>
        <w:tblStyle w:val="10"/>
        <w:tblpPr w:leftFromText="180" w:rightFromText="180" w:vertAnchor="text" w:horzAnchor="page" w:tblpX="8220" w:tblpY="606"/>
        <w:tblOverlap w:val="never"/>
        <w:tblW w:w="2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tblGrid>
      <w:tr w14:paraId="39E0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40" w:type="dxa"/>
          </w:tcPr>
          <w:p w14:paraId="04088B7D">
            <w:pPr>
              <w:tabs>
                <w:tab w:val="center" w:pos="4153"/>
                <w:tab w:val="right" w:pos="8306"/>
              </w:tabs>
              <w:snapToGrid w:val="0"/>
              <w:spacing w:line="520" w:lineRule="exact"/>
              <w:jc w:val="left"/>
              <w:rPr>
                <w:rFonts w:hint="eastAsia"/>
                <w:sz w:val="28"/>
                <w:szCs w:val="28"/>
              </w:rPr>
            </w:pPr>
            <w:r>
              <w:rPr>
                <w:rFonts w:hint="eastAsia"/>
                <w:sz w:val="28"/>
                <w:szCs w:val="28"/>
              </w:rPr>
              <w:t>交县（区）人社部门存档备案</w:t>
            </w:r>
          </w:p>
        </w:tc>
      </w:tr>
    </w:tbl>
    <w:tbl>
      <w:tblPr>
        <w:tblStyle w:val="10"/>
        <w:tblpPr w:leftFromText="180" w:rightFromText="180" w:vertAnchor="text" w:horzAnchor="page" w:tblpX="1309" w:tblpY="607"/>
        <w:tblOverlap w:val="never"/>
        <w:tblW w:w="5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tblGrid>
      <w:tr w14:paraId="335C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260" w:type="dxa"/>
          </w:tcPr>
          <w:p w14:paraId="217B3D80">
            <w:pPr>
              <w:tabs>
                <w:tab w:val="center" w:pos="4153"/>
                <w:tab w:val="right" w:pos="8306"/>
              </w:tabs>
              <w:snapToGrid w:val="0"/>
              <w:spacing w:line="520" w:lineRule="exact"/>
              <w:jc w:val="left"/>
              <w:rPr>
                <w:rFonts w:hint="eastAsia"/>
                <w:sz w:val="28"/>
                <w:szCs w:val="28"/>
              </w:rPr>
            </w:pPr>
            <w:r>
              <w:rPr>
                <w:sz w:val="28"/>
              </w:rPr>
              <w:pict>
                <v:shape id="_x0000_s2808" o:spid="_x0000_s2808" o:spt="32" type="#_x0000_t32" style="position:absolute;left:0pt;flip:y;margin-left:259.3pt;margin-top:18.2pt;height:0.05pt;width:81.25pt;z-index:251717632;mso-width-relative:page;mso-height-relative:page;" filled="f" stroked="t" coordsize="21600,21600">
                  <v:path arrowok="t"/>
                  <v:fill on="f" focussize="0,0"/>
                  <v:stroke weight="2.25pt" endarrow="open"/>
                  <v:imagedata o:title=""/>
                  <o:lock v:ext="edit"/>
                </v:shape>
              </w:pict>
            </w:r>
            <w:r>
              <w:rPr>
                <w:rFonts w:hint="eastAsia"/>
                <w:sz w:val="28"/>
                <w:szCs w:val="28"/>
              </w:rPr>
              <w:t>创业者向所在县（区）递交必备相关资料</w:t>
            </w:r>
          </w:p>
        </w:tc>
      </w:tr>
    </w:tbl>
    <w:p w14:paraId="01EE153D">
      <w:pPr>
        <w:spacing w:line="520" w:lineRule="exact"/>
        <w:rPr>
          <w:rFonts w:hint="eastAsia"/>
          <w:b/>
          <w:bCs/>
          <w:sz w:val="44"/>
          <w:szCs w:val="44"/>
        </w:rPr>
      </w:pPr>
    </w:p>
    <w:p w14:paraId="55EE480B">
      <w:pPr>
        <w:spacing w:line="520" w:lineRule="exact"/>
        <w:jc w:val="left"/>
        <w:rPr>
          <w:rFonts w:hint="eastAsia"/>
          <w:sz w:val="28"/>
          <w:szCs w:val="28"/>
        </w:rPr>
      </w:pPr>
    </w:p>
    <w:p w14:paraId="2B1A1D46">
      <w:pPr>
        <w:spacing w:line="520" w:lineRule="exact"/>
        <w:rPr>
          <w:rFonts w:hint="eastAsia"/>
          <w:sz w:val="28"/>
          <w:szCs w:val="28"/>
        </w:rPr>
      </w:pPr>
      <w:r>
        <w:rPr>
          <w:sz w:val="28"/>
        </w:rPr>
        <w:pict>
          <v:shape id="_x0000_s2809" o:spid="_x0000_s2809" o:spt="32" type="#_x0000_t32" style="position:absolute;left:0pt;margin-left:-140.7pt;margin-top:16pt;height:65.6pt;width:0pt;z-index:251718656;mso-width-relative:page;mso-height-relative:page;" filled="f" stroked="t" coordsize="21600,21600">
            <v:path arrowok="t"/>
            <v:fill on="f" focussize="0,0"/>
            <v:stroke weight="2.25pt" endarrow="open"/>
            <v:imagedata o:title=""/>
            <o:lock v:ext="edit"/>
          </v:shape>
        </w:pict>
      </w:r>
    </w:p>
    <w:p w14:paraId="36E18216">
      <w:pPr>
        <w:spacing w:line="520" w:lineRule="exact"/>
        <w:rPr>
          <w:rFonts w:hint="eastAsia"/>
          <w:sz w:val="28"/>
          <w:szCs w:val="28"/>
        </w:rPr>
      </w:pPr>
    </w:p>
    <w:p w14:paraId="232EDF7B">
      <w:pPr>
        <w:spacing w:line="520" w:lineRule="exact"/>
        <w:rPr>
          <w:rFonts w:hint="eastAsia"/>
          <w:sz w:val="28"/>
          <w:szCs w:val="28"/>
        </w:rPr>
      </w:pPr>
    </w:p>
    <w:tbl>
      <w:tblPr>
        <w:tblStyle w:val="10"/>
        <w:tblpPr w:leftFromText="180" w:rightFromText="180" w:vertAnchor="text" w:horzAnchor="page" w:tblpX="1429" w:tblpY="215"/>
        <w:tblOverlap w:val="never"/>
        <w:tblW w:w="7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0"/>
      </w:tblGrid>
      <w:tr w14:paraId="65B6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7820" w:type="dxa"/>
          </w:tcPr>
          <w:p w14:paraId="6FADCBCF">
            <w:pPr>
              <w:tabs>
                <w:tab w:val="center" w:pos="4153"/>
                <w:tab w:val="right" w:pos="8306"/>
              </w:tabs>
              <w:snapToGrid w:val="0"/>
              <w:spacing w:line="520" w:lineRule="exact"/>
              <w:jc w:val="left"/>
              <w:rPr>
                <w:rFonts w:hint="eastAsia"/>
                <w:sz w:val="28"/>
                <w:szCs w:val="28"/>
              </w:rPr>
            </w:pPr>
            <w:r>
              <w:rPr>
                <w:rFonts w:hint="eastAsia"/>
                <w:sz w:val="28"/>
                <w:szCs w:val="28"/>
              </w:rPr>
              <w:t>申请创业一次性奖励必备资料：</w:t>
            </w:r>
          </w:p>
          <w:p w14:paraId="37791870">
            <w:pPr>
              <w:tabs>
                <w:tab w:val="center" w:pos="4153"/>
                <w:tab w:val="right" w:pos="8306"/>
              </w:tabs>
              <w:snapToGrid w:val="0"/>
              <w:spacing w:line="520" w:lineRule="exact"/>
              <w:jc w:val="left"/>
              <w:rPr>
                <w:rFonts w:hint="eastAsia"/>
                <w:sz w:val="28"/>
                <w:szCs w:val="28"/>
              </w:rPr>
            </w:pPr>
            <w:r>
              <w:rPr>
                <w:rFonts w:hint="eastAsia"/>
                <w:sz w:val="28"/>
                <w:szCs w:val="28"/>
              </w:rPr>
              <w:t>①创业一次性奖励申领表</w:t>
            </w:r>
          </w:p>
          <w:p w14:paraId="1A48D3A1">
            <w:pPr>
              <w:tabs>
                <w:tab w:val="center" w:pos="4153"/>
                <w:tab w:val="right" w:pos="8306"/>
              </w:tabs>
              <w:snapToGrid w:val="0"/>
              <w:spacing w:line="520" w:lineRule="exact"/>
              <w:jc w:val="left"/>
              <w:rPr>
                <w:rFonts w:hint="eastAsia"/>
                <w:sz w:val="28"/>
                <w:szCs w:val="28"/>
              </w:rPr>
            </w:pPr>
            <w:r>
              <w:rPr>
                <w:rFonts w:hint="eastAsia"/>
                <w:sz w:val="28"/>
                <w:szCs w:val="28"/>
              </w:rPr>
              <w:t>②户口簿、身份证复印件</w:t>
            </w:r>
          </w:p>
          <w:p w14:paraId="1E14C609">
            <w:pPr>
              <w:tabs>
                <w:tab w:val="center" w:pos="4153"/>
                <w:tab w:val="right" w:pos="8306"/>
              </w:tabs>
              <w:snapToGrid w:val="0"/>
              <w:spacing w:line="520" w:lineRule="exact"/>
              <w:jc w:val="left"/>
              <w:rPr>
                <w:rFonts w:hint="eastAsia"/>
                <w:sz w:val="28"/>
                <w:szCs w:val="28"/>
              </w:rPr>
            </w:pPr>
            <w:r>
              <w:rPr>
                <w:rFonts w:hint="eastAsia"/>
                <w:sz w:val="28"/>
                <w:szCs w:val="28"/>
              </w:rPr>
              <w:t>③营业执照复印件</w:t>
            </w:r>
          </w:p>
          <w:p w14:paraId="07922871">
            <w:pPr>
              <w:tabs>
                <w:tab w:val="center" w:pos="4153"/>
                <w:tab w:val="right" w:pos="8306"/>
              </w:tabs>
              <w:snapToGrid w:val="0"/>
              <w:spacing w:line="520" w:lineRule="exact"/>
              <w:jc w:val="left"/>
              <w:rPr>
                <w:rFonts w:hint="eastAsia"/>
                <w:sz w:val="28"/>
                <w:szCs w:val="28"/>
              </w:rPr>
            </w:pPr>
            <w:r>
              <w:rPr>
                <w:rFonts w:hint="eastAsia"/>
                <w:sz w:val="28"/>
                <w:szCs w:val="28"/>
              </w:rPr>
              <w:t>④招用人员就业创业证或就业失业登记证复印件</w:t>
            </w:r>
          </w:p>
          <w:p w14:paraId="0A3F5E88">
            <w:pPr>
              <w:tabs>
                <w:tab w:val="center" w:pos="4153"/>
                <w:tab w:val="right" w:pos="8306"/>
              </w:tabs>
              <w:snapToGrid w:val="0"/>
              <w:spacing w:line="520" w:lineRule="exact"/>
              <w:jc w:val="left"/>
              <w:rPr>
                <w:rFonts w:hint="eastAsia"/>
                <w:sz w:val="28"/>
                <w:szCs w:val="28"/>
              </w:rPr>
            </w:pPr>
            <w:r>
              <w:rPr>
                <w:rFonts w:hint="eastAsia"/>
                <w:sz w:val="28"/>
                <w:szCs w:val="28"/>
              </w:rPr>
              <w:t>⑤劳动合同复印件</w:t>
            </w:r>
          </w:p>
          <w:p w14:paraId="0E390B78">
            <w:pPr>
              <w:tabs>
                <w:tab w:val="center" w:pos="4153"/>
                <w:tab w:val="right" w:pos="8306"/>
              </w:tabs>
              <w:snapToGrid w:val="0"/>
              <w:spacing w:line="520" w:lineRule="exact"/>
              <w:jc w:val="left"/>
              <w:rPr>
                <w:rFonts w:hint="eastAsia"/>
                <w:sz w:val="28"/>
                <w:szCs w:val="28"/>
              </w:rPr>
            </w:pPr>
            <w:r>
              <w:rPr>
                <w:rFonts w:hint="eastAsia"/>
                <w:sz w:val="28"/>
                <w:szCs w:val="28"/>
              </w:rPr>
              <w:t>⑥工资发放表复印件</w:t>
            </w:r>
          </w:p>
          <w:p w14:paraId="415F686A">
            <w:pPr>
              <w:tabs>
                <w:tab w:val="center" w:pos="4153"/>
                <w:tab w:val="right" w:pos="8306"/>
              </w:tabs>
              <w:snapToGrid w:val="0"/>
              <w:spacing w:line="520" w:lineRule="exact"/>
              <w:jc w:val="left"/>
              <w:rPr>
                <w:rFonts w:hint="eastAsia"/>
                <w:sz w:val="28"/>
                <w:szCs w:val="28"/>
              </w:rPr>
            </w:pPr>
            <w:r>
              <w:rPr>
                <w:rFonts w:hint="eastAsia"/>
                <w:sz w:val="28"/>
                <w:szCs w:val="28"/>
              </w:rPr>
              <w:t>⑦纳税或相关收入证明（会计帐、流水帐等）</w:t>
            </w:r>
          </w:p>
          <w:p w14:paraId="5CA604FB">
            <w:pPr>
              <w:tabs>
                <w:tab w:val="center" w:pos="4153"/>
                <w:tab w:val="right" w:pos="8306"/>
              </w:tabs>
              <w:snapToGrid w:val="0"/>
              <w:spacing w:line="520" w:lineRule="exact"/>
              <w:jc w:val="left"/>
              <w:rPr>
                <w:rFonts w:hint="eastAsia"/>
                <w:sz w:val="28"/>
                <w:szCs w:val="28"/>
              </w:rPr>
            </w:pPr>
            <w:r>
              <w:rPr>
                <w:sz w:val="28"/>
              </w:rPr>
              <w:pict>
                <v:shape id="_x0000_s2810" o:spid="_x0000_s2810" o:spt="32" type="#_x0000_t32" style="position:absolute;left:0pt;margin-left:158.75pt;margin-top:51.4pt;height:55pt;width:0pt;z-index:251719680;mso-width-relative:page;mso-height-relative:page;" filled="f" stroked="t" coordsize="21600,21600">
                  <v:path arrowok="t"/>
                  <v:fill on="f" focussize="0,0"/>
                  <v:stroke weight="2.25pt" endarrow="open"/>
                  <v:imagedata o:title=""/>
                  <o:lock v:ext="edit"/>
                </v:shape>
              </w:pict>
            </w:r>
            <w:r>
              <w:rPr>
                <w:rFonts w:hint="eastAsia"/>
                <w:sz w:val="28"/>
                <w:szCs w:val="28"/>
              </w:rPr>
              <w:t>⑧有关人员需提供身份证明复印件（高校毕业生、失地农民、生态移民、退役军人、残疾人及其他就业困难人员）</w:t>
            </w:r>
          </w:p>
        </w:tc>
      </w:tr>
    </w:tbl>
    <w:p w14:paraId="1624D010">
      <w:pPr>
        <w:spacing w:line="520" w:lineRule="exact"/>
        <w:rPr>
          <w:rFonts w:hint="eastAsia"/>
          <w:sz w:val="28"/>
          <w:szCs w:val="28"/>
        </w:rPr>
      </w:pPr>
    </w:p>
    <w:p w14:paraId="27829637">
      <w:pPr>
        <w:spacing w:line="520" w:lineRule="exact"/>
        <w:rPr>
          <w:rFonts w:hint="eastAsia"/>
          <w:sz w:val="28"/>
          <w:szCs w:val="28"/>
        </w:rPr>
      </w:pPr>
    </w:p>
    <w:p w14:paraId="2DC88982">
      <w:pPr>
        <w:spacing w:line="520" w:lineRule="exact"/>
        <w:rPr>
          <w:rFonts w:hint="eastAsia"/>
          <w:sz w:val="28"/>
          <w:szCs w:val="28"/>
        </w:rPr>
      </w:pPr>
    </w:p>
    <w:p w14:paraId="54B3F4CD">
      <w:pPr>
        <w:spacing w:line="520" w:lineRule="exact"/>
        <w:rPr>
          <w:rFonts w:hint="eastAsia"/>
          <w:sz w:val="28"/>
          <w:szCs w:val="28"/>
        </w:rPr>
      </w:pPr>
    </w:p>
    <w:p w14:paraId="20F15DFD">
      <w:pPr>
        <w:spacing w:line="520" w:lineRule="exact"/>
        <w:rPr>
          <w:rFonts w:hint="eastAsia"/>
          <w:sz w:val="28"/>
          <w:szCs w:val="28"/>
        </w:rPr>
      </w:pPr>
    </w:p>
    <w:p w14:paraId="1C94BA70">
      <w:pPr>
        <w:spacing w:line="520" w:lineRule="exact"/>
        <w:rPr>
          <w:rFonts w:hint="eastAsia"/>
          <w:sz w:val="28"/>
          <w:szCs w:val="28"/>
        </w:rPr>
      </w:pPr>
    </w:p>
    <w:p w14:paraId="039C4D9D">
      <w:pPr>
        <w:spacing w:line="520" w:lineRule="exact"/>
        <w:rPr>
          <w:rFonts w:hint="eastAsia"/>
          <w:sz w:val="28"/>
          <w:szCs w:val="28"/>
        </w:rPr>
      </w:pPr>
    </w:p>
    <w:p w14:paraId="2A54CC83">
      <w:pPr>
        <w:spacing w:line="520" w:lineRule="exact"/>
        <w:rPr>
          <w:rFonts w:hint="eastAsia"/>
          <w:sz w:val="28"/>
          <w:szCs w:val="28"/>
        </w:rPr>
      </w:pPr>
    </w:p>
    <w:p w14:paraId="080BD9A1">
      <w:pPr>
        <w:spacing w:line="520" w:lineRule="exact"/>
        <w:rPr>
          <w:rFonts w:hint="eastAsia"/>
          <w:sz w:val="28"/>
          <w:szCs w:val="28"/>
        </w:rPr>
      </w:pPr>
    </w:p>
    <w:p w14:paraId="61E4B79A">
      <w:pPr>
        <w:spacing w:line="520" w:lineRule="exact"/>
        <w:rPr>
          <w:rFonts w:hint="eastAsia"/>
          <w:sz w:val="28"/>
          <w:szCs w:val="28"/>
        </w:rPr>
      </w:pPr>
    </w:p>
    <w:p w14:paraId="23118E1B">
      <w:pPr>
        <w:spacing w:line="520" w:lineRule="exact"/>
        <w:rPr>
          <w:rFonts w:hint="eastAsia"/>
          <w:sz w:val="28"/>
          <w:szCs w:val="28"/>
        </w:rPr>
      </w:pPr>
    </w:p>
    <w:p w14:paraId="273B0EFB">
      <w:pPr>
        <w:spacing w:line="520" w:lineRule="exact"/>
        <w:rPr>
          <w:rFonts w:hint="eastAsia"/>
          <w:sz w:val="28"/>
          <w:szCs w:val="28"/>
        </w:rPr>
      </w:pPr>
    </w:p>
    <w:tbl>
      <w:tblPr>
        <w:tblStyle w:val="10"/>
        <w:tblpPr w:leftFromText="180" w:rightFromText="180" w:vertAnchor="text" w:horzAnchor="page" w:tblpX="1321" w:tblpY="353"/>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3AAE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780" w:type="dxa"/>
          </w:tcPr>
          <w:p w14:paraId="11494FC7">
            <w:pPr>
              <w:tabs>
                <w:tab w:val="center" w:pos="4153"/>
                <w:tab w:val="right" w:pos="8306"/>
              </w:tabs>
              <w:snapToGrid w:val="0"/>
              <w:spacing w:line="520" w:lineRule="exact"/>
              <w:jc w:val="left"/>
              <w:rPr>
                <w:rFonts w:hint="eastAsia"/>
                <w:sz w:val="28"/>
                <w:szCs w:val="28"/>
              </w:rPr>
            </w:pPr>
            <w:r>
              <w:rPr>
                <w:sz w:val="28"/>
              </w:rPr>
              <w:pict>
                <v:shape id="_x0000_s2811" o:spid="_x0000_s2811" o:spt="32" type="#_x0000_t32" style="position:absolute;left:0pt;margin-left:197.75pt;margin-top:27.4pt;height:55pt;width:0.05pt;z-index:251720704;mso-width-relative:page;mso-height-relative:page;" filled="f" stroked="t" coordsize="21600,21600">
                  <v:path arrowok="t"/>
                  <v:fill on="f" focussize="0,0"/>
                  <v:stroke weight="2.25pt" endarrow="open"/>
                  <v:imagedata o:title=""/>
                  <o:lock v:ext="edit"/>
                </v:shape>
              </w:pict>
            </w:r>
            <w:r>
              <w:rPr>
                <w:rFonts w:hint="eastAsia"/>
                <w:sz w:val="28"/>
                <w:szCs w:val="28"/>
              </w:rPr>
              <w:t>县（区）人社部门审核后，同级财政部门复核（整理建档，永久保存）</w:t>
            </w:r>
          </w:p>
        </w:tc>
      </w:tr>
    </w:tbl>
    <w:p w14:paraId="33608DC0">
      <w:pPr>
        <w:spacing w:line="520" w:lineRule="exact"/>
        <w:jc w:val="left"/>
        <w:rPr>
          <w:rFonts w:hint="eastAsia"/>
          <w:sz w:val="28"/>
          <w:szCs w:val="28"/>
        </w:rPr>
      </w:pPr>
    </w:p>
    <w:p w14:paraId="52C847C5">
      <w:pPr>
        <w:spacing w:line="520" w:lineRule="exact"/>
        <w:jc w:val="left"/>
        <w:rPr>
          <w:rFonts w:hint="eastAsia"/>
          <w:sz w:val="28"/>
          <w:szCs w:val="28"/>
        </w:rPr>
      </w:pPr>
    </w:p>
    <w:tbl>
      <w:tblPr>
        <w:tblStyle w:val="10"/>
        <w:tblpPr w:leftFromText="180" w:rightFromText="180" w:vertAnchor="text" w:horzAnchor="page" w:tblpX="1525" w:tblpY="45"/>
        <w:tblOverlap w:val="never"/>
        <w:tblW w:w="7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4A99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80" w:type="dxa"/>
          </w:tcPr>
          <w:p w14:paraId="20799C44">
            <w:pPr>
              <w:tabs>
                <w:tab w:val="center" w:pos="4153"/>
                <w:tab w:val="right" w:pos="8306"/>
              </w:tabs>
              <w:snapToGrid w:val="0"/>
              <w:spacing w:line="520" w:lineRule="exact"/>
              <w:jc w:val="left"/>
              <w:rPr>
                <w:rFonts w:hint="eastAsia"/>
                <w:sz w:val="28"/>
                <w:szCs w:val="28"/>
              </w:rPr>
            </w:pPr>
            <w:r>
              <w:rPr>
                <w:rFonts w:hint="eastAsia"/>
                <w:sz w:val="28"/>
                <w:szCs w:val="28"/>
              </w:rPr>
              <w:t>县（区）财政局将补贴资金直接拨付到个人（企业）银行账户</w:t>
            </w:r>
          </w:p>
        </w:tc>
      </w:tr>
    </w:tbl>
    <w:p w14:paraId="60589C55">
      <w:pPr>
        <w:spacing w:line="520" w:lineRule="exact"/>
        <w:jc w:val="left"/>
        <w:rPr>
          <w:rFonts w:hint="eastAsia"/>
          <w:sz w:val="28"/>
          <w:szCs w:val="28"/>
        </w:rPr>
      </w:pPr>
    </w:p>
    <w:p w14:paraId="2C243A06">
      <w:pPr>
        <w:spacing w:line="520" w:lineRule="exact"/>
        <w:jc w:val="left"/>
        <w:rPr>
          <w:rFonts w:hint="eastAsia"/>
          <w:sz w:val="28"/>
          <w:szCs w:val="28"/>
        </w:rPr>
      </w:pPr>
    </w:p>
    <w:p w14:paraId="6C3561D8">
      <w:pPr>
        <w:spacing w:line="520" w:lineRule="exact"/>
        <w:jc w:val="left"/>
        <w:rPr>
          <w:rFonts w:hint="eastAsia"/>
          <w:sz w:val="28"/>
          <w:szCs w:val="28"/>
        </w:rPr>
      </w:pPr>
      <w:r>
        <w:rPr>
          <w:rFonts w:hint="eastAsia"/>
          <w:sz w:val="28"/>
          <w:szCs w:val="28"/>
        </w:rPr>
        <w:t>备注：就业困难人员申请创业一次性奖励补贴提供人员身份证明。</w:t>
      </w:r>
    </w:p>
    <w:p w14:paraId="47FF72D5">
      <w:pPr>
        <w:spacing w:line="520" w:lineRule="exact"/>
        <w:jc w:val="center"/>
        <w:rPr>
          <w:rFonts w:hint="eastAsia"/>
          <w:b/>
          <w:bCs/>
          <w:sz w:val="48"/>
          <w:szCs w:val="48"/>
        </w:rPr>
      </w:pPr>
      <w:r>
        <w:rPr>
          <w:rFonts w:hint="eastAsia" w:ascii="仿宋_GB2312" w:hAnsi="仿宋_GB2312" w:eastAsia="仿宋_GB2312" w:cs="仿宋_GB2312"/>
          <w:sz w:val="32"/>
          <w:szCs w:val="32"/>
        </w:rPr>
        <w:t xml:space="preserve">  </w:t>
      </w:r>
      <w:r>
        <w:rPr>
          <w:rFonts w:hint="eastAsia"/>
          <w:b/>
          <w:bCs/>
          <w:sz w:val="30"/>
          <w:szCs w:val="30"/>
        </w:rPr>
        <w:t>首次创业补贴工作流程图</w:t>
      </w:r>
    </w:p>
    <w:tbl>
      <w:tblPr>
        <w:tblStyle w:val="10"/>
        <w:tblpPr w:leftFromText="180" w:rightFromText="180" w:vertAnchor="text" w:horzAnchor="page" w:tblpX="8355" w:tblpY="540"/>
        <w:tblOverlap w:val="never"/>
        <w:tblW w:w="2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tblGrid>
      <w:tr w14:paraId="08B6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01" w:type="dxa"/>
          </w:tcPr>
          <w:p w14:paraId="1A1A507D">
            <w:pPr>
              <w:tabs>
                <w:tab w:val="center" w:pos="4153"/>
                <w:tab w:val="right" w:pos="8306"/>
              </w:tabs>
              <w:snapToGrid w:val="0"/>
              <w:spacing w:line="520" w:lineRule="exact"/>
              <w:jc w:val="left"/>
              <w:rPr>
                <w:rFonts w:hint="eastAsia"/>
                <w:sz w:val="28"/>
                <w:szCs w:val="28"/>
              </w:rPr>
            </w:pPr>
            <w:r>
              <w:rPr>
                <w:rFonts w:hint="eastAsia"/>
                <w:sz w:val="28"/>
                <w:szCs w:val="28"/>
              </w:rPr>
              <w:t>交县（区）人社部门存档备案</w:t>
            </w:r>
          </w:p>
        </w:tc>
      </w:tr>
    </w:tbl>
    <w:tbl>
      <w:tblPr>
        <w:tblStyle w:val="10"/>
        <w:tblpPr w:leftFromText="180" w:rightFromText="180" w:vertAnchor="text" w:horzAnchor="page" w:tblpX="1320" w:tblpY="540"/>
        <w:tblOverlap w:val="never"/>
        <w:tblW w:w="5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tblGrid>
      <w:tr w14:paraId="3805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260" w:type="dxa"/>
          </w:tcPr>
          <w:p w14:paraId="42AAF634">
            <w:pPr>
              <w:tabs>
                <w:tab w:val="center" w:pos="4153"/>
                <w:tab w:val="right" w:pos="8306"/>
              </w:tabs>
              <w:snapToGrid w:val="0"/>
              <w:spacing w:line="520" w:lineRule="exact"/>
              <w:jc w:val="left"/>
              <w:rPr>
                <w:rFonts w:hint="eastAsia"/>
                <w:sz w:val="28"/>
                <w:szCs w:val="28"/>
              </w:rPr>
            </w:pPr>
            <w:r>
              <w:rPr>
                <w:sz w:val="28"/>
              </w:rPr>
              <w:pict>
                <v:shape id="_x0000_s2812" o:spid="_x0000_s2812" o:spt="34" type="#_x0000_t34" style="position:absolute;left:0pt;flip:x;margin-left:130pt;margin-top:44.8pt;height:0.05pt;width:40.95pt;z-index:251722752;mso-width-relative:page;mso-height-relative:page;" filled="f" stroked="t" coordsize="21600,21600" adj="10787,79574400,-109345">
                  <v:path arrowok="t"/>
                  <v:fill on="f" focussize="0,0"/>
                  <v:stroke weight="2.25pt" endarrow="open"/>
                  <v:imagedata o:title=""/>
                  <o:lock v:ext="edit"/>
                </v:shape>
              </w:pict>
            </w:r>
            <w:r>
              <w:rPr>
                <w:sz w:val="28"/>
              </w:rPr>
              <w:pict>
                <v:shape id="_x0000_s2813" o:spid="_x0000_s2813" o:spt="32" type="#_x0000_t32" style="position:absolute;left:0pt;margin-left:259.35pt;margin-top:17.15pt;height:0.3pt;width:86.75pt;z-index:251721728;mso-width-relative:page;mso-height-relative:page;" filled="f" stroked="t" coordsize="21600,21600">
                  <v:path arrowok="t"/>
                  <v:fill on="f" focussize="0,0"/>
                  <v:stroke weight="2.25pt" endarrow="open"/>
                  <v:imagedata o:title=""/>
                  <o:lock v:ext="edit"/>
                </v:shape>
              </w:pict>
            </w:r>
            <w:r>
              <w:rPr>
                <w:rFonts w:hint="eastAsia"/>
                <w:sz w:val="28"/>
                <w:szCs w:val="28"/>
              </w:rPr>
              <w:t>创业者向所在县（区）递交必备相关资料</w:t>
            </w:r>
          </w:p>
        </w:tc>
      </w:tr>
    </w:tbl>
    <w:p w14:paraId="2C0808F4">
      <w:pPr>
        <w:spacing w:line="520" w:lineRule="exact"/>
        <w:jc w:val="center"/>
        <w:rPr>
          <w:rFonts w:hint="eastAsia"/>
          <w:b/>
          <w:bCs/>
          <w:sz w:val="44"/>
          <w:szCs w:val="44"/>
        </w:rPr>
      </w:pPr>
    </w:p>
    <w:p w14:paraId="3CD63637">
      <w:pPr>
        <w:spacing w:line="520" w:lineRule="exact"/>
        <w:jc w:val="left"/>
        <w:rPr>
          <w:rFonts w:hint="eastAsia"/>
          <w:sz w:val="28"/>
          <w:szCs w:val="28"/>
        </w:rPr>
      </w:pPr>
    </w:p>
    <w:p w14:paraId="3304DF9B">
      <w:pPr>
        <w:spacing w:line="520" w:lineRule="exact"/>
        <w:rPr>
          <w:rFonts w:hint="eastAsia"/>
          <w:sz w:val="28"/>
          <w:szCs w:val="28"/>
        </w:rPr>
      </w:pPr>
    </w:p>
    <w:tbl>
      <w:tblPr>
        <w:tblStyle w:val="10"/>
        <w:tblpPr w:leftFromText="180" w:rightFromText="180" w:vertAnchor="text" w:horzAnchor="margin" w:tblpY="159"/>
        <w:tblOverlap w:val="never"/>
        <w:tblW w:w="6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5"/>
      </w:tblGrid>
      <w:tr w14:paraId="3807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6885" w:type="dxa"/>
          </w:tcPr>
          <w:p w14:paraId="63A12FAA">
            <w:pPr>
              <w:tabs>
                <w:tab w:val="center" w:pos="4153"/>
                <w:tab w:val="right" w:pos="8306"/>
              </w:tabs>
              <w:snapToGrid w:val="0"/>
              <w:spacing w:line="520" w:lineRule="exact"/>
              <w:jc w:val="left"/>
              <w:rPr>
                <w:rFonts w:hint="eastAsia"/>
                <w:sz w:val="28"/>
                <w:szCs w:val="28"/>
              </w:rPr>
            </w:pPr>
            <w:r>
              <w:rPr>
                <w:rFonts w:hint="eastAsia"/>
                <w:sz w:val="28"/>
                <w:szCs w:val="28"/>
              </w:rPr>
              <w:t>申请首次创业补贴必备资料：</w:t>
            </w:r>
          </w:p>
          <w:p w14:paraId="52E0E059">
            <w:pPr>
              <w:tabs>
                <w:tab w:val="center" w:pos="4153"/>
                <w:tab w:val="right" w:pos="8306"/>
              </w:tabs>
              <w:snapToGrid w:val="0"/>
              <w:spacing w:line="520" w:lineRule="exact"/>
              <w:jc w:val="left"/>
              <w:rPr>
                <w:rFonts w:hint="eastAsia"/>
                <w:sz w:val="28"/>
                <w:szCs w:val="28"/>
              </w:rPr>
            </w:pPr>
            <w:r>
              <w:rPr>
                <w:rFonts w:hint="eastAsia"/>
                <w:sz w:val="28"/>
                <w:szCs w:val="28"/>
              </w:rPr>
              <w:t>①首次创业补贴申领表</w:t>
            </w:r>
          </w:p>
          <w:p w14:paraId="5CBEC082">
            <w:pPr>
              <w:tabs>
                <w:tab w:val="center" w:pos="4153"/>
                <w:tab w:val="right" w:pos="8306"/>
              </w:tabs>
              <w:snapToGrid w:val="0"/>
              <w:spacing w:line="520" w:lineRule="exact"/>
              <w:jc w:val="left"/>
              <w:rPr>
                <w:rFonts w:hint="eastAsia"/>
                <w:sz w:val="28"/>
                <w:szCs w:val="28"/>
              </w:rPr>
            </w:pPr>
            <w:r>
              <w:rPr>
                <w:rFonts w:hint="eastAsia"/>
                <w:sz w:val="28"/>
                <w:szCs w:val="28"/>
              </w:rPr>
              <w:t>②户口簿、身份证、就业创业证或就业失业登记证（城镇失业人员提供）（农村低保家庭无需提供）复印件</w:t>
            </w:r>
          </w:p>
          <w:p w14:paraId="2448239A">
            <w:pPr>
              <w:tabs>
                <w:tab w:val="center" w:pos="4153"/>
                <w:tab w:val="right" w:pos="8306"/>
              </w:tabs>
              <w:snapToGrid w:val="0"/>
              <w:spacing w:line="520" w:lineRule="exact"/>
              <w:jc w:val="left"/>
              <w:rPr>
                <w:rFonts w:hint="eastAsia"/>
                <w:sz w:val="28"/>
                <w:szCs w:val="28"/>
              </w:rPr>
            </w:pPr>
            <w:r>
              <w:rPr>
                <w:rFonts w:hint="eastAsia"/>
                <w:sz w:val="28"/>
                <w:szCs w:val="28"/>
              </w:rPr>
              <w:t>③营业执照复印件</w:t>
            </w:r>
          </w:p>
          <w:p w14:paraId="5704145A">
            <w:pPr>
              <w:tabs>
                <w:tab w:val="center" w:pos="4153"/>
                <w:tab w:val="right" w:pos="8306"/>
              </w:tabs>
              <w:snapToGrid w:val="0"/>
              <w:spacing w:line="520" w:lineRule="exact"/>
              <w:jc w:val="left"/>
              <w:rPr>
                <w:rFonts w:hint="eastAsia"/>
                <w:sz w:val="28"/>
                <w:szCs w:val="28"/>
              </w:rPr>
            </w:pPr>
            <w:r>
              <w:rPr>
                <w:rFonts w:hint="eastAsia"/>
                <w:sz w:val="28"/>
                <w:szCs w:val="28"/>
              </w:rPr>
              <w:t>④就业困难人员（需提供身份证明）</w:t>
            </w:r>
          </w:p>
          <w:p w14:paraId="7F321BC6">
            <w:pPr>
              <w:tabs>
                <w:tab w:val="center" w:pos="4153"/>
                <w:tab w:val="right" w:pos="8306"/>
              </w:tabs>
              <w:snapToGrid w:val="0"/>
              <w:spacing w:line="520" w:lineRule="exact"/>
              <w:jc w:val="left"/>
              <w:rPr>
                <w:rFonts w:hint="eastAsia"/>
                <w:sz w:val="28"/>
                <w:szCs w:val="28"/>
              </w:rPr>
            </w:pPr>
            <w:r>
              <w:rPr>
                <w:rFonts w:hint="eastAsia"/>
                <w:sz w:val="28"/>
                <w:szCs w:val="28"/>
              </w:rPr>
              <w:t>⑤高校毕业生毕业证书复印件</w:t>
            </w:r>
          </w:p>
          <w:p w14:paraId="2269234B">
            <w:pPr>
              <w:tabs>
                <w:tab w:val="center" w:pos="4153"/>
                <w:tab w:val="right" w:pos="8306"/>
              </w:tabs>
              <w:snapToGrid w:val="0"/>
              <w:spacing w:line="520" w:lineRule="exact"/>
              <w:jc w:val="left"/>
              <w:rPr>
                <w:rFonts w:hint="eastAsia"/>
                <w:sz w:val="28"/>
                <w:szCs w:val="28"/>
              </w:rPr>
            </w:pPr>
            <w:r>
              <w:rPr>
                <w:sz w:val="28"/>
              </w:rPr>
              <w:pict>
                <v:shape id="_x0000_s2814" o:spid="_x0000_s2814" o:spt="34" type="#_x0000_t34" style="position:absolute;left:0pt;flip:x;margin-left:118.35pt;margin-top:40.8pt;height:0.05pt;width:34.45pt;z-index:251723776;mso-width-relative:page;mso-height-relative:page;" filled="f" stroked="t" coordsize="21600,21600" adj="10784,189885600,-141388">
                  <v:path arrowok="t"/>
                  <v:fill on="f" focussize="0,0"/>
                  <v:stroke weight="2.25pt" endarrow="open"/>
                  <v:imagedata o:title=""/>
                  <o:lock v:ext="edit"/>
                </v:shape>
              </w:pict>
            </w:r>
            <w:r>
              <w:rPr>
                <w:rFonts w:hint="eastAsia"/>
                <w:sz w:val="28"/>
                <w:szCs w:val="28"/>
              </w:rPr>
              <w:t>⑥退役军人证明复印件</w:t>
            </w:r>
          </w:p>
        </w:tc>
      </w:tr>
    </w:tbl>
    <w:p w14:paraId="2C28032A">
      <w:pPr>
        <w:spacing w:line="520" w:lineRule="exact"/>
        <w:rPr>
          <w:rFonts w:hint="eastAsia"/>
          <w:sz w:val="28"/>
          <w:szCs w:val="28"/>
        </w:rPr>
      </w:pPr>
    </w:p>
    <w:p w14:paraId="2396195F">
      <w:pPr>
        <w:spacing w:line="520" w:lineRule="exact"/>
        <w:rPr>
          <w:rFonts w:hint="eastAsia"/>
          <w:sz w:val="28"/>
          <w:szCs w:val="28"/>
        </w:rPr>
      </w:pPr>
    </w:p>
    <w:p w14:paraId="5590C75F">
      <w:pPr>
        <w:spacing w:line="520" w:lineRule="exact"/>
        <w:rPr>
          <w:rFonts w:hint="eastAsia"/>
          <w:sz w:val="28"/>
          <w:szCs w:val="28"/>
        </w:rPr>
      </w:pPr>
    </w:p>
    <w:p w14:paraId="68B0720D">
      <w:pPr>
        <w:spacing w:line="520" w:lineRule="exact"/>
        <w:rPr>
          <w:rFonts w:hint="eastAsia"/>
          <w:sz w:val="28"/>
          <w:szCs w:val="28"/>
        </w:rPr>
      </w:pPr>
    </w:p>
    <w:p w14:paraId="7B99F89F">
      <w:pPr>
        <w:spacing w:line="520" w:lineRule="exact"/>
        <w:rPr>
          <w:rFonts w:hint="eastAsia"/>
          <w:sz w:val="28"/>
          <w:szCs w:val="28"/>
        </w:rPr>
      </w:pPr>
    </w:p>
    <w:p w14:paraId="355DE346">
      <w:pPr>
        <w:spacing w:line="520" w:lineRule="exact"/>
        <w:rPr>
          <w:rFonts w:hint="eastAsia"/>
          <w:sz w:val="28"/>
          <w:szCs w:val="28"/>
        </w:rPr>
      </w:pPr>
    </w:p>
    <w:p w14:paraId="2FE759B8">
      <w:pPr>
        <w:spacing w:line="520" w:lineRule="exact"/>
        <w:rPr>
          <w:rFonts w:hint="eastAsia"/>
          <w:sz w:val="28"/>
          <w:szCs w:val="28"/>
        </w:rPr>
      </w:pPr>
    </w:p>
    <w:p w14:paraId="62633797">
      <w:pPr>
        <w:spacing w:line="520" w:lineRule="exact"/>
        <w:rPr>
          <w:rFonts w:hint="eastAsia"/>
          <w:sz w:val="28"/>
          <w:szCs w:val="28"/>
        </w:rPr>
      </w:pPr>
    </w:p>
    <w:p w14:paraId="4C71A672">
      <w:pPr>
        <w:spacing w:line="520" w:lineRule="exact"/>
        <w:rPr>
          <w:rFonts w:hint="eastAsia"/>
          <w:sz w:val="28"/>
          <w:szCs w:val="28"/>
        </w:rPr>
      </w:pPr>
    </w:p>
    <w:tbl>
      <w:tblPr>
        <w:tblStyle w:val="10"/>
        <w:tblpPr w:leftFromText="180" w:rightFromText="180" w:vertAnchor="text" w:horzAnchor="margin" w:tblpY="235"/>
        <w:tblOverlap w:val="never"/>
        <w:tblW w:w="7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7"/>
      </w:tblGrid>
      <w:tr w14:paraId="0243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97" w:type="dxa"/>
          </w:tcPr>
          <w:p w14:paraId="3DFFFC9D">
            <w:pPr>
              <w:tabs>
                <w:tab w:val="center" w:pos="4153"/>
                <w:tab w:val="right" w:pos="8306"/>
              </w:tabs>
              <w:snapToGrid w:val="0"/>
              <w:spacing w:line="520" w:lineRule="exact"/>
              <w:jc w:val="left"/>
              <w:rPr>
                <w:rFonts w:hint="eastAsia"/>
                <w:sz w:val="28"/>
                <w:szCs w:val="28"/>
              </w:rPr>
            </w:pPr>
            <w:r>
              <w:rPr>
                <w:rFonts w:hint="eastAsia"/>
                <w:sz w:val="28"/>
                <w:szCs w:val="28"/>
              </w:rPr>
              <w:pict>
                <v:shape id="_x0000_s2815" o:spid="_x0000_s2815" o:spt="32" type="#_x0000_t32" style="position:absolute;left:0pt;margin-left:135.15pt;margin-top:66.25pt;height:0pt;width:24.9pt;z-index:251724800;mso-width-relative:page;mso-height-relative:page;" filled="f" stroked="t" coordsize="21600,21600" adj="-206111,-1,-206111">
                  <v:path arrowok="t"/>
                  <v:fill on="f" focussize="0,0"/>
                  <v:stroke weight="2.25pt" endarrow="open"/>
                  <v:imagedata o:title=""/>
                  <o:lock v:ext="edit"/>
                </v:shape>
              </w:pict>
            </w:r>
            <w:r>
              <w:rPr>
                <w:rFonts w:hint="eastAsia"/>
                <w:sz w:val="28"/>
                <w:szCs w:val="28"/>
              </w:rPr>
              <w:t>本省户籍的由户籍所在地、外省户籍的由项目所在地的县（区）人社部门审核后，同级财政部门复核（整理建档，永久保存）</w:t>
            </w:r>
          </w:p>
        </w:tc>
      </w:tr>
    </w:tbl>
    <w:p w14:paraId="626FC263">
      <w:pPr>
        <w:spacing w:line="520" w:lineRule="exact"/>
        <w:rPr>
          <w:rFonts w:hint="eastAsia"/>
          <w:sz w:val="28"/>
          <w:szCs w:val="28"/>
        </w:rPr>
      </w:pPr>
    </w:p>
    <w:tbl>
      <w:tblPr>
        <w:tblStyle w:val="10"/>
        <w:tblpPr w:leftFromText="180" w:rightFromText="180" w:vertAnchor="text" w:horzAnchor="margin" w:tblpY="32"/>
        <w:tblOverlap w:val="never"/>
        <w:tblW w:w="7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2"/>
      </w:tblGrid>
      <w:tr w14:paraId="7E58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42" w:type="dxa"/>
          </w:tcPr>
          <w:p w14:paraId="3076C906">
            <w:pPr>
              <w:tabs>
                <w:tab w:val="center" w:pos="4153"/>
                <w:tab w:val="right" w:pos="8306"/>
              </w:tabs>
              <w:snapToGrid w:val="0"/>
              <w:spacing w:line="520" w:lineRule="exact"/>
              <w:jc w:val="left"/>
              <w:rPr>
                <w:rFonts w:hint="eastAsia"/>
                <w:sz w:val="28"/>
                <w:szCs w:val="28"/>
              </w:rPr>
            </w:pPr>
            <w:r>
              <w:rPr>
                <w:rFonts w:hint="eastAsia"/>
                <w:sz w:val="28"/>
                <w:szCs w:val="28"/>
              </w:rPr>
              <w:t>县（区）财政局将资金拨付至申报人个人（企业）银行账户</w:t>
            </w:r>
          </w:p>
        </w:tc>
      </w:tr>
    </w:tbl>
    <w:p w14:paraId="5509AC2E">
      <w:pPr>
        <w:spacing w:line="520" w:lineRule="exact"/>
        <w:jc w:val="left"/>
        <w:rPr>
          <w:rFonts w:hint="eastAsia"/>
          <w:sz w:val="28"/>
          <w:szCs w:val="28"/>
        </w:rPr>
      </w:pPr>
    </w:p>
    <w:p w14:paraId="5F4A5CDD">
      <w:pPr>
        <w:spacing w:line="520" w:lineRule="exact"/>
        <w:jc w:val="left"/>
        <w:rPr>
          <w:rFonts w:hint="eastAsia"/>
          <w:sz w:val="28"/>
          <w:szCs w:val="28"/>
        </w:rPr>
      </w:pPr>
    </w:p>
    <w:p w14:paraId="3A6AA9E0">
      <w:pPr>
        <w:spacing w:line="520" w:lineRule="exact"/>
        <w:jc w:val="left"/>
        <w:rPr>
          <w:rFonts w:hint="eastAsia"/>
          <w:sz w:val="28"/>
          <w:szCs w:val="28"/>
        </w:rPr>
      </w:pPr>
      <w:r>
        <w:rPr>
          <w:rFonts w:hint="eastAsia"/>
          <w:sz w:val="28"/>
          <w:szCs w:val="28"/>
        </w:rPr>
        <w:t>备注：就业困难人员申请补贴提供人员身份证明。</w:t>
      </w:r>
    </w:p>
    <w:p w14:paraId="5E272938">
      <w:pPr>
        <w:spacing w:line="520" w:lineRule="exact"/>
        <w:rPr>
          <w:rFonts w:hint="eastAsia" w:ascii="仿宋_GB2312" w:hAnsi="仿宋_GB2312" w:eastAsia="仿宋_GB2312" w:cs="仿宋_GB2312"/>
          <w:b/>
          <w:sz w:val="32"/>
          <w:szCs w:val="32"/>
        </w:rPr>
      </w:pPr>
      <w:r>
        <w:rPr>
          <w:rFonts w:hint="eastAsia" w:ascii="仿宋_GB2312" w:hAnsi="黑体" w:eastAsia="仿宋_GB2312" w:cs="黑体"/>
          <w:b/>
          <w:sz w:val="32"/>
          <w:szCs w:val="32"/>
        </w:rPr>
        <w:t>五、其他：办理结果状态</w:t>
      </w:r>
    </w:p>
    <w:p w14:paraId="5826831F">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对复审通过的申请人，需将相关申请资料报县财政局终审，审核通过，拨款并发放相关补贴。</w:t>
      </w:r>
    </w:p>
    <w:p w14:paraId="67643E3B">
      <w:pPr>
        <w:spacing w:line="52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黑体" w:eastAsia="仿宋_GB2312" w:cs="黑体"/>
          <w:b/>
          <w:sz w:val="32"/>
          <w:szCs w:val="32"/>
        </w:rPr>
        <w:t>六、联系方式</w:t>
      </w:r>
    </w:p>
    <w:p w14:paraId="3201F5E2">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受理、办理机构：民和县就业服务局</w:t>
      </w:r>
    </w:p>
    <w:p w14:paraId="2386A569">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地址：民和县就业服务局</w:t>
      </w:r>
    </w:p>
    <w:p w14:paraId="44B12E87">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联系电话：0972-8583753</w:t>
      </w:r>
    </w:p>
    <w:p w14:paraId="705A3C68">
      <w:pPr>
        <w:adjustRightInd w:val="0"/>
        <w:snapToGrid w:val="0"/>
        <w:spacing w:line="560" w:lineRule="exact"/>
        <w:jc w:val="center"/>
        <w:rPr>
          <w:rFonts w:hint="eastAsia" w:ascii="仿宋_GB2312" w:hAnsi="方正小标宋简体" w:eastAsia="仿宋_GB2312" w:cs="方正小标宋简体"/>
          <w:b/>
          <w:sz w:val="36"/>
          <w:szCs w:val="36"/>
        </w:rPr>
      </w:pPr>
      <w:r>
        <w:rPr>
          <w:rFonts w:hint="eastAsia" w:ascii="仿宋_GB2312" w:hAnsi="方正小标宋简体" w:eastAsia="仿宋_GB2312" w:cs="方正小标宋简体"/>
          <w:b/>
          <w:sz w:val="36"/>
          <w:szCs w:val="36"/>
        </w:rPr>
        <w:t>52.应届生报道登记及存档办事指南</w:t>
      </w:r>
    </w:p>
    <w:p w14:paraId="63673A7C">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编号：民公服第2017052号</w:t>
      </w:r>
    </w:p>
    <w:p w14:paraId="37BAF12E">
      <w:pPr>
        <w:adjustRightInd w:val="0"/>
        <w:snapToGrid w:val="0"/>
        <w:spacing w:line="580" w:lineRule="exact"/>
        <w:ind w:left="-105" w:leftChars="-50"/>
        <w:rPr>
          <w:rFonts w:hint="eastAsia" w:ascii="仿宋_GB2312" w:hAnsi="楷体" w:eastAsia="仿宋_GB2312"/>
          <w:b/>
          <w:sz w:val="32"/>
          <w:szCs w:val="32"/>
        </w:rPr>
      </w:pPr>
      <w:r>
        <w:rPr>
          <w:rFonts w:hint="eastAsia" w:ascii="仿宋_GB2312" w:hAnsi="楷体" w:eastAsia="仿宋_GB2312"/>
          <w:sz w:val="32"/>
          <w:szCs w:val="32"/>
        </w:rPr>
        <w:t xml:space="preserve">      </w:t>
      </w:r>
      <w:r>
        <w:rPr>
          <w:rFonts w:hint="eastAsia" w:ascii="仿宋_GB2312" w:hAnsi="黑体" w:eastAsia="仿宋_GB2312" w:cs="黑体"/>
          <w:b/>
          <w:sz w:val="32"/>
          <w:szCs w:val="32"/>
        </w:rPr>
        <w:t>一、办理依据</w:t>
      </w:r>
    </w:p>
    <w:p w14:paraId="3420DCE8">
      <w:pPr>
        <w:adjustRightInd w:val="0"/>
        <w:snapToGrid w:val="0"/>
        <w:spacing w:line="58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根据《青海人力资源和社会保障厅关于简化优化流动人员人事档案管理服务的通知》（青人社厅﹝2016﹞346号)。</w:t>
      </w:r>
    </w:p>
    <w:p w14:paraId="4BE40339">
      <w:pPr>
        <w:adjustRightInd w:val="0"/>
        <w:snapToGrid w:val="0"/>
        <w:spacing w:line="580" w:lineRule="exact"/>
        <w:rPr>
          <w:rFonts w:hint="eastAsia" w:ascii="仿宋_GB2312" w:hAnsi="楷体" w:eastAsia="仿宋_GB2312"/>
          <w:b/>
          <w:sz w:val="32"/>
          <w:szCs w:val="32"/>
        </w:rPr>
      </w:pPr>
      <w:r>
        <w:rPr>
          <w:rFonts w:hint="eastAsia" w:ascii="仿宋_GB2312" w:hAnsi="楷体" w:eastAsia="仿宋_GB2312"/>
          <w:sz w:val="32"/>
          <w:szCs w:val="32"/>
        </w:rPr>
        <w:t xml:space="preserve">    </w:t>
      </w:r>
      <w:r>
        <w:rPr>
          <w:rFonts w:hint="eastAsia" w:ascii="仿宋_GB2312" w:hAnsi="楷体" w:eastAsia="仿宋_GB2312"/>
          <w:b/>
          <w:sz w:val="32"/>
          <w:szCs w:val="32"/>
        </w:rPr>
        <w:t xml:space="preserve"> </w:t>
      </w:r>
      <w:r>
        <w:rPr>
          <w:rFonts w:hint="eastAsia" w:ascii="仿宋_GB2312" w:hAnsi="黑体" w:eastAsia="仿宋_GB2312" w:cs="黑体"/>
          <w:b/>
          <w:sz w:val="32"/>
          <w:szCs w:val="32"/>
        </w:rPr>
        <w:t>二、办理对象</w:t>
      </w:r>
    </w:p>
    <w:p w14:paraId="24B06693">
      <w:pPr>
        <w:adjustRightInd w:val="0"/>
        <w:snapToGrid w:val="0"/>
        <w:spacing w:line="580" w:lineRule="exact"/>
        <w:rPr>
          <w:rFonts w:hint="eastAsia" w:ascii="仿宋_GB2312" w:hAnsi="仿宋_GB2312" w:eastAsia="仿宋_GB2312" w:cs="仿宋_GB2312"/>
          <w:sz w:val="32"/>
          <w:szCs w:val="32"/>
        </w:rPr>
      </w:pPr>
      <w:r>
        <w:rPr>
          <w:rFonts w:hint="eastAsia" w:ascii="仿宋_GB2312" w:hAnsi="楷体" w:eastAsia="仿宋_GB2312"/>
          <w:sz w:val="32"/>
          <w:szCs w:val="32"/>
        </w:rPr>
        <w:t xml:space="preserve">     </w:t>
      </w:r>
      <w:r>
        <w:rPr>
          <w:rFonts w:hint="eastAsia" w:ascii="仿宋_GB2312" w:hAnsi="仿宋_GB2312" w:eastAsia="仿宋_GB2312" w:cs="仿宋_GB2312"/>
          <w:sz w:val="32"/>
          <w:szCs w:val="32"/>
        </w:rPr>
        <w:t>辖区内户籍的高校毕业生</w:t>
      </w:r>
    </w:p>
    <w:p w14:paraId="20F41ED8">
      <w:pPr>
        <w:adjustRightInd w:val="0"/>
        <w:snapToGrid w:val="0"/>
        <w:spacing w:line="580" w:lineRule="exact"/>
        <w:rPr>
          <w:rFonts w:hint="eastAsia" w:ascii="仿宋_GB2312" w:hAnsi="楷体" w:eastAsia="仿宋_GB2312"/>
          <w:b/>
          <w:sz w:val="32"/>
          <w:szCs w:val="32"/>
        </w:rPr>
      </w:pPr>
      <w:r>
        <w:rPr>
          <w:rFonts w:hint="eastAsia" w:ascii="仿宋_GB2312" w:hAnsi="楷体" w:eastAsia="仿宋_GB2312"/>
          <w:sz w:val="32"/>
          <w:szCs w:val="32"/>
        </w:rPr>
        <w:t xml:space="preserve">     </w:t>
      </w:r>
      <w:r>
        <w:rPr>
          <w:rFonts w:hint="eastAsia" w:ascii="仿宋_GB2312" w:hAnsi="黑体" w:eastAsia="仿宋_GB2312" w:cs="黑体"/>
          <w:b/>
          <w:sz w:val="32"/>
          <w:szCs w:val="32"/>
        </w:rPr>
        <w:t>三、办事条件及需要提交的材料</w:t>
      </w:r>
    </w:p>
    <w:p w14:paraId="06EA1AE0">
      <w:pPr>
        <w:adjustRightInd w:val="0"/>
        <w:snapToGrid w:val="0"/>
        <w:spacing w:line="580" w:lineRule="exact"/>
        <w:ind w:firstLine="56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 xml:space="preserve"> (一)应届生报道登记及存档要求</w:t>
      </w:r>
    </w:p>
    <w:p w14:paraId="3BBED7BC">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1.报到证（蓝联）首先到海东人才交流中心报道盖章。</w:t>
      </w:r>
    </w:p>
    <w:p w14:paraId="03D6E734">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2.填写高校毕业生实名登记表（到户口所在地乡镇或社区签字盖章）。</w:t>
      </w:r>
    </w:p>
    <w:p w14:paraId="1FF25539">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3.本人身份证原件及复印件（身份证正反面）、毕业证原件及复印件。</w:t>
      </w:r>
    </w:p>
    <w:p w14:paraId="1D2605D4">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4.本人户口本原件及复印件。（户口本首页与本人页复印在同一面A4纸上）</w:t>
      </w:r>
    </w:p>
    <w:p w14:paraId="69EB1827">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5.低保家庭、残疾人提供证明原件及复印件。</w:t>
      </w:r>
    </w:p>
    <w:p w14:paraId="71D415FE">
      <w:pPr>
        <w:adjustRightInd w:val="0"/>
        <w:snapToGrid w:val="0"/>
        <w:spacing w:line="580" w:lineRule="exact"/>
        <w:rPr>
          <w:rFonts w:hint="eastAsia" w:ascii="仿宋_GB2312" w:hAnsi="楷体" w:eastAsia="仿宋_GB2312"/>
          <w:sz w:val="32"/>
          <w:szCs w:val="32"/>
        </w:rPr>
      </w:pPr>
      <w:r>
        <w:rPr>
          <w:rFonts w:hint="eastAsia" w:ascii="仿宋_GB2312" w:hAnsi="楷体" w:eastAsia="仿宋_GB2312"/>
          <w:sz w:val="32"/>
          <w:szCs w:val="32"/>
        </w:rPr>
        <w:t xml:space="preserve">    </w:t>
      </w:r>
      <w:r>
        <w:rPr>
          <w:rFonts w:hint="eastAsia" w:ascii="仿宋_GB2312" w:hAnsi="楷体_GB2312" w:eastAsia="仿宋_GB2312" w:cs="楷体_GB2312"/>
          <w:b/>
          <w:bCs/>
          <w:sz w:val="32"/>
          <w:szCs w:val="32"/>
        </w:rPr>
        <w:t>（二）往届生及无业人员存档要求</w:t>
      </w:r>
    </w:p>
    <w:p w14:paraId="0DEA94C9">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1.本人身份证原件及户口本原件。</w:t>
      </w:r>
    </w:p>
    <w:p w14:paraId="2C26AF29">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2.档案在学校提供学校存档证明。</w:t>
      </w:r>
    </w:p>
    <w:p w14:paraId="6816DC86">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3.档案在单位及人才交流中心提供当地无业证明或本人与原单位解除劳动关系的证明材料原件。</w:t>
      </w:r>
    </w:p>
    <w:p w14:paraId="6F6E8F13">
      <w:pPr>
        <w:adjustRightInd w:val="0"/>
        <w:snapToGrid w:val="0"/>
        <w:spacing w:line="580" w:lineRule="exact"/>
        <w:rPr>
          <w:rFonts w:hint="eastAsia" w:ascii="仿宋_GB2312" w:hAnsi="楷体" w:eastAsia="仿宋_GB2312"/>
          <w:sz w:val="32"/>
          <w:szCs w:val="32"/>
        </w:rPr>
      </w:pPr>
      <w:r>
        <w:rPr>
          <w:rFonts w:hint="eastAsia" w:ascii="仿宋_GB2312" w:hAnsi="楷体" w:eastAsia="仿宋_GB2312"/>
          <w:sz w:val="32"/>
          <w:szCs w:val="32"/>
        </w:rPr>
        <w:t xml:space="preserve">   </w:t>
      </w:r>
      <w:r>
        <w:rPr>
          <w:rFonts w:hint="eastAsia" w:ascii="仿宋_GB2312" w:hAnsi="楷体_GB2312" w:eastAsia="仿宋_GB2312" w:cs="楷体_GB2312"/>
          <w:b/>
          <w:bCs/>
          <w:sz w:val="32"/>
          <w:szCs w:val="32"/>
        </w:rPr>
        <w:t>（三）存档人员调档</w:t>
      </w:r>
    </w:p>
    <w:p w14:paraId="3CF7732E">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1.调出单位调档函。</w:t>
      </w:r>
    </w:p>
    <w:p w14:paraId="7094105E">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2.本人身份证原件及复印件。</w:t>
      </w:r>
    </w:p>
    <w:p w14:paraId="5DC30520">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3.户口本原件及复印件。</w:t>
      </w:r>
    </w:p>
    <w:p w14:paraId="0221C564">
      <w:pPr>
        <w:adjustRightInd w:val="0"/>
        <w:snapToGrid w:val="0"/>
        <w:spacing w:line="580" w:lineRule="exact"/>
        <w:rPr>
          <w:rFonts w:hint="eastAsia" w:ascii="仿宋_GB2312" w:hAnsi="楷体" w:eastAsia="仿宋_GB2312"/>
          <w:sz w:val="32"/>
          <w:szCs w:val="32"/>
        </w:rPr>
      </w:pPr>
      <w:r>
        <w:rPr>
          <w:rFonts w:hint="eastAsia" w:ascii="仿宋_GB2312" w:hAnsi="楷体" w:eastAsia="仿宋_GB2312"/>
          <w:sz w:val="32"/>
          <w:szCs w:val="32"/>
        </w:rPr>
        <w:t xml:space="preserve">   </w:t>
      </w:r>
      <w:r>
        <w:rPr>
          <w:rFonts w:hint="eastAsia" w:ascii="仿宋_GB2312" w:hAnsi="楷体_GB2312" w:eastAsia="仿宋_GB2312" w:cs="楷体_GB2312"/>
          <w:b/>
          <w:bCs/>
          <w:sz w:val="32"/>
          <w:szCs w:val="32"/>
        </w:rPr>
        <w:t>（四）查阅档案</w:t>
      </w:r>
    </w:p>
    <w:p w14:paraId="70A01F24">
      <w:pPr>
        <w:adjustRightInd w:val="0"/>
        <w:snapToGrid w:val="0"/>
        <w:spacing w:line="580" w:lineRule="exact"/>
        <w:rPr>
          <w:rFonts w:hint="eastAsia" w:ascii="仿宋_GB2312" w:hAnsi="仿宋_GB2312" w:eastAsia="仿宋_GB2312" w:cs="仿宋_GB2312"/>
          <w:sz w:val="32"/>
          <w:szCs w:val="32"/>
        </w:rPr>
      </w:pPr>
      <w:r>
        <w:rPr>
          <w:rFonts w:hint="eastAsia" w:ascii="仿宋_GB2312" w:hAnsi="楷体" w:eastAsia="仿宋_GB2312"/>
          <w:sz w:val="32"/>
          <w:szCs w:val="32"/>
        </w:rPr>
        <w:t xml:space="preserve">     </w:t>
      </w:r>
      <w:r>
        <w:rPr>
          <w:rFonts w:hint="eastAsia" w:ascii="仿宋_GB2312" w:hAnsi="仿宋_GB2312" w:eastAsia="仿宋_GB2312" w:cs="仿宋_GB2312"/>
          <w:sz w:val="32"/>
          <w:szCs w:val="32"/>
        </w:rPr>
        <w:t>1.单位介绍信。</w:t>
      </w:r>
    </w:p>
    <w:p w14:paraId="7A34C984">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2.本人身份证原件。</w:t>
      </w:r>
    </w:p>
    <w:p w14:paraId="26ACB09B">
      <w:pPr>
        <w:tabs>
          <w:tab w:val="left" w:pos="445"/>
        </w:tabs>
        <w:adjustRightInd w:val="0"/>
        <w:snapToGrid w:val="0"/>
        <w:spacing w:line="580" w:lineRule="exact"/>
        <w:rPr>
          <w:rFonts w:hint="eastAsia" w:ascii="仿宋_GB2312" w:hAnsi="楷体" w:eastAsia="仿宋_GB2312"/>
          <w:b/>
          <w:sz w:val="32"/>
          <w:szCs w:val="32"/>
        </w:rPr>
      </w:pPr>
      <w:r>
        <w:rPr>
          <w:rFonts w:hint="eastAsia" w:ascii="仿宋_GB2312" w:hAnsi="楷体" w:eastAsia="仿宋_GB2312"/>
          <w:sz w:val="32"/>
          <w:szCs w:val="32"/>
        </w:rPr>
        <w:t xml:space="preserve">   </w:t>
      </w:r>
      <w:r>
        <w:rPr>
          <w:rFonts w:hint="eastAsia" w:ascii="仿宋_GB2312" w:hAnsi="楷体" w:eastAsia="仿宋_GB2312"/>
          <w:b/>
          <w:sz w:val="32"/>
          <w:szCs w:val="32"/>
        </w:rPr>
        <w:t xml:space="preserve"> </w:t>
      </w:r>
      <w:r>
        <w:rPr>
          <w:rFonts w:hint="eastAsia" w:ascii="仿宋_GB2312" w:hAnsi="黑体" w:eastAsia="仿宋_GB2312" w:cs="黑体"/>
          <w:b/>
          <w:sz w:val="32"/>
          <w:szCs w:val="32"/>
        </w:rPr>
        <w:t>四.办理流程</w:t>
      </w:r>
    </w:p>
    <w:p w14:paraId="55BD9E53">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1.新生报道，需要提供材料，填写报道登记册，然后提供档案，然后系统录入。</w:t>
      </w:r>
    </w:p>
    <w:p w14:paraId="67CD24B9">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2.往届毕业，存档，必须提供户口本原件，户籍是民和的方可录登记存档。</w:t>
      </w:r>
    </w:p>
    <w:p w14:paraId="5FA49310">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3.调档人员先在档案归属单位提供调档函，提供本人身份证原件及复印件，通过机要方式汇到单位或由个人带去。</w:t>
      </w:r>
    </w:p>
    <w:p w14:paraId="35CFC3CC">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4.查阅档案必须由单位人员提供介绍信，两个或两个以上人员查阅。</w:t>
      </w:r>
    </w:p>
    <w:p w14:paraId="1942A0CF">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5.免费提供服务</w:t>
      </w:r>
    </w:p>
    <w:p w14:paraId="5D43F164">
      <w:pPr>
        <w:adjustRightInd w:val="0"/>
        <w:snapToGrid w:val="0"/>
        <w:spacing w:line="580" w:lineRule="exact"/>
        <w:rPr>
          <w:rFonts w:hint="eastAsia" w:ascii="仿宋_GB2312" w:hAnsi="楷体" w:eastAsia="仿宋_GB2312"/>
          <w:b/>
          <w:sz w:val="32"/>
          <w:szCs w:val="32"/>
        </w:rPr>
      </w:pPr>
      <w:r>
        <w:rPr>
          <w:rFonts w:hint="eastAsia" w:ascii="仿宋_GB2312" w:hAnsi="楷体" w:eastAsia="仿宋_GB2312"/>
          <w:sz w:val="32"/>
          <w:szCs w:val="32"/>
        </w:rPr>
        <w:t xml:space="preserve">  </w:t>
      </w:r>
      <w:r>
        <w:rPr>
          <w:rFonts w:hint="eastAsia" w:ascii="仿宋_GB2312" w:hAnsi="楷体" w:eastAsia="仿宋_GB2312"/>
          <w:b/>
          <w:sz w:val="32"/>
          <w:szCs w:val="32"/>
        </w:rPr>
        <w:t xml:space="preserve">  </w:t>
      </w:r>
      <w:r>
        <w:rPr>
          <w:rFonts w:hint="eastAsia" w:ascii="仿宋_GB2312" w:hAnsi="黑体" w:eastAsia="仿宋_GB2312" w:cs="黑体"/>
          <w:b/>
          <w:sz w:val="32"/>
          <w:szCs w:val="32"/>
        </w:rPr>
        <w:t>五.联系方式</w:t>
      </w:r>
    </w:p>
    <w:p w14:paraId="050B1871">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办理机构：海东市民和县人才交流中心</w:t>
      </w:r>
    </w:p>
    <w:p w14:paraId="7327B7CA">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地点:海东市民和县就业服务局</w:t>
      </w:r>
    </w:p>
    <w:p w14:paraId="12A279DB">
      <w:pPr>
        <w:adjustRightInd w:val="0"/>
        <w:snapToGrid w:val="0"/>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邮编：810800</w:t>
      </w:r>
    </w:p>
    <w:p w14:paraId="407AB76E">
      <w:pPr>
        <w:adjustRightInd w:val="0"/>
        <w:snapToGrid w:val="0"/>
        <w:spacing w:line="58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投诉电话：12345</w:t>
      </w:r>
    </w:p>
    <w:p w14:paraId="6E6DCC80">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联系电话：0972-8516217</w:t>
      </w:r>
    </w:p>
    <w:p w14:paraId="730478CD">
      <w:pPr>
        <w:spacing w:line="560" w:lineRule="exact"/>
        <w:rPr>
          <w:rFonts w:hint="eastAsia" w:ascii="仿宋_GB2312" w:hAnsi="仿宋_GB2312" w:eastAsia="仿宋_GB2312" w:cs="仿宋_GB2312"/>
          <w:sz w:val="32"/>
          <w:szCs w:val="32"/>
        </w:rPr>
      </w:pPr>
    </w:p>
    <w:p w14:paraId="393979DF">
      <w:pPr>
        <w:pStyle w:val="8"/>
        <w:rPr>
          <w:rFonts w:hint="eastAsia"/>
        </w:rPr>
      </w:pPr>
    </w:p>
    <w:p w14:paraId="34CF7281">
      <w:pPr>
        <w:rPr>
          <w:rFonts w:hint="eastAsia"/>
        </w:rPr>
      </w:pPr>
    </w:p>
    <w:p w14:paraId="36FBA8F9">
      <w:pPr>
        <w:jc w:val="center"/>
        <w:rPr>
          <w:rFonts w:hint="eastAsia" w:ascii="仿宋_GB2312" w:eastAsia="仿宋_GB2312"/>
          <w:b/>
          <w:sz w:val="36"/>
          <w:szCs w:val="36"/>
        </w:rPr>
      </w:pPr>
      <w:r>
        <w:rPr>
          <w:rFonts w:hint="eastAsia" w:ascii="仿宋_GB2312" w:eastAsia="仿宋_GB2312"/>
          <w:b/>
          <w:sz w:val="36"/>
          <w:szCs w:val="36"/>
        </w:rPr>
        <w:t>53.城乡劳动力技能培训办事指南</w:t>
      </w:r>
    </w:p>
    <w:p w14:paraId="475000B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编号：民公服第2017053号</w:t>
      </w:r>
    </w:p>
    <w:p w14:paraId="075EDB41">
      <w:pPr>
        <w:pStyle w:val="9"/>
        <w:shd w:val="clear" w:color="auto" w:fill="FFFFFF"/>
        <w:spacing w:before="0" w:beforeAutospacing="0" w:after="0" w:afterAutospacing="0" w:line="360" w:lineRule="auto"/>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一、办理依据</w:t>
      </w:r>
    </w:p>
    <w:p w14:paraId="1AA725AF">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青政〔2015〕63号《青海省人民政府关于进一步做好</w:t>
      </w:r>
      <w:r>
        <w:rPr>
          <w:rFonts w:hint="eastAsia" w:ascii="仿宋_GB2312" w:hAnsi="仿宋" w:eastAsia="仿宋_GB2312"/>
          <w:kern w:val="2"/>
          <w:sz w:val="32"/>
          <w:szCs w:val="32"/>
          <w:lang w:eastAsia="zh-CN"/>
        </w:rPr>
        <w:t>新形势</w:t>
      </w:r>
      <w:r>
        <w:rPr>
          <w:rFonts w:hint="eastAsia" w:ascii="仿宋_GB2312" w:hAnsi="仿宋" w:eastAsia="仿宋_GB2312"/>
          <w:kern w:val="2"/>
          <w:sz w:val="32"/>
          <w:szCs w:val="32"/>
        </w:rPr>
        <w:t xml:space="preserve">下就业创业工作的实施意见》和青人社厅发〔2015〕129号《关于青海省就业创业资金使用管理及有关问题的通知》 </w:t>
      </w:r>
    </w:p>
    <w:p w14:paraId="2B4D3C7D">
      <w:pPr>
        <w:pStyle w:val="9"/>
        <w:shd w:val="clear" w:color="auto" w:fill="FFFFFF"/>
        <w:spacing w:before="0" w:beforeAutospacing="0" w:after="0" w:afterAutospacing="0" w:line="360" w:lineRule="auto"/>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二、办理对象及范围</w:t>
      </w:r>
    </w:p>
    <w:p w14:paraId="0F523738">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辖区内城乡劳动力人群</w:t>
      </w:r>
    </w:p>
    <w:p w14:paraId="7E72CC22">
      <w:pPr>
        <w:pStyle w:val="9"/>
        <w:shd w:val="clear" w:color="auto" w:fill="FFFFFF"/>
        <w:spacing w:before="0" w:beforeAutospacing="0" w:after="0" w:afterAutospacing="0" w:line="360" w:lineRule="auto"/>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三、办事条件及需提交的材料</w:t>
      </w:r>
    </w:p>
    <w:p w14:paraId="30C9A60F">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1．身份证原件及复印件</w:t>
      </w:r>
    </w:p>
    <w:p w14:paraId="6460D703">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2．户口（户主及本人一页）复印件</w:t>
      </w:r>
    </w:p>
    <w:p w14:paraId="0B505E35">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 xml:space="preserve">3．蓝底相片三张 </w:t>
      </w:r>
    </w:p>
    <w:p w14:paraId="1025E001">
      <w:pPr>
        <w:pStyle w:val="9"/>
        <w:shd w:val="clear" w:color="auto" w:fill="FFFFFF"/>
        <w:spacing w:before="0" w:beforeAutospacing="0" w:after="0" w:afterAutospacing="0" w:line="360" w:lineRule="auto"/>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四、办理流程</w:t>
      </w:r>
    </w:p>
    <w:p w14:paraId="4734FB11">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无</w:t>
      </w:r>
    </w:p>
    <w:p w14:paraId="186DE938">
      <w:pPr>
        <w:pStyle w:val="9"/>
        <w:shd w:val="clear" w:color="auto" w:fill="FFFFFF"/>
        <w:spacing w:before="0" w:beforeAutospacing="0" w:after="0" w:afterAutospacing="0" w:line="360" w:lineRule="auto"/>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五、办理时限</w:t>
      </w:r>
    </w:p>
    <w:p w14:paraId="67046836">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7个工作日</w:t>
      </w:r>
    </w:p>
    <w:p w14:paraId="27A9BF20">
      <w:pPr>
        <w:pStyle w:val="9"/>
        <w:shd w:val="clear" w:color="auto" w:fill="FFFFFF"/>
        <w:spacing w:before="0" w:beforeAutospacing="0" w:after="0" w:afterAutospacing="0" w:line="360" w:lineRule="auto"/>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六、收费依据、收费标准</w:t>
      </w:r>
    </w:p>
    <w:p w14:paraId="43082827">
      <w:pPr>
        <w:pStyle w:val="9"/>
        <w:shd w:val="clear" w:color="auto" w:fill="FFFFFF"/>
        <w:spacing w:before="0" w:beforeAutospacing="0" w:after="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不收费</w:t>
      </w:r>
    </w:p>
    <w:p w14:paraId="0D70B921">
      <w:pPr>
        <w:pStyle w:val="9"/>
        <w:shd w:val="clear" w:color="auto" w:fill="FFFFFF"/>
        <w:spacing w:before="0" w:beforeAutospacing="0" w:after="0" w:afterAutospacing="0" w:line="360" w:lineRule="auto"/>
        <w:ind w:firstLine="643" w:firstLineChars="200"/>
        <w:rPr>
          <w:rFonts w:hint="eastAsia" w:ascii="仿宋_GB2312" w:hAnsi="仿宋" w:eastAsia="仿宋_GB2312"/>
          <w:b/>
          <w:kern w:val="2"/>
          <w:sz w:val="32"/>
          <w:szCs w:val="32"/>
        </w:rPr>
      </w:pPr>
      <w:r>
        <w:rPr>
          <w:rFonts w:hint="eastAsia" w:ascii="仿宋_GB2312" w:hAnsi="仿宋" w:eastAsia="仿宋_GB2312"/>
          <w:b/>
          <w:kern w:val="2"/>
          <w:sz w:val="32"/>
          <w:szCs w:val="32"/>
        </w:rPr>
        <w:t>七、联系方式</w:t>
      </w:r>
    </w:p>
    <w:p w14:paraId="3491827F">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受理、办理机构：民和县就业服务局</w:t>
      </w:r>
    </w:p>
    <w:p w14:paraId="6877BBF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地址：民和县就业服务局</w:t>
      </w:r>
    </w:p>
    <w:p w14:paraId="1C45BE3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联系电话：0972-8583753</w:t>
      </w:r>
    </w:p>
    <w:p w14:paraId="5E505C6F">
      <w:pPr>
        <w:spacing w:line="360" w:lineRule="auto"/>
        <w:ind w:firstLine="723" w:firstLineChars="200"/>
        <w:jc w:val="center"/>
        <w:rPr>
          <w:rFonts w:ascii="仿宋_GB2312" w:hAnsi="宋体" w:eastAsia="仿宋_GB2312" w:cs="宋体"/>
          <w:b/>
          <w:sz w:val="36"/>
          <w:szCs w:val="36"/>
        </w:rPr>
      </w:pPr>
      <w:r>
        <w:rPr>
          <w:rFonts w:hint="eastAsia" w:ascii="仿宋_GB2312" w:hAnsi="宋体" w:eastAsia="仿宋_GB2312" w:cs="宋体"/>
          <w:b/>
          <w:sz w:val="36"/>
          <w:szCs w:val="36"/>
        </w:rPr>
        <w:t>54.失业保险单位参保登记办事指南</w:t>
      </w:r>
    </w:p>
    <w:p w14:paraId="104656F7">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民公服第2017054号</w:t>
      </w:r>
      <w:r>
        <w:rPr>
          <w:rFonts w:hint="eastAsia" w:ascii="仿宋_GB2312" w:hAnsi="宋体" w:eastAsia="仿宋_GB2312" w:cs="宋体"/>
          <w:sz w:val="28"/>
          <w:szCs w:val="28"/>
        </w:rPr>
        <w:t xml:space="preserve">   </w:t>
      </w:r>
    </w:p>
    <w:p w14:paraId="2D1F0D83">
      <w:pPr>
        <w:pStyle w:val="20"/>
        <w:numPr>
          <w:ilvl w:val="0"/>
          <w:numId w:val="15"/>
        </w:numPr>
        <w:spacing w:line="510" w:lineRule="exact"/>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2452B9C0">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劳动和社会保障部令第1号《社会保险费登记管理暂行办法》第二章第五条</w:t>
      </w:r>
    </w:p>
    <w:p w14:paraId="3556E42F">
      <w:pPr>
        <w:spacing w:line="51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1F305A38">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(1)生产经营单位:领取营业执照之日起30日内</w:t>
      </w:r>
    </w:p>
    <w:p w14:paraId="44F068F0">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(2)非生产经营单位:单位成立之日起30日内</w:t>
      </w:r>
    </w:p>
    <w:p w14:paraId="6009754D">
      <w:pPr>
        <w:spacing w:line="51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562EE28A">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(1)营业执照、批准成立证件或其他核准执业证件; (2)国家质量技术监督部门颁发的组织机构统一代码证书; (3)法定代表人身份证复印件; (4)失业保险参保人员登记表;(5)失业保险立户登记表; (6)参保人员身份证复印件一份;(7)工资表一份;(8)人员发生变动时，提供《参保单位职工人数增减情况申报表》</w:t>
      </w:r>
    </w:p>
    <w:p w14:paraId="7D6F6F85">
      <w:pPr>
        <w:spacing w:line="51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70F8F9BF">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持所需材料到县社保局失业保险办公室办理</w:t>
      </w:r>
    </w:p>
    <w:p w14:paraId="434E85CE">
      <w:pPr>
        <w:spacing w:line="51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4DC4C1E8">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受理之日起10个工作日内</w:t>
      </w:r>
    </w:p>
    <w:p w14:paraId="0BEF1A88">
      <w:pPr>
        <w:spacing w:line="51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2AD5BDE5">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63053950">
      <w:pPr>
        <w:spacing w:line="51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54A0E59E">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21D73E07">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46CCE5F9">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2BE96471">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4EB9ED59">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  0972-8527057</w:t>
      </w:r>
    </w:p>
    <w:p w14:paraId="3A699606">
      <w:pPr>
        <w:spacing w:line="360" w:lineRule="auto"/>
        <w:ind w:firstLine="723" w:firstLineChars="200"/>
        <w:jc w:val="center"/>
        <w:rPr>
          <w:rFonts w:ascii="仿宋_GB2312" w:hAnsi="宋体" w:eastAsia="仿宋_GB2312" w:cs="宋体"/>
          <w:b/>
          <w:sz w:val="36"/>
          <w:szCs w:val="36"/>
        </w:rPr>
      </w:pPr>
      <w:r>
        <w:rPr>
          <w:rFonts w:hint="eastAsia" w:ascii="仿宋_GB2312" w:hAnsi="宋体" w:eastAsia="仿宋_GB2312" w:cs="宋体"/>
          <w:b/>
          <w:sz w:val="36"/>
          <w:szCs w:val="36"/>
        </w:rPr>
        <w:t>55.失业保险单位变更登记办事指南</w:t>
      </w:r>
    </w:p>
    <w:p w14:paraId="18BE7B60">
      <w:pPr>
        <w:spacing w:line="360" w:lineRule="auto"/>
        <w:ind w:firstLine="560" w:firstLineChars="200"/>
        <w:rPr>
          <w:rFonts w:ascii="仿宋_GB2312" w:hAnsi="宋体" w:eastAsia="仿宋_GB2312" w:cs="宋体"/>
          <w:sz w:val="32"/>
          <w:szCs w:val="32"/>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民公服第2017055号</w:t>
      </w:r>
      <w:r>
        <w:rPr>
          <w:rFonts w:hint="eastAsia" w:ascii="仿宋_GB2312" w:hAnsi="宋体" w:eastAsia="仿宋_GB2312" w:cs="宋体"/>
          <w:sz w:val="28"/>
          <w:szCs w:val="28"/>
        </w:rPr>
        <w:t xml:space="preserve">   </w:t>
      </w:r>
    </w:p>
    <w:p w14:paraId="69FB31A3">
      <w:pPr>
        <w:pStyle w:val="20"/>
        <w:numPr>
          <w:ilvl w:val="0"/>
          <w:numId w:val="16"/>
        </w:numPr>
        <w:spacing w:line="540" w:lineRule="exact"/>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71EF4E45">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劳社厅发〔2006〕24号《关于印发优化失业保险经办业务流程指南的通知》第二章第二节 </w:t>
      </w:r>
    </w:p>
    <w:p w14:paraId="1B15F5E5">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4524E085">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参保单位发生单位名称、住所或地址、法定代表人或负责人、单位类型、组织机构统一代码、主管部门、隶属关系、开户银行账号等变更时。</w:t>
      </w:r>
    </w:p>
    <w:p w14:paraId="5327C460">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2F018B11">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(1)变更社会保险登记申请书</w:t>
      </w:r>
    </w:p>
    <w:p w14:paraId="1E960749">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(2)工商变更登记表和工商执照或有光机关批准或宣布变更证明</w:t>
      </w:r>
    </w:p>
    <w:p w14:paraId="6E52E446">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164F9B68">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持所需材料到县社保局失业保险办公室办理</w:t>
      </w:r>
    </w:p>
    <w:p w14:paraId="35205556">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02B0045D">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变更之日起30日内</w:t>
      </w:r>
    </w:p>
    <w:p w14:paraId="36210220">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740CB629">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687DEF9D">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60090F55">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5F483A8E">
      <w:pPr>
        <w:spacing w:line="51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5762B3D1">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16F5C0ED">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5F9CB73B">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真：0972-8527057</w:t>
      </w:r>
    </w:p>
    <w:p w14:paraId="7FA4E1EA">
      <w:pPr>
        <w:spacing w:line="540" w:lineRule="exact"/>
        <w:ind w:firstLine="1265" w:firstLineChars="350"/>
        <w:rPr>
          <w:rFonts w:ascii="仿宋_GB2312" w:hAnsi="宋体" w:eastAsia="仿宋_GB2312" w:cs="宋体"/>
          <w:b/>
          <w:sz w:val="36"/>
          <w:szCs w:val="36"/>
        </w:rPr>
      </w:pPr>
      <w:r>
        <w:rPr>
          <w:rFonts w:hint="eastAsia" w:ascii="仿宋_GB2312" w:hAnsi="宋体" w:eastAsia="仿宋_GB2312" w:cs="宋体"/>
          <w:b/>
          <w:sz w:val="36"/>
          <w:szCs w:val="36"/>
        </w:rPr>
        <w:t>56.失业保险单位注销登记办事指南</w:t>
      </w:r>
    </w:p>
    <w:p w14:paraId="4BB4A50A">
      <w:pPr>
        <w:spacing w:line="360" w:lineRule="auto"/>
        <w:ind w:firstLine="560" w:firstLineChars="200"/>
        <w:rPr>
          <w:rFonts w:ascii="仿宋_GB2312" w:hAnsi="宋体" w:eastAsia="仿宋_GB2312" w:cs="宋体"/>
          <w:sz w:val="32"/>
          <w:szCs w:val="32"/>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民公服第2017056号</w:t>
      </w:r>
      <w:r>
        <w:rPr>
          <w:rFonts w:hint="eastAsia" w:ascii="仿宋_GB2312" w:hAnsi="宋体" w:eastAsia="仿宋_GB2312" w:cs="宋体"/>
          <w:sz w:val="28"/>
          <w:szCs w:val="28"/>
        </w:rPr>
        <w:t xml:space="preserve">   </w:t>
      </w:r>
    </w:p>
    <w:p w14:paraId="021D892D">
      <w:pPr>
        <w:pStyle w:val="20"/>
        <w:numPr>
          <w:ilvl w:val="0"/>
          <w:numId w:val="17"/>
        </w:numPr>
        <w:spacing w:line="500" w:lineRule="exact"/>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0B1093DD">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劳社厅发〔2006〕24号《关于印发优化失业保险经办业务流程指南的通知》第二章第三节</w:t>
      </w:r>
    </w:p>
    <w:p w14:paraId="7BCBEB28">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678A8ACD">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(1)参保单位发生解散、破产、撤销、合并以及其他情形，依法终止缴费义务</w:t>
      </w:r>
    </w:p>
    <w:p w14:paraId="18F0AB90">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(2)参保单位营业执照注销或被吊销</w:t>
      </w:r>
    </w:p>
    <w:p w14:paraId="531D8054">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(3)单位因住所变动或生产、经营地址变动而涉及改变登记机构</w:t>
      </w:r>
    </w:p>
    <w:p w14:paraId="4C4004C6">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46EE9AF8">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(1)填写《社会保险注销登记表》</w:t>
      </w:r>
    </w:p>
    <w:p w14:paraId="76B8652D">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(2)登记前结清应缴纳的失业保险费、滞纳金和罚款</w:t>
      </w:r>
    </w:p>
    <w:p w14:paraId="0848C9D0">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(3)提交相关法律文书或其他有关注销文件</w:t>
      </w:r>
    </w:p>
    <w:p w14:paraId="31F8E91B">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5C7527BC">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持所需材料到县社保局失业保险办公室办理</w:t>
      </w:r>
    </w:p>
    <w:p w14:paraId="4092AC22">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38D8B323">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注销之日起30日内</w:t>
      </w:r>
    </w:p>
    <w:p w14:paraId="2CFC65F1">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146205EC">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5A53C14A">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5DA6B77D">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08B993E0">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243FEC5C">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741429D6">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0473AB14">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真：0972-8527057</w:t>
      </w:r>
    </w:p>
    <w:p w14:paraId="632EA6B0">
      <w:pPr>
        <w:spacing w:line="360" w:lineRule="auto"/>
        <w:ind w:firstLine="723" w:firstLineChars="200"/>
        <w:jc w:val="center"/>
        <w:rPr>
          <w:rFonts w:ascii="仿宋_GB2312" w:hAnsi="宋体" w:eastAsia="仿宋_GB2312" w:cs="宋体"/>
          <w:b/>
          <w:sz w:val="36"/>
          <w:szCs w:val="36"/>
        </w:rPr>
      </w:pPr>
      <w:r>
        <w:rPr>
          <w:rFonts w:hint="eastAsia" w:ascii="仿宋_GB2312" w:hAnsi="宋体" w:eastAsia="仿宋_GB2312" w:cs="宋体"/>
          <w:b/>
          <w:sz w:val="36"/>
          <w:szCs w:val="36"/>
        </w:rPr>
        <w:t>57.失业保险金领取办事指南</w:t>
      </w:r>
    </w:p>
    <w:p w14:paraId="25DCD2D5">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民公服第2017057号</w:t>
      </w:r>
      <w:r>
        <w:rPr>
          <w:rFonts w:hint="eastAsia" w:ascii="仿宋_GB2312" w:hAnsi="宋体" w:eastAsia="仿宋_GB2312" w:cs="宋体"/>
          <w:sz w:val="28"/>
          <w:szCs w:val="28"/>
        </w:rPr>
        <w:t xml:space="preserve">   </w:t>
      </w:r>
    </w:p>
    <w:p w14:paraId="481D4823">
      <w:pPr>
        <w:spacing w:line="500" w:lineRule="exact"/>
        <w:ind w:left="638" w:leftChars="304"/>
        <w:rPr>
          <w:rFonts w:ascii="仿宋_GB2312" w:hAnsi="宋体" w:eastAsia="仿宋_GB2312" w:cs="宋体"/>
          <w:sz w:val="32"/>
          <w:szCs w:val="32"/>
        </w:rPr>
      </w:pPr>
      <w:r>
        <w:rPr>
          <w:rFonts w:hint="eastAsia" w:ascii="仿宋_GB2312" w:hAnsi="宋体" w:eastAsia="仿宋_GB2312" w:cs="宋体"/>
          <w:b/>
          <w:sz w:val="32"/>
          <w:szCs w:val="32"/>
        </w:rPr>
        <w:t>一、办理依据</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国务院令第258号《失业保险条例》第三章第十四条</w:t>
      </w:r>
    </w:p>
    <w:p w14:paraId="61191ABB">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6F2ACE22">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(1)参加失业保险，缴费满一年;(2)已办理失业登记，并有求职要求;(3)非因本人意愿中断就业;(4)终止或解除劳动合同之日起60日内办理</w:t>
      </w:r>
    </w:p>
    <w:p w14:paraId="2F357591">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085A0A94">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(1)失业保险金申领登记表;(2)求职登记表;</w:t>
      </w:r>
    </w:p>
    <w:p w14:paraId="3EA2D5A0">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(3)身份证复印件;(4)户口本首页及本人页复印件;</w:t>
      </w:r>
    </w:p>
    <w:p w14:paraId="6EB442DE">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(5)个人申请;(6)个人邮政储蓄账号;</w:t>
      </w:r>
    </w:p>
    <w:p w14:paraId="6D7C7D5A">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(7)就业失业登记证首页及核定页复印件;</w:t>
      </w:r>
    </w:p>
    <w:p w14:paraId="1B3CF49C">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(8)解除劳动关系证明资料;</w:t>
      </w:r>
    </w:p>
    <w:p w14:paraId="1BC605B6">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267787EC">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持所需材料到区社保局失业保险办公室办理</w:t>
      </w:r>
    </w:p>
    <w:p w14:paraId="395F62C6">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5F22898D">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受理之日起10个工作日内</w:t>
      </w:r>
    </w:p>
    <w:p w14:paraId="57274812">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1370197F">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3016E95C">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5D95416E">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00706663">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721C5B3B">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6C134C76">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7EA7A5F2">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真：0972-8527057</w:t>
      </w:r>
    </w:p>
    <w:p w14:paraId="1EBFEF98">
      <w:pPr>
        <w:spacing w:line="500" w:lineRule="exact"/>
        <w:ind w:firstLine="640" w:firstLineChars="200"/>
        <w:rPr>
          <w:rFonts w:ascii="仿宋_GB2312" w:hAnsi="宋体" w:eastAsia="仿宋_GB2312" w:cs="宋体"/>
          <w:sz w:val="32"/>
          <w:szCs w:val="32"/>
        </w:rPr>
      </w:pPr>
    </w:p>
    <w:p w14:paraId="59521DA8">
      <w:pPr>
        <w:spacing w:line="360" w:lineRule="auto"/>
        <w:ind w:firstLine="723" w:firstLineChars="200"/>
        <w:jc w:val="center"/>
        <w:rPr>
          <w:rFonts w:ascii="仿宋_GB2312" w:hAnsi="宋体" w:eastAsia="仿宋_GB2312" w:cs="宋体"/>
          <w:b/>
          <w:sz w:val="36"/>
          <w:szCs w:val="36"/>
        </w:rPr>
      </w:pPr>
      <w:r>
        <w:rPr>
          <w:rFonts w:hint="eastAsia" w:ascii="仿宋_GB2312" w:hAnsi="宋体" w:eastAsia="仿宋_GB2312" w:cs="宋体"/>
          <w:b/>
          <w:sz w:val="36"/>
          <w:szCs w:val="36"/>
        </w:rPr>
        <w:t>58.</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失业保险金领取期间医疗金返还办事指南</w:t>
      </w:r>
    </w:p>
    <w:p w14:paraId="16E46483">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民公服第2017058号</w:t>
      </w:r>
    </w:p>
    <w:p w14:paraId="5F1F4D76">
      <w:pPr>
        <w:pStyle w:val="20"/>
        <w:numPr>
          <w:ilvl w:val="0"/>
          <w:numId w:val="18"/>
        </w:numPr>
        <w:spacing w:line="540" w:lineRule="exact"/>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2EF99BA8">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青政办〔2010〕237号《青海省人民政府办公厅关于提高失业保险金标准和调整失业人员在领取失业保险金期间基本医疗保险补助办法的通知》</w:t>
      </w:r>
    </w:p>
    <w:p w14:paraId="3FD335E4">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3D2C47A6">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(1)领取失业金人员</w:t>
      </w:r>
    </w:p>
    <w:p w14:paraId="39B689FE">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(2)参加城镇职工基本医疗保险或城镇居民医疗保险金</w:t>
      </w:r>
    </w:p>
    <w:p w14:paraId="20E8BD28">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33A45726">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(1)缴纳医疗保险金发票原件</w:t>
      </w:r>
    </w:p>
    <w:p w14:paraId="7B1D8EF8">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(2)领取人身份证复印件一份</w:t>
      </w:r>
    </w:p>
    <w:p w14:paraId="3B608773">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346FD721">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持所需材料到县社保局失业保险办公室办理</w:t>
      </w:r>
    </w:p>
    <w:p w14:paraId="2180878B">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五、办理时限：即时办理</w:t>
      </w:r>
    </w:p>
    <w:p w14:paraId="3D74958C">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63CC1D3F">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2BEF98B8">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10ABADAC">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561329C0">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4F886D04">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3B0729A3">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55AD300B">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真：0972-8527057</w:t>
      </w:r>
    </w:p>
    <w:p w14:paraId="6E23CB5B">
      <w:pPr>
        <w:spacing w:line="360" w:lineRule="auto"/>
        <w:ind w:firstLine="640" w:firstLineChars="200"/>
        <w:rPr>
          <w:rFonts w:ascii="仿宋_GB2312" w:hAnsi="宋体" w:eastAsia="仿宋_GB2312" w:cs="宋体"/>
          <w:sz w:val="32"/>
          <w:szCs w:val="32"/>
        </w:rPr>
      </w:pPr>
    </w:p>
    <w:p w14:paraId="29EA3AE8">
      <w:pPr>
        <w:spacing w:line="360" w:lineRule="auto"/>
        <w:ind w:firstLine="640" w:firstLineChars="200"/>
        <w:rPr>
          <w:rFonts w:ascii="仿宋_GB2312" w:hAnsi="宋体" w:eastAsia="仿宋_GB2312" w:cs="宋体"/>
          <w:sz w:val="32"/>
          <w:szCs w:val="32"/>
        </w:rPr>
      </w:pPr>
    </w:p>
    <w:p w14:paraId="1AC0CE5E">
      <w:pPr>
        <w:spacing w:line="360" w:lineRule="auto"/>
        <w:ind w:firstLine="723" w:firstLineChars="200"/>
        <w:jc w:val="center"/>
        <w:rPr>
          <w:rFonts w:ascii="仿宋_GB2312" w:hAnsi="宋体" w:eastAsia="仿宋_GB2312" w:cs="宋体"/>
          <w:b/>
          <w:sz w:val="36"/>
          <w:szCs w:val="36"/>
        </w:rPr>
      </w:pPr>
      <w:r>
        <w:rPr>
          <w:rFonts w:hint="eastAsia" w:ascii="仿宋_GB2312" w:hAnsi="宋体" w:eastAsia="仿宋_GB2312" w:cs="宋体"/>
          <w:b/>
          <w:sz w:val="36"/>
          <w:szCs w:val="36"/>
        </w:rPr>
        <w:t>59.</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失业保险金停发办事指南</w:t>
      </w:r>
    </w:p>
    <w:p w14:paraId="5AA48FF5">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民公服第2017059号</w:t>
      </w:r>
      <w:r>
        <w:rPr>
          <w:rFonts w:hint="eastAsia" w:ascii="仿宋_GB2312" w:hAnsi="宋体" w:eastAsia="仿宋_GB2312" w:cs="宋体"/>
          <w:sz w:val="28"/>
          <w:szCs w:val="28"/>
        </w:rPr>
        <w:t xml:space="preserve">   </w:t>
      </w:r>
    </w:p>
    <w:p w14:paraId="1B6DE544">
      <w:pPr>
        <w:spacing w:line="540" w:lineRule="exact"/>
        <w:ind w:left="638" w:leftChars="304" w:firstLine="1"/>
        <w:rPr>
          <w:rFonts w:ascii="仿宋_GB2312" w:hAnsi="宋体" w:eastAsia="仿宋_GB2312" w:cs="宋体"/>
          <w:sz w:val="32"/>
          <w:szCs w:val="32"/>
        </w:rPr>
      </w:pPr>
      <w:r>
        <w:rPr>
          <w:rFonts w:hint="eastAsia" w:ascii="仿宋_GB2312" w:hAnsi="宋体" w:eastAsia="仿宋_GB2312" w:cs="宋体"/>
          <w:b/>
          <w:sz w:val="32"/>
          <w:szCs w:val="32"/>
        </w:rPr>
        <w:t>一、办理依据</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国务院令第258号《失业保险条例》第三章第十五条</w:t>
      </w:r>
    </w:p>
    <w:p w14:paraId="66B65373">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3413FEEB">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(1)重新就业的;(2)应征服兵役的;</w:t>
      </w:r>
    </w:p>
    <w:p w14:paraId="483F53D9">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(3)移居境外的;(4)享受基本养老保险待遇的;</w:t>
      </w:r>
    </w:p>
    <w:p w14:paraId="461A9B09">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(5)被判刑收监执行或者被劳动教养的;</w:t>
      </w:r>
    </w:p>
    <w:p w14:paraId="6FF6D4C3">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(6)无正当理由，拒不接受当地人民政府指定的部门或者机构介绍的工作的;</w:t>
      </w:r>
    </w:p>
    <w:p w14:paraId="2BDB3675">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(7)有法律、行政法规规定的其他情形的</w:t>
      </w:r>
    </w:p>
    <w:p w14:paraId="778F0898">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130B6F7B">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相关文件或证明</w:t>
      </w:r>
    </w:p>
    <w:p w14:paraId="7055CACD">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787ED26A">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持所需材料到社保局失业保险办公室办理</w:t>
      </w:r>
    </w:p>
    <w:p w14:paraId="20E0B432">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4B357096">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即时办理</w:t>
      </w:r>
    </w:p>
    <w:p w14:paraId="22AC9253">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7B815FD4">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52BCCA5E">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786BD498">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20392E71">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70CD3276">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49F31D33">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0F826A6D">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真：0972-8527057</w:t>
      </w:r>
    </w:p>
    <w:p w14:paraId="57F51E77">
      <w:pPr>
        <w:spacing w:line="540" w:lineRule="exact"/>
        <w:ind w:firstLine="1807" w:firstLineChars="500"/>
        <w:rPr>
          <w:rFonts w:ascii="仿宋_GB2312" w:hAnsi="宋体" w:eastAsia="仿宋_GB2312" w:cs="宋体"/>
          <w:b/>
          <w:sz w:val="36"/>
          <w:szCs w:val="36"/>
        </w:rPr>
      </w:pPr>
      <w:r>
        <w:rPr>
          <w:rFonts w:hint="eastAsia" w:ascii="仿宋_GB2312" w:hAnsi="宋体" w:eastAsia="仿宋_GB2312" w:cs="宋体"/>
          <w:b/>
          <w:sz w:val="36"/>
          <w:szCs w:val="36"/>
        </w:rPr>
        <w:t>60.</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失业保险金转移办事指南</w:t>
      </w:r>
    </w:p>
    <w:p w14:paraId="06E2C7C9">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民公服第2017060号</w:t>
      </w:r>
      <w:r>
        <w:rPr>
          <w:rFonts w:hint="eastAsia" w:ascii="仿宋_GB2312" w:hAnsi="宋体" w:eastAsia="仿宋_GB2312" w:cs="宋体"/>
          <w:sz w:val="28"/>
          <w:szCs w:val="28"/>
        </w:rPr>
        <w:t xml:space="preserve">   </w:t>
      </w:r>
    </w:p>
    <w:p w14:paraId="7AF1C83E">
      <w:pPr>
        <w:numPr>
          <w:ilvl w:val="0"/>
          <w:numId w:val="19"/>
        </w:numPr>
        <w:spacing w:line="360"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办理依据</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xml:space="preserve">    劳社厅发〔2006〕24号《关于印发优化失业保险经办业务流程指南的通知》第四章第二、三节</w:t>
      </w:r>
    </w:p>
    <w:p w14:paraId="78ADFAF6">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63C3BE35">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职工跨地区就业的</w:t>
      </w:r>
    </w:p>
    <w:p w14:paraId="35A4B673">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7D1D296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(1)转出地出具《参保人员失业保险关系转迁证明》</w:t>
      </w:r>
    </w:p>
    <w:p w14:paraId="73D1FAEC">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(2)身份证复印件一份</w:t>
      </w:r>
    </w:p>
    <w:p w14:paraId="473C9EF7">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1C99ECAE">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持所需材料到县社保局失业保险办公室办理</w:t>
      </w:r>
    </w:p>
    <w:p w14:paraId="146F0A6E">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14EAD30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即时办理</w:t>
      </w:r>
    </w:p>
    <w:p w14:paraId="73B6306E">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5D23C55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6296FA97">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63B90B6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72CC03E4">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4CA39124">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4C206CA1">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59C284F9">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真：0972-8527057</w:t>
      </w:r>
    </w:p>
    <w:p w14:paraId="5F41C64D">
      <w:pPr>
        <w:spacing w:line="360" w:lineRule="auto"/>
        <w:ind w:firstLine="723" w:firstLineChars="200"/>
        <w:jc w:val="center"/>
        <w:rPr>
          <w:rFonts w:ascii="仿宋_GB2312" w:hAnsi="宋体" w:eastAsia="仿宋_GB2312" w:cs="宋体"/>
          <w:b/>
          <w:sz w:val="36"/>
          <w:szCs w:val="36"/>
        </w:rPr>
      </w:pPr>
      <w:r>
        <w:rPr>
          <w:rFonts w:hint="eastAsia" w:ascii="仿宋_GB2312" w:hAnsi="宋体" w:eastAsia="仿宋_GB2312" w:cs="宋体"/>
          <w:b/>
          <w:sz w:val="36"/>
          <w:szCs w:val="36"/>
        </w:rPr>
        <w:t>61.</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失业保险金稳岗补贴办事指南</w:t>
      </w:r>
    </w:p>
    <w:p w14:paraId="59C1F66B">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民公服第2017061号</w:t>
      </w:r>
      <w:r>
        <w:rPr>
          <w:rFonts w:hint="eastAsia" w:ascii="仿宋_GB2312" w:hAnsi="宋体" w:eastAsia="仿宋_GB2312" w:cs="宋体"/>
          <w:sz w:val="28"/>
          <w:szCs w:val="28"/>
        </w:rPr>
        <w:t xml:space="preserve">   </w:t>
      </w:r>
    </w:p>
    <w:p w14:paraId="0C936927">
      <w:pPr>
        <w:pStyle w:val="20"/>
        <w:numPr>
          <w:ilvl w:val="0"/>
          <w:numId w:val="18"/>
        </w:numPr>
        <w:spacing w:line="360" w:lineRule="auto"/>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136691E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人社部发〔2014〕76号《关于失业保险支持企业稳定岗位有关问题的通知》</w:t>
      </w:r>
    </w:p>
    <w:p w14:paraId="43037368">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青人社厅发〔2015〕107号《关于扩大失业保险支持企业稳岗政策实施范围有关问题的通知》</w:t>
      </w:r>
    </w:p>
    <w:p w14:paraId="1D642422">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42DDE9FC">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(1)依法参加失业保险并足额缴纳失业保险费</w:t>
      </w:r>
    </w:p>
    <w:p w14:paraId="5EE56F9B">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(2)上年度未裁员或裁员率低于企业所在地区城镇登记失业率</w:t>
      </w:r>
    </w:p>
    <w:p w14:paraId="662E284E">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(3)已纳入失业动态监测，及时、准确、真实上报失业动态监测情况</w:t>
      </w:r>
    </w:p>
    <w:p w14:paraId="49925F7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(4)企业上年使用稳岗补贴资金符合规定支出项目</w:t>
      </w:r>
    </w:p>
    <w:p w14:paraId="56A9827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(5)已享受中小微企业岗位补贴的，不再重复享受</w:t>
      </w:r>
    </w:p>
    <w:p w14:paraId="031E802C">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52484308">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(1)《失业保险支持企业稳岗补贴申报表》</w:t>
      </w:r>
    </w:p>
    <w:p w14:paraId="7CD23D3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(2)企业上年度职工岗位变动及减员情况</w:t>
      </w:r>
    </w:p>
    <w:p w14:paraId="2AA8403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(3)企业参保缴费情况</w:t>
      </w:r>
    </w:p>
    <w:p w14:paraId="31047C1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(4)企业上年度稳岗补贴资金收支、使用明细报表</w:t>
      </w:r>
    </w:p>
    <w:p w14:paraId="1DBE48DE">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(5)失业金缴费发票</w:t>
      </w:r>
    </w:p>
    <w:p w14:paraId="3C4C01C4">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(6)企业参保人员花名册</w:t>
      </w:r>
    </w:p>
    <w:p w14:paraId="38057ABF">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435A2054">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持所需材料到县社保局失业保险办公室办理</w:t>
      </w:r>
    </w:p>
    <w:p w14:paraId="3FA08698">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1410875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即时办理</w:t>
      </w:r>
    </w:p>
    <w:p w14:paraId="5330B8AD">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0592B20D">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不收费</w:t>
      </w:r>
    </w:p>
    <w:p w14:paraId="4A1018CC">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5AD7F6E5">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36DBD84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地点：民和县政务服务中心一楼失业保险办公室</w:t>
      </w:r>
    </w:p>
    <w:p w14:paraId="40B45F0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204A66A6">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联系电话：0972-8527057</w:t>
      </w:r>
    </w:p>
    <w:p w14:paraId="7154FBE1">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真：0972-8527057</w:t>
      </w:r>
    </w:p>
    <w:p w14:paraId="3CC182A9">
      <w:pPr>
        <w:spacing w:line="360" w:lineRule="auto"/>
        <w:ind w:firstLine="640" w:firstLineChars="200"/>
        <w:rPr>
          <w:rFonts w:ascii="仿宋_GB2312" w:hAnsi="宋体" w:eastAsia="仿宋_GB2312" w:cs="宋体"/>
          <w:sz w:val="32"/>
          <w:szCs w:val="32"/>
        </w:rPr>
      </w:pPr>
    </w:p>
    <w:p w14:paraId="7A13DC7B">
      <w:pPr>
        <w:spacing w:line="360" w:lineRule="auto"/>
        <w:ind w:firstLine="640" w:firstLineChars="200"/>
        <w:rPr>
          <w:rFonts w:ascii="仿宋_GB2312" w:hAnsi="宋体" w:eastAsia="仿宋_GB2312" w:cs="宋体"/>
          <w:sz w:val="32"/>
          <w:szCs w:val="32"/>
        </w:rPr>
      </w:pPr>
    </w:p>
    <w:p w14:paraId="0AC966AC">
      <w:pPr>
        <w:spacing w:line="360" w:lineRule="auto"/>
        <w:ind w:firstLine="640" w:firstLineChars="200"/>
        <w:rPr>
          <w:rFonts w:ascii="仿宋_GB2312" w:hAnsi="宋体" w:eastAsia="仿宋_GB2312" w:cs="宋体"/>
          <w:sz w:val="32"/>
          <w:szCs w:val="32"/>
        </w:rPr>
      </w:pPr>
    </w:p>
    <w:p w14:paraId="7A33BF5E">
      <w:pPr>
        <w:spacing w:line="360" w:lineRule="auto"/>
        <w:ind w:firstLine="640" w:firstLineChars="200"/>
        <w:rPr>
          <w:rFonts w:ascii="仿宋_GB2312" w:hAnsi="宋体" w:eastAsia="仿宋_GB2312" w:cs="宋体"/>
          <w:sz w:val="32"/>
          <w:szCs w:val="32"/>
        </w:rPr>
      </w:pPr>
    </w:p>
    <w:p w14:paraId="3956E71A">
      <w:pPr>
        <w:spacing w:line="360" w:lineRule="auto"/>
        <w:ind w:firstLine="640" w:firstLineChars="200"/>
        <w:rPr>
          <w:rFonts w:ascii="仿宋_GB2312" w:hAnsi="宋体" w:eastAsia="仿宋_GB2312" w:cs="宋体"/>
          <w:sz w:val="32"/>
          <w:szCs w:val="32"/>
        </w:rPr>
      </w:pPr>
    </w:p>
    <w:p w14:paraId="3DB34AEB">
      <w:pPr>
        <w:spacing w:line="360" w:lineRule="auto"/>
        <w:ind w:firstLine="640" w:firstLineChars="200"/>
        <w:jc w:val="left"/>
        <w:rPr>
          <w:rFonts w:ascii="仿宋_GB2312" w:hAnsi="宋体" w:eastAsia="仿宋_GB2312" w:cs="宋体"/>
          <w:sz w:val="32"/>
          <w:szCs w:val="32"/>
        </w:rPr>
      </w:pPr>
    </w:p>
    <w:p w14:paraId="6382E115">
      <w:pPr>
        <w:spacing w:line="360" w:lineRule="auto"/>
        <w:ind w:firstLine="640" w:firstLineChars="200"/>
        <w:jc w:val="center"/>
        <w:rPr>
          <w:rFonts w:ascii="仿宋_GB2312" w:hAnsi="宋体" w:eastAsia="仿宋_GB2312" w:cs="宋体"/>
          <w:sz w:val="32"/>
          <w:szCs w:val="32"/>
        </w:rPr>
      </w:pPr>
    </w:p>
    <w:p w14:paraId="11FBD485">
      <w:pPr>
        <w:spacing w:line="360" w:lineRule="auto"/>
        <w:ind w:firstLine="640" w:firstLineChars="200"/>
        <w:jc w:val="center"/>
        <w:rPr>
          <w:rFonts w:ascii="仿宋_GB2312" w:hAnsi="宋体" w:eastAsia="仿宋_GB2312" w:cs="宋体"/>
          <w:sz w:val="32"/>
          <w:szCs w:val="32"/>
        </w:rPr>
      </w:pPr>
    </w:p>
    <w:p w14:paraId="50B4DD52">
      <w:pPr>
        <w:spacing w:line="360" w:lineRule="auto"/>
        <w:ind w:firstLine="640" w:firstLineChars="200"/>
        <w:jc w:val="center"/>
        <w:rPr>
          <w:rFonts w:ascii="仿宋_GB2312" w:hAnsi="宋体" w:eastAsia="仿宋_GB2312" w:cs="宋体"/>
          <w:sz w:val="32"/>
          <w:szCs w:val="32"/>
        </w:rPr>
      </w:pPr>
    </w:p>
    <w:p w14:paraId="387E5B3D">
      <w:pPr>
        <w:spacing w:line="360" w:lineRule="auto"/>
        <w:rPr>
          <w:rFonts w:ascii="仿宋_GB2312" w:hAnsi="宋体" w:eastAsia="仿宋_GB2312" w:cs="宋体"/>
          <w:sz w:val="32"/>
          <w:szCs w:val="32"/>
        </w:rPr>
      </w:pPr>
    </w:p>
    <w:p w14:paraId="2E1EF3DD">
      <w:pPr>
        <w:jc w:val="center"/>
        <w:rPr>
          <w:rFonts w:ascii="仿宋_GB2312" w:hAnsi="宋体" w:eastAsia="仿宋_GB2312" w:cs="宋体"/>
          <w:b/>
          <w:sz w:val="36"/>
          <w:szCs w:val="36"/>
        </w:rPr>
      </w:pPr>
      <w:r>
        <w:rPr>
          <w:rFonts w:hint="eastAsia" w:ascii="仿宋_GB2312" w:hAnsi="宋体" w:eastAsia="仿宋_GB2312" w:cs="宋体"/>
          <w:b/>
          <w:sz w:val="36"/>
          <w:szCs w:val="36"/>
        </w:rPr>
        <w:t>62.机关事业单位工作人员养老保险增减申报</w:t>
      </w:r>
    </w:p>
    <w:p w14:paraId="209D3FB3">
      <w:pPr>
        <w:jc w:val="center"/>
        <w:rPr>
          <w:rFonts w:ascii="仿宋_GB2312" w:hAnsi="宋体" w:eastAsia="仿宋_GB2312" w:cs="宋体"/>
          <w:b/>
          <w:sz w:val="36"/>
          <w:szCs w:val="36"/>
        </w:rPr>
      </w:pPr>
      <w:r>
        <w:rPr>
          <w:rFonts w:hint="eastAsia" w:ascii="仿宋_GB2312" w:hAnsi="宋体" w:eastAsia="仿宋_GB2312" w:cs="宋体"/>
          <w:b/>
          <w:sz w:val="36"/>
          <w:szCs w:val="36"/>
        </w:rPr>
        <w:t>办事指南</w:t>
      </w:r>
    </w:p>
    <w:p w14:paraId="3CE1076D">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民公服第2017062号</w:t>
      </w:r>
      <w:r>
        <w:rPr>
          <w:rFonts w:hint="eastAsia" w:ascii="仿宋_GB2312" w:hAnsi="宋体" w:eastAsia="仿宋_GB2312" w:cs="宋体"/>
          <w:sz w:val="28"/>
          <w:szCs w:val="28"/>
        </w:rPr>
        <w:t xml:space="preserve">   </w:t>
      </w:r>
    </w:p>
    <w:p w14:paraId="73DCC1D7">
      <w:pPr>
        <w:pStyle w:val="20"/>
        <w:numPr>
          <w:ilvl w:val="0"/>
          <w:numId w:val="20"/>
        </w:numPr>
        <w:spacing w:line="460" w:lineRule="exact"/>
        <w:ind w:firstLineChars="0"/>
        <w:jc w:val="left"/>
        <w:rPr>
          <w:rFonts w:ascii="仿宋_GB2312" w:hAnsi="宋体" w:eastAsia="仿宋_GB2312" w:cs="宋体"/>
          <w:b/>
          <w:sz w:val="32"/>
          <w:szCs w:val="32"/>
        </w:rPr>
      </w:pPr>
      <w:r>
        <w:rPr>
          <w:rFonts w:hint="eastAsia" w:ascii="仿宋_GB2312" w:hAnsi="宋体" w:eastAsia="仿宋_GB2312" w:cs="宋体"/>
          <w:b/>
          <w:sz w:val="32"/>
          <w:szCs w:val="32"/>
        </w:rPr>
        <w:t>办理依据</w:t>
      </w:r>
    </w:p>
    <w:p w14:paraId="4CC4C5AE">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青人社厅发〔2015〕157号青海省人力资源和社会保障厅关于印发《青海省机关事业单位工作人员养老保险经办规程（试行）》的通知</w:t>
      </w:r>
    </w:p>
    <w:p w14:paraId="7D9D4244">
      <w:pPr>
        <w:spacing w:line="46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07B512E0">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机关事业单位工作人员（在职、退休）</w:t>
      </w:r>
    </w:p>
    <w:p w14:paraId="79AFA502">
      <w:pPr>
        <w:spacing w:line="460" w:lineRule="exact"/>
        <w:ind w:left="638" w:leftChars="304"/>
        <w:jc w:val="left"/>
        <w:rPr>
          <w:rFonts w:ascii="仿宋_GB2312" w:hAnsi="宋体" w:eastAsia="仿宋_GB2312" w:cs="宋体"/>
          <w:sz w:val="32"/>
          <w:szCs w:val="32"/>
        </w:rPr>
      </w:pPr>
      <w:r>
        <w:rPr>
          <w:rFonts w:hint="eastAsia" w:ascii="仿宋_GB2312" w:hAnsi="宋体" w:eastAsia="仿宋_GB2312" w:cs="宋体"/>
          <w:b/>
          <w:sz w:val="32"/>
          <w:szCs w:val="32"/>
        </w:rPr>
        <w:t>三、办事条件及需提交的材料</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1、机关事业单位养老保险月申报表</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2、机关事业单位养老保险参保人员增减变更表</w:t>
      </w:r>
    </w:p>
    <w:p w14:paraId="32CCC81A">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3、工作人员有效身份证件（复印件）；正式录用通知书、调令、任职文件或事业单位聘用合同，编制审核单 参保人员死亡、达到法定退休年龄前丧失中华人民共和国国籍等原因终止养老保险关系的，参保单位向社保经办机构申请办理参保人员养老保险关系终止业务</w:t>
      </w:r>
    </w:p>
    <w:p w14:paraId="72066E80">
      <w:pPr>
        <w:spacing w:line="46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2E2217EF">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参保单位持所需材料到社保局机关失业保险办公室办理</w:t>
      </w:r>
    </w:p>
    <w:p w14:paraId="14B3AC8C">
      <w:pPr>
        <w:spacing w:line="46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4D749FCA">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当月5日前</w:t>
      </w:r>
    </w:p>
    <w:p w14:paraId="36EBFA25">
      <w:pPr>
        <w:spacing w:line="46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7998D9C1">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不收费</w:t>
      </w:r>
    </w:p>
    <w:p w14:paraId="59E6371A">
      <w:pPr>
        <w:spacing w:line="46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590F6353">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71A1C856">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32D4579B">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45717A8A">
      <w:pPr>
        <w:spacing w:line="4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联系电话：0972-8520905    传真：0972-8520905</w:t>
      </w:r>
    </w:p>
    <w:p w14:paraId="3D67C1C6">
      <w:pPr>
        <w:jc w:val="center"/>
        <w:rPr>
          <w:rFonts w:ascii="仿宋_GB2312" w:hAnsi="宋体" w:eastAsia="仿宋_GB2312" w:cs="宋体"/>
          <w:b/>
          <w:sz w:val="36"/>
          <w:szCs w:val="36"/>
        </w:rPr>
      </w:pPr>
      <w:r>
        <w:rPr>
          <w:rFonts w:hint="eastAsia" w:ascii="仿宋_GB2312" w:hAnsi="宋体" w:eastAsia="仿宋_GB2312" w:cs="宋体"/>
          <w:b/>
          <w:sz w:val="36"/>
          <w:szCs w:val="36"/>
        </w:rPr>
        <w:t>63.机关事业单位养老保险及职业年金征收</w:t>
      </w:r>
    </w:p>
    <w:p w14:paraId="39069860">
      <w:pPr>
        <w:jc w:val="center"/>
        <w:rPr>
          <w:rFonts w:ascii="仿宋_GB2312" w:hAnsi="宋体" w:eastAsia="仿宋_GB2312" w:cs="宋体"/>
          <w:b/>
          <w:sz w:val="36"/>
          <w:szCs w:val="36"/>
        </w:rPr>
      </w:pPr>
      <w:r>
        <w:rPr>
          <w:rFonts w:hint="eastAsia" w:ascii="仿宋_GB2312" w:hAnsi="宋体" w:eastAsia="仿宋_GB2312" w:cs="宋体"/>
          <w:b/>
          <w:sz w:val="36"/>
          <w:szCs w:val="36"/>
        </w:rPr>
        <w:t>办事指南</w:t>
      </w:r>
    </w:p>
    <w:p w14:paraId="12386966">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民公服第2017063号</w:t>
      </w:r>
      <w:r>
        <w:rPr>
          <w:rFonts w:hint="eastAsia" w:ascii="仿宋_GB2312" w:hAnsi="宋体" w:eastAsia="仿宋_GB2312" w:cs="宋体"/>
          <w:sz w:val="28"/>
          <w:szCs w:val="28"/>
        </w:rPr>
        <w:t xml:space="preserve">   </w:t>
      </w:r>
    </w:p>
    <w:p w14:paraId="470B8472">
      <w:pPr>
        <w:pStyle w:val="20"/>
        <w:numPr>
          <w:ilvl w:val="0"/>
          <w:numId w:val="21"/>
        </w:numPr>
        <w:spacing w:line="560" w:lineRule="exact"/>
        <w:ind w:firstLineChars="0"/>
        <w:rPr>
          <w:rFonts w:ascii="仿宋_GB2312" w:eastAsia="仿宋_GB2312"/>
          <w:b/>
          <w:sz w:val="32"/>
          <w:szCs w:val="32"/>
        </w:rPr>
      </w:pPr>
      <w:r>
        <w:rPr>
          <w:rFonts w:hint="eastAsia" w:ascii="仿宋_GB2312" w:eastAsia="仿宋_GB2312"/>
          <w:b/>
          <w:sz w:val="32"/>
          <w:szCs w:val="32"/>
        </w:rPr>
        <w:t>办理依据</w:t>
      </w:r>
    </w:p>
    <w:p w14:paraId="52612970">
      <w:pPr>
        <w:spacing w:line="560" w:lineRule="exact"/>
        <w:ind w:firstLine="640" w:firstLineChars="200"/>
        <w:rPr>
          <w:rFonts w:ascii="仿宋_GB2312" w:eastAsia="仿宋_GB2312"/>
          <w:sz w:val="32"/>
          <w:szCs w:val="32"/>
        </w:rPr>
      </w:pPr>
      <w:r>
        <w:rPr>
          <w:rFonts w:hint="eastAsia" w:ascii="仿宋_GB2312" w:eastAsia="仿宋_GB2312"/>
          <w:sz w:val="32"/>
          <w:szCs w:val="32"/>
        </w:rPr>
        <w:t>青人社厅发〔2015〕157号青海省人力资源和社会保障厅关于印发《青海省机关事业单位工作人员养老保险经办规程（试行）》的通知</w:t>
      </w:r>
    </w:p>
    <w:p w14:paraId="2C206D0D">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163B83FF">
      <w:pPr>
        <w:spacing w:line="560" w:lineRule="exact"/>
        <w:ind w:firstLine="640" w:firstLineChars="200"/>
        <w:rPr>
          <w:rFonts w:ascii="仿宋_GB2312" w:eastAsia="仿宋_GB2312"/>
          <w:sz w:val="32"/>
          <w:szCs w:val="32"/>
        </w:rPr>
      </w:pPr>
      <w:r>
        <w:rPr>
          <w:rFonts w:hint="eastAsia" w:ascii="仿宋_GB2312" w:eastAsia="仿宋_GB2312"/>
          <w:sz w:val="32"/>
          <w:szCs w:val="32"/>
        </w:rPr>
        <w:t>机关事业单位工作人员（在职）</w:t>
      </w:r>
    </w:p>
    <w:p w14:paraId="6A5F5D76">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7BE310EC">
      <w:pPr>
        <w:spacing w:line="560" w:lineRule="exact"/>
        <w:ind w:firstLine="640" w:firstLineChars="200"/>
        <w:rPr>
          <w:rFonts w:ascii="仿宋_GB2312" w:eastAsia="仿宋_GB2312"/>
          <w:sz w:val="32"/>
          <w:szCs w:val="32"/>
        </w:rPr>
      </w:pPr>
      <w:r>
        <w:rPr>
          <w:rFonts w:hint="eastAsia" w:ascii="仿宋_GB2312" w:eastAsia="仿宋_GB2312"/>
          <w:sz w:val="32"/>
          <w:szCs w:val="32"/>
        </w:rPr>
        <w:t>机关事业单位养老保险（职业年金）征缴通知单</w:t>
      </w:r>
    </w:p>
    <w:p w14:paraId="4EFEF7B5">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四、办理流程</w:t>
      </w:r>
    </w:p>
    <w:p w14:paraId="1CDE1648">
      <w:pPr>
        <w:spacing w:line="56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参保单位持所需材料到社保局机关失业保险办公室办理</w:t>
      </w:r>
    </w:p>
    <w:p w14:paraId="5ED677E4">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0DCAC825">
      <w:pPr>
        <w:spacing w:line="560" w:lineRule="exact"/>
        <w:ind w:firstLine="640" w:firstLineChars="200"/>
        <w:rPr>
          <w:rFonts w:ascii="仿宋_GB2312" w:eastAsia="仿宋_GB2312"/>
          <w:sz w:val="32"/>
          <w:szCs w:val="32"/>
        </w:rPr>
      </w:pPr>
      <w:r>
        <w:rPr>
          <w:rFonts w:hint="eastAsia" w:ascii="仿宋_GB2312" w:eastAsia="仿宋_GB2312"/>
          <w:sz w:val="32"/>
          <w:szCs w:val="32"/>
        </w:rPr>
        <w:t>当月15日前</w:t>
      </w:r>
    </w:p>
    <w:p w14:paraId="50807A22">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六、收费依据及标准</w:t>
      </w:r>
    </w:p>
    <w:p w14:paraId="69C10C5F">
      <w:pPr>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14:paraId="711E33E8">
      <w:pPr>
        <w:spacing w:line="56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12A4722F">
      <w:pPr>
        <w:spacing w:line="460" w:lineRule="exact"/>
        <w:ind w:firstLine="640" w:firstLineChars="200"/>
        <w:jc w:val="left"/>
        <w:rPr>
          <w:rFonts w:ascii="仿宋_GB2312" w:hAnsi="宋体" w:eastAsia="仿宋_GB2312" w:cs="宋体"/>
          <w:sz w:val="32"/>
          <w:szCs w:val="32"/>
        </w:rPr>
      </w:pPr>
      <w:r>
        <w:rPr>
          <w:rFonts w:hint="eastAsia" w:ascii="仿宋_GB2312" w:eastAsia="仿宋_GB2312"/>
          <w:sz w:val="32"/>
          <w:szCs w:val="32"/>
        </w:rPr>
        <w:t>受理、办理机构：</w:t>
      </w:r>
      <w:r>
        <w:rPr>
          <w:rFonts w:hint="eastAsia" w:ascii="仿宋_GB2312" w:hAnsi="宋体" w:eastAsia="仿宋_GB2312" w:cs="宋体"/>
          <w:sz w:val="32"/>
          <w:szCs w:val="32"/>
        </w:rPr>
        <w:t>民和县社会保险服务局</w:t>
      </w:r>
    </w:p>
    <w:p w14:paraId="26F04B39">
      <w:pPr>
        <w:spacing w:line="460" w:lineRule="exact"/>
        <w:ind w:firstLine="640" w:firstLineChars="200"/>
        <w:jc w:val="left"/>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04D94A34">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370BA6F0">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联系电话：0972-8520905</w:t>
      </w:r>
    </w:p>
    <w:p w14:paraId="45F9182E">
      <w:pPr>
        <w:spacing w:line="560" w:lineRule="exact"/>
        <w:ind w:firstLine="640" w:firstLineChars="200"/>
        <w:rPr>
          <w:rFonts w:ascii="仿宋_GB2312" w:eastAsia="仿宋_GB2312"/>
          <w:sz w:val="32"/>
          <w:szCs w:val="32"/>
        </w:rPr>
      </w:pPr>
      <w:r>
        <w:rPr>
          <w:rFonts w:hint="eastAsia" w:ascii="仿宋_GB2312" w:eastAsia="仿宋_GB2312"/>
          <w:sz w:val="32"/>
          <w:szCs w:val="32"/>
        </w:rPr>
        <w:t>传    真：0972-8520905</w:t>
      </w:r>
    </w:p>
    <w:p w14:paraId="09E548DF">
      <w:pPr>
        <w:jc w:val="center"/>
        <w:rPr>
          <w:rFonts w:ascii="仿宋_GB2312" w:hAnsi="宋体" w:eastAsia="仿宋_GB2312" w:cs="宋体"/>
          <w:b/>
          <w:sz w:val="36"/>
          <w:szCs w:val="36"/>
        </w:rPr>
      </w:pPr>
      <w:r>
        <w:rPr>
          <w:rFonts w:hint="eastAsia" w:ascii="仿宋_GB2312" w:hAnsi="宋体" w:eastAsia="仿宋_GB2312" w:cs="宋体"/>
          <w:b/>
          <w:sz w:val="36"/>
          <w:szCs w:val="36"/>
        </w:rPr>
        <w:t>64.机关事业单位退休人员养老金支付</w:t>
      </w:r>
    </w:p>
    <w:p w14:paraId="343DB53D">
      <w:pPr>
        <w:jc w:val="center"/>
        <w:rPr>
          <w:rFonts w:ascii="仿宋_GB2312" w:hAnsi="宋体" w:eastAsia="仿宋_GB2312" w:cs="宋体"/>
          <w:b/>
          <w:sz w:val="36"/>
          <w:szCs w:val="36"/>
        </w:rPr>
      </w:pPr>
      <w:r>
        <w:rPr>
          <w:rFonts w:hint="eastAsia" w:ascii="仿宋_GB2312" w:hAnsi="宋体" w:eastAsia="仿宋_GB2312" w:cs="宋体"/>
          <w:b/>
          <w:sz w:val="36"/>
          <w:szCs w:val="36"/>
        </w:rPr>
        <w:t>办事指南</w:t>
      </w:r>
    </w:p>
    <w:p w14:paraId="05E37474">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民公服第2017064号</w:t>
      </w:r>
      <w:r>
        <w:rPr>
          <w:rFonts w:hint="eastAsia" w:ascii="仿宋_GB2312" w:hAnsi="宋体" w:eastAsia="仿宋_GB2312" w:cs="宋体"/>
          <w:sz w:val="28"/>
          <w:szCs w:val="28"/>
        </w:rPr>
        <w:t xml:space="preserve">   </w:t>
      </w:r>
    </w:p>
    <w:p w14:paraId="168F2612">
      <w:pPr>
        <w:pStyle w:val="20"/>
        <w:numPr>
          <w:ilvl w:val="0"/>
          <w:numId w:val="21"/>
        </w:numPr>
        <w:spacing w:line="560" w:lineRule="exact"/>
        <w:ind w:firstLineChars="0"/>
        <w:rPr>
          <w:rFonts w:ascii="仿宋_GB2312" w:eastAsia="仿宋_GB2312"/>
          <w:b/>
          <w:sz w:val="32"/>
          <w:szCs w:val="32"/>
        </w:rPr>
      </w:pPr>
      <w:r>
        <w:rPr>
          <w:rFonts w:hint="eastAsia" w:ascii="仿宋_GB2312" w:eastAsia="仿宋_GB2312"/>
          <w:b/>
          <w:sz w:val="32"/>
          <w:szCs w:val="32"/>
        </w:rPr>
        <w:t>办理依据</w:t>
      </w:r>
    </w:p>
    <w:p w14:paraId="0F062F8F">
      <w:pPr>
        <w:spacing w:line="560" w:lineRule="exact"/>
        <w:ind w:firstLine="640" w:firstLineChars="200"/>
        <w:rPr>
          <w:rFonts w:ascii="仿宋_GB2312" w:eastAsia="仿宋_GB2312"/>
          <w:sz w:val="32"/>
          <w:szCs w:val="32"/>
        </w:rPr>
      </w:pPr>
      <w:r>
        <w:rPr>
          <w:rFonts w:hint="eastAsia" w:ascii="仿宋_GB2312" w:eastAsia="仿宋_GB2312"/>
          <w:sz w:val="32"/>
          <w:szCs w:val="32"/>
        </w:rPr>
        <w:t>青人社厅发〔2015〕157号青海省人力资源和社会保障厅关于印发《青海省机关事业单位工作人员养老保险经办规程（试行）》的通知</w:t>
      </w:r>
    </w:p>
    <w:p w14:paraId="5CF37DD1">
      <w:pPr>
        <w:pStyle w:val="20"/>
        <w:numPr>
          <w:ilvl w:val="0"/>
          <w:numId w:val="20"/>
        </w:numPr>
        <w:spacing w:line="560" w:lineRule="exact"/>
        <w:ind w:firstLineChars="0"/>
        <w:rPr>
          <w:rFonts w:ascii="仿宋_GB2312" w:eastAsia="仿宋_GB2312"/>
          <w:b/>
          <w:sz w:val="32"/>
          <w:szCs w:val="32"/>
        </w:rPr>
      </w:pPr>
      <w:r>
        <w:rPr>
          <w:rFonts w:hint="eastAsia" w:ascii="仿宋_GB2312" w:eastAsia="仿宋_GB2312"/>
          <w:b/>
          <w:sz w:val="32"/>
          <w:szCs w:val="32"/>
        </w:rPr>
        <w:t>办理对象及范围</w:t>
      </w:r>
    </w:p>
    <w:p w14:paraId="0999A6E9">
      <w:pPr>
        <w:spacing w:line="560" w:lineRule="exact"/>
        <w:ind w:left="640"/>
        <w:rPr>
          <w:rFonts w:ascii="仿宋_GB2312" w:eastAsia="仿宋_GB2312"/>
          <w:sz w:val="32"/>
          <w:szCs w:val="32"/>
        </w:rPr>
      </w:pPr>
      <w:r>
        <w:rPr>
          <w:rFonts w:hint="eastAsia" w:ascii="仿宋_GB2312" w:eastAsia="仿宋_GB2312"/>
          <w:sz w:val="32"/>
          <w:szCs w:val="32"/>
        </w:rPr>
        <w:t>机关事业单位退休人员</w:t>
      </w:r>
    </w:p>
    <w:p w14:paraId="0A10A187">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634AC9D1">
      <w:pPr>
        <w:spacing w:line="560" w:lineRule="exact"/>
        <w:ind w:firstLine="640" w:firstLineChars="200"/>
        <w:rPr>
          <w:rFonts w:ascii="仿宋_GB2312" w:eastAsia="仿宋_GB2312"/>
          <w:sz w:val="32"/>
          <w:szCs w:val="32"/>
        </w:rPr>
      </w:pPr>
      <w:r>
        <w:rPr>
          <w:rFonts w:hint="eastAsia" w:ascii="仿宋_GB2312" w:eastAsia="仿宋_GB2312"/>
          <w:sz w:val="32"/>
          <w:szCs w:val="32"/>
        </w:rPr>
        <w:t>退休批复，退休审批表，待遇申领表，信息核定表</w:t>
      </w:r>
    </w:p>
    <w:p w14:paraId="00AA6F66">
      <w:pPr>
        <w:pStyle w:val="20"/>
        <w:numPr>
          <w:ilvl w:val="0"/>
          <w:numId w:val="22"/>
        </w:numPr>
        <w:spacing w:line="560" w:lineRule="exact"/>
        <w:ind w:firstLineChars="0"/>
        <w:rPr>
          <w:rFonts w:ascii="仿宋_GB2312" w:eastAsia="仿宋_GB2312"/>
          <w:b/>
          <w:sz w:val="32"/>
          <w:szCs w:val="32"/>
        </w:rPr>
      </w:pPr>
      <w:r>
        <w:rPr>
          <w:rFonts w:hint="eastAsia" w:ascii="仿宋_GB2312" w:eastAsia="仿宋_GB2312"/>
          <w:b/>
          <w:sz w:val="32"/>
          <w:szCs w:val="32"/>
        </w:rPr>
        <w:t>办理流程</w:t>
      </w:r>
    </w:p>
    <w:p w14:paraId="55E22C0B">
      <w:pPr>
        <w:spacing w:line="56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参保单位持所需材料到社保局机关失业保险办公室办理</w:t>
      </w:r>
    </w:p>
    <w:p w14:paraId="570A659C">
      <w:pPr>
        <w:pStyle w:val="20"/>
        <w:numPr>
          <w:ilvl w:val="0"/>
          <w:numId w:val="22"/>
        </w:numPr>
        <w:spacing w:line="560" w:lineRule="exact"/>
        <w:ind w:firstLineChars="0"/>
        <w:rPr>
          <w:rFonts w:ascii="仿宋_GB2312" w:eastAsia="仿宋_GB2312"/>
          <w:b/>
          <w:sz w:val="32"/>
          <w:szCs w:val="32"/>
        </w:rPr>
      </w:pPr>
      <w:r>
        <w:rPr>
          <w:rFonts w:hint="eastAsia" w:ascii="仿宋_GB2312" w:eastAsia="仿宋_GB2312"/>
          <w:b/>
          <w:sz w:val="32"/>
          <w:szCs w:val="32"/>
        </w:rPr>
        <w:t>办理时限</w:t>
      </w:r>
    </w:p>
    <w:p w14:paraId="06AFE99C">
      <w:pPr>
        <w:spacing w:line="560" w:lineRule="exact"/>
        <w:ind w:left="709"/>
        <w:rPr>
          <w:rFonts w:ascii="仿宋_GB2312" w:eastAsia="仿宋_GB2312"/>
          <w:sz w:val="32"/>
          <w:szCs w:val="32"/>
        </w:rPr>
      </w:pPr>
      <w:r>
        <w:rPr>
          <w:rFonts w:hint="eastAsia" w:ascii="仿宋_GB2312" w:eastAsia="仿宋_GB2312"/>
          <w:sz w:val="32"/>
          <w:szCs w:val="32"/>
        </w:rPr>
        <w:t>当月10日前</w:t>
      </w:r>
    </w:p>
    <w:p w14:paraId="28EF1A12">
      <w:pPr>
        <w:pStyle w:val="20"/>
        <w:numPr>
          <w:ilvl w:val="0"/>
          <w:numId w:val="22"/>
        </w:numPr>
        <w:spacing w:line="560" w:lineRule="exact"/>
        <w:ind w:firstLineChars="0"/>
        <w:rPr>
          <w:rFonts w:ascii="仿宋_GB2312" w:eastAsia="仿宋_GB2312"/>
          <w:b/>
          <w:sz w:val="32"/>
          <w:szCs w:val="32"/>
        </w:rPr>
      </w:pPr>
      <w:r>
        <w:rPr>
          <w:rFonts w:hint="eastAsia" w:ascii="仿宋_GB2312" w:eastAsia="仿宋_GB2312"/>
          <w:b/>
          <w:sz w:val="32"/>
          <w:szCs w:val="32"/>
        </w:rPr>
        <w:t>收费依据及标准</w:t>
      </w:r>
    </w:p>
    <w:p w14:paraId="75D2289A">
      <w:pPr>
        <w:spacing w:line="560" w:lineRule="exact"/>
        <w:ind w:left="709"/>
        <w:rPr>
          <w:rFonts w:ascii="仿宋_GB2312" w:eastAsia="仿宋_GB2312"/>
          <w:sz w:val="32"/>
          <w:szCs w:val="32"/>
        </w:rPr>
      </w:pPr>
      <w:r>
        <w:rPr>
          <w:rFonts w:hint="eastAsia" w:ascii="仿宋_GB2312" w:eastAsia="仿宋_GB2312"/>
          <w:sz w:val="32"/>
          <w:szCs w:val="32"/>
        </w:rPr>
        <w:t>不收费</w:t>
      </w:r>
    </w:p>
    <w:p w14:paraId="0B7A27E3">
      <w:pPr>
        <w:spacing w:line="56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772F26B3">
      <w:pPr>
        <w:spacing w:line="56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D579CC7">
      <w:pPr>
        <w:spacing w:line="560" w:lineRule="exact"/>
        <w:ind w:firstLine="640" w:firstLineChars="200"/>
        <w:rPr>
          <w:rFonts w:ascii="仿宋_GB2312" w:eastAsia="仿宋_GB2312"/>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199F26EE">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05B233A4">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联系电话：0972-8520905</w:t>
      </w:r>
    </w:p>
    <w:p w14:paraId="6BEE413F">
      <w:pPr>
        <w:spacing w:line="560" w:lineRule="exact"/>
        <w:ind w:firstLine="640" w:firstLineChars="200"/>
        <w:rPr>
          <w:rFonts w:ascii="仿宋_GB2312" w:eastAsia="仿宋_GB2312"/>
          <w:sz w:val="32"/>
          <w:szCs w:val="32"/>
        </w:rPr>
      </w:pPr>
      <w:r>
        <w:rPr>
          <w:rFonts w:hint="eastAsia" w:ascii="仿宋_GB2312" w:eastAsia="仿宋_GB2312"/>
          <w:sz w:val="32"/>
          <w:szCs w:val="32"/>
        </w:rPr>
        <w:t>传    真：0972-8520905</w:t>
      </w:r>
    </w:p>
    <w:p w14:paraId="2991B74B">
      <w:pPr>
        <w:jc w:val="center"/>
        <w:rPr>
          <w:rFonts w:ascii="仿宋_GB2312" w:hAnsi="宋体" w:eastAsia="仿宋_GB2312" w:cs="宋体"/>
          <w:b/>
          <w:sz w:val="36"/>
          <w:szCs w:val="36"/>
        </w:rPr>
      </w:pPr>
      <w:r>
        <w:rPr>
          <w:rFonts w:hint="eastAsia" w:ascii="仿宋_GB2312" w:hAnsi="宋体" w:eastAsia="仿宋_GB2312" w:cs="宋体"/>
          <w:b/>
          <w:sz w:val="36"/>
          <w:szCs w:val="36"/>
        </w:rPr>
        <w:t>65.机关事业单位退休人员资格认证</w:t>
      </w:r>
    </w:p>
    <w:p w14:paraId="70E24241">
      <w:pPr>
        <w:jc w:val="center"/>
        <w:rPr>
          <w:rFonts w:ascii="仿宋_GB2312" w:hAnsi="宋体" w:eastAsia="仿宋_GB2312" w:cs="宋体"/>
          <w:b/>
          <w:sz w:val="36"/>
          <w:szCs w:val="36"/>
        </w:rPr>
      </w:pPr>
      <w:r>
        <w:rPr>
          <w:rFonts w:hint="eastAsia" w:ascii="仿宋_GB2312" w:hAnsi="宋体" w:eastAsia="仿宋_GB2312" w:cs="宋体"/>
          <w:b/>
          <w:sz w:val="36"/>
          <w:szCs w:val="36"/>
        </w:rPr>
        <w:t>办事指南</w:t>
      </w:r>
    </w:p>
    <w:p w14:paraId="4ABC8A28">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民公服第2017065号</w:t>
      </w:r>
      <w:r>
        <w:rPr>
          <w:rFonts w:hint="eastAsia" w:ascii="仿宋_GB2312" w:hAnsi="宋体" w:eastAsia="仿宋_GB2312" w:cs="宋体"/>
          <w:sz w:val="28"/>
          <w:szCs w:val="28"/>
        </w:rPr>
        <w:t xml:space="preserve">   </w:t>
      </w:r>
    </w:p>
    <w:p w14:paraId="5D9B4DA9">
      <w:pPr>
        <w:pStyle w:val="20"/>
        <w:numPr>
          <w:ilvl w:val="0"/>
          <w:numId w:val="21"/>
        </w:numPr>
        <w:spacing w:line="540" w:lineRule="exact"/>
        <w:ind w:firstLineChars="0"/>
        <w:rPr>
          <w:rFonts w:ascii="仿宋_GB2312" w:eastAsia="仿宋_GB2312"/>
          <w:b/>
          <w:sz w:val="32"/>
          <w:szCs w:val="32"/>
        </w:rPr>
      </w:pPr>
      <w:r>
        <w:rPr>
          <w:rFonts w:hint="eastAsia" w:ascii="仿宋_GB2312" w:eastAsia="仿宋_GB2312"/>
          <w:b/>
          <w:sz w:val="32"/>
          <w:szCs w:val="32"/>
        </w:rPr>
        <w:t>办理依据</w:t>
      </w:r>
    </w:p>
    <w:p w14:paraId="29ED2F5D">
      <w:pPr>
        <w:spacing w:line="540" w:lineRule="exact"/>
        <w:ind w:firstLine="640" w:firstLineChars="200"/>
        <w:rPr>
          <w:rFonts w:ascii="仿宋_GB2312" w:eastAsia="仿宋_GB2312"/>
          <w:sz w:val="32"/>
          <w:szCs w:val="32"/>
        </w:rPr>
      </w:pPr>
      <w:r>
        <w:rPr>
          <w:rFonts w:hint="eastAsia" w:ascii="仿宋_GB2312" w:eastAsia="仿宋_GB2312"/>
          <w:sz w:val="32"/>
          <w:szCs w:val="32"/>
        </w:rPr>
        <w:t>青人社厅发〔2015〕157号青海省人力资源和社会保障厅关于印发《青海省机关事业单位工作人员养老保险经办规程（试行）》的通知</w:t>
      </w:r>
    </w:p>
    <w:p w14:paraId="0DAE1018">
      <w:pPr>
        <w:pStyle w:val="20"/>
        <w:numPr>
          <w:ilvl w:val="0"/>
          <w:numId w:val="17"/>
        </w:numPr>
        <w:spacing w:line="540" w:lineRule="exact"/>
        <w:ind w:firstLineChars="0"/>
        <w:rPr>
          <w:rFonts w:ascii="仿宋_GB2312" w:eastAsia="仿宋_GB2312"/>
          <w:b/>
          <w:sz w:val="32"/>
          <w:szCs w:val="32"/>
        </w:rPr>
      </w:pPr>
      <w:r>
        <w:rPr>
          <w:rFonts w:hint="eastAsia" w:ascii="仿宋_GB2312" w:eastAsia="仿宋_GB2312"/>
          <w:b/>
          <w:sz w:val="32"/>
          <w:szCs w:val="32"/>
        </w:rPr>
        <w:t>办理对象及范围</w:t>
      </w:r>
    </w:p>
    <w:p w14:paraId="53ADD048">
      <w:pPr>
        <w:spacing w:line="540" w:lineRule="exact"/>
        <w:ind w:left="640"/>
        <w:rPr>
          <w:rFonts w:ascii="仿宋_GB2312" w:eastAsia="仿宋_GB2312"/>
          <w:sz w:val="32"/>
          <w:szCs w:val="32"/>
        </w:rPr>
      </w:pPr>
      <w:r>
        <w:rPr>
          <w:rFonts w:hint="eastAsia" w:ascii="仿宋_GB2312" w:eastAsia="仿宋_GB2312"/>
          <w:sz w:val="32"/>
          <w:szCs w:val="32"/>
        </w:rPr>
        <w:t>机关事业单位退休人员</w:t>
      </w:r>
    </w:p>
    <w:p w14:paraId="535C41D6">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49457CFE">
      <w:pPr>
        <w:spacing w:line="540" w:lineRule="exact"/>
        <w:ind w:firstLine="640" w:firstLineChars="200"/>
        <w:rPr>
          <w:rFonts w:ascii="仿宋_GB2312" w:eastAsia="仿宋_GB2312"/>
          <w:sz w:val="32"/>
          <w:szCs w:val="32"/>
        </w:rPr>
      </w:pPr>
      <w:r>
        <w:rPr>
          <w:rFonts w:hint="eastAsia" w:ascii="仿宋_GB2312" w:eastAsia="仿宋_GB2312"/>
          <w:sz w:val="32"/>
          <w:szCs w:val="32"/>
        </w:rPr>
        <w:t>单位退休人员领取养老金资格协助认证表</w:t>
      </w:r>
    </w:p>
    <w:p w14:paraId="0BA80D8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四、办理流程</w:t>
      </w:r>
    </w:p>
    <w:p w14:paraId="7EAB9E28">
      <w:pPr>
        <w:spacing w:line="54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参保单位持所需材料到社保局机关失业保险办公室办理</w:t>
      </w:r>
    </w:p>
    <w:p w14:paraId="5CAE16E1">
      <w:pPr>
        <w:spacing w:line="54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6923B6D1">
      <w:pPr>
        <w:spacing w:line="540" w:lineRule="exact"/>
        <w:ind w:firstLine="640" w:firstLineChars="200"/>
        <w:rPr>
          <w:rFonts w:ascii="仿宋_GB2312" w:eastAsia="仿宋_GB2312"/>
          <w:sz w:val="32"/>
          <w:szCs w:val="32"/>
        </w:rPr>
      </w:pPr>
      <w:r>
        <w:rPr>
          <w:rFonts w:hint="eastAsia" w:ascii="仿宋_GB2312" w:eastAsia="仿宋_GB2312"/>
          <w:sz w:val="32"/>
          <w:szCs w:val="32"/>
        </w:rPr>
        <w:t>每年6月30日前</w:t>
      </w:r>
    </w:p>
    <w:p w14:paraId="52FD4438">
      <w:pPr>
        <w:pStyle w:val="20"/>
        <w:numPr>
          <w:ilvl w:val="0"/>
          <w:numId w:val="23"/>
        </w:numPr>
        <w:spacing w:line="540" w:lineRule="exact"/>
        <w:ind w:firstLineChars="0"/>
        <w:rPr>
          <w:rFonts w:ascii="仿宋_GB2312" w:eastAsia="仿宋_GB2312"/>
          <w:b/>
          <w:sz w:val="32"/>
          <w:szCs w:val="32"/>
        </w:rPr>
      </w:pPr>
      <w:r>
        <w:rPr>
          <w:rFonts w:hint="eastAsia" w:ascii="仿宋_GB2312" w:eastAsia="仿宋_GB2312"/>
          <w:b/>
          <w:sz w:val="32"/>
          <w:szCs w:val="32"/>
        </w:rPr>
        <w:t>收费依据及标准</w:t>
      </w:r>
    </w:p>
    <w:p w14:paraId="3F16FD5E">
      <w:pPr>
        <w:spacing w:line="540" w:lineRule="exact"/>
        <w:ind w:left="709"/>
        <w:rPr>
          <w:rFonts w:ascii="仿宋_GB2312" w:eastAsia="仿宋_GB2312"/>
          <w:sz w:val="32"/>
          <w:szCs w:val="32"/>
        </w:rPr>
      </w:pPr>
      <w:r>
        <w:rPr>
          <w:rFonts w:hint="eastAsia" w:ascii="仿宋_GB2312" w:eastAsia="仿宋_GB2312"/>
          <w:sz w:val="32"/>
          <w:szCs w:val="32"/>
        </w:rPr>
        <w:t>不收费</w:t>
      </w:r>
    </w:p>
    <w:p w14:paraId="16322F4F">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7F168A21">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A24D1A0">
      <w:pPr>
        <w:spacing w:line="560" w:lineRule="exact"/>
        <w:ind w:firstLine="640" w:firstLineChars="200"/>
        <w:rPr>
          <w:rFonts w:ascii="仿宋_GB2312" w:eastAsia="仿宋_GB2312"/>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0A68BC94">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1DDA4739">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联系电话：0972-8520905</w:t>
      </w:r>
    </w:p>
    <w:p w14:paraId="2ABA9E21">
      <w:pPr>
        <w:spacing w:line="560" w:lineRule="exact"/>
        <w:ind w:firstLine="640" w:firstLineChars="200"/>
        <w:rPr>
          <w:rFonts w:ascii="仿宋_GB2312" w:eastAsia="仿宋_GB2312"/>
          <w:sz w:val="32"/>
          <w:szCs w:val="32"/>
        </w:rPr>
      </w:pPr>
      <w:r>
        <w:rPr>
          <w:rFonts w:hint="eastAsia" w:ascii="仿宋_GB2312" w:eastAsia="仿宋_GB2312"/>
          <w:sz w:val="32"/>
          <w:szCs w:val="32"/>
        </w:rPr>
        <w:t>传    真：0972-8520905</w:t>
      </w:r>
    </w:p>
    <w:p w14:paraId="5D1B2219">
      <w:pPr>
        <w:spacing w:line="360" w:lineRule="auto"/>
        <w:ind w:firstLine="640" w:firstLineChars="200"/>
        <w:rPr>
          <w:rFonts w:ascii="仿宋_GB2312" w:eastAsia="仿宋_GB2312"/>
          <w:sz w:val="32"/>
          <w:szCs w:val="32"/>
        </w:rPr>
      </w:pPr>
    </w:p>
    <w:p w14:paraId="5F6E93F4">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66.</w:t>
      </w:r>
      <w:r>
        <w:rPr>
          <w:rFonts w:hint="eastAsia" w:ascii="仿宋_GB2312" w:eastAsia="仿宋_GB2312"/>
          <w:sz w:val="32"/>
          <w:szCs w:val="32"/>
        </w:rPr>
        <w:t xml:space="preserve"> </w:t>
      </w:r>
      <w:r>
        <w:rPr>
          <w:rFonts w:hint="eastAsia" w:ascii="仿宋_GB2312" w:eastAsia="仿宋_GB2312"/>
          <w:b/>
          <w:sz w:val="36"/>
          <w:szCs w:val="36"/>
        </w:rPr>
        <w:t>城乡居民基本医疗保险参保缴费登记</w:t>
      </w:r>
    </w:p>
    <w:p w14:paraId="7470DED1">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办事指南</w:t>
      </w:r>
    </w:p>
    <w:p w14:paraId="71539716">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民公服第2017066号</w:t>
      </w:r>
      <w:r>
        <w:rPr>
          <w:rFonts w:hint="eastAsia" w:ascii="仿宋_GB2312" w:hAnsi="宋体" w:eastAsia="仿宋_GB2312" w:cs="宋体"/>
          <w:sz w:val="28"/>
          <w:szCs w:val="28"/>
        </w:rPr>
        <w:t xml:space="preserve">   </w:t>
      </w:r>
    </w:p>
    <w:p w14:paraId="5F0C09AD">
      <w:pPr>
        <w:pStyle w:val="20"/>
        <w:numPr>
          <w:ilvl w:val="0"/>
          <w:numId w:val="21"/>
        </w:numPr>
        <w:spacing w:line="540" w:lineRule="exact"/>
        <w:ind w:firstLineChars="0"/>
        <w:rPr>
          <w:rFonts w:ascii="仿宋_GB2312" w:eastAsia="仿宋_GB2312"/>
          <w:b/>
          <w:sz w:val="32"/>
          <w:szCs w:val="32"/>
        </w:rPr>
      </w:pPr>
      <w:r>
        <w:rPr>
          <w:rFonts w:hint="eastAsia" w:ascii="仿宋_GB2312" w:eastAsia="仿宋_GB2312"/>
          <w:b/>
          <w:sz w:val="32"/>
          <w:szCs w:val="32"/>
        </w:rPr>
        <w:t>办理依据</w:t>
      </w:r>
    </w:p>
    <w:p w14:paraId="48A0D495">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根据《关于调整全省城乡居民医疗保险有关政策的通知》（青人社厅发【2017】29号）文件标准</w:t>
      </w:r>
    </w:p>
    <w:p w14:paraId="3A158C1F">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37F915FD">
      <w:pPr>
        <w:spacing w:line="540" w:lineRule="exact"/>
        <w:ind w:left="638"/>
        <w:rPr>
          <w:rFonts w:ascii="仿宋_GB2312" w:eastAsia="仿宋_GB2312"/>
          <w:sz w:val="32"/>
          <w:szCs w:val="32"/>
        </w:rPr>
      </w:pPr>
      <w:r>
        <w:rPr>
          <w:rFonts w:hint="eastAsia" w:ascii="仿宋_GB2312" w:eastAsia="仿宋_GB2312"/>
          <w:sz w:val="32"/>
          <w:szCs w:val="32"/>
        </w:rPr>
        <w:t>城乡居民医疗参保人员</w:t>
      </w:r>
    </w:p>
    <w:p w14:paraId="2DA9EDA1">
      <w:pPr>
        <w:pStyle w:val="20"/>
        <w:numPr>
          <w:ilvl w:val="0"/>
          <w:numId w:val="17"/>
        </w:numPr>
        <w:spacing w:line="540" w:lineRule="exact"/>
        <w:ind w:firstLineChars="0"/>
        <w:rPr>
          <w:rFonts w:ascii="仿宋_GB2312" w:eastAsia="仿宋_GB2312"/>
          <w:b/>
          <w:sz w:val="32"/>
          <w:szCs w:val="32"/>
        </w:rPr>
      </w:pPr>
      <w:r>
        <w:rPr>
          <w:rFonts w:hint="eastAsia" w:ascii="仿宋_GB2312" w:eastAsia="仿宋_GB2312"/>
          <w:b/>
          <w:sz w:val="32"/>
          <w:szCs w:val="32"/>
        </w:rPr>
        <w:t>办事条件及需提交的材料</w:t>
      </w:r>
    </w:p>
    <w:p w14:paraId="736501BC">
      <w:pPr>
        <w:spacing w:line="540" w:lineRule="exact"/>
        <w:ind w:firstLine="640" w:firstLineChars="200"/>
        <w:rPr>
          <w:rFonts w:ascii="仿宋_GB2312" w:eastAsia="仿宋_GB2312"/>
          <w:sz w:val="32"/>
          <w:szCs w:val="32"/>
        </w:rPr>
      </w:pPr>
      <w:r>
        <w:rPr>
          <w:rFonts w:hint="eastAsia" w:ascii="仿宋_GB2312" w:eastAsia="仿宋_GB2312"/>
          <w:sz w:val="32"/>
          <w:szCs w:val="32"/>
        </w:rPr>
        <w:t>户口本、身份证、户主和参保人近期免冠小二寸彩色照片一张</w:t>
      </w:r>
    </w:p>
    <w:p w14:paraId="58EDC11B">
      <w:pPr>
        <w:pStyle w:val="20"/>
        <w:numPr>
          <w:ilvl w:val="0"/>
          <w:numId w:val="17"/>
        </w:numPr>
        <w:spacing w:line="540" w:lineRule="exact"/>
        <w:ind w:firstLineChars="0"/>
        <w:rPr>
          <w:rFonts w:ascii="仿宋_GB2312" w:eastAsia="仿宋_GB2312"/>
          <w:b/>
          <w:sz w:val="32"/>
          <w:szCs w:val="32"/>
        </w:rPr>
      </w:pPr>
      <w:r>
        <w:rPr>
          <w:rFonts w:hint="eastAsia" w:ascii="仿宋_GB2312" w:eastAsia="仿宋_GB2312"/>
          <w:b/>
          <w:sz w:val="32"/>
          <w:szCs w:val="32"/>
        </w:rPr>
        <w:t>办理流程</w:t>
      </w:r>
    </w:p>
    <w:p w14:paraId="5D473AE1">
      <w:pPr>
        <w:spacing w:line="54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参保单位持所需材料到社保局医疗大厅城镇居民医疗保险窗口办理</w:t>
      </w:r>
    </w:p>
    <w:p w14:paraId="6D7CA1F6">
      <w:pPr>
        <w:pStyle w:val="20"/>
        <w:numPr>
          <w:ilvl w:val="0"/>
          <w:numId w:val="17"/>
        </w:numPr>
        <w:spacing w:line="540" w:lineRule="exact"/>
        <w:ind w:firstLineChars="0"/>
        <w:rPr>
          <w:rFonts w:ascii="仿宋_GB2312" w:eastAsia="仿宋_GB2312"/>
          <w:b/>
          <w:sz w:val="32"/>
          <w:szCs w:val="32"/>
        </w:rPr>
      </w:pPr>
      <w:r>
        <w:rPr>
          <w:rFonts w:hint="eastAsia" w:ascii="仿宋_GB2312" w:eastAsia="仿宋_GB2312"/>
          <w:b/>
          <w:sz w:val="32"/>
          <w:szCs w:val="32"/>
        </w:rPr>
        <w:t>办理时限</w:t>
      </w:r>
    </w:p>
    <w:p w14:paraId="31FF78C5">
      <w:pPr>
        <w:spacing w:line="540" w:lineRule="exact"/>
        <w:ind w:left="638"/>
        <w:rPr>
          <w:rFonts w:ascii="仿宋_GB2312" w:eastAsia="仿宋_GB2312"/>
          <w:sz w:val="32"/>
          <w:szCs w:val="32"/>
        </w:rPr>
      </w:pPr>
      <w:r>
        <w:rPr>
          <w:rFonts w:hint="eastAsia" w:ascii="仿宋_GB2312" w:eastAsia="仿宋_GB2312"/>
          <w:sz w:val="32"/>
          <w:szCs w:val="32"/>
        </w:rPr>
        <w:t>每年9月-12月</w:t>
      </w:r>
    </w:p>
    <w:p w14:paraId="3B47ACAB">
      <w:pPr>
        <w:spacing w:line="540" w:lineRule="exact"/>
        <w:ind w:left="638"/>
        <w:rPr>
          <w:rFonts w:ascii="仿宋_GB2312" w:eastAsia="仿宋_GB2312"/>
          <w:b/>
          <w:sz w:val="32"/>
          <w:szCs w:val="32"/>
        </w:rPr>
      </w:pPr>
      <w:r>
        <w:rPr>
          <w:rFonts w:hint="eastAsia" w:ascii="仿宋_GB2312" w:eastAsia="仿宋_GB2312"/>
          <w:b/>
          <w:sz w:val="32"/>
          <w:szCs w:val="32"/>
        </w:rPr>
        <w:t>六、收费依据及标准</w:t>
      </w:r>
    </w:p>
    <w:p w14:paraId="025D70D3">
      <w:pPr>
        <w:spacing w:line="540" w:lineRule="exact"/>
        <w:ind w:left="638"/>
        <w:rPr>
          <w:rFonts w:ascii="仿宋_GB2312" w:eastAsia="仿宋_GB2312"/>
          <w:sz w:val="32"/>
          <w:szCs w:val="32"/>
        </w:rPr>
      </w:pPr>
      <w:r>
        <w:rPr>
          <w:rFonts w:hint="eastAsia" w:ascii="仿宋_GB2312" w:eastAsia="仿宋_GB2312"/>
          <w:sz w:val="32"/>
          <w:szCs w:val="32"/>
        </w:rPr>
        <w:t>不收费</w:t>
      </w:r>
    </w:p>
    <w:p w14:paraId="3F859743">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2DEED979">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487DCDF8">
      <w:pPr>
        <w:spacing w:line="540" w:lineRule="exact"/>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780AE8E6">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4DC31C90">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联系电话：0972-8527057   </w:t>
      </w:r>
    </w:p>
    <w:p w14:paraId="25FA206B">
      <w:pPr>
        <w:spacing w:line="540" w:lineRule="exact"/>
        <w:ind w:firstLine="640" w:firstLineChars="200"/>
        <w:rPr>
          <w:rFonts w:ascii="仿宋_GB2312" w:eastAsia="仿宋_GB2312"/>
          <w:sz w:val="32"/>
          <w:szCs w:val="32"/>
        </w:rPr>
      </w:pPr>
      <w:r>
        <w:rPr>
          <w:rFonts w:hint="eastAsia" w:ascii="仿宋_GB2312" w:eastAsia="仿宋_GB2312"/>
          <w:sz w:val="32"/>
          <w:szCs w:val="32"/>
        </w:rPr>
        <w:t>传    真：0972-8527057</w:t>
      </w:r>
    </w:p>
    <w:p w14:paraId="600EA8DD">
      <w:pPr>
        <w:spacing w:line="360" w:lineRule="auto"/>
        <w:ind w:firstLine="640" w:firstLineChars="200"/>
        <w:rPr>
          <w:rFonts w:ascii="仿宋_GB2312" w:eastAsia="仿宋_GB2312"/>
          <w:sz w:val="32"/>
          <w:szCs w:val="32"/>
        </w:rPr>
      </w:pPr>
    </w:p>
    <w:p w14:paraId="5747946B">
      <w:pPr>
        <w:jc w:val="center"/>
        <w:rPr>
          <w:rFonts w:ascii="仿宋_GB2312" w:hAnsi="宋体" w:eastAsia="仿宋_GB2312" w:cs="宋体"/>
          <w:b/>
          <w:sz w:val="36"/>
          <w:szCs w:val="36"/>
        </w:rPr>
      </w:pPr>
      <w:r>
        <w:rPr>
          <w:rFonts w:hint="eastAsia" w:ascii="仿宋_GB2312" w:hAnsi="宋体" w:eastAsia="仿宋_GB2312" w:cs="宋体"/>
          <w:b/>
          <w:sz w:val="36"/>
          <w:szCs w:val="36"/>
        </w:rPr>
        <w:t>67.</w:t>
      </w:r>
      <w:r>
        <w:rPr>
          <w:rFonts w:ascii="仿宋_GB2312" w:hAnsi="宋体" w:eastAsia="仿宋_GB2312" w:cs="宋体"/>
          <w:b/>
          <w:sz w:val="36"/>
          <w:szCs w:val="36"/>
        </w:rPr>
        <w:t xml:space="preserve"> </w:t>
      </w:r>
      <w:r>
        <w:rPr>
          <w:rFonts w:hint="eastAsia" w:ascii="仿宋_GB2312" w:hAnsi="宋体" w:eastAsia="仿宋_GB2312" w:cs="宋体"/>
          <w:b/>
          <w:sz w:val="36"/>
          <w:szCs w:val="36"/>
        </w:rPr>
        <w:t>城乡居民医疗保险费用报销办事指南</w:t>
      </w:r>
    </w:p>
    <w:p w14:paraId="4569FCB1">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民公服第2017067号</w:t>
      </w:r>
      <w:r>
        <w:rPr>
          <w:rFonts w:hint="eastAsia" w:ascii="仿宋_GB2312" w:hAnsi="宋体" w:eastAsia="仿宋_GB2312" w:cs="宋体"/>
          <w:sz w:val="28"/>
          <w:szCs w:val="28"/>
        </w:rPr>
        <w:t xml:space="preserve">   </w:t>
      </w:r>
    </w:p>
    <w:p w14:paraId="38475C81">
      <w:pPr>
        <w:pStyle w:val="20"/>
        <w:numPr>
          <w:ilvl w:val="0"/>
          <w:numId w:val="21"/>
        </w:numPr>
        <w:spacing w:line="540" w:lineRule="exact"/>
        <w:ind w:firstLineChars="0"/>
        <w:rPr>
          <w:rFonts w:ascii="仿宋_GB2312" w:eastAsia="仿宋_GB2312"/>
          <w:sz w:val="32"/>
          <w:szCs w:val="32"/>
        </w:rPr>
      </w:pPr>
      <w:r>
        <w:rPr>
          <w:rFonts w:hint="eastAsia" w:ascii="仿宋_GB2312" w:eastAsia="仿宋_GB2312"/>
          <w:b/>
          <w:sz w:val="32"/>
          <w:szCs w:val="32"/>
        </w:rPr>
        <w:t>办理依据</w:t>
      </w:r>
    </w:p>
    <w:p w14:paraId="35A22700">
      <w:pPr>
        <w:spacing w:line="540" w:lineRule="exact"/>
        <w:ind w:firstLine="640" w:firstLineChars="200"/>
        <w:rPr>
          <w:rFonts w:ascii="仿宋_GB2312" w:eastAsia="仿宋_GB2312"/>
          <w:sz w:val="32"/>
          <w:szCs w:val="32"/>
        </w:rPr>
      </w:pPr>
      <w:r>
        <w:rPr>
          <w:rFonts w:hint="eastAsia" w:ascii="仿宋_GB2312" w:eastAsia="仿宋_GB2312"/>
          <w:sz w:val="32"/>
          <w:szCs w:val="32"/>
        </w:rPr>
        <w:t>青政办〔2013〕21号 青海省人民政府《关于进一步提高全省城乡居民医保筹资标准促进城乡医保健康发展的意见》</w:t>
      </w:r>
    </w:p>
    <w:p w14:paraId="2E72EBF1">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24FF4AC5">
      <w:pPr>
        <w:spacing w:line="540" w:lineRule="exact"/>
        <w:ind w:firstLine="640" w:firstLineChars="200"/>
        <w:rPr>
          <w:rFonts w:ascii="仿宋_GB2312" w:eastAsia="仿宋_GB2312"/>
          <w:sz w:val="32"/>
          <w:szCs w:val="32"/>
        </w:rPr>
      </w:pPr>
      <w:r>
        <w:rPr>
          <w:rFonts w:hint="eastAsia" w:ascii="仿宋_GB2312" w:eastAsia="仿宋_GB2312"/>
          <w:sz w:val="32"/>
          <w:szCs w:val="32"/>
        </w:rPr>
        <w:t>城乡居民医疗参保人员</w:t>
      </w:r>
    </w:p>
    <w:p w14:paraId="213946DC">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17305B48">
      <w:pPr>
        <w:spacing w:line="540" w:lineRule="exact"/>
        <w:ind w:firstLine="640" w:firstLineChars="200"/>
        <w:rPr>
          <w:rFonts w:ascii="仿宋_GB2312" w:eastAsia="仿宋_GB2312"/>
          <w:sz w:val="32"/>
          <w:szCs w:val="32"/>
        </w:rPr>
      </w:pPr>
      <w:r>
        <w:rPr>
          <w:rFonts w:hint="eastAsia" w:ascii="仿宋_GB2312" w:eastAsia="仿宋_GB2312"/>
          <w:sz w:val="32"/>
          <w:szCs w:val="32"/>
        </w:rPr>
        <w:t>出院证、发票、住院病案首页、费用结算单、社保卡复印件及身份证复印件</w:t>
      </w:r>
    </w:p>
    <w:p w14:paraId="5D8412A2">
      <w:pPr>
        <w:pStyle w:val="20"/>
        <w:numPr>
          <w:ilvl w:val="0"/>
          <w:numId w:val="20"/>
        </w:numPr>
        <w:spacing w:line="540" w:lineRule="exact"/>
        <w:ind w:firstLineChars="0"/>
        <w:rPr>
          <w:rFonts w:ascii="仿宋_GB2312" w:eastAsia="仿宋_GB2312"/>
          <w:b/>
          <w:sz w:val="32"/>
          <w:szCs w:val="32"/>
        </w:rPr>
      </w:pPr>
      <w:r>
        <w:rPr>
          <w:rFonts w:hint="eastAsia" w:ascii="仿宋_GB2312" w:eastAsia="仿宋_GB2312"/>
          <w:b/>
          <w:sz w:val="32"/>
          <w:szCs w:val="32"/>
        </w:rPr>
        <w:t>办理流程</w:t>
      </w:r>
    </w:p>
    <w:p w14:paraId="69645B20">
      <w:pPr>
        <w:spacing w:line="54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参保单位持所需材料到社保局医疗大厅城镇居民医疗保险窗口办理</w:t>
      </w:r>
    </w:p>
    <w:p w14:paraId="447F9029">
      <w:pPr>
        <w:pStyle w:val="20"/>
        <w:numPr>
          <w:ilvl w:val="0"/>
          <w:numId w:val="20"/>
        </w:numPr>
        <w:spacing w:line="540" w:lineRule="exact"/>
        <w:ind w:firstLineChars="0"/>
        <w:rPr>
          <w:rFonts w:ascii="仿宋_GB2312" w:eastAsia="仿宋_GB2312"/>
          <w:b/>
          <w:sz w:val="32"/>
          <w:szCs w:val="32"/>
        </w:rPr>
      </w:pPr>
      <w:r>
        <w:rPr>
          <w:rFonts w:hint="eastAsia" w:ascii="仿宋_GB2312" w:eastAsia="仿宋_GB2312"/>
          <w:b/>
          <w:sz w:val="32"/>
          <w:szCs w:val="32"/>
        </w:rPr>
        <w:t>办理时限</w:t>
      </w:r>
    </w:p>
    <w:p w14:paraId="5D590F2E">
      <w:pPr>
        <w:spacing w:line="540" w:lineRule="exact"/>
        <w:ind w:left="640"/>
        <w:rPr>
          <w:rFonts w:ascii="仿宋_GB2312" w:eastAsia="仿宋_GB2312"/>
          <w:sz w:val="32"/>
          <w:szCs w:val="32"/>
        </w:rPr>
      </w:pPr>
      <w:r>
        <w:rPr>
          <w:rFonts w:hint="eastAsia" w:ascii="仿宋_GB2312" w:eastAsia="仿宋_GB2312"/>
          <w:sz w:val="32"/>
          <w:szCs w:val="32"/>
        </w:rPr>
        <w:t>每月1-10日</w:t>
      </w:r>
    </w:p>
    <w:p w14:paraId="042DA9B7">
      <w:pPr>
        <w:pStyle w:val="20"/>
        <w:numPr>
          <w:ilvl w:val="0"/>
          <w:numId w:val="20"/>
        </w:numPr>
        <w:spacing w:line="540" w:lineRule="exact"/>
        <w:ind w:firstLineChars="0"/>
        <w:rPr>
          <w:rFonts w:ascii="仿宋_GB2312" w:eastAsia="仿宋_GB2312"/>
          <w:b/>
          <w:sz w:val="32"/>
          <w:szCs w:val="32"/>
        </w:rPr>
      </w:pPr>
      <w:r>
        <w:rPr>
          <w:rFonts w:hint="eastAsia" w:ascii="仿宋_GB2312" w:eastAsia="仿宋_GB2312"/>
          <w:b/>
          <w:sz w:val="32"/>
          <w:szCs w:val="32"/>
        </w:rPr>
        <w:t>收费依据及标准</w:t>
      </w:r>
    </w:p>
    <w:p w14:paraId="13B26E35">
      <w:pPr>
        <w:spacing w:line="540" w:lineRule="exact"/>
        <w:ind w:left="640"/>
        <w:rPr>
          <w:rFonts w:ascii="仿宋_GB2312" w:eastAsia="仿宋_GB2312"/>
          <w:sz w:val="32"/>
          <w:szCs w:val="32"/>
        </w:rPr>
      </w:pPr>
      <w:r>
        <w:rPr>
          <w:rFonts w:hint="eastAsia" w:ascii="仿宋_GB2312" w:eastAsia="仿宋_GB2312"/>
          <w:sz w:val="32"/>
          <w:szCs w:val="32"/>
        </w:rPr>
        <w:t>不收费</w:t>
      </w:r>
    </w:p>
    <w:p w14:paraId="4950F863">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3775FEBA">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7211A254">
      <w:pPr>
        <w:spacing w:line="540" w:lineRule="exact"/>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0DF9F2BA">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4A1DD055">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联系电话：0972-8527057   </w:t>
      </w:r>
    </w:p>
    <w:p w14:paraId="22C9A399">
      <w:pPr>
        <w:spacing w:line="540" w:lineRule="exact"/>
        <w:ind w:firstLine="640" w:firstLineChars="200"/>
        <w:rPr>
          <w:rFonts w:ascii="仿宋_GB2312" w:eastAsia="仿宋_GB2312"/>
          <w:sz w:val="32"/>
          <w:szCs w:val="32"/>
        </w:rPr>
      </w:pPr>
      <w:r>
        <w:rPr>
          <w:rFonts w:hint="eastAsia" w:ascii="仿宋_GB2312" w:eastAsia="仿宋_GB2312"/>
          <w:sz w:val="32"/>
          <w:szCs w:val="32"/>
        </w:rPr>
        <w:t>传    真：0972-8527057</w:t>
      </w:r>
    </w:p>
    <w:p w14:paraId="12D87EA5">
      <w:pPr>
        <w:spacing w:line="360" w:lineRule="auto"/>
        <w:ind w:firstLine="640" w:firstLineChars="200"/>
        <w:rPr>
          <w:rFonts w:ascii="仿宋_GB2312" w:eastAsia="仿宋_GB2312"/>
          <w:sz w:val="32"/>
          <w:szCs w:val="32"/>
        </w:rPr>
      </w:pPr>
    </w:p>
    <w:p w14:paraId="1B55F702">
      <w:pPr>
        <w:spacing w:line="360" w:lineRule="auto"/>
        <w:ind w:firstLine="640" w:firstLineChars="200"/>
        <w:rPr>
          <w:rFonts w:ascii="仿宋_GB2312" w:eastAsia="仿宋_GB2312"/>
          <w:sz w:val="32"/>
          <w:szCs w:val="32"/>
        </w:rPr>
      </w:pPr>
    </w:p>
    <w:p w14:paraId="0D29DCA3">
      <w:pPr>
        <w:jc w:val="center"/>
        <w:rPr>
          <w:rFonts w:ascii="仿宋_GB2312" w:hAnsi="宋体" w:eastAsia="仿宋_GB2312" w:cs="宋体"/>
          <w:b/>
          <w:sz w:val="36"/>
          <w:szCs w:val="36"/>
        </w:rPr>
      </w:pPr>
      <w:r>
        <w:rPr>
          <w:rFonts w:hint="eastAsia" w:ascii="仿宋_GB2312" w:hAnsi="宋体" w:eastAsia="仿宋_GB2312" w:cs="宋体"/>
          <w:b/>
          <w:sz w:val="36"/>
          <w:szCs w:val="36"/>
        </w:rPr>
        <w:t>68.</w:t>
      </w:r>
      <w:r>
        <w:rPr>
          <w:rFonts w:hint="eastAsia"/>
        </w:rPr>
        <w:t xml:space="preserve"> </w:t>
      </w:r>
      <w:r>
        <w:rPr>
          <w:rFonts w:hint="eastAsia" w:ascii="仿宋_GB2312" w:eastAsia="仿宋_GB2312"/>
          <w:b/>
          <w:sz w:val="36"/>
          <w:szCs w:val="36"/>
        </w:rPr>
        <w:t>城乡居民</w:t>
      </w:r>
      <w:r>
        <w:rPr>
          <w:rFonts w:hint="eastAsia" w:ascii="仿宋_GB2312" w:hAnsi="宋体" w:eastAsia="仿宋_GB2312" w:cs="宋体"/>
          <w:b/>
          <w:sz w:val="36"/>
          <w:szCs w:val="36"/>
        </w:rPr>
        <w:t>特殊病种、慢性病种认定办事指南</w:t>
      </w:r>
    </w:p>
    <w:p w14:paraId="6B52A34E">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民公服第2017068号</w:t>
      </w:r>
      <w:r>
        <w:rPr>
          <w:rFonts w:hint="eastAsia" w:ascii="仿宋_GB2312" w:hAnsi="宋体" w:eastAsia="仿宋_GB2312" w:cs="宋体"/>
          <w:sz w:val="28"/>
          <w:szCs w:val="28"/>
        </w:rPr>
        <w:t xml:space="preserve">   </w:t>
      </w:r>
    </w:p>
    <w:p w14:paraId="128010D9">
      <w:pPr>
        <w:pStyle w:val="20"/>
        <w:numPr>
          <w:ilvl w:val="0"/>
          <w:numId w:val="21"/>
        </w:numPr>
        <w:spacing w:line="540" w:lineRule="exact"/>
        <w:ind w:firstLineChars="0"/>
        <w:rPr>
          <w:rFonts w:ascii="仿宋_GB2312" w:eastAsia="仿宋_GB2312"/>
          <w:b/>
          <w:sz w:val="32"/>
          <w:szCs w:val="32"/>
        </w:rPr>
      </w:pPr>
      <w:r>
        <w:rPr>
          <w:rFonts w:hint="eastAsia" w:ascii="仿宋_GB2312" w:eastAsia="仿宋_GB2312"/>
          <w:b/>
          <w:sz w:val="32"/>
          <w:szCs w:val="32"/>
        </w:rPr>
        <w:t>办理依据</w:t>
      </w:r>
    </w:p>
    <w:p w14:paraId="1DB68892">
      <w:pPr>
        <w:spacing w:line="540" w:lineRule="exact"/>
        <w:ind w:firstLine="640" w:firstLineChars="200"/>
        <w:rPr>
          <w:rFonts w:ascii="仿宋_GB2312" w:eastAsia="仿宋_GB2312"/>
          <w:sz w:val="32"/>
          <w:szCs w:val="32"/>
        </w:rPr>
      </w:pPr>
      <w:r>
        <w:rPr>
          <w:rFonts w:hint="eastAsia" w:ascii="仿宋_GB2312" w:eastAsia="仿宋_GB2312"/>
          <w:sz w:val="32"/>
          <w:szCs w:val="32"/>
        </w:rPr>
        <w:t>青政办〔2013〕21号 青海省人民政府《关于进一步提高全省城乡居民医保筹资标准促进城乡医保健康发展的意见》</w:t>
      </w:r>
    </w:p>
    <w:p w14:paraId="55C3D194">
      <w:pPr>
        <w:pStyle w:val="20"/>
        <w:numPr>
          <w:ilvl w:val="0"/>
          <w:numId w:val="16"/>
        </w:numPr>
        <w:spacing w:line="540" w:lineRule="exact"/>
        <w:ind w:firstLineChars="0"/>
        <w:rPr>
          <w:rFonts w:ascii="仿宋_GB2312" w:eastAsia="仿宋_GB2312"/>
          <w:b/>
          <w:sz w:val="32"/>
          <w:szCs w:val="32"/>
        </w:rPr>
      </w:pPr>
      <w:r>
        <w:rPr>
          <w:rFonts w:hint="eastAsia" w:ascii="仿宋_GB2312" w:eastAsia="仿宋_GB2312"/>
          <w:b/>
          <w:sz w:val="32"/>
          <w:szCs w:val="32"/>
        </w:rPr>
        <w:t>办理对象及范围</w:t>
      </w:r>
    </w:p>
    <w:p w14:paraId="57CD7799">
      <w:pPr>
        <w:spacing w:line="540" w:lineRule="exact"/>
        <w:ind w:left="638"/>
        <w:rPr>
          <w:rFonts w:ascii="仿宋_GB2312" w:eastAsia="仿宋_GB2312"/>
          <w:sz w:val="32"/>
          <w:szCs w:val="32"/>
        </w:rPr>
      </w:pPr>
      <w:r>
        <w:rPr>
          <w:rFonts w:hint="eastAsia" w:ascii="仿宋_GB2312" w:eastAsia="仿宋_GB2312"/>
          <w:sz w:val="32"/>
          <w:szCs w:val="32"/>
        </w:rPr>
        <w:t>符合病种认定范围（25种）</w:t>
      </w:r>
    </w:p>
    <w:p w14:paraId="3034913A">
      <w:pPr>
        <w:pStyle w:val="20"/>
        <w:numPr>
          <w:ilvl w:val="0"/>
          <w:numId w:val="16"/>
        </w:numPr>
        <w:spacing w:line="540" w:lineRule="exact"/>
        <w:ind w:firstLineChars="0"/>
        <w:rPr>
          <w:rFonts w:ascii="仿宋_GB2312" w:eastAsia="仿宋_GB2312"/>
          <w:b/>
          <w:sz w:val="32"/>
          <w:szCs w:val="32"/>
        </w:rPr>
      </w:pPr>
      <w:r>
        <w:rPr>
          <w:rFonts w:hint="eastAsia" w:ascii="仿宋_GB2312" w:eastAsia="仿宋_GB2312"/>
          <w:b/>
          <w:sz w:val="32"/>
          <w:szCs w:val="32"/>
        </w:rPr>
        <w:t>办事条件及需提交的材料</w:t>
      </w:r>
    </w:p>
    <w:p w14:paraId="69368362">
      <w:pPr>
        <w:spacing w:line="540" w:lineRule="exact"/>
        <w:ind w:firstLine="640" w:firstLineChars="200"/>
        <w:rPr>
          <w:rFonts w:ascii="仿宋_GB2312" w:eastAsia="仿宋_GB2312"/>
          <w:sz w:val="32"/>
          <w:szCs w:val="32"/>
        </w:rPr>
      </w:pPr>
      <w:r>
        <w:rPr>
          <w:rFonts w:hint="eastAsia" w:ascii="仿宋_GB2312" w:eastAsia="仿宋_GB2312"/>
          <w:sz w:val="32"/>
          <w:szCs w:val="32"/>
        </w:rPr>
        <w:t>出院证、住院病案首页、住院病历复印件加盖公章、相关化验报告单</w:t>
      </w:r>
    </w:p>
    <w:p w14:paraId="34820860">
      <w:pPr>
        <w:pStyle w:val="20"/>
        <w:numPr>
          <w:ilvl w:val="0"/>
          <w:numId w:val="16"/>
        </w:numPr>
        <w:spacing w:line="540" w:lineRule="exact"/>
        <w:ind w:firstLineChars="0"/>
        <w:rPr>
          <w:rFonts w:ascii="仿宋_GB2312" w:eastAsia="仿宋_GB2312"/>
          <w:b/>
          <w:sz w:val="32"/>
          <w:szCs w:val="32"/>
        </w:rPr>
      </w:pPr>
      <w:r>
        <w:rPr>
          <w:rFonts w:hint="eastAsia" w:ascii="仿宋_GB2312" w:eastAsia="仿宋_GB2312"/>
          <w:b/>
          <w:sz w:val="32"/>
          <w:szCs w:val="32"/>
        </w:rPr>
        <w:t>办理流程</w:t>
      </w:r>
    </w:p>
    <w:p w14:paraId="6D6303B9">
      <w:pPr>
        <w:spacing w:line="54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参保单位持所需材料到社保局医疗大厅职工医疗保险窗口办理</w:t>
      </w:r>
    </w:p>
    <w:p w14:paraId="0CFDADCE">
      <w:pPr>
        <w:spacing w:line="54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1D314213">
      <w:pPr>
        <w:spacing w:line="540" w:lineRule="exact"/>
        <w:ind w:left="638"/>
        <w:rPr>
          <w:rFonts w:ascii="仿宋_GB2312" w:eastAsia="仿宋_GB2312"/>
          <w:sz w:val="32"/>
          <w:szCs w:val="32"/>
        </w:rPr>
      </w:pPr>
      <w:r>
        <w:rPr>
          <w:rFonts w:hint="eastAsia" w:ascii="仿宋_GB2312" w:eastAsia="仿宋_GB2312"/>
          <w:sz w:val="32"/>
          <w:szCs w:val="32"/>
        </w:rPr>
        <w:t>每年6月-8月</w:t>
      </w:r>
    </w:p>
    <w:p w14:paraId="4FBC6B57">
      <w:pPr>
        <w:spacing w:line="540" w:lineRule="exact"/>
        <w:ind w:firstLine="643" w:firstLineChars="200"/>
        <w:rPr>
          <w:rFonts w:ascii="仿宋_GB2312" w:eastAsia="仿宋_GB2312"/>
          <w:b/>
          <w:sz w:val="32"/>
          <w:szCs w:val="32"/>
        </w:rPr>
      </w:pPr>
      <w:r>
        <w:rPr>
          <w:rFonts w:hint="eastAsia" w:ascii="仿宋_GB2312" w:eastAsia="仿宋_GB2312"/>
          <w:b/>
          <w:sz w:val="32"/>
          <w:szCs w:val="32"/>
        </w:rPr>
        <w:t>六、收费依据及标准</w:t>
      </w:r>
    </w:p>
    <w:p w14:paraId="51BE67B7">
      <w:pPr>
        <w:spacing w:line="540" w:lineRule="exact"/>
        <w:ind w:left="638"/>
        <w:rPr>
          <w:rFonts w:ascii="仿宋_GB2312" w:eastAsia="仿宋_GB2312"/>
          <w:sz w:val="32"/>
          <w:szCs w:val="32"/>
        </w:rPr>
      </w:pPr>
      <w:r>
        <w:rPr>
          <w:rFonts w:hint="eastAsia" w:ascii="仿宋_GB2312" w:eastAsia="仿宋_GB2312"/>
          <w:sz w:val="32"/>
          <w:szCs w:val="32"/>
        </w:rPr>
        <w:t>不收费</w:t>
      </w:r>
    </w:p>
    <w:p w14:paraId="672A24FD">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57D6ABB6">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35858BFC">
      <w:pPr>
        <w:spacing w:line="540" w:lineRule="exact"/>
        <w:ind w:firstLine="640" w:firstLineChars="200"/>
        <w:rPr>
          <w:rFonts w:ascii="仿宋_GB2312" w:eastAsia="仿宋_GB2312"/>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48560F4F">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41C044A9">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联系电话：0972-8527057   </w:t>
      </w:r>
    </w:p>
    <w:p w14:paraId="4C7D4985">
      <w:pPr>
        <w:spacing w:line="540" w:lineRule="exact"/>
        <w:ind w:firstLine="640" w:firstLineChars="200"/>
        <w:rPr>
          <w:rFonts w:ascii="仿宋_GB2312" w:eastAsia="仿宋_GB2312"/>
          <w:sz w:val="32"/>
          <w:szCs w:val="32"/>
        </w:rPr>
      </w:pPr>
      <w:r>
        <w:rPr>
          <w:rFonts w:hint="eastAsia" w:ascii="仿宋_GB2312" w:eastAsia="仿宋_GB2312"/>
          <w:sz w:val="32"/>
          <w:szCs w:val="32"/>
        </w:rPr>
        <w:t>传    真：0972-8527057</w:t>
      </w:r>
    </w:p>
    <w:p w14:paraId="26CFA964">
      <w:pPr>
        <w:spacing w:line="360" w:lineRule="auto"/>
        <w:ind w:firstLine="640" w:firstLineChars="200"/>
        <w:rPr>
          <w:rFonts w:ascii="仿宋_GB2312" w:eastAsia="仿宋_GB2312"/>
          <w:sz w:val="32"/>
          <w:szCs w:val="32"/>
        </w:rPr>
      </w:pPr>
    </w:p>
    <w:p w14:paraId="34412678">
      <w:pPr>
        <w:spacing w:line="360" w:lineRule="auto"/>
        <w:ind w:firstLine="640" w:firstLineChars="200"/>
        <w:rPr>
          <w:rFonts w:ascii="仿宋_GB2312" w:eastAsia="仿宋_GB2312"/>
          <w:sz w:val="32"/>
          <w:szCs w:val="32"/>
        </w:rPr>
      </w:pPr>
    </w:p>
    <w:p w14:paraId="169FFB2E">
      <w:pPr>
        <w:jc w:val="center"/>
        <w:rPr>
          <w:rFonts w:ascii="仿宋_GB2312" w:hAnsi="宋体" w:eastAsia="仿宋_GB2312" w:cs="宋体"/>
          <w:b/>
          <w:sz w:val="36"/>
          <w:szCs w:val="36"/>
        </w:rPr>
      </w:pPr>
      <w:r>
        <w:rPr>
          <w:rFonts w:hint="eastAsia" w:ascii="仿宋_GB2312" w:hAnsi="宋体" w:eastAsia="仿宋_GB2312" w:cs="宋体"/>
          <w:b/>
          <w:sz w:val="36"/>
          <w:szCs w:val="36"/>
        </w:rPr>
        <w:t>69.</w:t>
      </w:r>
      <w:r>
        <w:rPr>
          <w:rFonts w:hint="eastAsia" w:ascii="仿宋_GB2312" w:eastAsia="仿宋_GB2312"/>
          <w:sz w:val="28"/>
          <w:szCs w:val="28"/>
        </w:rPr>
        <w:t xml:space="preserve"> </w:t>
      </w:r>
      <w:r>
        <w:rPr>
          <w:rFonts w:hint="eastAsia" w:ascii="仿宋_GB2312" w:eastAsia="仿宋_GB2312"/>
          <w:b/>
          <w:sz w:val="36"/>
          <w:szCs w:val="36"/>
        </w:rPr>
        <w:t>城乡居民</w:t>
      </w:r>
      <w:r>
        <w:rPr>
          <w:rFonts w:hint="eastAsia" w:ascii="仿宋_GB2312" w:hAnsi="宋体" w:eastAsia="仿宋_GB2312" w:cs="宋体"/>
          <w:b/>
          <w:sz w:val="36"/>
          <w:szCs w:val="36"/>
        </w:rPr>
        <w:t>特殊病种、慢性病种报销办事指南</w:t>
      </w:r>
    </w:p>
    <w:p w14:paraId="5A01F220">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民公服第2017069号</w:t>
      </w:r>
      <w:r>
        <w:rPr>
          <w:rFonts w:hint="eastAsia" w:ascii="仿宋_GB2312" w:hAnsi="宋体" w:eastAsia="仿宋_GB2312" w:cs="宋体"/>
          <w:sz w:val="28"/>
          <w:szCs w:val="28"/>
        </w:rPr>
        <w:t xml:space="preserve">   </w:t>
      </w:r>
    </w:p>
    <w:p w14:paraId="58251834">
      <w:pPr>
        <w:pStyle w:val="20"/>
        <w:numPr>
          <w:ilvl w:val="0"/>
          <w:numId w:val="21"/>
        </w:numPr>
        <w:spacing w:line="540" w:lineRule="exact"/>
        <w:ind w:firstLineChars="0"/>
        <w:rPr>
          <w:rFonts w:ascii="仿宋_GB2312" w:eastAsia="仿宋_GB2312"/>
          <w:sz w:val="32"/>
          <w:szCs w:val="32"/>
        </w:rPr>
      </w:pPr>
      <w:r>
        <w:rPr>
          <w:rFonts w:hint="eastAsia" w:ascii="仿宋_GB2312" w:eastAsia="仿宋_GB2312"/>
          <w:b/>
          <w:sz w:val="32"/>
          <w:szCs w:val="32"/>
        </w:rPr>
        <w:t>办理依据</w:t>
      </w:r>
    </w:p>
    <w:p w14:paraId="59DFAA30">
      <w:pPr>
        <w:spacing w:line="540" w:lineRule="exact"/>
        <w:ind w:firstLine="640" w:firstLineChars="200"/>
        <w:rPr>
          <w:rFonts w:ascii="仿宋_GB2312" w:eastAsia="仿宋_GB2312"/>
          <w:sz w:val="32"/>
          <w:szCs w:val="32"/>
        </w:rPr>
      </w:pPr>
      <w:r>
        <w:rPr>
          <w:rFonts w:hint="eastAsia" w:ascii="仿宋_GB2312" w:eastAsia="仿宋_GB2312"/>
          <w:sz w:val="32"/>
          <w:szCs w:val="32"/>
        </w:rPr>
        <w:t>青政办〔2013〕21号 青海省人民政府《关于进一步提高全省城乡居民医保筹资标准促进城乡医保健康发展的意见》</w:t>
      </w:r>
    </w:p>
    <w:p w14:paraId="53F1B095">
      <w:pPr>
        <w:pStyle w:val="20"/>
        <w:numPr>
          <w:ilvl w:val="0"/>
          <w:numId w:val="15"/>
        </w:numPr>
        <w:spacing w:line="540" w:lineRule="exact"/>
        <w:ind w:firstLineChars="0"/>
        <w:rPr>
          <w:rFonts w:ascii="仿宋_GB2312" w:eastAsia="仿宋_GB2312"/>
          <w:b/>
          <w:sz w:val="32"/>
          <w:szCs w:val="32"/>
        </w:rPr>
      </w:pPr>
      <w:r>
        <w:rPr>
          <w:rFonts w:hint="eastAsia" w:ascii="仿宋_GB2312" w:eastAsia="仿宋_GB2312"/>
          <w:b/>
          <w:sz w:val="32"/>
          <w:szCs w:val="32"/>
        </w:rPr>
        <w:t>办理对象及范围</w:t>
      </w:r>
    </w:p>
    <w:p w14:paraId="713C6FB0">
      <w:pPr>
        <w:spacing w:line="540" w:lineRule="exact"/>
        <w:ind w:left="639"/>
        <w:rPr>
          <w:rFonts w:ascii="仿宋_GB2312" w:eastAsia="仿宋_GB2312"/>
          <w:sz w:val="32"/>
          <w:szCs w:val="32"/>
        </w:rPr>
      </w:pPr>
      <w:r>
        <w:rPr>
          <w:rFonts w:hint="eastAsia" w:ascii="仿宋_GB2312" w:eastAsia="仿宋_GB2312"/>
          <w:sz w:val="32"/>
          <w:szCs w:val="32"/>
        </w:rPr>
        <w:t>符合病种认定范围（25种）</w:t>
      </w:r>
    </w:p>
    <w:p w14:paraId="5B95773D">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170F1AC0">
      <w:pPr>
        <w:spacing w:line="540" w:lineRule="exact"/>
        <w:ind w:firstLine="640" w:firstLineChars="200"/>
        <w:rPr>
          <w:rFonts w:ascii="仿宋_GB2312" w:eastAsia="仿宋_GB2312"/>
          <w:sz w:val="32"/>
          <w:szCs w:val="32"/>
        </w:rPr>
      </w:pPr>
      <w:r>
        <w:rPr>
          <w:rFonts w:hint="eastAsia" w:ascii="仿宋_GB2312" w:eastAsia="仿宋_GB2312"/>
          <w:sz w:val="32"/>
          <w:szCs w:val="32"/>
        </w:rPr>
        <w:t>参保发票、慢性病医疗本、定点医疗机构门诊发票、身份证复印件或社保卡复印件</w:t>
      </w:r>
    </w:p>
    <w:p w14:paraId="324FD896">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四、办理流程</w:t>
      </w:r>
    </w:p>
    <w:p w14:paraId="37DD540A">
      <w:pPr>
        <w:spacing w:line="54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参保单位持所需材料到社保局机关失业保险办公室办理</w:t>
      </w:r>
    </w:p>
    <w:p w14:paraId="03981B24">
      <w:pPr>
        <w:pStyle w:val="20"/>
        <w:numPr>
          <w:ilvl w:val="0"/>
          <w:numId w:val="16"/>
        </w:numPr>
        <w:spacing w:line="540" w:lineRule="exact"/>
        <w:ind w:firstLineChars="0"/>
        <w:rPr>
          <w:rFonts w:ascii="仿宋_GB2312" w:eastAsia="仿宋_GB2312"/>
          <w:b/>
          <w:sz w:val="32"/>
          <w:szCs w:val="32"/>
        </w:rPr>
      </w:pPr>
      <w:r>
        <w:rPr>
          <w:rFonts w:hint="eastAsia" w:ascii="仿宋_GB2312" w:eastAsia="仿宋_GB2312"/>
          <w:b/>
          <w:sz w:val="32"/>
          <w:szCs w:val="32"/>
        </w:rPr>
        <w:t>办理时限</w:t>
      </w:r>
    </w:p>
    <w:p w14:paraId="7CB374E8">
      <w:pPr>
        <w:spacing w:line="540" w:lineRule="exact"/>
        <w:ind w:left="638"/>
        <w:rPr>
          <w:rFonts w:ascii="仿宋_GB2312" w:eastAsia="仿宋_GB2312"/>
          <w:sz w:val="32"/>
          <w:szCs w:val="32"/>
        </w:rPr>
      </w:pPr>
      <w:r>
        <w:rPr>
          <w:rFonts w:hint="eastAsia" w:ascii="仿宋_GB2312" w:eastAsia="仿宋_GB2312"/>
          <w:sz w:val="32"/>
          <w:szCs w:val="32"/>
        </w:rPr>
        <w:t>每月1-10日</w:t>
      </w:r>
    </w:p>
    <w:p w14:paraId="792044E1">
      <w:pPr>
        <w:pStyle w:val="20"/>
        <w:numPr>
          <w:ilvl w:val="0"/>
          <w:numId w:val="16"/>
        </w:numPr>
        <w:spacing w:line="540" w:lineRule="exact"/>
        <w:ind w:firstLineChars="0"/>
        <w:rPr>
          <w:rFonts w:ascii="仿宋_GB2312" w:eastAsia="仿宋_GB2312"/>
          <w:b/>
          <w:sz w:val="32"/>
          <w:szCs w:val="32"/>
        </w:rPr>
      </w:pPr>
      <w:r>
        <w:rPr>
          <w:rFonts w:hint="eastAsia" w:ascii="仿宋_GB2312" w:eastAsia="仿宋_GB2312"/>
          <w:b/>
          <w:sz w:val="32"/>
          <w:szCs w:val="32"/>
        </w:rPr>
        <w:t>收费依据及标准</w:t>
      </w:r>
    </w:p>
    <w:p w14:paraId="39566A50">
      <w:pPr>
        <w:spacing w:line="540" w:lineRule="exact"/>
        <w:ind w:left="638"/>
        <w:rPr>
          <w:rFonts w:ascii="仿宋_GB2312" w:eastAsia="仿宋_GB2312"/>
          <w:sz w:val="32"/>
          <w:szCs w:val="32"/>
        </w:rPr>
      </w:pPr>
      <w:r>
        <w:rPr>
          <w:rFonts w:hint="eastAsia" w:ascii="仿宋_GB2312" w:eastAsia="仿宋_GB2312"/>
          <w:sz w:val="32"/>
          <w:szCs w:val="32"/>
        </w:rPr>
        <w:t>不收费</w:t>
      </w:r>
    </w:p>
    <w:p w14:paraId="188971E1">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53209891">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ABFFD89">
      <w:pPr>
        <w:spacing w:line="540" w:lineRule="exact"/>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521C3308">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6A708C77">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联系电话：0972-8527057   </w:t>
      </w:r>
    </w:p>
    <w:p w14:paraId="6468FD2F">
      <w:pPr>
        <w:spacing w:line="540" w:lineRule="exact"/>
        <w:ind w:firstLine="640" w:firstLineChars="200"/>
        <w:rPr>
          <w:rFonts w:ascii="仿宋_GB2312" w:eastAsia="仿宋_GB2312"/>
          <w:sz w:val="32"/>
          <w:szCs w:val="32"/>
        </w:rPr>
      </w:pPr>
      <w:r>
        <w:rPr>
          <w:rFonts w:hint="eastAsia" w:ascii="仿宋_GB2312" w:eastAsia="仿宋_GB2312"/>
          <w:sz w:val="32"/>
          <w:szCs w:val="32"/>
        </w:rPr>
        <w:t>传    真：0972-8527057</w:t>
      </w:r>
    </w:p>
    <w:p w14:paraId="2FE463EF">
      <w:pPr>
        <w:spacing w:line="360" w:lineRule="auto"/>
        <w:ind w:firstLine="640" w:firstLineChars="200"/>
        <w:rPr>
          <w:rFonts w:ascii="仿宋_GB2312" w:eastAsia="仿宋_GB2312"/>
          <w:sz w:val="32"/>
          <w:szCs w:val="32"/>
        </w:rPr>
      </w:pPr>
    </w:p>
    <w:p w14:paraId="77FF129B">
      <w:pPr>
        <w:spacing w:line="360" w:lineRule="auto"/>
        <w:ind w:firstLine="640" w:firstLineChars="200"/>
        <w:rPr>
          <w:rFonts w:ascii="仿宋_GB2312" w:eastAsia="仿宋_GB2312"/>
          <w:sz w:val="32"/>
          <w:szCs w:val="32"/>
        </w:rPr>
      </w:pPr>
    </w:p>
    <w:p w14:paraId="6501630C">
      <w:pPr>
        <w:jc w:val="center"/>
        <w:rPr>
          <w:rFonts w:ascii="仿宋_GB2312" w:hAnsi="宋体" w:eastAsia="仿宋_GB2312" w:cs="宋体"/>
          <w:b/>
          <w:sz w:val="36"/>
          <w:szCs w:val="36"/>
        </w:rPr>
      </w:pPr>
      <w:r>
        <w:rPr>
          <w:rFonts w:hint="eastAsia" w:ascii="仿宋_GB2312" w:hAnsi="宋体" w:eastAsia="仿宋_GB2312" w:cs="宋体"/>
          <w:b/>
          <w:sz w:val="36"/>
          <w:szCs w:val="36"/>
        </w:rPr>
        <w:t>70.</w:t>
      </w:r>
      <w:r>
        <w:rPr>
          <w:rFonts w:hint="eastAsia" w:ascii="仿宋_GB2312" w:eastAsia="仿宋_GB2312"/>
          <w:sz w:val="28"/>
          <w:szCs w:val="28"/>
        </w:rPr>
        <w:t xml:space="preserve"> </w:t>
      </w:r>
      <w:r>
        <w:rPr>
          <w:rFonts w:hint="eastAsia" w:ascii="仿宋_GB2312" w:hAnsi="宋体" w:eastAsia="仿宋_GB2312" w:cs="宋体"/>
          <w:b/>
          <w:sz w:val="36"/>
          <w:szCs w:val="36"/>
        </w:rPr>
        <w:t>大病医疗保险报销办事指南</w:t>
      </w:r>
    </w:p>
    <w:p w14:paraId="21EDD6AF">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民公服第2017070号</w:t>
      </w:r>
      <w:r>
        <w:rPr>
          <w:rFonts w:hint="eastAsia" w:ascii="仿宋_GB2312" w:hAnsi="宋体" w:eastAsia="仿宋_GB2312" w:cs="宋体"/>
          <w:sz w:val="28"/>
          <w:szCs w:val="28"/>
        </w:rPr>
        <w:t xml:space="preserve">   </w:t>
      </w:r>
    </w:p>
    <w:p w14:paraId="1D5D2B98">
      <w:pPr>
        <w:pStyle w:val="20"/>
        <w:numPr>
          <w:ilvl w:val="0"/>
          <w:numId w:val="21"/>
        </w:numPr>
        <w:spacing w:line="360" w:lineRule="auto"/>
        <w:ind w:firstLineChars="0"/>
        <w:rPr>
          <w:rFonts w:ascii="仿宋_GB2312" w:eastAsia="仿宋_GB2312"/>
          <w:sz w:val="32"/>
          <w:szCs w:val="32"/>
        </w:rPr>
      </w:pPr>
      <w:r>
        <w:rPr>
          <w:rFonts w:hint="eastAsia" w:ascii="仿宋_GB2312" w:eastAsia="仿宋_GB2312"/>
          <w:b/>
          <w:sz w:val="32"/>
          <w:szCs w:val="32"/>
        </w:rPr>
        <w:t>办理依据</w:t>
      </w:r>
    </w:p>
    <w:p w14:paraId="5E547BF2">
      <w:pPr>
        <w:spacing w:line="360" w:lineRule="auto"/>
        <w:ind w:firstLine="640" w:firstLineChars="200"/>
        <w:rPr>
          <w:rFonts w:ascii="仿宋_GB2312" w:eastAsia="仿宋_GB2312"/>
          <w:sz w:val="32"/>
          <w:szCs w:val="32"/>
        </w:rPr>
      </w:pPr>
      <w:r>
        <w:rPr>
          <w:rFonts w:hint="eastAsia" w:ascii="仿宋_GB2312" w:eastAsia="仿宋_GB2312"/>
          <w:sz w:val="32"/>
          <w:szCs w:val="32"/>
        </w:rPr>
        <w:t>青政〔2012〕49号 青海省人民政府关于印发扩大城乡居民基本医疗保险实施方案（暂行）的通知</w:t>
      </w:r>
    </w:p>
    <w:p w14:paraId="4B845B38">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19D35FC4">
      <w:pPr>
        <w:spacing w:line="360" w:lineRule="auto"/>
        <w:ind w:firstLine="640" w:firstLineChars="200"/>
        <w:rPr>
          <w:rFonts w:ascii="仿宋_GB2312" w:eastAsia="仿宋_GB2312"/>
          <w:sz w:val="32"/>
          <w:szCs w:val="32"/>
        </w:rPr>
      </w:pPr>
      <w:r>
        <w:rPr>
          <w:rFonts w:hint="eastAsia" w:ascii="仿宋_GB2312" w:eastAsia="仿宋_GB2312"/>
          <w:sz w:val="32"/>
          <w:szCs w:val="32"/>
        </w:rPr>
        <w:t>城乡居民住院费用按现行医保政策规定报销后，个人自负部分达到起付线5000元的</w:t>
      </w:r>
    </w:p>
    <w:p w14:paraId="59EA67A8">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6E5C1473">
      <w:pPr>
        <w:spacing w:line="360" w:lineRule="auto"/>
        <w:ind w:firstLine="640" w:firstLineChars="200"/>
        <w:rPr>
          <w:rFonts w:ascii="仿宋_GB2312" w:eastAsia="仿宋_GB2312"/>
          <w:sz w:val="32"/>
          <w:szCs w:val="32"/>
        </w:rPr>
      </w:pPr>
      <w:r>
        <w:rPr>
          <w:rFonts w:hint="eastAsia" w:ascii="仿宋_GB2312" w:eastAsia="仿宋_GB2312"/>
          <w:sz w:val="32"/>
          <w:szCs w:val="32"/>
        </w:rPr>
        <w:t>由商业保险经办</w:t>
      </w:r>
    </w:p>
    <w:p w14:paraId="7EB1BF96">
      <w:pPr>
        <w:pStyle w:val="20"/>
        <w:numPr>
          <w:ilvl w:val="0"/>
          <w:numId w:val="24"/>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4EEB1BA4">
      <w:pPr>
        <w:spacing w:line="360" w:lineRule="auto"/>
        <w:ind w:left="639"/>
        <w:rPr>
          <w:rFonts w:ascii="仿宋_GB2312" w:eastAsia="仿宋_GB2312"/>
          <w:sz w:val="32"/>
          <w:szCs w:val="32"/>
        </w:rPr>
      </w:pPr>
      <w:r>
        <w:rPr>
          <w:rFonts w:hint="eastAsia" w:ascii="仿宋_GB2312" w:eastAsia="仿宋_GB2312"/>
          <w:sz w:val="32"/>
          <w:szCs w:val="32"/>
        </w:rPr>
        <w:t>参保单位持所需材料到商业保险经办机构办理</w:t>
      </w:r>
    </w:p>
    <w:p w14:paraId="62DE8EFC">
      <w:pPr>
        <w:pStyle w:val="20"/>
        <w:numPr>
          <w:ilvl w:val="0"/>
          <w:numId w:val="24"/>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3AB091A5">
      <w:pPr>
        <w:spacing w:line="360" w:lineRule="auto"/>
        <w:ind w:left="639"/>
        <w:rPr>
          <w:rFonts w:ascii="仿宋_GB2312" w:eastAsia="仿宋_GB2312"/>
          <w:sz w:val="32"/>
          <w:szCs w:val="32"/>
        </w:rPr>
      </w:pPr>
      <w:r>
        <w:rPr>
          <w:rFonts w:hint="eastAsia" w:ascii="仿宋_GB2312" w:eastAsia="仿宋_GB2312"/>
          <w:sz w:val="32"/>
          <w:szCs w:val="32"/>
        </w:rPr>
        <w:t>2月内</w:t>
      </w:r>
    </w:p>
    <w:p w14:paraId="17408719">
      <w:pPr>
        <w:pStyle w:val="20"/>
        <w:numPr>
          <w:ilvl w:val="0"/>
          <w:numId w:val="24"/>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5F665154">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6872673B">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470BC5A4">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086ED1A5">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3948CEEC">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7398F63C">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联系电话：0972-8527057   </w:t>
      </w:r>
    </w:p>
    <w:p w14:paraId="754806D6">
      <w:pPr>
        <w:spacing w:line="540" w:lineRule="exact"/>
        <w:ind w:firstLine="640" w:firstLineChars="200"/>
        <w:rPr>
          <w:rFonts w:ascii="仿宋_GB2312" w:eastAsia="仿宋_GB2312"/>
          <w:sz w:val="32"/>
          <w:szCs w:val="32"/>
        </w:rPr>
      </w:pPr>
      <w:r>
        <w:rPr>
          <w:rFonts w:hint="eastAsia" w:ascii="仿宋_GB2312" w:eastAsia="仿宋_GB2312"/>
          <w:sz w:val="32"/>
          <w:szCs w:val="32"/>
        </w:rPr>
        <w:t>传    真：0972-8527057</w:t>
      </w:r>
    </w:p>
    <w:p w14:paraId="5FE33418">
      <w:pPr>
        <w:spacing w:line="360" w:lineRule="auto"/>
        <w:ind w:firstLine="723" w:firstLineChars="200"/>
        <w:jc w:val="center"/>
        <w:rPr>
          <w:rFonts w:ascii="仿宋_GB2312" w:hAnsi="宋体" w:eastAsia="仿宋_GB2312" w:cs="宋体"/>
          <w:b/>
          <w:sz w:val="36"/>
          <w:szCs w:val="36"/>
        </w:rPr>
      </w:pPr>
      <w:r>
        <w:rPr>
          <w:rFonts w:hint="eastAsia" w:ascii="仿宋_GB2312" w:hAnsi="宋体" w:eastAsia="仿宋_GB2312" w:cs="宋体"/>
          <w:b/>
          <w:sz w:val="36"/>
          <w:szCs w:val="36"/>
        </w:rPr>
        <w:t>71.</w:t>
      </w:r>
      <w:r>
        <w:rPr>
          <w:rFonts w:hint="eastAsia" w:ascii="仿宋_GB2312" w:hAnsi="宋体" w:eastAsia="仿宋_GB2312" w:cs="宋体"/>
          <w:sz w:val="32"/>
          <w:szCs w:val="32"/>
        </w:rPr>
        <w:t xml:space="preserve"> </w:t>
      </w:r>
      <w:r>
        <w:rPr>
          <w:rFonts w:hint="eastAsia" w:ascii="仿宋_GB2312" w:hAnsi="宋体" w:eastAsia="仿宋_GB2312" w:cs="宋体"/>
          <w:b/>
          <w:sz w:val="36"/>
          <w:szCs w:val="36"/>
        </w:rPr>
        <w:t>工伤保险费征缴办事指南</w:t>
      </w:r>
    </w:p>
    <w:p w14:paraId="6506396D">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民公服第2017071号</w:t>
      </w:r>
      <w:r>
        <w:rPr>
          <w:rFonts w:hint="eastAsia" w:ascii="仿宋_GB2312" w:hAnsi="宋体" w:eastAsia="仿宋_GB2312" w:cs="宋体"/>
          <w:sz w:val="28"/>
          <w:szCs w:val="28"/>
        </w:rPr>
        <w:t xml:space="preserve">   </w:t>
      </w:r>
    </w:p>
    <w:p w14:paraId="25B3CC98">
      <w:pPr>
        <w:pStyle w:val="20"/>
        <w:numPr>
          <w:ilvl w:val="0"/>
          <w:numId w:val="21"/>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办理依据</w:t>
      </w:r>
    </w:p>
    <w:p w14:paraId="694E4087">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（人社部令第20号） 《社会保险费申报缴纳管理规定》（青政府第83号令） 青海省实施《工伤保险条例》办法  《工伤保险条例 》 《部分行业企业工伤保险费缴纳办法》 </w:t>
      </w:r>
    </w:p>
    <w:p w14:paraId="7348B2B0">
      <w:pPr>
        <w:pStyle w:val="20"/>
        <w:numPr>
          <w:ilvl w:val="0"/>
          <w:numId w:val="25"/>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办理对象及范围</w:t>
      </w:r>
    </w:p>
    <w:p w14:paraId="25937486">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已参保人群</w:t>
      </w:r>
    </w:p>
    <w:p w14:paraId="5FB035AC">
      <w:pPr>
        <w:pStyle w:val="20"/>
        <w:numPr>
          <w:ilvl w:val="0"/>
          <w:numId w:val="25"/>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办事条件及需提交的材料</w:t>
      </w:r>
    </w:p>
    <w:p w14:paraId="5E175FB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工伤保险费核定表</w:t>
      </w:r>
    </w:p>
    <w:p w14:paraId="6660CF9D">
      <w:pPr>
        <w:pStyle w:val="20"/>
        <w:numPr>
          <w:ilvl w:val="0"/>
          <w:numId w:val="25"/>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办理流程</w:t>
      </w:r>
    </w:p>
    <w:p w14:paraId="39F48D33">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参保单位持所需材料到社保局工伤保险办公室办理</w:t>
      </w:r>
    </w:p>
    <w:p w14:paraId="325C1B27">
      <w:pPr>
        <w:pStyle w:val="20"/>
        <w:numPr>
          <w:ilvl w:val="0"/>
          <w:numId w:val="25"/>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办理时限</w:t>
      </w:r>
    </w:p>
    <w:p w14:paraId="6D740CD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30天</w:t>
      </w:r>
    </w:p>
    <w:p w14:paraId="54E037DB">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34D882C2">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不收费</w:t>
      </w:r>
    </w:p>
    <w:p w14:paraId="7893DB0D">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208509B6">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397341D3">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7BBA5FE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45B813E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5B6100C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0679B492">
      <w:pPr>
        <w:jc w:val="center"/>
        <w:rPr>
          <w:rFonts w:ascii="仿宋_GB2312" w:hAnsi="宋体" w:eastAsia="仿宋_GB2312" w:cs="宋体"/>
          <w:b/>
          <w:sz w:val="36"/>
          <w:szCs w:val="36"/>
        </w:rPr>
      </w:pPr>
      <w:r>
        <w:rPr>
          <w:rFonts w:hint="eastAsia" w:ascii="仿宋_GB2312" w:hAnsi="宋体" w:eastAsia="仿宋_GB2312" w:cs="宋体"/>
          <w:b/>
          <w:sz w:val="36"/>
          <w:szCs w:val="36"/>
        </w:rPr>
        <w:t>72.</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工伤保险医疗待遇申请办事指南</w:t>
      </w:r>
    </w:p>
    <w:p w14:paraId="1C7DE3D0">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民公服第2017072号</w:t>
      </w:r>
      <w:r>
        <w:rPr>
          <w:rFonts w:hint="eastAsia" w:ascii="仿宋_GB2312" w:hAnsi="宋体" w:eastAsia="仿宋_GB2312" w:cs="宋体"/>
          <w:sz w:val="28"/>
          <w:szCs w:val="28"/>
        </w:rPr>
        <w:t xml:space="preserve">   </w:t>
      </w:r>
    </w:p>
    <w:p w14:paraId="390FBA7C">
      <w:pPr>
        <w:spacing w:line="360"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一、办理依据</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（青政府第83号令） 青海省实施《工伤保险条例》办法</w:t>
      </w:r>
    </w:p>
    <w:p w14:paraId="14B8581C">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二、办理对象及范围</w:t>
      </w:r>
    </w:p>
    <w:p w14:paraId="3B87CCF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有工伤职工的单位</w:t>
      </w:r>
    </w:p>
    <w:p w14:paraId="327A441A">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33B44A8A">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工伤认定书、工伤职工身份证复印件、医疗诊断证明、工伤保险待遇申领表、门诊医疗票据（附门诊病历、处方、检查报告单）、住院医疗票据（附住院病历、费用汇总清单）</w:t>
      </w:r>
    </w:p>
    <w:p w14:paraId="426E00A7">
      <w:pPr>
        <w:pStyle w:val="20"/>
        <w:numPr>
          <w:ilvl w:val="0"/>
          <w:numId w:val="26"/>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办理流程</w:t>
      </w:r>
    </w:p>
    <w:p w14:paraId="6EED775E">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参保单位持所需材料到社保局工伤保险办公室办理</w:t>
      </w:r>
    </w:p>
    <w:p w14:paraId="3EA21587">
      <w:pPr>
        <w:pStyle w:val="20"/>
        <w:numPr>
          <w:ilvl w:val="0"/>
          <w:numId w:val="26"/>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办理时限</w:t>
      </w:r>
    </w:p>
    <w:p w14:paraId="45FA337C">
      <w:pPr>
        <w:spacing w:line="360" w:lineRule="auto"/>
        <w:ind w:left="709"/>
        <w:rPr>
          <w:rFonts w:ascii="仿宋_GB2312" w:hAnsi="宋体" w:eastAsia="仿宋_GB2312" w:cs="宋体"/>
          <w:sz w:val="32"/>
          <w:szCs w:val="32"/>
        </w:rPr>
      </w:pPr>
      <w:r>
        <w:rPr>
          <w:rFonts w:hint="eastAsia" w:ascii="仿宋_GB2312" w:hAnsi="宋体" w:eastAsia="仿宋_GB2312" w:cs="宋体"/>
          <w:sz w:val="32"/>
          <w:szCs w:val="32"/>
        </w:rPr>
        <w:t>30天</w:t>
      </w:r>
    </w:p>
    <w:p w14:paraId="2E39C983">
      <w:pPr>
        <w:pStyle w:val="20"/>
        <w:numPr>
          <w:ilvl w:val="0"/>
          <w:numId w:val="26"/>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收费依据及标准</w:t>
      </w:r>
    </w:p>
    <w:p w14:paraId="293E0DB6">
      <w:pPr>
        <w:spacing w:line="360" w:lineRule="auto"/>
        <w:ind w:left="709"/>
        <w:rPr>
          <w:rFonts w:ascii="仿宋_GB2312" w:hAnsi="宋体" w:eastAsia="仿宋_GB2312" w:cs="宋体"/>
          <w:sz w:val="32"/>
          <w:szCs w:val="32"/>
        </w:rPr>
      </w:pPr>
      <w:r>
        <w:rPr>
          <w:rFonts w:hint="eastAsia" w:ascii="仿宋_GB2312" w:hAnsi="宋体" w:eastAsia="仿宋_GB2312" w:cs="宋体"/>
          <w:sz w:val="32"/>
          <w:szCs w:val="32"/>
        </w:rPr>
        <w:t>不收费</w:t>
      </w:r>
    </w:p>
    <w:p w14:paraId="38D715F8">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2A0EDE3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6792A1A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4F81EC0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3BEFDC8B">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59EA7B8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6369A917">
      <w:pPr>
        <w:jc w:val="center"/>
        <w:rPr>
          <w:rFonts w:ascii="仿宋_GB2312" w:hAnsi="宋体" w:eastAsia="仿宋_GB2312" w:cs="宋体"/>
          <w:b/>
          <w:sz w:val="36"/>
          <w:szCs w:val="36"/>
        </w:rPr>
      </w:pPr>
      <w:r>
        <w:rPr>
          <w:rFonts w:hint="eastAsia" w:ascii="仿宋_GB2312" w:hAnsi="宋体" w:eastAsia="仿宋_GB2312" w:cs="宋体"/>
          <w:b/>
          <w:sz w:val="36"/>
          <w:szCs w:val="36"/>
        </w:rPr>
        <w:t>73.</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再次治疗或转诊转院申请办事指南</w:t>
      </w:r>
    </w:p>
    <w:p w14:paraId="7E4B26C7">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民公服第2017073号</w:t>
      </w:r>
      <w:r>
        <w:rPr>
          <w:rFonts w:hint="eastAsia" w:ascii="仿宋_GB2312" w:hAnsi="宋体" w:eastAsia="仿宋_GB2312" w:cs="宋体"/>
          <w:sz w:val="28"/>
          <w:szCs w:val="28"/>
        </w:rPr>
        <w:t xml:space="preserve">   </w:t>
      </w:r>
    </w:p>
    <w:p w14:paraId="70E92014">
      <w:pPr>
        <w:pStyle w:val="20"/>
        <w:numPr>
          <w:ilvl w:val="0"/>
          <w:numId w:val="21"/>
        </w:numPr>
        <w:spacing w:line="360" w:lineRule="auto"/>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3FE197DC">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（青政府第83号令） 青海省实施《工伤保险条例》办法   《工伤保险条例 》 《关于印发海东地区社保经办机构工伤保险基金管理办法等六个文件的通知》</w:t>
      </w:r>
    </w:p>
    <w:p w14:paraId="3B54E982">
      <w:pPr>
        <w:pStyle w:val="20"/>
        <w:numPr>
          <w:ilvl w:val="0"/>
          <w:numId w:val="27"/>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办理对象及范围</w:t>
      </w:r>
    </w:p>
    <w:p w14:paraId="06AE5C0B">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需要再次治疗或传真转院工伤职工</w:t>
      </w:r>
    </w:p>
    <w:p w14:paraId="761DBE62">
      <w:pPr>
        <w:pStyle w:val="20"/>
        <w:numPr>
          <w:ilvl w:val="0"/>
          <w:numId w:val="27"/>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办事条件及需提交的材料</w:t>
      </w:r>
    </w:p>
    <w:p w14:paraId="04DEA995">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工伤保险待遇申请表</w:t>
      </w:r>
    </w:p>
    <w:p w14:paraId="4A890D14">
      <w:pPr>
        <w:pStyle w:val="20"/>
        <w:numPr>
          <w:ilvl w:val="0"/>
          <w:numId w:val="27"/>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办理流程</w:t>
      </w:r>
    </w:p>
    <w:p w14:paraId="4CE15723">
      <w:pPr>
        <w:spacing w:line="360" w:lineRule="auto"/>
        <w:ind w:left="567"/>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参保单位持所需材料到社保局工伤保险办公室办理</w:t>
      </w:r>
    </w:p>
    <w:p w14:paraId="2A553FBD">
      <w:pPr>
        <w:pStyle w:val="20"/>
        <w:numPr>
          <w:ilvl w:val="0"/>
          <w:numId w:val="27"/>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办理时限</w:t>
      </w:r>
    </w:p>
    <w:p w14:paraId="5F2AA99A">
      <w:pPr>
        <w:spacing w:line="360" w:lineRule="auto"/>
        <w:ind w:left="567"/>
        <w:rPr>
          <w:rFonts w:ascii="仿宋_GB2312" w:hAnsi="宋体" w:eastAsia="仿宋_GB2312" w:cs="宋体"/>
          <w:sz w:val="32"/>
          <w:szCs w:val="32"/>
        </w:rPr>
      </w:pPr>
      <w:r>
        <w:rPr>
          <w:rFonts w:hint="eastAsia" w:ascii="仿宋_GB2312" w:hAnsi="宋体" w:eastAsia="仿宋_GB2312" w:cs="宋体"/>
          <w:sz w:val="32"/>
          <w:szCs w:val="32"/>
        </w:rPr>
        <w:t>即时办理</w:t>
      </w:r>
    </w:p>
    <w:p w14:paraId="5F36E9A3">
      <w:pPr>
        <w:spacing w:line="360" w:lineRule="auto"/>
        <w:ind w:left="567"/>
        <w:rPr>
          <w:rFonts w:ascii="仿宋_GB2312" w:hAnsi="宋体" w:eastAsia="仿宋_GB2312" w:cs="宋体"/>
          <w:b/>
          <w:sz w:val="32"/>
          <w:szCs w:val="32"/>
        </w:rPr>
      </w:pPr>
      <w:r>
        <w:rPr>
          <w:rFonts w:hint="eastAsia" w:ascii="仿宋_GB2312" w:hAnsi="宋体" w:eastAsia="仿宋_GB2312" w:cs="宋体"/>
          <w:b/>
          <w:sz w:val="32"/>
          <w:szCs w:val="32"/>
        </w:rPr>
        <w:t>六、收费依据及标准</w:t>
      </w:r>
    </w:p>
    <w:p w14:paraId="15768B60">
      <w:pPr>
        <w:spacing w:line="360" w:lineRule="auto"/>
        <w:ind w:left="567"/>
        <w:rPr>
          <w:rFonts w:ascii="仿宋_GB2312" w:hAnsi="宋体" w:eastAsia="仿宋_GB2312" w:cs="宋体"/>
          <w:sz w:val="32"/>
          <w:szCs w:val="32"/>
        </w:rPr>
      </w:pPr>
      <w:r>
        <w:rPr>
          <w:rFonts w:hint="eastAsia" w:ascii="仿宋_GB2312" w:hAnsi="宋体" w:eastAsia="仿宋_GB2312" w:cs="宋体"/>
          <w:sz w:val="32"/>
          <w:szCs w:val="32"/>
        </w:rPr>
        <w:t>不收费</w:t>
      </w:r>
    </w:p>
    <w:p w14:paraId="058FF6B7">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568E7FEE">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27EB612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65AF2B7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1DD4E86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6C807E6D">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187D5019">
      <w:pPr>
        <w:jc w:val="center"/>
        <w:rPr>
          <w:rFonts w:ascii="仿宋_GB2312" w:hAnsi="宋体" w:eastAsia="仿宋_GB2312" w:cs="宋体"/>
          <w:b/>
          <w:sz w:val="36"/>
          <w:szCs w:val="36"/>
        </w:rPr>
      </w:pPr>
      <w:r>
        <w:rPr>
          <w:rFonts w:hint="eastAsia" w:ascii="仿宋_GB2312" w:hAnsi="宋体" w:eastAsia="仿宋_GB2312" w:cs="宋体"/>
          <w:b/>
          <w:sz w:val="36"/>
          <w:szCs w:val="36"/>
        </w:rPr>
        <w:t>74.</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工伤康复治疗办事指南</w:t>
      </w:r>
    </w:p>
    <w:p w14:paraId="00BE6059">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民公服第2017074号</w:t>
      </w:r>
      <w:r>
        <w:rPr>
          <w:rFonts w:hint="eastAsia" w:ascii="仿宋_GB2312" w:hAnsi="宋体" w:eastAsia="仿宋_GB2312" w:cs="宋体"/>
          <w:sz w:val="28"/>
          <w:szCs w:val="28"/>
        </w:rPr>
        <w:t xml:space="preserve">   </w:t>
      </w:r>
    </w:p>
    <w:p w14:paraId="78F93034">
      <w:pPr>
        <w:pStyle w:val="20"/>
        <w:numPr>
          <w:ilvl w:val="0"/>
          <w:numId w:val="21"/>
        </w:numPr>
        <w:spacing w:line="520" w:lineRule="exact"/>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1C8A780C">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（青政府第83号令）青海省实施《工伤保险条例》办法（人社部发〔2013〕30号）人力资源和社会保障部关于印发《工伤康复服务项目（试行）》和《工伤康复服务规范（试行）》（修订版）的通知 《关于公布全省康复试点机构的通知》《工伤保险条例 》</w:t>
      </w:r>
    </w:p>
    <w:p w14:paraId="23E5AAE3">
      <w:pPr>
        <w:pStyle w:val="20"/>
        <w:numPr>
          <w:ilvl w:val="0"/>
          <w:numId w:val="28"/>
        </w:numPr>
        <w:spacing w:line="52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办理对象及范围</w:t>
      </w:r>
    </w:p>
    <w:p w14:paraId="1457FBF8">
      <w:pPr>
        <w:spacing w:line="520" w:lineRule="exact"/>
        <w:ind w:left="639"/>
        <w:rPr>
          <w:rFonts w:ascii="仿宋_GB2312" w:hAnsi="宋体" w:eastAsia="仿宋_GB2312" w:cs="宋体"/>
          <w:sz w:val="32"/>
          <w:szCs w:val="32"/>
        </w:rPr>
      </w:pPr>
      <w:r>
        <w:rPr>
          <w:rFonts w:hint="eastAsia" w:ascii="仿宋_GB2312" w:hAnsi="宋体" w:eastAsia="仿宋_GB2312" w:cs="宋体"/>
          <w:sz w:val="32"/>
          <w:szCs w:val="32"/>
        </w:rPr>
        <w:t>有工伤职工的单位</w:t>
      </w:r>
    </w:p>
    <w:p w14:paraId="086DFB28">
      <w:pPr>
        <w:pStyle w:val="20"/>
        <w:numPr>
          <w:ilvl w:val="0"/>
          <w:numId w:val="28"/>
        </w:numPr>
        <w:spacing w:line="52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办事条件及需提交的材料</w:t>
      </w:r>
    </w:p>
    <w:p w14:paraId="50441C35">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工伤认定书、工伤职工身份证复印件、工伤职工康复治疗申请表、工伤保险待遇申领表、康复票据（附费用明细、病历）</w:t>
      </w:r>
    </w:p>
    <w:p w14:paraId="397701A4">
      <w:pPr>
        <w:pStyle w:val="20"/>
        <w:numPr>
          <w:ilvl w:val="0"/>
          <w:numId w:val="28"/>
        </w:numPr>
        <w:spacing w:line="52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办理流程</w:t>
      </w:r>
    </w:p>
    <w:p w14:paraId="762C6CA1">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参保单位持所需材料到社保局工伤保险办公室办理</w:t>
      </w:r>
    </w:p>
    <w:p w14:paraId="5377836D">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五、办理时限</w:t>
      </w:r>
    </w:p>
    <w:p w14:paraId="21472AA4">
      <w:pPr>
        <w:spacing w:line="520" w:lineRule="exact"/>
        <w:ind w:left="639"/>
        <w:rPr>
          <w:rFonts w:ascii="仿宋_GB2312" w:hAnsi="宋体" w:eastAsia="仿宋_GB2312" w:cs="宋体"/>
          <w:sz w:val="32"/>
          <w:szCs w:val="32"/>
        </w:rPr>
      </w:pPr>
      <w:r>
        <w:rPr>
          <w:rFonts w:hint="eastAsia" w:ascii="仿宋_GB2312" w:hAnsi="宋体" w:eastAsia="仿宋_GB2312" w:cs="宋体"/>
          <w:sz w:val="32"/>
          <w:szCs w:val="32"/>
        </w:rPr>
        <w:t>即时办理</w:t>
      </w:r>
    </w:p>
    <w:p w14:paraId="494AEFF7">
      <w:pPr>
        <w:pStyle w:val="20"/>
        <w:numPr>
          <w:ilvl w:val="0"/>
          <w:numId w:val="27"/>
        </w:numPr>
        <w:spacing w:line="52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收费依据及标准</w:t>
      </w:r>
    </w:p>
    <w:p w14:paraId="7A0EEB50">
      <w:pPr>
        <w:spacing w:line="520" w:lineRule="exact"/>
        <w:ind w:left="639"/>
        <w:rPr>
          <w:rFonts w:ascii="仿宋_GB2312" w:hAnsi="宋体" w:eastAsia="仿宋_GB2312" w:cs="宋体"/>
          <w:sz w:val="32"/>
          <w:szCs w:val="32"/>
        </w:rPr>
      </w:pPr>
      <w:r>
        <w:rPr>
          <w:rFonts w:hint="eastAsia" w:ascii="仿宋_GB2312" w:hAnsi="宋体" w:eastAsia="仿宋_GB2312" w:cs="宋体"/>
          <w:sz w:val="32"/>
          <w:szCs w:val="32"/>
        </w:rPr>
        <w:t>不收费</w:t>
      </w:r>
    </w:p>
    <w:p w14:paraId="386E7F6D">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06D43219">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380A6D9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4D3C48A0">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45E81CFB">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0761CDE3">
      <w:pPr>
        <w:jc w:val="center"/>
        <w:rPr>
          <w:rFonts w:ascii="仿宋_GB2312" w:hAnsi="宋体" w:eastAsia="仿宋_GB2312" w:cs="宋体"/>
          <w:b/>
          <w:sz w:val="36"/>
          <w:szCs w:val="36"/>
        </w:rPr>
      </w:pPr>
      <w:r>
        <w:rPr>
          <w:rFonts w:hint="eastAsia" w:ascii="仿宋_GB2312" w:hAnsi="宋体" w:eastAsia="仿宋_GB2312" w:cs="宋体"/>
          <w:b/>
          <w:sz w:val="36"/>
          <w:szCs w:val="36"/>
        </w:rPr>
        <w:t>75.</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辅助器具配置申请办事指南</w:t>
      </w:r>
    </w:p>
    <w:p w14:paraId="08386342">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民公服第2017075号</w:t>
      </w:r>
      <w:r>
        <w:rPr>
          <w:rFonts w:hint="eastAsia" w:ascii="仿宋_GB2312" w:hAnsi="宋体" w:eastAsia="仿宋_GB2312" w:cs="宋体"/>
          <w:sz w:val="28"/>
          <w:szCs w:val="28"/>
        </w:rPr>
        <w:t xml:space="preserve">   </w:t>
      </w:r>
    </w:p>
    <w:p w14:paraId="1C35C42E">
      <w:pPr>
        <w:pStyle w:val="20"/>
        <w:numPr>
          <w:ilvl w:val="0"/>
          <w:numId w:val="21"/>
        </w:numPr>
        <w:spacing w:line="540" w:lineRule="exact"/>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3A32B67B">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（东社险</w:t>
      </w:r>
      <w:r>
        <w:rPr>
          <w:rFonts w:hint="eastAsia" w:ascii="仿宋_GB2312" w:hAnsi="宋体" w:cs="宋体"/>
          <w:sz w:val="32"/>
          <w:szCs w:val="32"/>
        </w:rPr>
        <w:t>﹝</w:t>
      </w:r>
      <w:r>
        <w:rPr>
          <w:rFonts w:hint="eastAsia" w:ascii="仿宋_GB2312" w:hAnsi="宋体" w:eastAsia="仿宋_GB2312" w:cs="宋体"/>
          <w:sz w:val="32"/>
          <w:szCs w:val="32"/>
        </w:rPr>
        <w:t>2013</w:t>
      </w:r>
      <w:r>
        <w:rPr>
          <w:rFonts w:hint="eastAsia" w:ascii="仿宋_GB2312" w:hAnsi="宋体" w:cs="宋体"/>
          <w:sz w:val="32"/>
          <w:szCs w:val="32"/>
        </w:rPr>
        <w:t>﹞</w:t>
      </w:r>
      <w:r>
        <w:rPr>
          <w:rFonts w:hint="eastAsia" w:ascii="仿宋_GB2312" w:hAnsi="宋体" w:eastAsia="仿宋_GB2312" w:cs="宋体"/>
          <w:sz w:val="32"/>
          <w:szCs w:val="32"/>
        </w:rPr>
        <w:t>57号）转发关于《青海省人力资源和社会保障厅关于印发《青海省工伤保险辅助器具配置目录》的通知》的通知  《工伤保险辅助器具配置管理办法》</w:t>
      </w:r>
    </w:p>
    <w:p w14:paraId="64DB5C95">
      <w:pPr>
        <w:pStyle w:val="20"/>
        <w:numPr>
          <w:ilvl w:val="0"/>
          <w:numId w:val="29"/>
        </w:numPr>
        <w:spacing w:line="54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 xml:space="preserve">办理对象及范围 </w:t>
      </w:r>
    </w:p>
    <w:p w14:paraId="02C3B507">
      <w:pPr>
        <w:spacing w:line="540" w:lineRule="exact"/>
        <w:ind w:left="639"/>
        <w:rPr>
          <w:rFonts w:ascii="仿宋_GB2312" w:hAnsi="宋体" w:eastAsia="仿宋_GB2312" w:cs="宋体"/>
          <w:sz w:val="32"/>
          <w:szCs w:val="32"/>
        </w:rPr>
      </w:pPr>
      <w:r>
        <w:rPr>
          <w:rFonts w:hint="eastAsia" w:ascii="仿宋_GB2312" w:hAnsi="宋体" w:eastAsia="仿宋_GB2312" w:cs="宋体"/>
          <w:sz w:val="32"/>
          <w:szCs w:val="32"/>
        </w:rPr>
        <w:t>工伤认定书允许配置</w:t>
      </w:r>
    </w:p>
    <w:p w14:paraId="105B16A0">
      <w:pPr>
        <w:pStyle w:val="20"/>
        <w:numPr>
          <w:ilvl w:val="0"/>
          <w:numId w:val="29"/>
        </w:numPr>
        <w:spacing w:line="54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办事条件及需提交的材料</w:t>
      </w:r>
    </w:p>
    <w:p w14:paraId="71FCF753">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工伤认定书复印件、劳动能力鉴定书复印件、工伤职工身份证复印件、工伤职工配置辅助器具申请表、票据的复印件</w:t>
      </w:r>
    </w:p>
    <w:p w14:paraId="596DF5C2">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四、办理流程</w:t>
      </w:r>
    </w:p>
    <w:p w14:paraId="60DB74E7">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参保单位持所需材料到社保局工伤保险办公室办理</w:t>
      </w:r>
    </w:p>
    <w:p w14:paraId="3B63C762">
      <w:pPr>
        <w:pStyle w:val="20"/>
        <w:numPr>
          <w:ilvl w:val="0"/>
          <w:numId w:val="28"/>
        </w:numPr>
        <w:spacing w:line="54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办理时限</w:t>
      </w:r>
    </w:p>
    <w:p w14:paraId="78A3E62C">
      <w:pPr>
        <w:spacing w:line="540" w:lineRule="exact"/>
        <w:ind w:left="639"/>
        <w:rPr>
          <w:rFonts w:ascii="仿宋_GB2312" w:hAnsi="宋体" w:eastAsia="仿宋_GB2312" w:cs="宋体"/>
          <w:sz w:val="32"/>
          <w:szCs w:val="32"/>
        </w:rPr>
      </w:pPr>
      <w:r>
        <w:rPr>
          <w:rFonts w:hint="eastAsia" w:ascii="仿宋_GB2312" w:hAnsi="宋体" w:eastAsia="仿宋_GB2312" w:cs="宋体"/>
          <w:sz w:val="32"/>
          <w:szCs w:val="32"/>
        </w:rPr>
        <w:t>即时办理</w:t>
      </w:r>
    </w:p>
    <w:p w14:paraId="61BB4407">
      <w:pPr>
        <w:pStyle w:val="20"/>
        <w:numPr>
          <w:ilvl w:val="0"/>
          <w:numId w:val="28"/>
        </w:numPr>
        <w:spacing w:line="540" w:lineRule="exact"/>
        <w:ind w:firstLineChars="0"/>
        <w:rPr>
          <w:rFonts w:ascii="仿宋_GB2312" w:hAnsi="宋体" w:eastAsia="仿宋_GB2312" w:cs="宋体"/>
          <w:b/>
          <w:sz w:val="32"/>
          <w:szCs w:val="32"/>
        </w:rPr>
      </w:pPr>
      <w:r>
        <w:rPr>
          <w:rFonts w:hint="eastAsia" w:ascii="仿宋_GB2312" w:hAnsi="宋体" w:eastAsia="仿宋_GB2312" w:cs="宋体"/>
          <w:b/>
          <w:sz w:val="32"/>
          <w:szCs w:val="32"/>
        </w:rPr>
        <w:t>收费依据及标准</w:t>
      </w:r>
    </w:p>
    <w:p w14:paraId="7EF2D858">
      <w:pPr>
        <w:spacing w:line="540" w:lineRule="exact"/>
        <w:ind w:left="639"/>
        <w:rPr>
          <w:rFonts w:ascii="仿宋_GB2312" w:hAnsi="宋体" w:eastAsia="仿宋_GB2312" w:cs="宋体"/>
          <w:sz w:val="32"/>
          <w:szCs w:val="32"/>
        </w:rPr>
      </w:pPr>
      <w:r>
        <w:rPr>
          <w:rFonts w:hint="eastAsia" w:ascii="仿宋_GB2312" w:hAnsi="宋体" w:eastAsia="仿宋_GB2312" w:cs="宋体"/>
          <w:sz w:val="32"/>
          <w:szCs w:val="32"/>
        </w:rPr>
        <w:t>不收费</w:t>
      </w:r>
    </w:p>
    <w:p w14:paraId="4FD95FA2">
      <w:pPr>
        <w:spacing w:line="54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2C79186F">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2F66820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7C52C523">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0925586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409ABBBB">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传    真：0972-8523350</w:t>
      </w:r>
    </w:p>
    <w:p w14:paraId="3D623E5E">
      <w:pPr>
        <w:spacing w:line="360" w:lineRule="auto"/>
        <w:ind w:firstLine="640" w:firstLineChars="200"/>
        <w:rPr>
          <w:rFonts w:ascii="仿宋_GB2312" w:hAnsi="宋体" w:eastAsia="仿宋_GB2312" w:cs="宋体"/>
          <w:sz w:val="32"/>
          <w:szCs w:val="32"/>
        </w:rPr>
      </w:pPr>
    </w:p>
    <w:p w14:paraId="2AFD9900">
      <w:pPr>
        <w:jc w:val="center"/>
        <w:rPr>
          <w:rFonts w:ascii="仿宋_GB2312" w:hAnsi="宋体" w:eastAsia="仿宋_GB2312" w:cs="宋体"/>
          <w:b/>
          <w:sz w:val="36"/>
          <w:szCs w:val="36"/>
        </w:rPr>
      </w:pPr>
      <w:r>
        <w:rPr>
          <w:rFonts w:hint="eastAsia" w:ascii="仿宋_GB2312" w:hAnsi="宋体" w:eastAsia="仿宋_GB2312" w:cs="宋体"/>
          <w:b/>
          <w:sz w:val="36"/>
          <w:szCs w:val="36"/>
        </w:rPr>
        <w:t>76.</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工伤保险长期待遇领取人员资格认证</w:t>
      </w:r>
    </w:p>
    <w:p w14:paraId="2FABFE65">
      <w:pPr>
        <w:jc w:val="center"/>
        <w:rPr>
          <w:rFonts w:ascii="仿宋_GB2312" w:hAnsi="宋体" w:eastAsia="仿宋_GB2312" w:cs="宋体"/>
          <w:b/>
          <w:sz w:val="36"/>
          <w:szCs w:val="36"/>
        </w:rPr>
      </w:pPr>
      <w:r>
        <w:rPr>
          <w:rFonts w:hint="eastAsia" w:ascii="仿宋_GB2312" w:hAnsi="宋体" w:eastAsia="仿宋_GB2312" w:cs="宋体"/>
          <w:b/>
          <w:sz w:val="36"/>
          <w:szCs w:val="36"/>
        </w:rPr>
        <w:t>办事指南</w:t>
      </w:r>
    </w:p>
    <w:p w14:paraId="661424B4">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民公服第2017076号</w:t>
      </w:r>
      <w:r>
        <w:rPr>
          <w:rFonts w:hint="eastAsia" w:ascii="仿宋_GB2312" w:hAnsi="宋体" w:eastAsia="仿宋_GB2312" w:cs="宋体"/>
          <w:sz w:val="28"/>
          <w:szCs w:val="28"/>
        </w:rPr>
        <w:t xml:space="preserve">   </w:t>
      </w:r>
    </w:p>
    <w:p w14:paraId="560ABD3B">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一、办理依据</w:t>
      </w:r>
    </w:p>
    <w:p w14:paraId="0B64F7A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（青政府第83号令）青海省实施《工伤保险条例》办法</w:t>
      </w:r>
      <w:r>
        <w:rPr>
          <w:rFonts w:hint="eastAsia" w:ascii="仿宋_GB2312" w:hAnsi="宋体" w:eastAsia="仿宋_GB2312" w:cs="宋体"/>
          <w:sz w:val="32"/>
          <w:szCs w:val="32"/>
        </w:rPr>
        <w:br w:type="textWrapping"/>
      </w:r>
      <w:r>
        <w:rPr>
          <w:rFonts w:hint="eastAsia" w:ascii="仿宋_GB2312" w:hAnsi="宋体" w:eastAsia="仿宋_GB2312" w:cs="宋体"/>
          <w:b/>
          <w:sz w:val="32"/>
          <w:szCs w:val="32"/>
        </w:rPr>
        <w:t xml:space="preserve">    二、办理对象及范围</w:t>
      </w:r>
    </w:p>
    <w:p w14:paraId="006910DA">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符合领取工伤保险长期待遇人员</w:t>
      </w:r>
    </w:p>
    <w:p w14:paraId="4EC50567">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三、办事条件及需提交的材料</w:t>
      </w:r>
    </w:p>
    <w:p w14:paraId="5167519B">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长期待遇领取人员资格认证表、户口本及身份证复印件</w:t>
      </w:r>
    </w:p>
    <w:p w14:paraId="02D18808">
      <w:pPr>
        <w:pStyle w:val="20"/>
        <w:numPr>
          <w:ilvl w:val="0"/>
          <w:numId w:val="29"/>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办理流程</w:t>
      </w:r>
    </w:p>
    <w:p w14:paraId="7CACBDF0">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参保单位持所需材料到社保局工伤保险办公室办理</w:t>
      </w:r>
    </w:p>
    <w:p w14:paraId="7FE24ECB">
      <w:pPr>
        <w:pStyle w:val="20"/>
        <w:numPr>
          <w:ilvl w:val="0"/>
          <w:numId w:val="29"/>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办理时限</w:t>
      </w:r>
    </w:p>
    <w:p w14:paraId="11BFCA1E">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每年4月30日前</w:t>
      </w:r>
    </w:p>
    <w:p w14:paraId="526E8AFA">
      <w:pPr>
        <w:pStyle w:val="20"/>
        <w:numPr>
          <w:ilvl w:val="0"/>
          <w:numId w:val="29"/>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收费依据及标准</w:t>
      </w:r>
    </w:p>
    <w:p w14:paraId="48566E01">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不收费</w:t>
      </w:r>
    </w:p>
    <w:p w14:paraId="43B6F19D">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13C37E4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378529A5">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28C41F9A">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2C9B5AE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2DDD16DD">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1C5C24B2">
      <w:pPr>
        <w:jc w:val="center"/>
        <w:rPr>
          <w:rFonts w:ascii="仿宋_GB2312" w:hAnsi="宋体" w:eastAsia="仿宋_GB2312" w:cs="宋体"/>
          <w:b/>
          <w:sz w:val="36"/>
          <w:szCs w:val="36"/>
        </w:rPr>
      </w:pPr>
      <w:r>
        <w:rPr>
          <w:rFonts w:hint="eastAsia" w:ascii="仿宋_GB2312" w:hAnsi="宋体" w:eastAsia="仿宋_GB2312" w:cs="宋体"/>
          <w:b/>
          <w:sz w:val="36"/>
          <w:szCs w:val="36"/>
        </w:rPr>
        <w:t>77.</w:t>
      </w:r>
      <w:r>
        <w:rPr>
          <w:rFonts w:hint="eastAsia" w:ascii="仿宋_GB2312" w:hAnsi="宋体" w:eastAsia="仿宋_GB2312" w:cs="宋体"/>
          <w:sz w:val="28"/>
          <w:szCs w:val="28"/>
        </w:rPr>
        <w:t xml:space="preserve"> </w:t>
      </w:r>
      <w:r>
        <w:rPr>
          <w:rFonts w:hint="eastAsia" w:ascii="仿宋_GB2312" w:hAnsi="宋体" w:eastAsia="仿宋_GB2312" w:cs="宋体"/>
          <w:b/>
          <w:sz w:val="36"/>
          <w:szCs w:val="36"/>
        </w:rPr>
        <w:t>工伤保险伤残（亡）待遇审核办事指南</w:t>
      </w:r>
    </w:p>
    <w:p w14:paraId="42032533">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民公服第2017077号</w:t>
      </w:r>
      <w:r>
        <w:rPr>
          <w:rFonts w:hint="eastAsia" w:ascii="仿宋_GB2312" w:hAnsi="宋体" w:eastAsia="仿宋_GB2312" w:cs="宋体"/>
          <w:sz w:val="28"/>
          <w:szCs w:val="28"/>
        </w:rPr>
        <w:t xml:space="preserve">   </w:t>
      </w:r>
    </w:p>
    <w:p w14:paraId="1EC26264">
      <w:pPr>
        <w:pStyle w:val="20"/>
        <w:numPr>
          <w:ilvl w:val="0"/>
          <w:numId w:val="21"/>
        </w:numPr>
        <w:spacing w:line="360" w:lineRule="auto"/>
        <w:ind w:firstLineChars="0"/>
        <w:rPr>
          <w:rFonts w:ascii="仿宋_GB2312" w:hAnsi="宋体" w:eastAsia="仿宋_GB2312" w:cs="宋体"/>
          <w:sz w:val="32"/>
          <w:szCs w:val="32"/>
        </w:rPr>
      </w:pPr>
      <w:r>
        <w:rPr>
          <w:rFonts w:hint="eastAsia" w:ascii="仿宋_GB2312" w:hAnsi="宋体" w:eastAsia="仿宋_GB2312" w:cs="宋体"/>
          <w:b/>
          <w:sz w:val="32"/>
          <w:szCs w:val="32"/>
        </w:rPr>
        <w:t>办理依据</w:t>
      </w:r>
    </w:p>
    <w:p w14:paraId="2E82E2CE">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（青政府第83号令） 青海省实施《工伤保险条例》办法  《工伤保险条例 》 </w:t>
      </w:r>
    </w:p>
    <w:p w14:paraId="308F2C55">
      <w:pPr>
        <w:pStyle w:val="20"/>
        <w:numPr>
          <w:ilvl w:val="0"/>
          <w:numId w:val="30"/>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办理对象及范围</w:t>
      </w:r>
    </w:p>
    <w:p w14:paraId="173689D4">
      <w:pPr>
        <w:spacing w:line="360" w:lineRule="auto"/>
        <w:ind w:left="639"/>
        <w:rPr>
          <w:rFonts w:ascii="仿宋_GB2312" w:hAnsi="宋体" w:eastAsia="仿宋_GB2312" w:cs="宋体"/>
          <w:sz w:val="32"/>
          <w:szCs w:val="32"/>
        </w:rPr>
      </w:pPr>
      <w:r>
        <w:rPr>
          <w:rFonts w:hint="eastAsia" w:ascii="仿宋_GB2312" w:hAnsi="宋体" w:eastAsia="仿宋_GB2312" w:cs="宋体"/>
          <w:sz w:val="32"/>
          <w:szCs w:val="32"/>
        </w:rPr>
        <w:t>工伤认定为伤残（亡）人员</w:t>
      </w:r>
    </w:p>
    <w:p w14:paraId="7598426C">
      <w:pPr>
        <w:pStyle w:val="20"/>
        <w:numPr>
          <w:ilvl w:val="0"/>
          <w:numId w:val="30"/>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办事条件及需提交的材料</w:t>
      </w:r>
    </w:p>
    <w:p w14:paraId="79A4B38C">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工伤认定书、劳动能力鉴定（确认）结论通知书、工伤职工身份证复印件、工伤保险待遇申领表</w:t>
      </w:r>
    </w:p>
    <w:p w14:paraId="43A44A25">
      <w:pPr>
        <w:pStyle w:val="20"/>
        <w:numPr>
          <w:ilvl w:val="0"/>
          <w:numId w:val="30"/>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办理流程</w:t>
      </w:r>
    </w:p>
    <w:p w14:paraId="77371625">
      <w:pPr>
        <w:pStyle w:val="20"/>
        <w:spacing w:line="360" w:lineRule="auto"/>
        <w:ind w:left="159" w:firstLine="640"/>
        <w:rPr>
          <w:rFonts w:ascii="仿宋_GB2312" w:hAnsi="宋体" w:eastAsia="仿宋_GB2312" w:cs="宋体"/>
          <w:sz w:val="32"/>
          <w:szCs w:val="32"/>
        </w:rPr>
      </w:pPr>
      <w:r>
        <w:rPr>
          <w:rFonts w:hint="eastAsia" w:ascii="仿宋_GB2312" w:hAnsi="宋体" w:eastAsia="仿宋_GB2312" w:cs="宋体"/>
          <w:sz w:val="32"/>
          <w:szCs w:val="32"/>
        </w:rPr>
        <w:t>参保单位持所需材料到社保局工伤保险办公室办理</w:t>
      </w:r>
    </w:p>
    <w:p w14:paraId="08E2B0FA">
      <w:pPr>
        <w:pStyle w:val="20"/>
        <w:numPr>
          <w:ilvl w:val="0"/>
          <w:numId w:val="30"/>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办理时限</w:t>
      </w:r>
    </w:p>
    <w:p w14:paraId="73816635">
      <w:pPr>
        <w:spacing w:line="360" w:lineRule="auto"/>
        <w:ind w:left="567"/>
        <w:rPr>
          <w:rFonts w:ascii="仿宋_GB2312" w:hAnsi="宋体" w:eastAsia="仿宋_GB2312" w:cs="宋体"/>
          <w:sz w:val="32"/>
          <w:szCs w:val="32"/>
        </w:rPr>
      </w:pPr>
      <w:r>
        <w:rPr>
          <w:rFonts w:hint="eastAsia" w:ascii="仿宋_GB2312" w:hAnsi="宋体" w:eastAsia="仿宋_GB2312" w:cs="宋体"/>
          <w:sz w:val="32"/>
          <w:szCs w:val="32"/>
        </w:rPr>
        <w:t>1个月内</w:t>
      </w:r>
    </w:p>
    <w:p w14:paraId="4A4147E2">
      <w:pPr>
        <w:pStyle w:val="20"/>
        <w:numPr>
          <w:ilvl w:val="0"/>
          <w:numId w:val="30"/>
        </w:numPr>
        <w:spacing w:line="360" w:lineRule="auto"/>
        <w:ind w:firstLineChars="0"/>
        <w:rPr>
          <w:rFonts w:ascii="仿宋_GB2312" w:hAnsi="宋体" w:eastAsia="仿宋_GB2312" w:cs="宋体"/>
          <w:b/>
          <w:sz w:val="32"/>
          <w:szCs w:val="32"/>
        </w:rPr>
      </w:pPr>
      <w:r>
        <w:rPr>
          <w:rFonts w:hint="eastAsia" w:ascii="仿宋_GB2312" w:hAnsi="宋体" w:eastAsia="仿宋_GB2312" w:cs="宋体"/>
          <w:b/>
          <w:sz w:val="32"/>
          <w:szCs w:val="32"/>
        </w:rPr>
        <w:t>收费依据及标准</w:t>
      </w:r>
    </w:p>
    <w:p w14:paraId="3FBE330F">
      <w:pPr>
        <w:spacing w:line="360" w:lineRule="auto"/>
        <w:ind w:left="567"/>
        <w:rPr>
          <w:rFonts w:ascii="仿宋_GB2312" w:hAnsi="宋体" w:eastAsia="仿宋_GB2312" w:cs="宋体"/>
          <w:sz w:val="32"/>
          <w:szCs w:val="32"/>
        </w:rPr>
      </w:pPr>
      <w:r>
        <w:rPr>
          <w:rFonts w:hint="eastAsia" w:ascii="仿宋_GB2312" w:hAnsi="宋体" w:eastAsia="仿宋_GB2312" w:cs="宋体"/>
          <w:sz w:val="32"/>
          <w:szCs w:val="32"/>
        </w:rPr>
        <w:t>不收费</w:t>
      </w:r>
    </w:p>
    <w:p w14:paraId="78BFAF4E">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七、联系方式</w:t>
      </w:r>
    </w:p>
    <w:p w14:paraId="5FFBC03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受理、办理机构：民和县社会保险服务局</w:t>
      </w:r>
    </w:p>
    <w:p w14:paraId="56F859A3">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地点：民和县政务服务中心一楼</w:t>
      </w:r>
    </w:p>
    <w:p w14:paraId="4818958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办公时间：上午8：30-12：00下午14：30-18：00</w:t>
      </w:r>
    </w:p>
    <w:p w14:paraId="6B1ADAC7">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52F4FD74">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3B181F32">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78.职工医疗保险参保人员登记办事指南</w:t>
      </w:r>
    </w:p>
    <w:p w14:paraId="0D6ED0C8">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民公服第2017078号</w:t>
      </w:r>
      <w:r>
        <w:rPr>
          <w:rFonts w:hint="eastAsia" w:ascii="仿宋_GB2312" w:hAnsi="宋体" w:eastAsia="仿宋_GB2312" w:cs="宋体"/>
          <w:sz w:val="28"/>
          <w:szCs w:val="28"/>
        </w:rPr>
        <w:t xml:space="preserve">   </w:t>
      </w:r>
    </w:p>
    <w:p w14:paraId="40D5C615">
      <w:pPr>
        <w:pStyle w:val="20"/>
        <w:numPr>
          <w:ilvl w:val="0"/>
          <w:numId w:val="21"/>
        </w:numPr>
        <w:spacing w:line="540" w:lineRule="exact"/>
        <w:ind w:firstLineChars="0"/>
        <w:rPr>
          <w:rFonts w:ascii="仿宋_GB2312" w:eastAsia="仿宋_GB2312"/>
          <w:b/>
          <w:sz w:val="32"/>
          <w:szCs w:val="32"/>
        </w:rPr>
      </w:pPr>
      <w:r>
        <w:rPr>
          <w:rFonts w:hint="eastAsia" w:ascii="仿宋_GB2312" w:eastAsia="仿宋_GB2312"/>
          <w:b/>
          <w:sz w:val="32"/>
          <w:szCs w:val="32"/>
        </w:rPr>
        <w:t>办理依据</w:t>
      </w:r>
    </w:p>
    <w:p w14:paraId="2DD5C540">
      <w:pPr>
        <w:spacing w:line="540" w:lineRule="exact"/>
        <w:ind w:firstLine="640" w:firstLineChars="200"/>
        <w:rPr>
          <w:rFonts w:ascii="仿宋_GB2312" w:eastAsia="仿宋_GB2312"/>
          <w:sz w:val="32"/>
          <w:szCs w:val="32"/>
        </w:rPr>
      </w:pPr>
      <w:r>
        <w:rPr>
          <w:rFonts w:hint="eastAsia" w:ascii="仿宋_GB2312" w:eastAsia="仿宋_GB2312"/>
          <w:sz w:val="32"/>
          <w:szCs w:val="32"/>
        </w:rPr>
        <w:t>东社险〔2016〕10号《关于印发海东市城镇职工基本医疗保险业务经办流程的通知》</w:t>
      </w:r>
    </w:p>
    <w:p w14:paraId="600C7D72">
      <w:pPr>
        <w:pStyle w:val="20"/>
        <w:numPr>
          <w:ilvl w:val="0"/>
          <w:numId w:val="31"/>
        </w:numPr>
        <w:spacing w:line="540" w:lineRule="exact"/>
        <w:ind w:firstLineChars="0"/>
        <w:rPr>
          <w:rFonts w:ascii="仿宋_GB2312" w:eastAsia="仿宋_GB2312"/>
          <w:b/>
          <w:sz w:val="32"/>
          <w:szCs w:val="32"/>
        </w:rPr>
      </w:pPr>
      <w:r>
        <w:rPr>
          <w:rFonts w:hint="eastAsia" w:ascii="仿宋_GB2312" w:eastAsia="仿宋_GB2312"/>
          <w:b/>
          <w:sz w:val="32"/>
          <w:szCs w:val="32"/>
        </w:rPr>
        <w:t>办理对象及范围</w:t>
      </w:r>
    </w:p>
    <w:p w14:paraId="74B2A642">
      <w:pPr>
        <w:spacing w:line="540" w:lineRule="exact"/>
        <w:ind w:firstLine="640" w:firstLineChars="200"/>
        <w:rPr>
          <w:rFonts w:ascii="仿宋_GB2312" w:eastAsia="仿宋_GB2312"/>
          <w:sz w:val="32"/>
          <w:szCs w:val="32"/>
        </w:rPr>
      </w:pPr>
      <w:r>
        <w:rPr>
          <w:rFonts w:hint="eastAsia" w:ascii="仿宋_GB2312" w:eastAsia="仿宋_GB2312"/>
          <w:sz w:val="32"/>
          <w:szCs w:val="32"/>
        </w:rPr>
        <w:t>与所有企事业单位存在劳动关系的职工</w:t>
      </w:r>
    </w:p>
    <w:p w14:paraId="6AF22906">
      <w:pPr>
        <w:pStyle w:val="20"/>
        <w:numPr>
          <w:ilvl w:val="0"/>
          <w:numId w:val="31"/>
        </w:numPr>
        <w:spacing w:line="540" w:lineRule="exact"/>
        <w:ind w:firstLineChars="0"/>
        <w:rPr>
          <w:rFonts w:ascii="仿宋_GB2312" w:eastAsia="仿宋_GB2312"/>
          <w:b/>
          <w:sz w:val="32"/>
          <w:szCs w:val="32"/>
        </w:rPr>
      </w:pPr>
      <w:r>
        <w:rPr>
          <w:rFonts w:hint="eastAsia" w:ascii="仿宋_GB2312" w:eastAsia="仿宋_GB2312"/>
          <w:b/>
          <w:sz w:val="32"/>
          <w:szCs w:val="32"/>
        </w:rPr>
        <w:t>办事条件及需提交的材料</w:t>
      </w:r>
    </w:p>
    <w:p w14:paraId="1D71B759">
      <w:pPr>
        <w:spacing w:line="540" w:lineRule="exact"/>
        <w:ind w:firstLine="640" w:firstLineChars="200"/>
        <w:rPr>
          <w:rFonts w:ascii="仿宋_GB2312" w:eastAsia="仿宋_GB2312"/>
          <w:sz w:val="32"/>
          <w:szCs w:val="32"/>
        </w:rPr>
      </w:pPr>
      <w:r>
        <w:rPr>
          <w:rFonts w:hint="eastAsia" w:ascii="仿宋_GB2312" w:eastAsia="仿宋_GB2312"/>
          <w:sz w:val="32"/>
          <w:szCs w:val="32"/>
        </w:rPr>
        <w:t>新增人员的劳动合同、招考文件、调离文件、调入调出人员的公函或任命文件、减少人员解除劳动关系的文件、死亡证明等</w:t>
      </w:r>
    </w:p>
    <w:p w14:paraId="3B00C76E">
      <w:pPr>
        <w:pStyle w:val="20"/>
        <w:numPr>
          <w:ilvl w:val="0"/>
          <w:numId w:val="31"/>
        </w:numPr>
        <w:spacing w:line="540" w:lineRule="exact"/>
        <w:ind w:firstLineChars="0"/>
        <w:rPr>
          <w:rFonts w:ascii="仿宋_GB2312" w:eastAsia="仿宋_GB2312"/>
          <w:b/>
          <w:sz w:val="32"/>
          <w:szCs w:val="32"/>
        </w:rPr>
      </w:pPr>
      <w:r>
        <w:rPr>
          <w:rFonts w:hint="eastAsia" w:ascii="仿宋_GB2312" w:eastAsia="仿宋_GB2312"/>
          <w:b/>
          <w:sz w:val="32"/>
          <w:szCs w:val="32"/>
        </w:rPr>
        <w:t>办理流程</w:t>
      </w:r>
    </w:p>
    <w:p w14:paraId="53139E63">
      <w:pPr>
        <w:spacing w:line="54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参保单位持所需材料到社保局医疗大厅职工医疗保险窗口办理</w:t>
      </w:r>
    </w:p>
    <w:p w14:paraId="5F2AA9E7">
      <w:pPr>
        <w:pStyle w:val="20"/>
        <w:numPr>
          <w:ilvl w:val="0"/>
          <w:numId w:val="31"/>
        </w:numPr>
        <w:spacing w:line="540" w:lineRule="exact"/>
        <w:ind w:firstLineChars="0"/>
        <w:rPr>
          <w:rFonts w:ascii="仿宋_GB2312" w:eastAsia="仿宋_GB2312"/>
          <w:b/>
          <w:sz w:val="32"/>
          <w:szCs w:val="32"/>
        </w:rPr>
      </w:pPr>
      <w:r>
        <w:rPr>
          <w:rFonts w:hint="eastAsia" w:ascii="仿宋_GB2312" w:eastAsia="仿宋_GB2312"/>
          <w:b/>
          <w:sz w:val="32"/>
          <w:szCs w:val="32"/>
        </w:rPr>
        <w:t>办理时限</w:t>
      </w:r>
    </w:p>
    <w:p w14:paraId="3F0A442D">
      <w:pPr>
        <w:pStyle w:val="20"/>
        <w:spacing w:line="540" w:lineRule="exact"/>
        <w:ind w:left="159" w:firstLine="640"/>
        <w:rPr>
          <w:rFonts w:ascii="仿宋_GB2312" w:eastAsia="仿宋_GB2312"/>
          <w:sz w:val="32"/>
          <w:szCs w:val="32"/>
        </w:rPr>
      </w:pPr>
      <w:r>
        <w:rPr>
          <w:rFonts w:hint="eastAsia" w:ascii="仿宋_GB2312" w:eastAsia="仿宋_GB2312"/>
          <w:sz w:val="32"/>
          <w:szCs w:val="32"/>
        </w:rPr>
        <w:t>即时办理</w:t>
      </w:r>
    </w:p>
    <w:p w14:paraId="5BF00DFB">
      <w:pPr>
        <w:pStyle w:val="20"/>
        <w:numPr>
          <w:ilvl w:val="0"/>
          <w:numId w:val="31"/>
        </w:numPr>
        <w:spacing w:line="540" w:lineRule="exact"/>
        <w:ind w:firstLineChars="0"/>
        <w:rPr>
          <w:rFonts w:ascii="仿宋_GB2312" w:eastAsia="仿宋_GB2312"/>
          <w:b/>
          <w:sz w:val="32"/>
          <w:szCs w:val="32"/>
        </w:rPr>
      </w:pPr>
      <w:r>
        <w:rPr>
          <w:rFonts w:hint="eastAsia" w:ascii="仿宋_GB2312" w:eastAsia="仿宋_GB2312"/>
          <w:b/>
          <w:sz w:val="32"/>
          <w:szCs w:val="32"/>
        </w:rPr>
        <w:t>收费依据及标准</w:t>
      </w:r>
    </w:p>
    <w:p w14:paraId="500332B8">
      <w:pPr>
        <w:spacing w:line="540" w:lineRule="exact"/>
        <w:ind w:left="639"/>
        <w:rPr>
          <w:rFonts w:ascii="仿宋_GB2312" w:eastAsia="仿宋_GB2312"/>
          <w:sz w:val="32"/>
          <w:szCs w:val="32"/>
        </w:rPr>
      </w:pPr>
      <w:r>
        <w:rPr>
          <w:rFonts w:hint="eastAsia" w:ascii="仿宋_GB2312" w:eastAsia="仿宋_GB2312"/>
          <w:sz w:val="32"/>
          <w:szCs w:val="32"/>
        </w:rPr>
        <w:t>不收费</w:t>
      </w:r>
    </w:p>
    <w:p w14:paraId="7E60FED0">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464D7141">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5DCC797C">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558E0FAB">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8B10E2C">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35EEB1D7">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1884F83A">
      <w:pPr>
        <w:jc w:val="center"/>
        <w:rPr>
          <w:rFonts w:hint="eastAsia" w:ascii="仿宋_GB2312" w:hAnsi="宋体" w:eastAsia="仿宋_GB2312" w:cs="宋体"/>
          <w:b/>
          <w:sz w:val="36"/>
          <w:szCs w:val="36"/>
        </w:rPr>
      </w:pPr>
    </w:p>
    <w:p w14:paraId="7B4CF586">
      <w:pPr>
        <w:jc w:val="center"/>
        <w:rPr>
          <w:rFonts w:ascii="仿宋_GB2312" w:hAnsi="宋体" w:eastAsia="仿宋_GB2312" w:cs="宋体"/>
          <w:b/>
          <w:sz w:val="36"/>
          <w:szCs w:val="36"/>
        </w:rPr>
      </w:pPr>
      <w:r>
        <w:rPr>
          <w:rFonts w:hint="eastAsia" w:ascii="仿宋_GB2312" w:hAnsi="宋体" w:eastAsia="仿宋_GB2312" w:cs="宋体"/>
          <w:b/>
          <w:sz w:val="36"/>
          <w:szCs w:val="36"/>
        </w:rPr>
        <w:t>79.</w:t>
      </w:r>
      <w:r>
        <w:rPr>
          <w:rFonts w:hint="eastAsia" w:ascii="仿宋_GB2312" w:eastAsia="仿宋_GB2312"/>
          <w:sz w:val="28"/>
          <w:szCs w:val="28"/>
        </w:rPr>
        <w:t xml:space="preserve"> </w:t>
      </w:r>
      <w:r>
        <w:rPr>
          <w:rFonts w:hint="eastAsia" w:ascii="仿宋_GB2312" w:eastAsia="仿宋_GB2312"/>
          <w:b/>
          <w:sz w:val="36"/>
          <w:szCs w:val="36"/>
        </w:rPr>
        <w:t>职工医疗保险费申报核定</w:t>
      </w:r>
      <w:r>
        <w:rPr>
          <w:rFonts w:hint="eastAsia" w:ascii="仿宋_GB2312" w:hAnsi="宋体" w:eastAsia="仿宋_GB2312" w:cs="宋体"/>
          <w:b/>
          <w:sz w:val="36"/>
          <w:szCs w:val="36"/>
        </w:rPr>
        <w:t>办事指南</w:t>
      </w:r>
    </w:p>
    <w:p w14:paraId="3EC2DF16">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民公服第2017079号</w:t>
      </w:r>
      <w:r>
        <w:rPr>
          <w:rFonts w:hint="eastAsia" w:ascii="仿宋_GB2312" w:hAnsi="宋体" w:eastAsia="仿宋_GB2312" w:cs="宋体"/>
          <w:sz w:val="28"/>
          <w:szCs w:val="28"/>
        </w:rPr>
        <w:t xml:space="preserve">   </w:t>
      </w:r>
    </w:p>
    <w:p w14:paraId="522C9EDB">
      <w:pPr>
        <w:pStyle w:val="20"/>
        <w:numPr>
          <w:ilvl w:val="0"/>
          <w:numId w:val="21"/>
        </w:numPr>
        <w:spacing w:line="540" w:lineRule="exact"/>
        <w:ind w:firstLineChars="0"/>
        <w:rPr>
          <w:rFonts w:ascii="仿宋_GB2312" w:eastAsia="仿宋_GB2312"/>
          <w:b/>
          <w:sz w:val="32"/>
          <w:szCs w:val="32"/>
        </w:rPr>
      </w:pPr>
      <w:r>
        <w:rPr>
          <w:rFonts w:hint="eastAsia" w:ascii="仿宋_GB2312" w:eastAsia="仿宋_GB2312"/>
          <w:b/>
          <w:sz w:val="32"/>
          <w:szCs w:val="32"/>
        </w:rPr>
        <w:t>办理依据</w:t>
      </w:r>
    </w:p>
    <w:p w14:paraId="200A5A29">
      <w:pPr>
        <w:spacing w:line="540" w:lineRule="exact"/>
        <w:ind w:firstLine="640" w:firstLineChars="200"/>
        <w:rPr>
          <w:rFonts w:ascii="仿宋_GB2312" w:eastAsia="仿宋_GB2312"/>
          <w:sz w:val="32"/>
          <w:szCs w:val="32"/>
        </w:rPr>
      </w:pPr>
      <w:r>
        <w:rPr>
          <w:rFonts w:hint="eastAsia" w:ascii="仿宋_GB2312" w:eastAsia="仿宋_GB2312"/>
          <w:sz w:val="32"/>
          <w:szCs w:val="32"/>
        </w:rPr>
        <w:t>东社险〔2016〕10号《关于印发海东市城镇职工基本医疗保险业务经办流程的通知》</w:t>
      </w:r>
    </w:p>
    <w:p w14:paraId="548772C8">
      <w:pPr>
        <w:pStyle w:val="20"/>
        <w:numPr>
          <w:ilvl w:val="0"/>
          <w:numId w:val="32"/>
        </w:numPr>
        <w:spacing w:line="540" w:lineRule="exact"/>
        <w:ind w:firstLineChars="0"/>
        <w:rPr>
          <w:rFonts w:ascii="仿宋_GB2312" w:eastAsia="仿宋_GB2312"/>
          <w:b/>
          <w:sz w:val="32"/>
          <w:szCs w:val="32"/>
        </w:rPr>
      </w:pPr>
      <w:r>
        <w:rPr>
          <w:rFonts w:hint="eastAsia" w:ascii="仿宋_GB2312" w:eastAsia="仿宋_GB2312"/>
          <w:b/>
          <w:sz w:val="32"/>
          <w:szCs w:val="32"/>
        </w:rPr>
        <w:t>办理对象及范围</w:t>
      </w:r>
    </w:p>
    <w:p w14:paraId="23D60F9B">
      <w:pPr>
        <w:spacing w:line="540" w:lineRule="exact"/>
        <w:ind w:left="639"/>
        <w:rPr>
          <w:rFonts w:ascii="仿宋_GB2312" w:eastAsia="仿宋_GB2312"/>
          <w:sz w:val="32"/>
          <w:szCs w:val="32"/>
        </w:rPr>
      </w:pPr>
      <w:r>
        <w:rPr>
          <w:rFonts w:hint="eastAsia" w:ascii="仿宋_GB2312" w:eastAsia="仿宋_GB2312"/>
          <w:sz w:val="32"/>
          <w:szCs w:val="32"/>
        </w:rPr>
        <w:t>职工变动</w:t>
      </w:r>
    </w:p>
    <w:p w14:paraId="3113F5A3">
      <w:pPr>
        <w:pStyle w:val="20"/>
        <w:numPr>
          <w:ilvl w:val="0"/>
          <w:numId w:val="32"/>
        </w:numPr>
        <w:spacing w:line="540" w:lineRule="exact"/>
        <w:ind w:firstLineChars="0"/>
        <w:rPr>
          <w:rFonts w:ascii="仿宋_GB2312" w:eastAsia="仿宋_GB2312"/>
          <w:b/>
          <w:sz w:val="32"/>
          <w:szCs w:val="32"/>
        </w:rPr>
      </w:pPr>
      <w:r>
        <w:rPr>
          <w:rFonts w:hint="eastAsia" w:ascii="仿宋_GB2312" w:eastAsia="仿宋_GB2312"/>
          <w:b/>
          <w:sz w:val="32"/>
          <w:szCs w:val="32"/>
        </w:rPr>
        <w:t>办事条件及需提交的材料</w:t>
      </w:r>
    </w:p>
    <w:p w14:paraId="2EC20EDB">
      <w:pPr>
        <w:spacing w:line="540" w:lineRule="exact"/>
        <w:ind w:firstLine="640" w:firstLineChars="200"/>
        <w:rPr>
          <w:rFonts w:ascii="仿宋_GB2312" w:eastAsia="仿宋_GB2312"/>
          <w:sz w:val="32"/>
          <w:szCs w:val="32"/>
        </w:rPr>
      </w:pPr>
      <w:r>
        <w:rPr>
          <w:rFonts w:hint="eastAsia" w:ascii="仿宋_GB2312" w:eastAsia="仿宋_GB2312"/>
          <w:sz w:val="32"/>
          <w:szCs w:val="32"/>
        </w:rPr>
        <w:t>当年元月职工工资表</w:t>
      </w:r>
    </w:p>
    <w:p w14:paraId="042BA91D">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四、办理流程</w:t>
      </w:r>
    </w:p>
    <w:p w14:paraId="150270F9">
      <w:pPr>
        <w:spacing w:line="540" w:lineRule="exact"/>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参保单位持所需材料到社保局医疗大厅职工医疗保险窗口办理</w:t>
      </w:r>
    </w:p>
    <w:p w14:paraId="5739BC2A">
      <w:pPr>
        <w:spacing w:line="54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15EDC922">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行政事业单位：当年4月20日前 </w:t>
      </w:r>
    </w:p>
    <w:p w14:paraId="51F72246">
      <w:pPr>
        <w:spacing w:line="540" w:lineRule="exact"/>
        <w:ind w:firstLine="640" w:firstLineChars="200"/>
        <w:rPr>
          <w:rFonts w:ascii="仿宋_GB2312" w:eastAsia="仿宋_GB2312"/>
          <w:sz w:val="32"/>
          <w:szCs w:val="32"/>
        </w:rPr>
      </w:pPr>
      <w:r>
        <w:rPr>
          <w:rFonts w:hint="eastAsia" w:ascii="仿宋_GB2312" w:eastAsia="仿宋_GB2312"/>
          <w:sz w:val="32"/>
          <w:szCs w:val="32"/>
        </w:rPr>
        <w:t>企业：灵活就业当年6月20日前</w:t>
      </w:r>
    </w:p>
    <w:p w14:paraId="32F6DCF8">
      <w:pPr>
        <w:numPr>
          <w:ilvl w:val="0"/>
          <w:numId w:val="33"/>
        </w:numPr>
        <w:spacing w:line="540" w:lineRule="exact"/>
        <w:ind w:firstLine="643" w:firstLineChars="200"/>
        <w:rPr>
          <w:rFonts w:ascii="仿宋_GB2312" w:eastAsia="仿宋_GB2312"/>
          <w:b/>
          <w:sz w:val="32"/>
          <w:szCs w:val="32"/>
        </w:rPr>
      </w:pPr>
      <w:r>
        <w:rPr>
          <w:rFonts w:hint="eastAsia" w:ascii="仿宋_GB2312" w:eastAsia="仿宋_GB2312"/>
          <w:b/>
          <w:sz w:val="32"/>
          <w:szCs w:val="32"/>
        </w:rPr>
        <w:t>收费依据及标准</w:t>
      </w:r>
    </w:p>
    <w:p w14:paraId="4E824808">
      <w:pPr>
        <w:spacing w:line="540" w:lineRule="exact"/>
        <w:ind w:left="640"/>
        <w:rPr>
          <w:rFonts w:ascii="仿宋_GB2312" w:eastAsia="仿宋_GB2312"/>
          <w:sz w:val="32"/>
          <w:szCs w:val="32"/>
        </w:rPr>
      </w:pPr>
      <w:r>
        <w:rPr>
          <w:rFonts w:hint="eastAsia" w:ascii="仿宋_GB2312" w:eastAsia="仿宋_GB2312"/>
          <w:sz w:val="32"/>
          <w:szCs w:val="32"/>
        </w:rPr>
        <w:t>不收费</w:t>
      </w:r>
    </w:p>
    <w:p w14:paraId="5420DB75">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5CA33CA8">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53129C19">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7CBA167C">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1A50D75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769F21F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2A2D6572">
      <w:pPr>
        <w:spacing w:line="360" w:lineRule="auto"/>
        <w:ind w:firstLine="640" w:firstLineChars="200"/>
        <w:rPr>
          <w:rFonts w:ascii="仿宋_GB2312" w:eastAsia="仿宋_GB2312"/>
          <w:sz w:val="32"/>
          <w:szCs w:val="32"/>
        </w:rPr>
      </w:pPr>
    </w:p>
    <w:p w14:paraId="4C94BD70">
      <w:pPr>
        <w:jc w:val="center"/>
        <w:rPr>
          <w:rFonts w:ascii="仿宋_GB2312" w:hAnsi="宋体" w:eastAsia="仿宋_GB2312" w:cs="宋体"/>
          <w:b/>
          <w:sz w:val="36"/>
          <w:szCs w:val="36"/>
        </w:rPr>
      </w:pPr>
      <w:r>
        <w:rPr>
          <w:rFonts w:hint="eastAsia" w:ascii="仿宋_GB2312" w:hAnsi="宋体" w:eastAsia="仿宋_GB2312" w:cs="宋体"/>
          <w:b/>
          <w:sz w:val="36"/>
          <w:szCs w:val="36"/>
        </w:rPr>
        <w:t>80.</w:t>
      </w:r>
      <w:r>
        <w:rPr>
          <w:rFonts w:hint="eastAsia" w:ascii="仿宋_GB2312" w:eastAsia="仿宋_GB2312"/>
          <w:sz w:val="28"/>
          <w:szCs w:val="28"/>
        </w:rPr>
        <w:t xml:space="preserve"> </w:t>
      </w:r>
      <w:r>
        <w:rPr>
          <w:rFonts w:hint="eastAsia" w:ascii="仿宋_GB2312" w:eastAsia="仿宋_GB2312"/>
          <w:b/>
          <w:sz w:val="36"/>
          <w:szCs w:val="36"/>
        </w:rPr>
        <w:t>职工</w:t>
      </w:r>
      <w:r>
        <w:rPr>
          <w:rFonts w:hint="eastAsia" w:ascii="仿宋_GB2312" w:hAnsi="宋体" w:eastAsia="仿宋_GB2312" w:cs="宋体"/>
          <w:b/>
          <w:sz w:val="36"/>
          <w:szCs w:val="36"/>
        </w:rPr>
        <w:t>转外住院备案及医疗费报销办事指南</w:t>
      </w:r>
    </w:p>
    <w:p w14:paraId="4C9AB228">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民公服第2017080号</w:t>
      </w:r>
      <w:r>
        <w:rPr>
          <w:rFonts w:hint="eastAsia" w:ascii="仿宋_GB2312" w:hAnsi="宋体" w:eastAsia="仿宋_GB2312" w:cs="宋体"/>
          <w:sz w:val="28"/>
          <w:szCs w:val="28"/>
        </w:rPr>
        <w:t xml:space="preserve">   </w:t>
      </w:r>
    </w:p>
    <w:p w14:paraId="44F295B3">
      <w:pPr>
        <w:pStyle w:val="20"/>
        <w:numPr>
          <w:ilvl w:val="0"/>
          <w:numId w:val="21"/>
        </w:numPr>
        <w:spacing w:line="360" w:lineRule="auto"/>
        <w:ind w:firstLineChars="0"/>
        <w:rPr>
          <w:rFonts w:ascii="仿宋_GB2312" w:eastAsia="仿宋_GB2312"/>
          <w:b/>
          <w:sz w:val="32"/>
          <w:szCs w:val="32"/>
        </w:rPr>
      </w:pPr>
      <w:r>
        <w:rPr>
          <w:rFonts w:hint="eastAsia" w:ascii="仿宋_GB2312" w:eastAsia="仿宋_GB2312"/>
          <w:b/>
          <w:sz w:val="32"/>
          <w:szCs w:val="32"/>
        </w:rPr>
        <w:t>办理依据</w:t>
      </w:r>
    </w:p>
    <w:p w14:paraId="0A28F7BD">
      <w:pPr>
        <w:spacing w:line="360" w:lineRule="auto"/>
        <w:ind w:firstLine="640" w:firstLineChars="200"/>
        <w:rPr>
          <w:rFonts w:ascii="仿宋_GB2312" w:eastAsia="仿宋_GB2312"/>
          <w:sz w:val="32"/>
          <w:szCs w:val="32"/>
        </w:rPr>
      </w:pPr>
      <w:r>
        <w:rPr>
          <w:rFonts w:hint="eastAsia" w:ascii="仿宋_GB2312" w:eastAsia="仿宋_GB2312"/>
          <w:sz w:val="32"/>
          <w:szCs w:val="32"/>
        </w:rPr>
        <w:t>东社险〔2016〕10号《关于印发海东市城镇职工基本医疗保险业务经办流程的通知》</w:t>
      </w:r>
    </w:p>
    <w:p w14:paraId="577785B2">
      <w:pPr>
        <w:pStyle w:val="20"/>
        <w:numPr>
          <w:ilvl w:val="0"/>
          <w:numId w:val="34"/>
        </w:numPr>
        <w:spacing w:line="360" w:lineRule="auto"/>
        <w:ind w:firstLineChars="0"/>
        <w:rPr>
          <w:rFonts w:ascii="仿宋_GB2312" w:eastAsia="仿宋_GB2312"/>
          <w:b/>
          <w:sz w:val="32"/>
          <w:szCs w:val="32"/>
        </w:rPr>
      </w:pPr>
      <w:r>
        <w:rPr>
          <w:rFonts w:hint="eastAsia" w:ascii="仿宋_GB2312" w:eastAsia="仿宋_GB2312"/>
          <w:b/>
          <w:sz w:val="32"/>
          <w:szCs w:val="32"/>
        </w:rPr>
        <w:t>办理对象及范围</w:t>
      </w:r>
    </w:p>
    <w:p w14:paraId="2CDB75DC">
      <w:pPr>
        <w:spacing w:line="360" w:lineRule="auto"/>
        <w:ind w:left="639"/>
        <w:rPr>
          <w:rFonts w:ascii="仿宋_GB2312" w:eastAsia="仿宋_GB2312"/>
          <w:sz w:val="32"/>
          <w:szCs w:val="32"/>
        </w:rPr>
      </w:pPr>
      <w:r>
        <w:rPr>
          <w:rFonts w:hint="eastAsia" w:ascii="仿宋_GB2312" w:eastAsia="仿宋_GB2312"/>
          <w:sz w:val="32"/>
          <w:szCs w:val="32"/>
        </w:rPr>
        <w:t>符合转院报销范围</w:t>
      </w:r>
    </w:p>
    <w:p w14:paraId="70FAA8AA">
      <w:pPr>
        <w:pStyle w:val="20"/>
        <w:numPr>
          <w:ilvl w:val="0"/>
          <w:numId w:val="34"/>
        </w:numPr>
        <w:spacing w:line="360" w:lineRule="auto"/>
        <w:ind w:firstLineChars="0"/>
        <w:rPr>
          <w:rFonts w:ascii="仿宋_GB2312" w:eastAsia="仿宋_GB2312"/>
          <w:b/>
          <w:sz w:val="32"/>
          <w:szCs w:val="32"/>
        </w:rPr>
      </w:pPr>
      <w:r>
        <w:rPr>
          <w:rFonts w:hint="eastAsia" w:ascii="仿宋_GB2312" w:eastAsia="仿宋_GB2312"/>
          <w:b/>
          <w:sz w:val="32"/>
          <w:szCs w:val="32"/>
        </w:rPr>
        <w:t>办事条件及需提交的材料</w:t>
      </w:r>
    </w:p>
    <w:p w14:paraId="2B3E1E5B">
      <w:pPr>
        <w:spacing w:line="360" w:lineRule="auto"/>
        <w:ind w:firstLine="640" w:firstLineChars="200"/>
        <w:rPr>
          <w:rFonts w:ascii="仿宋_GB2312" w:eastAsia="仿宋_GB2312"/>
          <w:sz w:val="32"/>
          <w:szCs w:val="32"/>
        </w:rPr>
      </w:pPr>
      <w:r>
        <w:rPr>
          <w:rFonts w:hint="eastAsia" w:ascii="仿宋_GB2312" w:eastAsia="仿宋_GB2312"/>
          <w:sz w:val="32"/>
          <w:szCs w:val="32"/>
        </w:rPr>
        <w:t>转院备案表及报销材料</w:t>
      </w:r>
    </w:p>
    <w:p w14:paraId="0F8D1594">
      <w:pPr>
        <w:pStyle w:val="20"/>
        <w:numPr>
          <w:ilvl w:val="0"/>
          <w:numId w:val="34"/>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6ABA9073">
      <w:pPr>
        <w:spacing w:line="360" w:lineRule="auto"/>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参保单位持所需材料到社保局医疗大厅职工医疗保险窗口办理</w:t>
      </w:r>
    </w:p>
    <w:p w14:paraId="622FA0AF">
      <w:pPr>
        <w:pStyle w:val="20"/>
        <w:numPr>
          <w:ilvl w:val="0"/>
          <w:numId w:val="34"/>
        </w:numPr>
        <w:spacing w:line="360" w:lineRule="auto"/>
        <w:ind w:firstLineChars="0"/>
        <w:rPr>
          <w:rFonts w:ascii="仿宋_GB2312" w:eastAsia="仿宋_GB2312"/>
          <w:sz w:val="32"/>
          <w:szCs w:val="32"/>
        </w:rPr>
      </w:pPr>
      <w:r>
        <w:rPr>
          <w:rFonts w:hint="eastAsia" w:ascii="仿宋_GB2312" w:eastAsia="仿宋_GB2312"/>
          <w:b/>
          <w:sz w:val="32"/>
          <w:szCs w:val="32"/>
        </w:rPr>
        <w:t>办理时限</w:t>
      </w:r>
    </w:p>
    <w:p w14:paraId="4A77237C">
      <w:pPr>
        <w:spacing w:line="360" w:lineRule="auto"/>
        <w:ind w:left="639"/>
        <w:rPr>
          <w:rFonts w:ascii="仿宋_GB2312" w:eastAsia="仿宋_GB2312"/>
          <w:sz w:val="32"/>
          <w:szCs w:val="32"/>
        </w:rPr>
      </w:pPr>
      <w:r>
        <w:rPr>
          <w:rFonts w:hint="eastAsia" w:ascii="仿宋_GB2312" w:eastAsia="仿宋_GB2312"/>
          <w:sz w:val="32"/>
          <w:szCs w:val="32"/>
        </w:rPr>
        <w:t>即时办理</w:t>
      </w:r>
    </w:p>
    <w:p w14:paraId="4E4B48F9">
      <w:pPr>
        <w:spacing w:line="360" w:lineRule="auto"/>
        <w:ind w:left="639"/>
        <w:rPr>
          <w:rFonts w:ascii="仿宋_GB2312" w:eastAsia="仿宋_GB2312"/>
          <w:sz w:val="32"/>
          <w:szCs w:val="32"/>
        </w:rPr>
      </w:pPr>
      <w:r>
        <w:rPr>
          <w:rFonts w:hint="eastAsia" w:ascii="仿宋_GB2312" w:eastAsia="仿宋_GB2312"/>
          <w:b/>
          <w:sz w:val="32"/>
          <w:szCs w:val="32"/>
        </w:rPr>
        <w:t>六、收费依据及标准</w:t>
      </w:r>
    </w:p>
    <w:p w14:paraId="17D89C60">
      <w:pPr>
        <w:spacing w:line="360" w:lineRule="auto"/>
        <w:ind w:left="639"/>
        <w:rPr>
          <w:rFonts w:ascii="仿宋_GB2312" w:eastAsia="仿宋_GB2312"/>
          <w:sz w:val="32"/>
          <w:szCs w:val="32"/>
        </w:rPr>
      </w:pPr>
      <w:r>
        <w:rPr>
          <w:rFonts w:hint="eastAsia" w:ascii="仿宋_GB2312" w:eastAsia="仿宋_GB2312"/>
          <w:sz w:val="32"/>
          <w:szCs w:val="32"/>
        </w:rPr>
        <w:t>不收费</w:t>
      </w:r>
    </w:p>
    <w:p w14:paraId="29D41CBA">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68140893">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5A8EC378">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7E33D952">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6F5F025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0BCB86E4">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06A5A154">
      <w:pPr>
        <w:jc w:val="center"/>
        <w:rPr>
          <w:rFonts w:ascii="仿宋_GB2312" w:hAnsi="宋体" w:eastAsia="仿宋_GB2312" w:cs="宋体"/>
          <w:b/>
          <w:sz w:val="36"/>
          <w:szCs w:val="36"/>
        </w:rPr>
      </w:pPr>
      <w:r>
        <w:rPr>
          <w:rFonts w:hint="eastAsia" w:ascii="仿宋_GB2312" w:hAnsi="宋体" w:eastAsia="仿宋_GB2312" w:cs="宋体"/>
          <w:b/>
          <w:sz w:val="36"/>
          <w:szCs w:val="36"/>
        </w:rPr>
        <w:t>81.</w:t>
      </w:r>
      <w:r>
        <w:rPr>
          <w:rFonts w:hint="eastAsia" w:ascii="仿宋_GB2312" w:eastAsia="仿宋_GB2312"/>
          <w:sz w:val="28"/>
          <w:szCs w:val="28"/>
        </w:rPr>
        <w:t xml:space="preserve"> </w:t>
      </w:r>
      <w:r>
        <w:rPr>
          <w:rFonts w:hint="eastAsia" w:ascii="仿宋_GB2312" w:eastAsia="仿宋_GB2312"/>
          <w:b/>
          <w:sz w:val="36"/>
          <w:szCs w:val="36"/>
        </w:rPr>
        <w:t>职工特殊病种、慢性病种认定</w:t>
      </w:r>
      <w:r>
        <w:rPr>
          <w:rFonts w:hint="eastAsia" w:ascii="仿宋_GB2312" w:hAnsi="宋体" w:eastAsia="仿宋_GB2312" w:cs="宋体"/>
          <w:b/>
          <w:sz w:val="36"/>
          <w:szCs w:val="36"/>
        </w:rPr>
        <w:t>办事指南</w:t>
      </w:r>
    </w:p>
    <w:p w14:paraId="6F8A0E3A">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民公服第2017081号</w:t>
      </w:r>
      <w:r>
        <w:rPr>
          <w:rFonts w:hint="eastAsia" w:ascii="仿宋_GB2312" w:hAnsi="宋体" w:eastAsia="仿宋_GB2312" w:cs="宋体"/>
          <w:sz w:val="28"/>
          <w:szCs w:val="28"/>
        </w:rPr>
        <w:t xml:space="preserve">   </w:t>
      </w:r>
    </w:p>
    <w:p w14:paraId="0CE92A93">
      <w:pPr>
        <w:pStyle w:val="20"/>
        <w:numPr>
          <w:ilvl w:val="0"/>
          <w:numId w:val="21"/>
        </w:numPr>
        <w:spacing w:line="360" w:lineRule="auto"/>
        <w:ind w:firstLineChars="0"/>
        <w:rPr>
          <w:rFonts w:ascii="仿宋_GB2312" w:eastAsia="仿宋_GB2312"/>
          <w:sz w:val="32"/>
          <w:szCs w:val="32"/>
        </w:rPr>
      </w:pPr>
      <w:r>
        <w:rPr>
          <w:rFonts w:hint="eastAsia" w:ascii="仿宋_GB2312" w:eastAsia="仿宋_GB2312"/>
          <w:b/>
          <w:sz w:val="32"/>
          <w:szCs w:val="32"/>
        </w:rPr>
        <w:t>办理依据</w:t>
      </w:r>
    </w:p>
    <w:p w14:paraId="318E28A3">
      <w:pPr>
        <w:spacing w:line="360" w:lineRule="auto"/>
        <w:ind w:firstLine="640" w:firstLineChars="200"/>
        <w:rPr>
          <w:rFonts w:ascii="仿宋_GB2312" w:eastAsia="仿宋_GB2312"/>
          <w:sz w:val="32"/>
          <w:szCs w:val="32"/>
        </w:rPr>
      </w:pPr>
      <w:r>
        <w:rPr>
          <w:rFonts w:hint="eastAsia" w:ascii="仿宋_GB2312" w:eastAsia="仿宋_GB2312"/>
          <w:sz w:val="32"/>
          <w:szCs w:val="32"/>
        </w:rPr>
        <w:t>东社险〔2015〕685号《关于印发海东市城镇职工基本医疗保险门诊特殊病慢性病管理办法（暂行）的通知》</w:t>
      </w:r>
    </w:p>
    <w:p w14:paraId="09ADE088">
      <w:pPr>
        <w:pStyle w:val="20"/>
        <w:numPr>
          <w:ilvl w:val="0"/>
          <w:numId w:val="35"/>
        </w:numPr>
        <w:spacing w:line="360" w:lineRule="auto"/>
        <w:ind w:firstLineChars="0"/>
        <w:rPr>
          <w:rFonts w:ascii="仿宋_GB2312" w:eastAsia="仿宋_GB2312"/>
          <w:b/>
          <w:sz w:val="32"/>
          <w:szCs w:val="32"/>
        </w:rPr>
      </w:pPr>
      <w:r>
        <w:rPr>
          <w:rFonts w:hint="eastAsia" w:ascii="仿宋_GB2312" w:eastAsia="仿宋_GB2312"/>
          <w:b/>
          <w:sz w:val="32"/>
          <w:szCs w:val="32"/>
        </w:rPr>
        <w:t>办理对象及范围</w:t>
      </w:r>
    </w:p>
    <w:p w14:paraId="55A8BA94">
      <w:pPr>
        <w:spacing w:line="360" w:lineRule="auto"/>
        <w:ind w:left="639"/>
        <w:rPr>
          <w:rFonts w:ascii="仿宋_GB2312" w:eastAsia="仿宋_GB2312"/>
          <w:sz w:val="32"/>
          <w:szCs w:val="32"/>
        </w:rPr>
      </w:pPr>
      <w:r>
        <w:rPr>
          <w:rFonts w:hint="eastAsia" w:ascii="仿宋_GB2312" w:eastAsia="仿宋_GB2312"/>
          <w:sz w:val="32"/>
          <w:szCs w:val="32"/>
        </w:rPr>
        <w:t>符合病种认定范围</w:t>
      </w:r>
    </w:p>
    <w:p w14:paraId="7D100B2A">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13E2F0D5">
      <w:pPr>
        <w:spacing w:line="360" w:lineRule="auto"/>
        <w:ind w:firstLine="640" w:firstLineChars="200"/>
        <w:rPr>
          <w:rFonts w:ascii="仿宋_GB2312" w:eastAsia="仿宋_GB2312"/>
          <w:sz w:val="32"/>
          <w:szCs w:val="32"/>
        </w:rPr>
      </w:pPr>
      <w:r>
        <w:rPr>
          <w:rFonts w:hint="eastAsia" w:ascii="仿宋_GB2312" w:eastAsia="仿宋_GB2312"/>
          <w:sz w:val="32"/>
          <w:szCs w:val="32"/>
        </w:rPr>
        <w:t>特殊病、慢性病认定表及认定材料</w:t>
      </w:r>
    </w:p>
    <w:p w14:paraId="6DCDF132">
      <w:pPr>
        <w:pStyle w:val="20"/>
        <w:numPr>
          <w:ilvl w:val="0"/>
          <w:numId w:val="32"/>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238CF669">
      <w:pPr>
        <w:spacing w:line="360" w:lineRule="auto"/>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参保单位持所需材料到社保局医疗大厅职工医疗保险窗口办理</w:t>
      </w:r>
    </w:p>
    <w:p w14:paraId="4C76A435">
      <w:pPr>
        <w:pStyle w:val="20"/>
        <w:numPr>
          <w:ilvl w:val="0"/>
          <w:numId w:val="32"/>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342D0A79">
      <w:pPr>
        <w:spacing w:line="360" w:lineRule="auto"/>
        <w:ind w:left="639"/>
        <w:rPr>
          <w:rFonts w:ascii="仿宋_GB2312" w:eastAsia="仿宋_GB2312"/>
          <w:sz w:val="32"/>
          <w:szCs w:val="32"/>
        </w:rPr>
      </w:pPr>
      <w:r>
        <w:rPr>
          <w:rFonts w:hint="eastAsia" w:ascii="仿宋_GB2312" w:eastAsia="仿宋_GB2312"/>
          <w:sz w:val="32"/>
          <w:szCs w:val="32"/>
        </w:rPr>
        <w:t>即时办理</w:t>
      </w:r>
    </w:p>
    <w:p w14:paraId="3D355A95">
      <w:pPr>
        <w:pStyle w:val="20"/>
        <w:numPr>
          <w:ilvl w:val="0"/>
          <w:numId w:val="32"/>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3A85084F">
      <w:pPr>
        <w:spacing w:line="360" w:lineRule="auto"/>
        <w:ind w:left="639"/>
        <w:rPr>
          <w:rFonts w:ascii="仿宋_GB2312" w:eastAsia="仿宋_GB2312"/>
          <w:sz w:val="32"/>
          <w:szCs w:val="32"/>
        </w:rPr>
      </w:pPr>
      <w:r>
        <w:rPr>
          <w:rFonts w:hint="eastAsia" w:ascii="仿宋_GB2312" w:eastAsia="仿宋_GB2312"/>
          <w:sz w:val="32"/>
          <w:szCs w:val="32"/>
        </w:rPr>
        <w:t>不收费</w:t>
      </w:r>
    </w:p>
    <w:p w14:paraId="34C196B9">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61E9F300">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63202722">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1BFDB3D3">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666F32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14C53B1D">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0DA44AAD">
      <w:pPr>
        <w:jc w:val="center"/>
        <w:rPr>
          <w:rFonts w:ascii="仿宋_GB2312" w:hAnsi="宋体" w:eastAsia="仿宋_GB2312" w:cs="宋体"/>
          <w:b/>
          <w:sz w:val="36"/>
          <w:szCs w:val="36"/>
        </w:rPr>
      </w:pPr>
      <w:r>
        <w:rPr>
          <w:rFonts w:hint="eastAsia" w:ascii="仿宋_GB2312" w:hAnsi="宋体" w:eastAsia="仿宋_GB2312" w:cs="宋体"/>
          <w:b/>
          <w:sz w:val="36"/>
          <w:szCs w:val="36"/>
        </w:rPr>
        <w:t>82.</w:t>
      </w:r>
      <w:r>
        <w:rPr>
          <w:rFonts w:hint="eastAsia" w:ascii="仿宋_GB2312" w:eastAsia="仿宋_GB2312"/>
          <w:sz w:val="28"/>
          <w:szCs w:val="28"/>
        </w:rPr>
        <w:t xml:space="preserve"> </w:t>
      </w:r>
      <w:r>
        <w:rPr>
          <w:rFonts w:hint="eastAsia" w:ascii="仿宋_GB2312" w:eastAsia="仿宋_GB2312"/>
          <w:b/>
          <w:sz w:val="36"/>
          <w:szCs w:val="36"/>
        </w:rPr>
        <w:t>职工急诊抢救病种认定及报销医疗费</w:t>
      </w:r>
      <w:r>
        <w:rPr>
          <w:rFonts w:hint="eastAsia" w:ascii="仿宋_GB2312" w:hAnsi="宋体" w:eastAsia="仿宋_GB2312" w:cs="宋体"/>
          <w:b/>
          <w:sz w:val="36"/>
          <w:szCs w:val="36"/>
        </w:rPr>
        <w:t>办事指南</w:t>
      </w:r>
    </w:p>
    <w:p w14:paraId="237B0A8C">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民公服第2017082号</w:t>
      </w:r>
      <w:r>
        <w:rPr>
          <w:rFonts w:hint="eastAsia" w:ascii="仿宋_GB2312" w:hAnsi="宋体" w:eastAsia="仿宋_GB2312" w:cs="宋体"/>
          <w:sz w:val="28"/>
          <w:szCs w:val="28"/>
        </w:rPr>
        <w:t xml:space="preserve">   </w:t>
      </w:r>
    </w:p>
    <w:p w14:paraId="580D31C5">
      <w:pPr>
        <w:pStyle w:val="20"/>
        <w:numPr>
          <w:ilvl w:val="0"/>
          <w:numId w:val="21"/>
        </w:numPr>
        <w:spacing w:line="360" w:lineRule="auto"/>
        <w:ind w:firstLineChars="0"/>
        <w:rPr>
          <w:rFonts w:ascii="仿宋_GB2312" w:eastAsia="仿宋_GB2312"/>
          <w:b/>
          <w:sz w:val="32"/>
          <w:szCs w:val="32"/>
        </w:rPr>
      </w:pPr>
      <w:r>
        <w:rPr>
          <w:rFonts w:hint="eastAsia" w:ascii="仿宋_GB2312" w:eastAsia="仿宋_GB2312"/>
          <w:b/>
          <w:sz w:val="32"/>
          <w:szCs w:val="32"/>
        </w:rPr>
        <w:t>办理依据</w:t>
      </w:r>
    </w:p>
    <w:p w14:paraId="4EF4CB9E">
      <w:pPr>
        <w:spacing w:line="360" w:lineRule="auto"/>
        <w:ind w:firstLine="640" w:firstLineChars="200"/>
        <w:rPr>
          <w:rFonts w:ascii="仿宋_GB2312" w:eastAsia="仿宋_GB2312"/>
          <w:sz w:val="32"/>
          <w:szCs w:val="32"/>
        </w:rPr>
      </w:pPr>
      <w:r>
        <w:rPr>
          <w:rFonts w:hint="eastAsia" w:ascii="仿宋_GB2312" w:eastAsia="仿宋_GB2312"/>
          <w:sz w:val="32"/>
          <w:szCs w:val="32"/>
        </w:rPr>
        <w:t>东社险〔2016〕10号《关于印发海东市城镇职工基本医疗保险业务经办流程的通知》</w:t>
      </w:r>
    </w:p>
    <w:p w14:paraId="50BEDE1C">
      <w:pPr>
        <w:pStyle w:val="20"/>
        <w:numPr>
          <w:ilvl w:val="0"/>
          <w:numId w:val="36"/>
        </w:numPr>
        <w:spacing w:line="360" w:lineRule="auto"/>
        <w:ind w:firstLineChars="0"/>
        <w:rPr>
          <w:rFonts w:ascii="仿宋_GB2312" w:eastAsia="仿宋_GB2312"/>
          <w:b/>
          <w:sz w:val="32"/>
          <w:szCs w:val="32"/>
        </w:rPr>
      </w:pPr>
      <w:r>
        <w:rPr>
          <w:rFonts w:hint="eastAsia" w:ascii="仿宋_GB2312" w:eastAsia="仿宋_GB2312"/>
          <w:b/>
          <w:sz w:val="32"/>
          <w:szCs w:val="32"/>
        </w:rPr>
        <w:t>办理对象及范围</w:t>
      </w:r>
    </w:p>
    <w:p w14:paraId="36A3B44B">
      <w:pPr>
        <w:spacing w:line="360" w:lineRule="auto"/>
        <w:ind w:left="639"/>
        <w:rPr>
          <w:rFonts w:ascii="仿宋_GB2312" w:eastAsia="仿宋_GB2312"/>
          <w:sz w:val="32"/>
          <w:szCs w:val="32"/>
        </w:rPr>
      </w:pPr>
      <w:r>
        <w:rPr>
          <w:rFonts w:hint="eastAsia" w:ascii="仿宋_GB2312" w:eastAsia="仿宋_GB2312"/>
          <w:sz w:val="32"/>
          <w:szCs w:val="32"/>
        </w:rPr>
        <w:t>符合急诊报销范围</w:t>
      </w:r>
    </w:p>
    <w:p w14:paraId="4FD9E40E">
      <w:pPr>
        <w:pStyle w:val="20"/>
        <w:numPr>
          <w:ilvl w:val="0"/>
          <w:numId w:val="36"/>
        </w:numPr>
        <w:spacing w:line="360" w:lineRule="auto"/>
        <w:ind w:firstLineChars="0"/>
        <w:rPr>
          <w:rFonts w:ascii="仿宋_GB2312" w:eastAsia="仿宋_GB2312"/>
          <w:b/>
          <w:sz w:val="32"/>
          <w:szCs w:val="32"/>
        </w:rPr>
      </w:pPr>
      <w:r>
        <w:rPr>
          <w:rFonts w:hint="eastAsia" w:ascii="仿宋_GB2312" w:eastAsia="仿宋_GB2312"/>
          <w:b/>
          <w:sz w:val="32"/>
          <w:szCs w:val="32"/>
        </w:rPr>
        <w:t>办事条件及需提交的材料</w:t>
      </w:r>
    </w:p>
    <w:p w14:paraId="7CE43EDC">
      <w:pPr>
        <w:spacing w:line="360" w:lineRule="auto"/>
        <w:ind w:firstLine="640" w:firstLineChars="200"/>
        <w:rPr>
          <w:rFonts w:ascii="仿宋_GB2312" w:eastAsia="仿宋_GB2312"/>
          <w:sz w:val="32"/>
          <w:szCs w:val="32"/>
        </w:rPr>
      </w:pPr>
      <w:r>
        <w:rPr>
          <w:rFonts w:hint="eastAsia" w:ascii="仿宋_GB2312" w:eastAsia="仿宋_GB2312"/>
          <w:sz w:val="32"/>
          <w:szCs w:val="32"/>
        </w:rPr>
        <w:t>诊断证明及报销材料</w:t>
      </w:r>
    </w:p>
    <w:p w14:paraId="0A574D6D">
      <w:pPr>
        <w:pStyle w:val="20"/>
        <w:numPr>
          <w:ilvl w:val="0"/>
          <w:numId w:val="36"/>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4C646E45">
      <w:pPr>
        <w:spacing w:line="360" w:lineRule="auto"/>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参保单位持所需材料到社保局医疗大厅职工医疗保险窗口办理</w:t>
      </w:r>
    </w:p>
    <w:p w14:paraId="32CFE9F7">
      <w:pPr>
        <w:pStyle w:val="20"/>
        <w:numPr>
          <w:ilvl w:val="0"/>
          <w:numId w:val="36"/>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2EACEA7F">
      <w:pPr>
        <w:spacing w:line="360" w:lineRule="auto"/>
        <w:ind w:firstLine="640" w:firstLineChars="200"/>
        <w:rPr>
          <w:rFonts w:ascii="仿宋_GB2312" w:eastAsia="仿宋_GB2312"/>
          <w:sz w:val="32"/>
          <w:szCs w:val="32"/>
        </w:rPr>
      </w:pPr>
      <w:r>
        <w:rPr>
          <w:rFonts w:hint="eastAsia" w:ascii="仿宋_GB2312" w:eastAsia="仿宋_GB2312"/>
          <w:sz w:val="32"/>
          <w:szCs w:val="32"/>
        </w:rPr>
        <w:t>即时办理</w:t>
      </w:r>
    </w:p>
    <w:p w14:paraId="788164AC">
      <w:pPr>
        <w:spacing w:line="360" w:lineRule="auto"/>
        <w:ind w:firstLine="643" w:firstLineChars="200"/>
        <w:rPr>
          <w:rFonts w:ascii="仿宋_GB2312" w:eastAsia="仿宋_GB2312"/>
          <w:b/>
          <w:sz w:val="32"/>
          <w:szCs w:val="32"/>
        </w:rPr>
      </w:pPr>
      <w:r>
        <w:rPr>
          <w:rFonts w:hint="eastAsia" w:ascii="仿宋_GB2312" w:eastAsia="仿宋_GB2312"/>
          <w:b/>
          <w:sz w:val="32"/>
          <w:szCs w:val="32"/>
        </w:rPr>
        <w:t>六、收费依据及标准</w:t>
      </w:r>
    </w:p>
    <w:p w14:paraId="02C75C88">
      <w:pPr>
        <w:spacing w:line="360" w:lineRule="auto"/>
        <w:ind w:left="709"/>
        <w:rPr>
          <w:rFonts w:ascii="仿宋_GB2312" w:eastAsia="仿宋_GB2312"/>
          <w:sz w:val="32"/>
          <w:szCs w:val="32"/>
        </w:rPr>
      </w:pPr>
      <w:r>
        <w:rPr>
          <w:rFonts w:hint="eastAsia" w:ascii="仿宋_GB2312" w:eastAsia="仿宋_GB2312"/>
          <w:sz w:val="32"/>
          <w:szCs w:val="32"/>
        </w:rPr>
        <w:t>不收费</w:t>
      </w:r>
    </w:p>
    <w:p w14:paraId="70FAD84A">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24313221">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89D5238">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79581FAA">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2E4B71F">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4D430575">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5CF2169E">
      <w:pPr>
        <w:jc w:val="center"/>
        <w:rPr>
          <w:rFonts w:ascii="仿宋_GB2312" w:hAnsi="宋体" w:eastAsia="仿宋_GB2312" w:cs="宋体"/>
          <w:b/>
          <w:sz w:val="36"/>
          <w:szCs w:val="36"/>
        </w:rPr>
      </w:pPr>
      <w:r>
        <w:rPr>
          <w:rFonts w:hint="eastAsia" w:ascii="仿宋_GB2312" w:hAnsi="宋体" w:eastAsia="仿宋_GB2312" w:cs="宋体"/>
          <w:b/>
          <w:sz w:val="36"/>
          <w:szCs w:val="36"/>
        </w:rPr>
        <w:t>83.</w:t>
      </w:r>
      <w:r>
        <w:rPr>
          <w:rFonts w:hint="eastAsia" w:ascii="仿宋_GB2312" w:eastAsia="仿宋_GB2312"/>
          <w:sz w:val="28"/>
          <w:szCs w:val="28"/>
        </w:rPr>
        <w:t xml:space="preserve"> </w:t>
      </w:r>
      <w:r>
        <w:rPr>
          <w:rFonts w:hint="eastAsia" w:ascii="仿宋_GB2312" w:eastAsia="仿宋_GB2312"/>
          <w:b/>
          <w:sz w:val="36"/>
          <w:szCs w:val="36"/>
        </w:rPr>
        <w:t>职工医保关系转移接续</w:t>
      </w:r>
      <w:r>
        <w:rPr>
          <w:rFonts w:hint="eastAsia" w:ascii="仿宋_GB2312" w:hAnsi="宋体" w:eastAsia="仿宋_GB2312" w:cs="宋体"/>
          <w:b/>
          <w:sz w:val="36"/>
          <w:szCs w:val="36"/>
        </w:rPr>
        <w:t>办事指南</w:t>
      </w:r>
    </w:p>
    <w:p w14:paraId="5375D3CD">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民公服第2017083号</w:t>
      </w:r>
      <w:r>
        <w:rPr>
          <w:rFonts w:hint="eastAsia" w:ascii="仿宋_GB2312" w:hAnsi="宋体" w:eastAsia="仿宋_GB2312" w:cs="宋体"/>
          <w:sz w:val="28"/>
          <w:szCs w:val="28"/>
        </w:rPr>
        <w:t xml:space="preserve">   </w:t>
      </w:r>
    </w:p>
    <w:p w14:paraId="7042A165">
      <w:pPr>
        <w:pStyle w:val="20"/>
        <w:numPr>
          <w:ilvl w:val="0"/>
          <w:numId w:val="21"/>
        </w:numPr>
        <w:spacing w:line="360" w:lineRule="auto"/>
        <w:ind w:firstLineChars="0"/>
        <w:rPr>
          <w:rFonts w:ascii="仿宋_GB2312" w:eastAsia="仿宋_GB2312"/>
          <w:sz w:val="32"/>
          <w:szCs w:val="32"/>
        </w:rPr>
      </w:pPr>
      <w:r>
        <w:rPr>
          <w:rFonts w:hint="eastAsia" w:ascii="仿宋_GB2312" w:eastAsia="仿宋_GB2312"/>
          <w:b/>
          <w:sz w:val="32"/>
          <w:szCs w:val="32"/>
        </w:rPr>
        <w:t>办理依据</w:t>
      </w:r>
    </w:p>
    <w:p w14:paraId="143D8B4C">
      <w:pPr>
        <w:spacing w:line="360" w:lineRule="auto"/>
        <w:ind w:firstLine="640" w:firstLineChars="200"/>
        <w:rPr>
          <w:rFonts w:ascii="仿宋_GB2312" w:eastAsia="仿宋_GB2312"/>
          <w:sz w:val="32"/>
          <w:szCs w:val="32"/>
        </w:rPr>
      </w:pPr>
      <w:r>
        <w:rPr>
          <w:rFonts w:hint="eastAsia" w:ascii="仿宋_GB2312" w:eastAsia="仿宋_GB2312"/>
          <w:sz w:val="32"/>
          <w:szCs w:val="32"/>
        </w:rPr>
        <w:t>东社险〔2016〕10号《关于印发海东市城镇职工基本医疗保险业务经办流程的通知》</w:t>
      </w:r>
    </w:p>
    <w:p w14:paraId="06A7EF71">
      <w:pPr>
        <w:pStyle w:val="20"/>
        <w:numPr>
          <w:ilvl w:val="0"/>
          <w:numId w:val="37"/>
        </w:numPr>
        <w:spacing w:line="360" w:lineRule="auto"/>
        <w:ind w:firstLineChars="0"/>
        <w:rPr>
          <w:rFonts w:ascii="仿宋_GB2312" w:eastAsia="仿宋_GB2312"/>
          <w:b/>
          <w:sz w:val="32"/>
          <w:szCs w:val="32"/>
        </w:rPr>
      </w:pPr>
      <w:r>
        <w:rPr>
          <w:rFonts w:hint="eastAsia" w:ascii="仿宋_GB2312" w:eastAsia="仿宋_GB2312"/>
          <w:b/>
          <w:sz w:val="32"/>
          <w:szCs w:val="32"/>
        </w:rPr>
        <w:t>办理对象及范围</w:t>
      </w:r>
    </w:p>
    <w:p w14:paraId="4BF16C29">
      <w:pPr>
        <w:spacing w:line="360" w:lineRule="auto"/>
        <w:ind w:left="639"/>
        <w:rPr>
          <w:rFonts w:ascii="仿宋_GB2312" w:eastAsia="仿宋_GB2312"/>
          <w:sz w:val="32"/>
          <w:szCs w:val="32"/>
        </w:rPr>
      </w:pPr>
      <w:r>
        <w:rPr>
          <w:rFonts w:hint="eastAsia" w:ascii="仿宋_GB2312" w:eastAsia="仿宋_GB2312"/>
          <w:sz w:val="32"/>
          <w:szCs w:val="32"/>
        </w:rPr>
        <w:t>职工跨统筹地区就业，基本医保关系转移</w:t>
      </w:r>
    </w:p>
    <w:p w14:paraId="226504BC">
      <w:pPr>
        <w:pStyle w:val="20"/>
        <w:numPr>
          <w:ilvl w:val="0"/>
          <w:numId w:val="37"/>
        </w:numPr>
        <w:spacing w:line="360" w:lineRule="auto"/>
        <w:ind w:firstLineChars="0"/>
        <w:rPr>
          <w:rFonts w:ascii="仿宋_GB2312" w:eastAsia="仿宋_GB2312"/>
          <w:b/>
          <w:sz w:val="32"/>
          <w:szCs w:val="32"/>
        </w:rPr>
      </w:pPr>
      <w:r>
        <w:rPr>
          <w:rFonts w:hint="eastAsia" w:ascii="仿宋_GB2312" w:eastAsia="仿宋_GB2312"/>
          <w:b/>
          <w:sz w:val="32"/>
          <w:szCs w:val="32"/>
        </w:rPr>
        <w:t>办事条件及需提交的材料</w:t>
      </w:r>
    </w:p>
    <w:p w14:paraId="562FDFFA">
      <w:pPr>
        <w:spacing w:line="360" w:lineRule="auto"/>
        <w:ind w:firstLine="640" w:firstLineChars="200"/>
        <w:rPr>
          <w:rFonts w:ascii="仿宋_GB2312" w:eastAsia="仿宋_GB2312"/>
          <w:sz w:val="32"/>
          <w:szCs w:val="32"/>
        </w:rPr>
      </w:pPr>
      <w:r>
        <w:rPr>
          <w:rFonts w:hint="eastAsia" w:ascii="仿宋_GB2312" w:eastAsia="仿宋_GB2312"/>
          <w:sz w:val="32"/>
          <w:szCs w:val="32"/>
        </w:rPr>
        <w:t>转移接续凭证</w:t>
      </w:r>
    </w:p>
    <w:p w14:paraId="716FED3E">
      <w:pPr>
        <w:pStyle w:val="20"/>
        <w:numPr>
          <w:ilvl w:val="0"/>
          <w:numId w:val="37"/>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6E9CCECB">
      <w:pPr>
        <w:spacing w:line="360" w:lineRule="auto"/>
        <w:ind w:firstLine="640" w:firstLineChars="200"/>
        <w:rPr>
          <w:rFonts w:ascii="仿宋_GB2312" w:eastAsia="仿宋_GB2312"/>
          <w:sz w:val="32"/>
          <w:szCs w:val="32"/>
        </w:rPr>
      </w:pPr>
      <w:r>
        <w:rPr>
          <w:rFonts w:hint="eastAsia" w:ascii="仿宋_GB2312" w:eastAsia="仿宋_GB2312"/>
          <w:sz w:val="32"/>
          <w:szCs w:val="32"/>
        </w:rPr>
        <w:t>参保单位持所需材料到社保局医疗大厅职工医疗保险窗口办理</w:t>
      </w:r>
    </w:p>
    <w:p w14:paraId="39C77E0F">
      <w:pPr>
        <w:pStyle w:val="20"/>
        <w:numPr>
          <w:ilvl w:val="0"/>
          <w:numId w:val="37"/>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491D63B6">
      <w:pPr>
        <w:pStyle w:val="20"/>
        <w:spacing w:line="360" w:lineRule="auto"/>
        <w:ind w:left="159" w:firstLine="640"/>
        <w:rPr>
          <w:rFonts w:ascii="仿宋_GB2312" w:eastAsia="仿宋_GB2312"/>
          <w:sz w:val="32"/>
          <w:szCs w:val="32"/>
        </w:rPr>
      </w:pPr>
      <w:r>
        <w:rPr>
          <w:rFonts w:hint="eastAsia" w:ascii="仿宋_GB2312" w:eastAsia="仿宋_GB2312"/>
          <w:sz w:val="32"/>
          <w:szCs w:val="32"/>
        </w:rPr>
        <w:t>3个月内</w:t>
      </w:r>
    </w:p>
    <w:p w14:paraId="79E3CC75">
      <w:pPr>
        <w:pStyle w:val="20"/>
        <w:numPr>
          <w:ilvl w:val="0"/>
          <w:numId w:val="37"/>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74295A08">
      <w:pPr>
        <w:spacing w:line="360" w:lineRule="auto"/>
        <w:ind w:left="709"/>
        <w:rPr>
          <w:rFonts w:ascii="仿宋_GB2312" w:eastAsia="仿宋_GB2312"/>
          <w:sz w:val="32"/>
          <w:szCs w:val="32"/>
        </w:rPr>
      </w:pPr>
      <w:r>
        <w:rPr>
          <w:rFonts w:hint="eastAsia" w:ascii="仿宋_GB2312" w:eastAsia="仿宋_GB2312"/>
          <w:sz w:val="32"/>
          <w:szCs w:val="32"/>
        </w:rPr>
        <w:t>不收费</w:t>
      </w:r>
    </w:p>
    <w:p w14:paraId="38C13974">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1B63B5F7">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6AF8B1E">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0BB98F13">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123A5557">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联系电话：0972-8523350</w:t>
      </w:r>
    </w:p>
    <w:p w14:paraId="33C961D7">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传    真：0972-8523350</w:t>
      </w:r>
    </w:p>
    <w:p w14:paraId="2917D155">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84.生育保险备案办事指南</w:t>
      </w:r>
    </w:p>
    <w:p w14:paraId="21713416">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民公服第2017084号</w:t>
      </w:r>
      <w:r>
        <w:rPr>
          <w:rFonts w:hint="eastAsia" w:ascii="仿宋_GB2312" w:hAnsi="宋体" w:eastAsia="仿宋_GB2312" w:cs="宋体"/>
          <w:sz w:val="28"/>
          <w:szCs w:val="28"/>
        </w:rPr>
        <w:t xml:space="preserve">   </w:t>
      </w:r>
    </w:p>
    <w:p w14:paraId="633529EE">
      <w:pPr>
        <w:pStyle w:val="20"/>
        <w:numPr>
          <w:ilvl w:val="0"/>
          <w:numId w:val="21"/>
        </w:numPr>
        <w:spacing w:line="360" w:lineRule="auto"/>
        <w:ind w:firstLineChars="0"/>
        <w:rPr>
          <w:rFonts w:ascii="仿宋_GB2312" w:eastAsia="仿宋_GB2312"/>
          <w:sz w:val="32"/>
          <w:szCs w:val="32"/>
        </w:rPr>
      </w:pPr>
      <w:r>
        <w:rPr>
          <w:rFonts w:hint="eastAsia" w:ascii="仿宋_GB2312" w:eastAsia="仿宋_GB2312"/>
          <w:b/>
          <w:sz w:val="32"/>
          <w:szCs w:val="32"/>
        </w:rPr>
        <w:t>办理依据</w:t>
      </w:r>
    </w:p>
    <w:p w14:paraId="17F6C00A">
      <w:pPr>
        <w:spacing w:line="360" w:lineRule="auto"/>
        <w:ind w:firstLine="640" w:firstLineChars="200"/>
        <w:rPr>
          <w:rFonts w:ascii="仿宋_GB2312" w:eastAsia="仿宋_GB2312"/>
          <w:sz w:val="32"/>
          <w:szCs w:val="32"/>
        </w:rPr>
      </w:pPr>
      <w:r>
        <w:rPr>
          <w:rFonts w:hint="eastAsia" w:ascii="仿宋_GB2312" w:eastAsia="仿宋_GB2312"/>
          <w:sz w:val="32"/>
          <w:szCs w:val="32"/>
        </w:rPr>
        <w:t>东署办</w:t>
      </w:r>
      <w:r>
        <w:rPr>
          <w:rFonts w:hint="eastAsia" w:ascii="宋体" w:hAnsi="宋体" w:cs="宋体"/>
          <w:sz w:val="32"/>
          <w:szCs w:val="32"/>
        </w:rPr>
        <w:t>﹝</w:t>
      </w:r>
      <w:r>
        <w:rPr>
          <w:rFonts w:hint="eastAsia" w:ascii="仿宋_GB2312" w:eastAsia="仿宋_GB2312"/>
          <w:sz w:val="32"/>
          <w:szCs w:val="32"/>
        </w:rPr>
        <w:t>2012</w:t>
      </w:r>
      <w:r>
        <w:rPr>
          <w:rFonts w:hint="eastAsia" w:ascii="宋体" w:hAnsi="宋体" w:cs="宋体"/>
          <w:sz w:val="32"/>
          <w:szCs w:val="32"/>
        </w:rPr>
        <w:t>﹞</w:t>
      </w:r>
      <w:r>
        <w:rPr>
          <w:rFonts w:hint="eastAsia" w:ascii="仿宋_GB2312" w:eastAsia="仿宋_GB2312"/>
          <w:sz w:val="32"/>
          <w:szCs w:val="32"/>
        </w:rPr>
        <w:t>105号《海东行署办公室印发关于海东地区城镇职工生育保险实施细则的通知》</w:t>
      </w:r>
    </w:p>
    <w:p w14:paraId="141F4BF2">
      <w:pPr>
        <w:pStyle w:val="20"/>
        <w:numPr>
          <w:ilvl w:val="0"/>
          <w:numId w:val="38"/>
        </w:numPr>
        <w:spacing w:line="360" w:lineRule="auto"/>
        <w:ind w:firstLineChars="0"/>
        <w:rPr>
          <w:rFonts w:ascii="仿宋_GB2312" w:eastAsia="仿宋_GB2312"/>
          <w:b/>
          <w:sz w:val="32"/>
          <w:szCs w:val="32"/>
        </w:rPr>
      </w:pPr>
      <w:r>
        <w:rPr>
          <w:rFonts w:hint="eastAsia" w:ascii="仿宋_GB2312" w:eastAsia="仿宋_GB2312"/>
          <w:b/>
          <w:sz w:val="32"/>
          <w:szCs w:val="32"/>
        </w:rPr>
        <w:t>办理对象及范围</w:t>
      </w:r>
    </w:p>
    <w:p w14:paraId="4BFD28EE">
      <w:pPr>
        <w:spacing w:line="360" w:lineRule="auto"/>
        <w:ind w:left="639"/>
        <w:rPr>
          <w:rFonts w:ascii="仿宋_GB2312" w:eastAsia="仿宋_GB2312"/>
          <w:sz w:val="32"/>
          <w:szCs w:val="32"/>
        </w:rPr>
      </w:pPr>
      <w:r>
        <w:rPr>
          <w:rFonts w:hint="eastAsia" w:ascii="仿宋_GB2312" w:eastAsia="仿宋_GB2312"/>
          <w:sz w:val="32"/>
          <w:szCs w:val="32"/>
        </w:rPr>
        <w:t>符合生育待遇标准</w:t>
      </w:r>
    </w:p>
    <w:p w14:paraId="66E07818">
      <w:pPr>
        <w:pStyle w:val="20"/>
        <w:numPr>
          <w:ilvl w:val="0"/>
          <w:numId w:val="38"/>
        </w:numPr>
        <w:spacing w:line="360" w:lineRule="auto"/>
        <w:ind w:firstLineChars="0"/>
        <w:rPr>
          <w:rFonts w:ascii="仿宋_GB2312" w:eastAsia="仿宋_GB2312"/>
          <w:b/>
          <w:sz w:val="32"/>
          <w:szCs w:val="32"/>
        </w:rPr>
      </w:pPr>
      <w:r>
        <w:rPr>
          <w:rFonts w:hint="eastAsia" w:ascii="仿宋_GB2312" w:eastAsia="仿宋_GB2312"/>
          <w:b/>
          <w:sz w:val="32"/>
          <w:szCs w:val="32"/>
        </w:rPr>
        <w:t>办事条件及需提交的材料</w:t>
      </w:r>
    </w:p>
    <w:p w14:paraId="614264F8">
      <w:pPr>
        <w:spacing w:line="360" w:lineRule="auto"/>
        <w:ind w:firstLine="640" w:firstLineChars="200"/>
        <w:rPr>
          <w:rFonts w:ascii="仿宋_GB2312" w:eastAsia="仿宋_GB2312"/>
          <w:sz w:val="32"/>
          <w:szCs w:val="32"/>
        </w:rPr>
      </w:pPr>
      <w:r>
        <w:rPr>
          <w:rFonts w:hint="eastAsia" w:ascii="仿宋_GB2312" w:eastAsia="仿宋_GB2312"/>
          <w:sz w:val="32"/>
          <w:szCs w:val="32"/>
        </w:rPr>
        <w:t>本人身份证</w:t>
      </w:r>
    </w:p>
    <w:p w14:paraId="542155F3">
      <w:pPr>
        <w:pStyle w:val="20"/>
        <w:numPr>
          <w:ilvl w:val="0"/>
          <w:numId w:val="38"/>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16BD68CA">
      <w:pPr>
        <w:spacing w:line="360" w:lineRule="auto"/>
        <w:ind w:firstLine="640" w:firstLineChars="200"/>
        <w:rPr>
          <w:rFonts w:ascii="仿宋_GB2312" w:eastAsia="仿宋_GB2312"/>
          <w:sz w:val="32"/>
          <w:szCs w:val="32"/>
        </w:rPr>
      </w:pPr>
      <w:r>
        <w:rPr>
          <w:rFonts w:hint="eastAsia" w:ascii="仿宋_GB2312" w:eastAsia="仿宋_GB2312"/>
          <w:sz w:val="32"/>
          <w:szCs w:val="32"/>
        </w:rPr>
        <w:t>参保人员持所需材料到社保局医疗大厅生育保险业务窗口办理</w:t>
      </w:r>
    </w:p>
    <w:p w14:paraId="118F60F1">
      <w:pPr>
        <w:pStyle w:val="20"/>
        <w:numPr>
          <w:ilvl w:val="0"/>
          <w:numId w:val="38"/>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059215C2">
      <w:pPr>
        <w:spacing w:line="360" w:lineRule="auto"/>
        <w:ind w:firstLine="640" w:firstLineChars="200"/>
        <w:rPr>
          <w:rFonts w:ascii="仿宋_GB2312" w:eastAsia="仿宋_GB2312"/>
          <w:sz w:val="32"/>
          <w:szCs w:val="32"/>
        </w:rPr>
      </w:pPr>
      <w:r>
        <w:rPr>
          <w:rFonts w:hint="eastAsia" w:ascii="仿宋_GB2312" w:eastAsia="仿宋_GB2312"/>
          <w:sz w:val="32"/>
          <w:szCs w:val="32"/>
        </w:rPr>
        <w:t>生育前备案</w:t>
      </w:r>
    </w:p>
    <w:p w14:paraId="1317181C">
      <w:pPr>
        <w:spacing w:line="360" w:lineRule="auto"/>
        <w:ind w:firstLine="643" w:firstLineChars="200"/>
        <w:rPr>
          <w:rFonts w:ascii="仿宋_GB2312" w:eastAsia="仿宋_GB2312"/>
          <w:b/>
          <w:sz w:val="32"/>
          <w:szCs w:val="32"/>
        </w:rPr>
      </w:pPr>
      <w:r>
        <w:rPr>
          <w:rFonts w:hint="eastAsia" w:ascii="仿宋_GB2312" w:eastAsia="仿宋_GB2312"/>
          <w:b/>
          <w:sz w:val="32"/>
          <w:szCs w:val="32"/>
        </w:rPr>
        <w:t>六、收费依据及标准</w:t>
      </w:r>
    </w:p>
    <w:p w14:paraId="3B4CB394">
      <w:pPr>
        <w:spacing w:line="360" w:lineRule="auto"/>
        <w:ind w:left="567"/>
        <w:rPr>
          <w:rFonts w:ascii="仿宋_GB2312" w:eastAsia="仿宋_GB2312"/>
          <w:sz w:val="32"/>
          <w:szCs w:val="32"/>
        </w:rPr>
      </w:pPr>
      <w:r>
        <w:rPr>
          <w:rFonts w:hint="eastAsia" w:ascii="仿宋_GB2312" w:eastAsia="仿宋_GB2312"/>
          <w:sz w:val="32"/>
          <w:szCs w:val="32"/>
        </w:rPr>
        <w:t>不收费</w:t>
      </w:r>
    </w:p>
    <w:p w14:paraId="13F33A5D">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015DEF31">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2AC3FBD1">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0CFCDF55">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0B00EB06">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联系电话：0972-8522142</w:t>
      </w:r>
    </w:p>
    <w:p w14:paraId="393FC0BB">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真：0972-8522142</w:t>
      </w:r>
    </w:p>
    <w:p w14:paraId="6384BDB3">
      <w:pPr>
        <w:jc w:val="center"/>
        <w:rPr>
          <w:rFonts w:ascii="仿宋_GB2312" w:eastAsia="仿宋_GB2312"/>
          <w:b/>
          <w:sz w:val="36"/>
          <w:szCs w:val="36"/>
        </w:rPr>
      </w:pPr>
      <w:r>
        <w:rPr>
          <w:rFonts w:hint="eastAsia" w:ascii="仿宋_GB2312" w:hAnsi="宋体" w:eastAsia="仿宋_GB2312" w:cs="宋体"/>
          <w:b/>
          <w:sz w:val="36"/>
          <w:szCs w:val="36"/>
        </w:rPr>
        <w:t>85.</w:t>
      </w:r>
      <w:r>
        <w:rPr>
          <w:rFonts w:hint="eastAsia" w:ascii="仿宋_GB2312" w:eastAsia="仿宋_GB2312"/>
          <w:sz w:val="28"/>
          <w:szCs w:val="28"/>
        </w:rPr>
        <w:t xml:space="preserve"> </w:t>
      </w:r>
      <w:r>
        <w:rPr>
          <w:rFonts w:hint="eastAsia" w:ascii="仿宋_GB2312" w:eastAsia="仿宋_GB2312"/>
          <w:b/>
          <w:sz w:val="36"/>
          <w:szCs w:val="36"/>
        </w:rPr>
        <w:t>产前检查费及生育保险待遇报销（住院）</w:t>
      </w:r>
    </w:p>
    <w:p w14:paraId="76E446E7">
      <w:pPr>
        <w:jc w:val="center"/>
        <w:rPr>
          <w:rFonts w:ascii="仿宋_GB2312" w:hAnsi="宋体" w:eastAsia="仿宋_GB2312" w:cs="宋体"/>
          <w:b/>
          <w:sz w:val="36"/>
          <w:szCs w:val="36"/>
        </w:rPr>
      </w:pPr>
      <w:r>
        <w:rPr>
          <w:rFonts w:hint="eastAsia" w:ascii="仿宋_GB2312" w:hAnsi="宋体" w:eastAsia="仿宋_GB2312" w:cs="宋体"/>
          <w:b/>
          <w:sz w:val="36"/>
          <w:szCs w:val="36"/>
        </w:rPr>
        <w:t>办事指南</w:t>
      </w:r>
    </w:p>
    <w:p w14:paraId="4A7ECF05">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民公服第2017085号</w:t>
      </w:r>
      <w:r>
        <w:rPr>
          <w:rFonts w:hint="eastAsia" w:ascii="仿宋_GB2312" w:hAnsi="宋体" w:eastAsia="仿宋_GB2312" w:cs="宋体"/>
          <w:sz w:val="28"/>
          <w:szCs w:val="28"/>
        </w:rPr>
        <w:t xml:space="preserve">   </w:t>
      </w:r>
      <w:r>
        <w:rPr>
          <w:rFonts w:hint="eastAsia" w:ascii="仿宋_GB2312" w:eastAsia="仿宋_GB2312"/>
          <w:sz w:val="32"/>
          <w:szCs w:val="32"/>
        </w:rPr>
        <w:t xml:space="preserve">           </w:t>
      </w:r>
    </w:p>
    <w:p w14:paraId="001A07F6">
      <w:pPr>
        <w:pStyle w:val="20"/>
        <w:numPr>
          <w:ilvl w:val="0"/>
          <w:numId w:val="21"/>
        </w:numPr>
        <w:spacing w:line="540" w:lineRule="exact"/>
        <w:ind w:firstLineChars="0"/>
        <w:rPr>
          <w:rFonts w:ascii="仿宋_GB2312" w:eastAsia="仿宋_GB2312"/>
          <w:sz w:val="32"/>
          <w:szCs w:val="32"/>
        </w:rPr>
      </w:pPr>
      <w:r>
        <w:rPr>
          <w:rFonts w:hint="eastAsia" w:ascii="仿宋_GB2312" w:eastAsia="仿宋_GB2312"/>
          <w:b/>
          <w:sz w:val="32"/>
          <w:szCs w:val="32"/>
        </w:rPr>
        <w:t>办理依据</w:t>
      </w:r>
    </w:p>
    <w:p w14:paraId="2EEEA89D">
      <w:pPr>
        <w:spacing w:line="540" w:lineRule="exact"/>
        <w:ind w:firstLine="640" w:firstLineChars="200"/>
        <w:rPr>
          <w:rFonts w:ascii="仿宋_GB2312" w:eastAsia="仿宋_GB2312"/>
          <w:sz w:val="32"/>
          <w:szCs w:val="32"/>
        </w:rPr>
      </w:pPr>
      <w:r>
        <w:rPr>
          <w:rFonts w:hint="eastAsia" w:ascii="仿宋_GB2312" w:eastAsia="仿宋_GB2312"/>
          <w:sz w:val="32"/>
          <w:szCs w:val="32"/>
        </w:rPr>
        <w:t>东署办</w:t>
      </w:r>
      <w:r>
        <w:rPr>
          <w:rFonts w:hint="eastAsia" w:ascii="宋体" w:hAnsi="宋体" w:cs="宋体"/>
          <w:sz w:val="32"/>
          <w:szCs w:val="32"/>
        </w:rPr>
        <w:t>﹝</w:t>
      </w:r>
      <w:r>
        <w:rPr>
          <w:rFonts w:hint="eastAsia" w:ascii="仿宋_GB2312" w:eastAsia="仿宋_GB2312"/>
          <w:sz w:val="32"/>
          <w:szCs w:val="32"/>
        </w:rPr>
        <w:t>2012</w:t>
      </w:r>
      <w:r>
        <w:rPr>
          <w:rFonts w:hint="eastAsia" w:ascii="宋体" w:hAnsi="宋体" w:cs="宋体"/>
          <w:sz w:val="32"/>
          <w:szCs w:val="32"/>
        </w:rPr>
        <w:t>﹞</w:t>
      </w:r>
      <w:r>
        <w:rPr>
          <w:rFonts w:hint="eastAsia" w:ascii="仿宋_GB2312" w:eastAsia="仿宋_GB2312"/>
          <w:sz w:val="32"/>
          <w:szCs w:val="32"/>
        </w:rPr>
        <w:t>105号《海东行署办公室印发关于海东地区城镇职工生育保险实施细则的通知》</w:t>
      </w:r>
    </w:p>
    <w:p w14:paraId="67BD71EB">
      <w:pPr>
        <w:pStyle w:val="20"/>
        <w:numPr>
          <w:ilvl w:val="0"/>
          <w:numId w:val="39"/>
        </w:numPr>
        <w:spacing w:line="540" w:lineRule="exact"/>
        <w:ind w:firstLineChars="0"/>
        <w:rPr>
          <w:rFonts w:ascii="仿宋_GB2312" w:eastAsia="仿宋_GB2312"/>
          <w:b/>
          <w:sz w:val="32"/>
          <w:szCs w:val="32"/>
        </w:rPr>
      </w:pPr>
      <w:r>
        <w:rPr>
          <w:rFonts w:hint="eastAsia" w:ascii="仿宋_GB2312" w:eastAsia="仿宋_GB2312"/>
          <w:b/>
          <w:sz w:val="32"/>
          <w:szCs w:val="32"/>
        </w:rPr>
        <w:t>办理对象及范围</w:t>
      </w:r>
    </w:p>
    <w:p w14:paraId="7E007C57">
      <w:pPr>
        <w:spacing w:line="540" w:lineRule="exact"/>
        <w:ind w:firstLine="640" w:firstLineChars="200"/>
        <w:rPr>
          <w:rFonts w:ascii="仿宋_GB2312" w:eastAsia="仿宋_GB2312"/>
          <w:sz w:val="32"/>
          <w:szCs w:val="32"/>
        </w:rPr>
      </w:pPr>
      <w:r>
        <w:rPr>
          <w:rFonts w:hint="eastAsia" w:ascii="仿宋_GB2312" w:eastAsia="仿宋_GB2312"/>
          <w:sz w:val="32"/>
          <w:szCs w:val="32"/>
        </w:rPr>
        <w:t>符合生育待遇标准</w:t>
      </w:r>
    </w:p>
    <w:p w14:paraId="1507C57D">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1908D1A8">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1.准生证、出生证、结婚证、双方身份证、社保卡（复印件）、生育保险申报花名册（企业职工需休假证明）、住院原始发票、出院证、病案首页、费用清单。                           </w:t>
      </w:r>
    </w:p>
    <w:p w14:paraId="713CDDFB">
      <w:pPr>
        <w:spacing w:line="540" w:lineRule="exact"/>
        <w:ind w:firstLine="640" w:firstLineChars="200"/>
        <w:rPr>
          <w:rFonts w:ascii="仿宋_GB2312" w:eastAsia="仿宋_GB2312"/>
          <w:sz w:val="32"/>
          <w:szCs w:val="32"/>
        </w:rPr>
      </w:pPr>
      <w:r>
        <w:rPr>
          <w:rFonts w:hint="eastAsia" w:ascii="仿宋_GB2312" w:eastAsia="仿宋_GB2312"/>
          <w:sz w:val="32"/>
          <w:szCs w:val="32"/>
        </w:rPr>
        <w:t>2.产前检查发票</w:t>
      </w:r>
    </w:p>
    <w:p w14:paraId="433C73E5">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四、办理流程</w:t>
      </w:r>
    </w:p>
    <w:p w14:paraId="21C3A374">
      <w:pPr>
        <w:spacing w:line="540" w:lineRule="exact"/>
        <w:ind w:firstLine="640" w:firstLineChars="200"/>
        <w:rPr>
          <w:rFonts w:ascii="仿宋_GB2312" w:eastAsia="仿宋_GB2312"/>
          <w:sz w:val="32"/>
          <w:szCs w:val="32"/>
        </w:rPr>
      </w:pPr>
      <w:r>
        <w:rPr>
          <w:rFonts w:hint="eastAsia" w:ascii="仿宋_GB2312" w:eastAsia="仿宋_GB2312"/>
          <w:sz w:val="32"/>
          <w:szCs w:val="32"/>
        </w:rPr>
        <w:t>参保人员持所需材料到社保局医疗大厅生育保险业务窗口办理</w:t>
      </w:r>
    </w:p>
    <w:p w14:paraId="3BE4D0EE">
      <w:pPr>
        <w:spacing w:line="540" w:lineRule="exact"/>
        <w:ind w:firstLine="640" w:firstLineChars="200"/>
        <w:rPr>
          <w:rFonts w:ascii="仿宋_GB2312" w:eastAsia="仿宋_GB2312"/>
          <w:sz w:val="32"/>
          <w:szCs w:val="32"/>
        </w:rPr>
      </w:pPr>
      <w:r>
        <w:rPr>
          <w:rFonts w:hint="eastAsia" w:ascii="仿宋_GB2312" w:eastAsia="仿宋_GB2312"/>
          <w:sz w:val="32"/>
          <w:szCs w:val="32"/>
        </w:rPr>
        <w:t>五、办理时限：生育或终止妊娠3个月内</w:t>
      </w:r>
    </w:p>
    <w:p w14:paraId="2C5CEB56">
      <w:pPr>
        <w:spacing w:line="540" w:lineRule="exact"/>
        <w:ind w:firstLine="643" w:firstLineChars="200"/>
        <w:rPr>
          <w:rFonts w:ascii="仿宋_GB2312" w:eastAsia="仿宋_GB2312"/>
          <w:b/>
          <w:sz w:val="32"/>
          <w:szCs w:val="32"/>
        </w:rPr>
      </w:pPr>
      <w:r>
        <w:rPr>
          <w:rFonts w:hint="eastAsia" w:ascii="仿宋_GB2312" w:eastAsia="仿宋_GB2312"/>
          <w:b/>
          <w:sz w:val="32"/>
          <w:szCs w:val="32"/>
        </w:rPr>
        <w:t>六、收费依据及标准</w:t>
      </w:r>
    </w:p>
    <w:p w14:paraId="0DF85E75">
      <w:pPr>
        <w:spacing w:line="540" w:lineRule="exact"/>
        <w:ind w:firstLine="640" w:firstLineChars="200"/>
        <w:rPr>
          <w:rFonts w:ascii="仿宋_GB2312" w:eastAsia="仿宋_GB2312"/>
          <w:sz w:val="32"/>
          <w:szCs w:val="32"/>
        </w:rPr>
      </w:pPr>
      <w:r>
        <w:rPr>
          <w:rFonts w:hint="eastAsia" w:ascii="仿宋_GB2312" w:eastAsia="仿宋_GB2312"/>
          <w:sz w:val="32"/>
          <w:szCs w:val="32"/>
        </w:rPr>
        <w:t>不收费</w:t>
      </w:r>
    </w:p>
    <w:p w14:paraId="499B0F7C">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24160F5C">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D4604FC">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54B94C18">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B1D81E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联系电话：0972-8522142</w:t>
      </w:r>
    </w:p>
    <w:p w14:paraId="07D4ED86">
      <w:pPr>
        <w:spacing w:line="360" w:lineRule="auto"/>
        <w:ind w:firstLine="640" w:firstLineChars="200"/>
        <w:rPr>
          <w:rFonts w:ascii="仿宋_GB2312" w:eastAsia="仿宋_GB2312"/>
          <w:sz w:val="32"/>
          <w:szCs w:val="32"/>
        </w:rPr>
      </w:pPr>
    </w:p>
    <w:p w14:paraId="0C1A20A0">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86.城乡居民基本养老保险新参保登记、养老保险费收缴办事指南</w:t>
      </w:r>
    </w:p>
    <w:p w14:paraId="0EBF756A">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民公服第2017086号</w:t>
      </w:r>
      <w:r>
        <w:rPr>
          <w:rFonts w:hint="eastAsia" w:ascii="仿宋_GB2312" w:hAnsi="宋体" w:eastAsia="仿宋_GB2312" w:cs="宋体"/>
          <w:sz w:val="28"/>
          <w:szCs w:val="28"/>
        </w:rPr>
        <w:t xml:space="preserve">   </w:t>
      </w:r>
    </w:p>
    <w:p w14:paraId="315E3D51">
      <w:pPr>
        <w:numPr>
          <w:ilvl w:val="0"/>
          <w:numId w:val="40"/>
        </w:numPr>
        <w:spacing w:line="360" w:lineRule="auto"/>
        <w:ind w:left="1359" w:firstLine="643" w:firstLineChars="200"/>
        <w:rPr>
          <w:rFonts w:ascii="仿宋_GB2312" w:eastAsia="仿宋_GB2312"/>
          <w:b/>
          <w:sz w:val="32"/>
          <w:szCs w:val="32"/>
        </w:rPr>
      </w:pPr>
      <w:r>
        <w:rPr>
          <w:rFonts w:hint="eastAsia" w:ascii="仿宋_GB2312" w:eastAsia="仿宋_GB2312"/>
          <w:b/>
          <w:sz w:val="32"/>
          <w:szCs w:val="32"/>
        </w:rPr>
        <w:t>办理依据</w:t>
      </w:r>
    </w:p>
    <w:p w14:paraId="0373A56E">
      <w:pPr>
        <w:spacing w:line="360" w:lineRule="auto"/>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64F8A830">
      <w:pPr>
        <w:spacing w:line="360" w:lineRule="auto"/>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3C067BFC">
      <w:pPr>
        <w:spacing w:line="360" w:lineRule="auto"/>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5C3F7B20">
      <w:pPr>
        <w:spacing w:line="360" w:lineRule="auto"/>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50AE9C97">
      <w:pPr>
        <w:spacing w:line="360" w:lineRule="auto"/>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10667C84">
      <w:pPr>
        <w:spacing w:line="360" w:lineRule="auto"/>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64D04762">
      <w:pPr>
        <w:spacing w:line="360" w:lineRule="auto"/>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01866C14">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030E2F71">
      <w:pPr>
        <w:spacing w:line="360" w:lineRule="auto"/>
        <w:ind w:firstLine="640" w:firstLineChars="200"/>
        <w:rPr>
          <w:rFonts w:ascii="仿宋_GB2312" w:eastAsia="仿宋_GB2312"/>
          <w:sz w:val="32"/>
          <w:szCs w:val="32"/>
        </w:rPr>
      </w:pPr>
      <w:r>
        <w:rPr>
          <w:rFonts w:hint="eastAsia" w:ascii="仿宋_GB2312" w:eastAsia="仿宋_GB2312"/>
          <w:sz w:val="32"/>
          <w:szCs w:val="32"/>
        </w:rPr>
        <w:t>户籍在本区，满16周岁以上（不含在校生），未参加企业职工养老保险和机关养老保险</w:t>
      </w:r>
    </w:p>
    <w:p w14:paraId="58E83D48">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34BA9566">
      <w:pPr>
        <w:spacing w:line="360" w:lineRule="auto"/>
        <w:ind w:firstLine="640" w:firstLineChars="200"/>
        <w:rPr>
          <w:rFonts w:ascii="仿宋_GB2312" w:eastAsia="仿宋_GB2312"/>
          <w:sz w:val="32"/>
          <w:szCs w:val="32"/>
        </w:rPr>
      </w:pPr>
      <w:r>
        <w:rPr>
          <w:rFonts w:hint="eastAsia" w:ascii="仿宋_GB2312" w:eastAsia="仿宋_GB2312"/>
          <w:sz w:val="32"/>
          <w:szCs w:val="32"/>
        </w:rPr>
        <w:t>1、参保人员须持转入地户口簿原件及复印件1份（首页和本人联）、居民身份证原件及复印件1份（正反面）。</w:t>
      </w:r>
    </w:p>
    <w:p w14:paraId="43C2B709">
      <w:pPr>
        <w:spacing w:line="360" w:lineRule="auto"/>
        <w:ind w:firstLine="640" w:firstLineChars="200"/>
        <w:rPr>
          <w:rFonts w:ascii="仿宋_GB2312" w:eastAsia="仿宋_GB2312"/>
          <w:sz w:val="32"/>
          <w:szCs w:val="32"/>
        </w:rPr>
      </w:pPr>
      <w:r>
        <w:rPr>
          <w:rFonts w:hint="eastAsia" w:ascii="仿宋_GB2312" w:eastAsia="仿宋_GB2312"/>
          <w:sz w:val="32"/>
          <w:szCs w:val="32"/>
        </w:rPr>
        <w:t>2、农村户口2010年12月1日以后和城镇居民户口2011年7月1日以后转入本区新参保人员必须开未参加城乡居民养老保险、企业职工养老保险和机关养老保险证明。</w:t>
      </w:r>
    </w:p>
    <w:p w14:paraId="15B151DB">
      <w:pPr>
        <w:spacing w:line="360" w:lineRule="auto"/>
        <w:ind w:firstLine="640" w:firstLineChars="200"/>
        <w:rPr>
          <w:rFonts w:ascii="仿宋_GB2312" w:eastAsia="仿宋_GB2312"/>
          <w:sz w:val="32"/>
          <w:szCs w:val="32"/>
        </w:rPr>
      </w:pPr>
      <w:r>
        <w:rPr>
          <w:rFonts w:hint="eastAsia" w:ascii="仿宋_GB2312" w:eastAsia="仿宋_GB2312"/>
          <w:sz w:val="32"/>
          <w:szCs w:val="32"/>
        </w:rPr>
        <w:t>3、本人填写《参保登记表》，内容填写完整，加盖村委会（社区）和乡镇政府公章，经办人员必须签字，本人确认签字留指纹。</w:t>
      </w:r>
    </w:p>
    <w:p w14:paraId="537401C8">
      <w:pPr>
        <w:spacing w:line="360" w:lineRule="auto"/>
        <w:ind w:firstLine="640" w:firstLineChars="200"/>
        <w:rPr>
          <w:rFonts w:ascii="仿宋_GB2312" w:eastAsia="仿宋_GB2312"/>
          <w:sz w:val="32"/>
          <w:szCs w:val="32"/>
        </w:rPr>
      </w:pPr>
      <w:r>
        <w:rPr>
          <w:rFonts w:hint="eastAsia" w:ascii="仿宋_GB2312" w:eastAsia="仿宋_GB2312"/>
          <w:sz w:val="32"/>
          <w:szCs w:val="32"/>
        </w:rPr>
        <w:t>4、缴纳养老保险费，开具《青海省缴费统一票据》。</w:t>
      </w:r>
    </w:p>
    <w:p w14:paraId="15FFBD9F">
      <w:pPr>
        <w:pStyle w:val="20"/>
        <w:numPr>
          <w:ilvl w:val="0"/>
          <w:numId w:val="39"/>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0EF9D138">
      <w:pPr>
        <w:spacing w:line="360" w:lineRule="auto"/>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6C420F0E">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6582E9F1">
      <w:pPr>
        <w:spacing w:line="360" w:lineRule="auto"/>
        <w:ind w:firstLine="640" w:firstLineChars="200"/>
        <w:rPr>
          <w:rFonts w:ascii="仿宋_GB2312" w:eastAsia="仿宋_GB2312"/>
          <w:sz w:val="32"/>
          <w:szCs w:val="32"/>
        </w:rPr>
      </w:pPr>
      <w:r>
        <w:rPr>
          <w:rFonts w:hint="eastAsia" w:ascii="仿宋_GB2312" w:eastAsia="仿宋_GB2312"/>
          <w:sz w:val="32"/>
          <w:szCs w:val="32"/>
        </w:rPr>
        <w:t>上月16日-30日收资料，次月1日-15日办理</w:t>
      </w:r>
    </w:p>
    <w:p w14:paraId="22A44F18">
      <w:pPr>
        <w:pStyle w:val="20"/>
        <w:numPr>
          <w:ilvl w:val="0"/>
          <w:numId w:val="38"/>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6703FACE">
      <w:pPr>
        <w:spacing w:line="360" w:lineRule="auto"/>
        <w:ind w:left="567"/>
        <w:rPr>
          <w:rFonts w:ascii="仿宋_GB2312" w:eastAsia="仿宋_GB2312"/>
          <w:sz w:val="32"/>
          <w:szCs w:val="32"/>
        </w:rPr>
      </w:pPr>
      <w:r>
        <w:rPr>
          <w:rFonts w:hint="eastAsia" w:ascii="仿宋_GB2312" w:eastAsia="仿宋_GB2312"/>
          <w:sz w:val="32"/>
          <w:szCs w:val="32"/>
        </w:rPr>
        <w:t>不收费</w:t>
      </w:r>
    </w:p>
    <w:p w14:paraId="55B5B84D">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4006ADFE">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237A7A0B">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5788D4DC">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7A83F1A">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66450493">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7FA216D8">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87.城乡居民基本养老保险变更登记办事指南</w:t>
      </w:r>
    </w:p>
    <w:p w14:paraId="085C07BD">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民公服第2017087号</w:t>
      </w:r>
      <w:r>
        <w:rPr>
          <w:rFonts w:hint="eastAsia" w:ascii="仿宋_GB2312" w:hAnsi="宋体" w:eastAsia="仿宋_GB2312" w:cs="宋体"/>
          <w:sz w:val="28"/>
          <w:szCs w:val="28"/>
        </w:rPr>
        <w:t xml:space="preserve">   </w:t>
      </w:r>
    </w:p>
    <w:p w14:paraId="36D23C61">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740FDD2A">
      <w:pPr>
        <w:spacing w:line="360" w:lineRule="auto"/>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06443C1B">
      <w:pPr>
        <w:spacing w:line="360" w:lineRule="auto"/>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5FC359A5">
      <w:pPr>
        <w:spacing w:line="360" w:lineRule="auto"/>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26FC427B">
      <w:pPr>
        <w:spacing w:line="360" w:lineRule="auto"/>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021DF909">
      <w:pPr>
        <w:spacing w:line="360" w:lineRule="auto"/>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65ABCB93">
      <w:pPr>
        <w:spacing w:line="360" w:lineRule="auto"/>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11F4E5D2">
      <w:pPr>
        <w:spacing w:line="360" w:lineRule="auto"/>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0664B9BD">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14033A0D">
      <w:pPr>
        <w:spacing w:line="360" w:lineRule="auto"/>
        <w:ind w:firstLine="640" w:firstLineChars="200"/>
        <w:rPr>
          <w:rFonts w:ascii="仿宋_GB2312" w:eastAsia="仿宋_GB2312"/>
          <w:sz w:val="32"/>
          <w:szCs w:val="32"/>
        </w:rPr>
      </w:pPr>
      <w:r>
        <w:rPr>
          <w:rFonts w:hint="eastAsia" w:ascii="仿宋_GB2312" w:eastAsia="仿宋_GB2312"/>
          <w:sz w:val="32"/>
          <w:szCs w:val="32"/>
        </w:rPr>
        <w:t>当参保人员的姓名、性别、居民身份证号码、户籍所在地址等事项之一发生变更或领取待遇的银行卡号挂失补办时，参保人员应及时携带户口簿和居民身份证原件及复印件到村委会（社区）申请办理变更登记手续。</w:t>
      </w:r>
    </w:p>
    <w:p w14:paraId="4687F2C6">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26FF2A0F">
      <w:pPr>
        <w:spacing w:line="360" w:lineRule="auto"/>
        <w:ind w:firstLine="640" w:firstLineChars="200"/>
        <w:rPr>
          <w:rFonts w:ascii="仿宋_GB2312" w:eastAsia="仿宋_GB2312"/>
          <w:sz w:val="32"/>
          <w:szCs w:val="32"/>
        </w:rPr>
      </w:pPr>
      <w:r>
        <w:rPr>
          <w:rFonts w:hint="eastAsia" w:ascii="仿宋_GB2312" w:eastAsia="仿宋_GB2312"/>
          <w:sz w:val="32"/>
          <w:szCs w:val="32"/>
        </w:rPr>
        <w:t>1、填写《变更表》1份，《变更表》中写清楚变更前和变更后的项目内容，加盖村委会（社区）和乡镇政府公章，经办人员必须签字，本人确认签字留指纹。</w:t>
      </w:r>
    </w:p>
    <w:p w14:paraId="3175441A">
      <w:pPr>
        <w:spacing w:line="360" w:lineRule="auto"/>
        <w:ind w:firstLine="640" w:firstLineChars="200"/>
        <w:rPr>
          <w:rFonts w:ascii="仿宋_GB2312" w:eastAsia="仿宋_GB2312"/>
          <w:sz w:val="32"/>
          <w:szCs w:val="32"/>
        </w:rPr>
      </w:pPr>
      <w:r>
        <w:rPr>
          <w:rFonts w:hint="eastAsia" w:ascii="仿宋_GB2312" w:eastAsia="仿宋_GB2312"/>
          <w:sz w:val="32"/>
          <w:szCs w:val="32"/>
        </w:rPr>
        <w:t>2、提供户口簿原件及复印件1份（首页和本人联）、居民身份证原件及复印件1份（正反面）。</w:t>
      </w:r>
    </w:p>
    <w:p w14:paraId="0AE6F4DC">
      <w:pPr>
        <w:spacing w:line="360" w:lineRule="auto"/>
        <w:ind w:firstLine="640" w:firstLineChars="200"/>
        <w:rPr>
          <w:rFonts w:ascii="仿宋_GB2312" w:eastAsia="仿宋_GB2312"/>
          <w:sz w:val="32"/>
          <w:szCs w:val="32"/>
        </w:rPr>
      </w:pPr>
      <w:r>
        <w:rPr>
          <w:rFonts w:hint="eastAsia" w:ascii="仿宋_GB2312" w:eastAsia="仿宋_GB2312"/>
          <w:sz w:val="32"/>
          <w:szCs w:val="32"/>
        </w:rPr>
        <w:t>3、若银行卡号变更需提供变更后新卡原件及复印件1份（备注姓名）。</w:t>
      </w:r>
    </w:p>
    <w:p w14:paraId="7F906583">
      <w:pPr>
        <w:pStyle w:val="20"/>
        <w:numPr>
          <w:ilvl w:val="0"/>
          <w:numId w:val="39"/>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450BB713">
      <w:pPr>
        <w:spacing w:line="360" w:lineRule="auto"/>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14D96109">
      <w:pPr>
        <w:pStyle w:val="20"/>
        <w:numPr>
          <w:ilvl w:val="0"/>
          <w:numId w:val="39"/>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4F3EDCDE">
      <w:pPr>
        <w:spacing w:line="360" w:lineRule="auto"/>
        <w:ind w:left="709"/>
        <w:rPr>
          <w:rFonts w:ascii="仿宋_GB2312" w:eastAsia="仿宋_GB2312"/>
          <w:sz w:val="32"/>
          <w:szCs w:val="32"/>
        </w:rPr>
      </w:pPr>
      <w:r>
        <w:rPr>
          <w:rFonts w:hint="eastAsia" w:ascii="仿宋_GB2312" w:eastAsia="仿宋_GB2312"/>
          <w:sz w:val="32"/>
          <w:szCs w:val="32"/>
        </w:rPr>
        <w:t>上月16日-30日收资料，次月1日-15日办理</w:t>
      </w:r>
    </w:p>
    <w:p w14:paraId="0E91E5A3">
      <w:pPr>
        <w:spacing w:line="360" w:lineRule="auto"/>
        <w:ind w:left="709"/>
        <w:rPr>
          <w:rFonts w:ascii="仿宋_GB2312" w:eastAsia="仿宋_GB2312"/>
          <w:b/>
          <w:sz w:val="32"/>
          <w:szCs w:val="32"/>
        </w:rPr>
      </w:pPr>
      <w:r>
        <w:rPr>
          <w:rFonts w:hint="eastAsia" w:ascii="仿宋_GB2312" w:eastAsia="仿宋_GB2312"/>
          <w:b/>
          <w:sz w:val="32"/>
          <w:szCs w:val="32"/>
        </w:rPr>
        <w:t>六、收费依据及标准</w:t>
      </w:r>
    </w:p>
    <w:p w14:paraId="3DACA36E">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14F11E69">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3DD0CA9A">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231B35DE">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3731BF76">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4B6E9321">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55F76442">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45E12A31">
      <w:pPr>
        <w:spacing w:line="360" w:lineRule="auto"/>
        <w:ind w:firstLine="723" w:firstLineChars="200"/>
        <w:jc w:val="center"/>
        <w:rPr>
          <w:rFonts w:ascii="仿宋_GB2312" w:eastAsia="仿宋_GB2312"/>
          <w:b/>
          <w:sz w:val="36"/>
          <w:szCs w:val="36"/>
        </w:rPr>
      </w:pPr>
    </w:p>
    <w:p w14:paraId="15964A72">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88.城乡居民基本养老保险本县范围内转移登记办事指南</w:t>
      </w:r>
    </w:p>
    <w:p w14:paraId="40E4016E">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民公服第2017088号</w:t>
      </w:r>
      <w:r>
        <w:rPr>
          <w:rFonts w:hint="eastAsia" w:ascii="仿宋_GB2312" w:hAnsi="宋体" w:eastAsia="仿宋_GB2312" w:cs="宋体"/>
          <w:sz w:val="28"/>
          <w:szCs w:val="28"/>
        </w:rPr>
        <w:t xml:space="preserve">  </w:t>
      </w:r>
    </w:p>
    <w:p w14:paraId="5662B2E4">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71F9FFAA">
      <w:pPr>
        <w:spacing w:line="360" w:lineRule="auto"/>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0395702B">
      <w:pPr>
        <w:spacing w:line="360" w:lineRule="auto"/>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2B6151A5">
      <w:pPr>
        <w:spacing w:line="360" w:lineRule="auto"/>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4B45AFBA">
      <w:pPr>
        <w:spacing w:line="360" w:lineRule="auto"/>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65C951FD">
      <w:pPr>
        <w:spacing w:line="360" w:lineRule="auto"/>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7A118F68">
      <w:pPr>
        <w:spacing w:line="360" w:lineRule="auto"/>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3CB7575C">
      <w:pPr>
        <w:spacing w:line="360" w:lineRule="auto"/>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278DAF17">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6FB74981">
      <w:pPr>
        <w:spacing w:line="360" w:lineRule="auto"/>
        <w:ind w:firstLine="640" w:firstLineChars="200"/>
        <w:rPr>
          <w:rFonts w:ascii="仿宋_GB2312" w:eastAsia="仿宋_GB2312"/>
          <w:sz w:val="32"/>
          <w:szCs w:val="32"/>
        </w:rPr>
      </w:pPr>
      <w:r>
        <w:rPr>
          <w:rFonts w:hint="eastAsia" w:ascii="仿宋_GB2312" w:eastAsia="仿宋_GB2312"/>
          <w:sz w:val="32"/>
          <w:szCs w:val="32"/>
        </w:rPr>
        <w:t>本区范围内乡村变更</w:t>
      </w:r>
    </w:p>
    <w:p w14:paraId="17E6B3AD">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5D0649C2">
      <w:pPr>
        <w:spacing w:line="360" w:lineRule="auto"/>
        <w:ind w:firstLine="640" w:firstLineChars="200"/>
        <w:rPr>
          <w:rFonts w:ascii="仿宋_GB2312" w:eastAsia="仿宋_GB2312"/>
          <w:sz w:val="32"/>
          <w:szCs w:val="32"/>
        </w:rPr>
      </w:pPr>
      <w:r>
        <w:rPr>
          <w:rFonts w:hint="eastAsia" w:ascii="仿宋_GB2312" w:eastAsia="仿宋_GB2312"/>
          <w:sz w:val="32"/>
          <w:szCs w:val="32"/>
        </w:rPr>
        <w:t>1、参保人员须持转入地户口簿原件及复印件1份（首页和本人联）、居民身份证原件及复印件1份（正反面）。</w:t>
      </w:r>
    </w:p>
    <w:p w14:paraId="0A688DF7">
      <w:pPr>
        <w:spacing w:line="360" w:lineRule="auto"/>
        <w:ind w:firstLine="640" w:firstLineChars="200"/>
        <w:rPr>
          <w:rFonts w:ascii="仿宋_GB2312" w:eastAsia="仿宋_GB2312"/>
          <w:sz w:val="32"/>
          <w:szCs w:val="32"/>
        </w:rPr>
      </w:pPr>
      <w:r>
        <w:rPr>
          <w:rFonts w:hint="eastAsia" w:ascii="仿宋_GB2312" w:eastAsia="仿宋_GB2312"/>
          <w:sz w:val="32"/>
          <w:szCs w:val="32"/>
        </w:rPr>
        <w:t>2、填写《关系转入申请表》1份，内容填写完整，并加盖转入地村委会（社区）和乡镇政府公章，经办人员必须签字，本人确认签字留指纹。</w:t>
      </w:r>
    </w:p>
    <w:p w14:paraId="30854EF3">
      <w:pPr>
        <w:spacing w:line="360" w:lineRule="auto"/>
        <w:ind w:firstLine="640" w:firstLineChars="200"/>
        <w:rPr>
          <w:rFonts w:ascii="仿宋_GB2312" w:eastAsia="仿宋_GB2312"/>
          <w:sz w:val="32"/>
          <w:szCs w:val="32"/>
        </w:rPr>
      </w:pPr>
      <w:r>
        <w:rPr>
          <w:rFonts w:hint="eastAsia" w:ascii="仿宋_GB2312" w:eastAsia="仿宋_GB2312"/>
          <w:sz w:val="32"/>
          <w:szCs w:val="32"/>
        </w:rPr>
        <w:t>3、村（社区）协办员在参保人员《城乡居民养老保险手册》上注明变更信息，加盖经办人员私章。</w:t>
      </w:r>
    </w:p>
    <w:p w14:paraId="346F0B6D">
      <w:pPr>
        <w:pStyle w:val="20"/>
        <w:numPr>
          <w:ilvl w:val="0"/>
          <w:numId w:val="41"/>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7D27A04C">
      <w:pPr>
        <w:spacing w:line="360" w:lineRule="auto"/>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4D4424DF">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324B1623">
      <w:pPr>
        <w:spacing w:line="360" w:lineRule="auto"/>
        <w:ind w:left="709"/>
        <w:rPr>
          <w:rFonts w:ascii="仿宋_GB2312" w:eastAsia="仿宋_GB2312"/>
          <w:sz w:val="32"/>
          <w:szCs w:val="32"/>
        </w:rPr>
      </w:pPr>
      <w:r>
        <w:rPr>
          <w:rFonts w:hint="eastAsia" w:ascii="仿宋_GB2312" w:eastAsia="仿宋_GB2312"/>
          <w:sz w:val="32"/>
          <w:szCs w:val="32"/>
        </w:rPr>
        <w:t>上月16日-30日收资料，次月1日-15日办理</w:t>
      </w:r>
    </w:p>
    <w:p w14:paraId="4584D85E">
      <w:pPr>
        <w:pStyle w:val="20"/>
        <w:numPr>
          <w:ilvl w:val="0"/>
          <w:numId w:val="39"/>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34DEC7D6">
      <w:pPr>
        <w:spacing w:line="360" w:lineRule="auto"/>
        <w:ind w:left="709"/>
        <w:rPr>
          <w:rFonts w:ascii="仿宋_GB2312" w:eastAsia="仿宋_GB2312"/>
          <w:sz w:val="32"/>
          <w:szCs w:val="32"/>
        </w:rPr>
      </w:pPr>
      <w:r>
        <w:rPr>
          <w:rFonts w:hint="eastAsia" w:ascii="仿宋_GB2312" w:eastAsia="仿宋_GB2312"/>
          <w:sz w:val="32"/>
          <w:szCs w:val="32"/>
        </w:rPr>
        <w:t>不收费</w:t>
      </w:r>
    </w:p>
    <w:p w14:paraId="5D374FF1">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6FBC9EAB">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25C71DA">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16C889A6">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6379C9AD">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282C9452">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5382D13E">
      <w:pPr>
        <w:spacing w:line="360" w:lineRule="auto"/>
        <w:ind w:firstLine="640" w:firstLineChars="200"/>
        <w:rPr>
          <w:rFonts w:ascii="仿宋_GB2312" w:eastAsia="仿宋_GB2312"/>
          <w:sz w:val="32"/>
          <w:szCs w:val="32"/>
        </w:rPr>
      </w:pPr>
    </w:p>
    <w:p w14:paraId="2F49C4BD">
      <w:pPr>
        <w:spacing w:line="360" w:lineRule="auto"/>
        <w:ind w:firstLine="640" w:firstLineChars="200"/>
        <w:rPr>
          <w:rFonts w:ascii="仿宋_GB2312" w:eastAsia="仿宋_GB2312"/>
          <w:sz w:val="32"/>
          <w:szCs w:val="32"/>
        </w:rPr>
      </w:pPr>
    </w:p>
    <w:p w14:paraId="58E3D7E6">
      <w:pPr>
        <w:spacing w:line="360" w:lineRule="auto"/>
        <w:ind w:firstLine="640" w:firstLineChars="200"/>
        <w:rPr>
          <w:rFonts w:ascii="仿宋_GB2312" w:eastAsia="仿宋_GB2312"/>
          <w:sz w:val="32"/>
          <w:szCs w:val="32"/>
        </w:rPr>
      </w:pPr>
    </w:p>
    <w:p w14:paraId="21D03ACE">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89.城乡居民基本养老保险跨区转入办事指南</w:t>
      </w:r>
    </w:p>
    <w:p w14:paraId="29119693">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民公服第2017089号</w:t>
      </w:r>
      <w:r>
        <w:rPr>
          <w:rFonts w:hint="eastAsia" w:ascii="仿宋_GB2312" w:hAnsi="宋体" w:eastAsia="仿宋_GB2312" w:cs="宋体"/>
          <w:sz w:val="28"/>
          <w:szCs w:val="28"/>
        </w:rPr>
        <w:t xml:space="preserve">  </w:t>
      </w:r>
    </w:p>
    <w:p w14:paraId="1E4C8CC3">
      <w:pPr>
        <w:spacing w:line="54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5B2DF085">
      <w:pPr>
        <w:spacing w:line="540" w:lineRule="exact"/>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13E6A773">
      <w:pPr>
        <w:spacing w:line="540" w:lineRule="exact"/>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5668CDB0">
      <w:pPr>
        <w:spacing w:line="540" w:lineRule="exact"/>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62406AC3">
      <w:pPr>
        <w:spacing w:line="540" w:lineRule="exact"/>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3EBEE4C0">
      <w:pPr>
        <w:spacing w:line="540" w:lineRule="exact"/>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1FE58B2C">
      <w:pPr>
        <w:spacing w:line="540" w:lineRule="exact"/>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6A9B71C6">
      <w:pPr>
        <w:spacing w:line="540" w:lineRule="exact"/>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11BE1AC7">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40178BB0">
      <w:pPr>
        <w:spacing w:line="540" w:lineRule="exact"/>
        <w:ind w:firstLine="640" w:firstLineChars="200"/>
        <w:rPr>
          <w:rFonts w:ascii="仿宋_GB2312" w:eastAsia="仿宋_GB2312"/>
          <w:sz w:val="32"/>
          <w:szCs w:val="32"/>
        </w:rPr>
      </w:pPr>
      <w:r>
        <w:rPr>
          <w:rFonts w:hint="eastAsia" w:ascii="仿宋_GB2312" w:eastAsia="仿宋_GB2312"/>
          <w:sz w:val="32"/>
          <w:szCs w:val="32"/>
        </w:rPr>
        <w:t>1、查询转出地人员缴费是否正常，本人必须提供全部原始票据或转出地社保局出具的个人账户明细</w:t>
      </w:r>
    </w:p>
    <w:p w14:paraId="1226ADFA">
      <w:pPr>
        <w:spacing w:line="540" w:lineRule="exact"/>
        <w:ind w:firstLine="640" w:firstLineChars="200"/>
        <w:rPr>
          <w:rFonts w:ascii="仿宋_GB2312" w:eastAsia="仿宋_GB2312"/>
          <w:sz w:val="32"/>
          <w:szCs w:val="32"/>
        </w:rPr>
      </w:pPr>
      <w:r>
        <w:rPr>
          <w:rFonts w:hint="eastAsia" w:ascii="仿宋_GB2312" w:eastAsia="仿宋_GB2312"/>
          <w:sz w:val="32"/>
          <w:szCs w:val="32"/>
        </w:rPr>
        <w:t>2、户口已转入本区范围内</w:t>
      </w:r>
    </w:p>
    <w:p w14:paraId="032E5670">
      <w:pPr>
        <w:spacing w:line="540" w:lineRule="exact"/>
        <w:ind w:firstLine="640" w:firstLineChars="200"/>
        <w:rPr>
          <w:rFonts w:ascii="仿宋_GB2312" w:eastAsia="仿宋_GB2312"/>
          <w:sz w:val="32"/>
          <w:szCs w:val="32"/>
        </w:rPr>
      </w:pPr>
      <w:r>
        <w:rPr>
          <w:rFonts w:hint="eastAsia" w:ascii="仿宋_GB2312" w:eastAsia="仿宋_GB2312"/>
          <w:sz w:val="32"/>
          <w:szCs w:val="32"/>
        </w:rPr>
        <w:t>3、填写《参保登记》</w:t>
      </w:r>
    </w:p>
    <w:p w14:paraId="7FE2F8E3">
      <w:pPr>
        <w:spacing w:line="540" w:lineRule="exact"/>
        <w:ind w:firstLine="640" w:firstLineChars="200"/>
        <w:rPr>
          <w:rFonts w:ascii="仿宋_GB2312" w:eastAsia="仿宋_GB2312"/>
          <w:sz w:val="32"/>
          <w:szCs w:val="32"/>
        </w:rPr>
      </w:pPr>
      <w:r>
        <w:rPr>
          <w:rFonts w:hint="eastAsia" w:ascii="仿宋_GB2312" w:eastAsia="仿宋_GB2312"/>
          <w:sz w:val="32"/>
          <w:szCs w:val="32"/>
        </w:rPr>
        <w:t>4、填写《转入申请表》</w:t>
      </w:r>
    </w:p>
    <w:p w14:paraId="496BD119">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344F02E9">
      <w:pPr>
        <w:spacing w:line="540" w:lineRule="exact"/>
        <w:ind w:firstLine="640" w:firstLineChars="200"/>
        <w:rPr>
          <w:rFonts w:ascii="仿宋_GB2312" w:eastAsia="仿宋_GB2312"/>
          <w:sz w:val="32"/>
          <w:szCs w:val="32"/>
        </w:rPr>
      </w:pPr>
      <w:r>
        <w:rPr>
          <w:rFonts w:hint="eastAsia" w:ascii="仿宋_GB2312" w:eastAsia="仿宋_GB2312"/>
          <w:sz w:val="32"/>
          <w:szCs w:val="32"/>
        </w:rPr>
        <w:t>1、参保人员须持户口簿原件及复印件1份（首页和本人联）、居民身份证原件及复印件1份（正反面）。</w:t>
      </w:r>
    </w:p>
    <w:p w14:paraId="0D5C644A">
      <w:pPr>
        <w:spacing w:line="540" w:lineRule="exact"/>
        <w:ind w:firstLine="640" w:firstLineChars="200"/>
        <w:rPr>
          <w:rFonts w:ascii="仿宋_GB2312" w:eastAsia="仿宋_GB2312"/>
          <w:sz w:val="32"/>
          <w:szCs w:val="32"/>
        </w:rPr>
      </w:pPr>
      <w:r>
        <w:rPr>
          <w:rFonts w:hint="eastAsia" w:ascii="仿宋_GB2312" w:eastAsia="仿宋_GB2312"/>
          <w:sz w:val="32"/>
          <w:szCs w:val="32"/>
        </w:rPr>
        <w:t>2、填写《参保表》2份、《关系转入申请表》2份，内容填写完整，并加盖转入地村委会（社区）和乡镇政府公章，经办人员必须签字，本人确认签字留指纹。</w:t>
      </w:r>
    </w:p>
    <w:p w14:paraId="7AB97F4C">
      <w:pPr>
        <w:spacing w:line="540" w:lineRule="exact"/>
        <w:ind w:firstLine="640" w:firstLineChars="200"/>
        <w:rPr>
          <w:rFonts w:ascii="仿宋_GB2312" w:eastAsia="仿宋_GB2312"/>
          <w:sz w:val="32"/>
          <w:szCs w:val="32"/>
        </w:rPr>
      </w:pPr>
      <w:r>
        <w:rPr>
          <w:rFonts w:hint="eastAsia" w:ascii="仿宋_GB2312" w:eastAsia="仿宋_GB2312"/>
          <w:sz w:val="32"/>
          <w:szCs w:val="32"/>
        </w:rPr>
        <w:t>3、转入地社保机构出具《接收函》，本人到转出地社保机构办理转移手续。</w:t>
      </w:r>
    </w:p>
    <w:p w14:paraId="20E46249">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4、转出地社保机构提供《个人账户明细表》、《个人账户资金转移表》等档案资料，当月邮寄至转入地社保机构。 </w:t>
      </w:r>
    </w:p>
    <w:p w14:paraId="3586FA96">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四、办理流程</w:t>
      </w:r>
    </w:p>
    <w:p w14:paraId="748B3AC0">
      <w:pPr>
        <w:spacing w:line="540" w:lineRule="exact"/>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2F252081">
      <w:pPr>
        <w:pStyle w:val="20"/>
        <w:numPr>
          <w:ilvl w:val="0"/>
          <w:numId w:val="41"/>
        </w:numPr>
        <w:spacing w:line="540" w:lineRule="exact"/>
        <w:ind w:firstLineChars="0"/>
        <w:rPr>
          <w:rFonts w:ascii="仿宋_GB2312" w:eastAsia="仿宋_GB2312"/>
          <w:b/>
          <w:sz w:val="32"/>
          <w:szCs w:val="32"/>
        </w:rPr>
      </w:pPr>
      <w:r>
        <w:rPr>
          <w:rFonts w:hint="eastAsia" w:ascii="仿宋_GB2312" w:eastAsia="仿宋_GB2312"/>
          <w:b/>
          <w:sz w:val="32"/>
          <w:szCs w:val="32"/>
        </w:rPr>
        <w:t>办理时限</w:t>
      </w:r>
    </w:p>
    <w:p w14:paraId="5095D9F9">
      <w:pPr>
        <w:spacing w:line="540" w:lineRule="exact"/>
        <w:ind w:left="709"/>
        <w:rPr>
          <w:rFonts w:ascii="仿宋_GB2312" w:eastAsia="仿宋_GB2312"/>
          <w:sz w:val="32"/>
          <w:szCs w:val="32"/>
        </w:rPr>
      </w:pPr>
      <w:r>
        <w:rPr>
          <w:rFonts w:hint="eastAsia" w:ascii="仿宋_GB2312" w:eastAsia="仿宋_GB2312"/>
          <w:sz w:val="32"/>
          <w:szCs w:val="32"/>
        </w:rPr>
        <w:t>上月16日-30日收资料，次月1日-15日办理</w:t>
      </w:r>
    </w:p>
    <w:p w14:paraId="4D05EB10">
      <w:pPr>
        <w:pStyle w:val="20"/>
        <w:numPr>
          <w:ilvl w:val="0"/>
          <w:numId w:val="41"/>
        </w:numPr>
        <w:spacing w:line="540" w:lineRule="exact"/>
        <w:ind w:firstLineChars="0"/>
        <w:rPr>
          <w:rFonts w:ascii="仿宋_GB2312" w:eastAsia="仿宋_GB2312"/>
          <w:b/>
          <w:sz w:val="32"/>
          <w:szCs w:val="32"/>
        </w:rPr>
      </w:pPr>
      <w:r>
        <w:rPr>
          <w:rFonts w:hint="eastAsia" w:ascii="仿宋_GB2312" w:eastAsia="仿宋_GB2312"/>
          <w:b/>
          <w:sz w:val="32"/>
          <w:szCs w:val="32"/>
        </w:rPr>
        <w:t>收费依据及标准</w:t>
      </w:r>
    </w:p>
    <w:p w14:paraId="5D1328E3">
      <w:pPr>
        <w:spacing w:line="540" w:lineRule="exact"/>
        <w:ind w:left="709"/>
        <w:rPr>
          <w:rFonts w:ascii="仿宋_GB2312" w:eastAsia="仿宋_GB2312"/>
          <w:sz w:val="32"/>
          <w:szCs w:val="32"/>
        </w:rPr>
      </w:pPr>
      <w:r>
        <w:rPr>
          <w:rFonts w:hint="eastAsia" w:ascii="仿宋_GB2312" w:eastAsia="仿宋_GB2312"/>
          <w:sz w:val="32"/>
          <w:szCs w:val="32"/>
        </w:rPr>
        <w:t>不收费</w:t>
      </w:r>
    </w:p>
    <w:p w14:paraId="4FEA9E34">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55FD708D">
      <w:pPr>
        <w:spacing w:line="54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5C428717">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11872F81">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1865EBFA">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4CB957CE">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19222FA4">
      <w:pPr>
        <w:spacing w:line="360" w:lineRule="auto"/>
        <w:ind w:firstLine="640" w:firstLineChars="200"/>
        <w:rPr>
          <w:rFonts w:ascii="仿宋_GB2312" w:eastAsia="仿宋_GB2312"/>
          <w:sz w:val="32"/>
          <w:szCs w:val="32"/>
        </w:rPr>
      </w:pPr>
    </w:p>
    <w:p w14:paraId="4747AE2A">
      <w:pPr>
        <w:spacing w:line="360" w:lineRule="auto"/>
        <w:ind w:firstLine="640" w:firstLineChars="200"/>
        <w:rPr>
          <w:rFonts w:ascii="仿宋_GB2312" w:eastAsia="仿宋_GB2312"/>
          <w:sz w:val="32"/>
          <w:szCs w:val="32"/>
        </w:rPr>
      </w:pPr>
    </w:p>
    <w:p w14:paraId="3BD9022D">
      <w:pPr>
        <w:spacing w:line="360" w:lineRule="auto"/>
        <w:ind w:firstLine="640" w:firstLineChars="200"/>
        <w:rPr>
          <w:rFonts w:ascii="仿宋_GB2312" w:eastAsia="仿宋_GB2312"/>
          <w:sz w:val="32"/>
          <w:szCs w:val="32"/>
        </w:rPr>
      </w:pPr>
    </w:p>
    <w:p w14:paraId="062F6D1A">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90.城乡居民基本养老保险跨区转出办事指南</w:t>
      </w:r>
    </w:p>
    <w:p w14:paraId="1A8F41A0">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民公服第2017090号</w:t>
      </w:r>
      <w:r>
        <w:rPr>
          <w:rFonts w:hint="eastAsia" w:ascii="仿宋_GB2312" w:hAnsi="宋体" w:eastAsia="仿宋_GB2312" w:cs="宋体"/>
          <w:sz w:val="28"/>
          <w:szCs w:val="28"/>
        </w:rPr>
        <w:t xml:space="preserve">    </w:t>
      </w:r>
    </w:p>
    <w:p w14:paraId="18B1B8CE">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73A9FC6A">
      <w:pPr>
        <w:spacing w:line="360" w:lineRule="auto"/>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57ACF1AE">
      <w:pPr>
        <w:spacing w:line="360" w:lineRule="auto"/>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06A36717">
      <w:pPr>
        <w:spacing w:line="360" w:lineRule="auto"/>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0CBFC764">
      <w:pPr>
        <w:spacing w:line="360" w:lineRule="auto"/>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59BC3AE3">
      <w:pPr>
        <w:spacing w:line="360" w:lineRule="auto"/>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28DCB7BA">
      <w:pPr>
        <w:spacing w:line="360" w:lineRule="auto"/>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4A624A22">
      <w:pPr>
        <w:spacing w:line="360" w:lineRule="auto"/>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2E72439A">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5ED40D0F">
      <w:pPr>
        <w:spacing w:line="360" w:lineRule="auto"/>
        <w:ind w:firstLine="640" w:firstLineChars="200"/>
        <w:rPr>
          <w:rFonts w:ascii="仿宋_GB2312" w:eastAsia="仿宋_GB2312"/>
          <w:sz w:val="32"/>
          <w:szCs w:val="32"/>
        </w:rPr>
      </w:pPr>
      <w:r>
        <w:rPr>
          <w:rFonts w:hint="eastAsia" w:ascii="仿宋_GB2312" w:eastAsia="仿宋_GB2312"/>
          <w:sz w:val="32"/>
          <w:szCs w:val="32"/>
        </w:rPr>
        <w:t>1、查询转出地人员缴费是否正常，本人必须提供全部原始票据</w:t>
      </w:r>
    </w:p>
    <w:p w14:paraId="5668C41C">
      <w:pPr>
        <w:spacing w:line="360" w:lineRule="auto"/>
        <w:ind w:firstLine="640" w:firstLineChars="200"/>
        <w:rPr>
          <w:rFonts w:ascii="仿宋_GB2312" w:eastAsia="仿宋_GB2312"/>
          <w:sz w:val="32"/>
          <w:szCs w:val="32"/>
        </w:rPr>
      </w:pPr>
      <w:r>
        <w:rPr>
          <w:rFonts w:hint="eastAsia" w:ascii="仿宋_GB2312" w:eastAsia="仿宋_GB2312"/>
          <w:sz w:val="32"/>
          <w:szCs w:val="32"/>
        </w:rPr>
        <w:t>2、户口已转出本区范围内</w:t>
      </w:r>
    </w:p>
    <w:p w14:paraId="5172B4E2">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0DC80282">
      <w:pPr>
        <w:spacing w:line="360" w:lineRule="auto"/>
        <w:ind w:firstLine="640" w:firstLineChars="200"/>
        <w:rPr>
          <w:rFonts w:ascii="仿宋_GB2312" w:eastAsia="仿宋_GB2312"/>
          <w:sz w:val="32"/>
          <w:szCs w:val="32"/>
        </w:rPr>
      </w:pPr>
      <w:r>
        <w:rPr>
          <w:rFonts w:hint="eastAsia" w:ascii="仿宋_GB2312" w:eastAsia="仿宋_GB2312"/>
          <w:sz w:val="32"/>
          <w:szCs w:val="32"/>
        </w:rPr>
        <w:t>1、转出人员提供转入地社保局开具的《接收函》。</w:t>
      </w:r>
    </w:p>
    <w:p w14:paraId="0208161D">
      <w:pPr>
        <w:spacing w:line="360" w:lineRule="auto"/>
        <w:ind w:firstLine="640" w:firstLineChars="200"/>
        <w:rPr>
          <w:rFonts w:ascii="仿宋_GB2312" w:eastAsia="仿宋_GB2312"/>
          <w:sz w:val="32"/>
          <w:szCs w:val="32"/>
        </w:rPr>
      </w:pPr>
      <w:r>
        <w:rPr>
          <w:rFonts w:hint="eastAsia" w:ascii="仿宋_GB2312" w:eastAsia="仿宋_GB2312"/>
          <w:sz w:val="32"/>
          <w:szCs w:val="32"/>
        </w:rPr>
        <w:t>2、填写《注销表》2份，加盖村委会（社区）和乡镇政府公章，经办人员必须签字，本人确认签字留指纹。</w:t>
      </w:r>
    </w:p>
    <w:p w14:paraId="52B4EF69">
      <w:pPr>
        <w:spacing w:line="360" w:lineRule="auto"/>
        <w:ind w:firstLine="640" w:firstLineChars="200"/>
        <w:rPr>
          <w:rFonts w:ascii="仿宋_GB2312" w:eastAsia="仿宋_GB2312"/>
          <w:sz w:val="32"/>
          <w:szCs w:val="32"/>
        </w:rPr>
      </w:pPr>
      <w:r>
        <w:rPr>
          <w:rFonts w:hint="eastAsia" w:ascii="仿宋_GB2312" w:eastAsia="仿宋_GB2312"/>
          <w:sz w:val="32"/>
          <w:szCs w:val="32"/>
        </w:rPr>
        <w:t>3、转出人员提供转入地户口簿原件及复印件1份（首页和本人联）、居民身份证原件及复印件1份（正反面）。</w:t>
      </w:r>
    </w:p>
    <w:p w14:paraId="78E64DD5">
      <w:pPr>
        <w:spacing w:line="360" w:lineRule="auto"/>
        <w:ind w:firstLine="640" w:firstLineChars="200"/>
        <w:rPr>
          <w:rFonts w:ascii="仿宋_GB2312" w:eastAsia="仿宋_GB2312"/>
          <w:sz w:val="32"/>
          <w:szCs w:val="32"/>
        </w:rPr>
      </w:pPr>
      <w:r>
        <w:rPr>
          <w:rFonts w:hint="eastAsia" w:ascii="仿宋_GB2312" w:eastAsia="仿宋_GB2312"/>
          <w:sz w:val="32"/>
          <w:szCs w:val="32"/>
        </w:rPr>
        <w:t>4、转出人员提供转出地缴纳的所有缴费票据原件及复印件1份。</w:t>
      </w:r>
    </w:p>
    <w:p w14:paraId="2C6AADC4">
      <w:pPr>
        <w:pStyle w:val="20"/>
        <w:numPr>
          <w:ilvl w:val="0"/>
          <w:numId w:val="15"/>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195F6C92">
      <w:pPr>
        <w:spacing w:line="360" w:lineRule="auto"/>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0B80DA7A">
      <w:pPr>
        <w:pStyle w:val="20"/>
        <w:numPr>
          <w:ilvl w:val="0"/>
          <w:numId w:val="15"/>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506E6F89">
      <w:pPr>
        <w:spacing w:line="360" w:lineRule="auto"/>
        <w:ind w:left="709"/>
        <w:rPr>
          <w:rFonts w:ascii="仿宋_GB2312" w:eastAsia="仿宋_GB2312"/>
          <w:sz w:val="32"/>
          <w:szCs w:val="32"/>
        </w:rPr>
      </w:pPr>
      <w:r>
        <w:rPr>
          <w:rFonts w:hint="eastAsia" w:ascii="仿宋_GB2312" w:eastAsia="仿宋_GB2312"/>
          <w:sz w:val="32"/>
          <w:szCs w:val="32"/>
        </w:rPr>
        <w:t>上月16日-30日收资料，次月1日-15日办理</w:t>
      </w:r>
    </w:p>
    <w:p w14:paraId="61072E04">
      <w:pPr>
        <w:spacing w:line="360" w:lineRule="auto"/>
        <w:ind w:left="709"/>
        <w:rPr>
          <w:rFonts w:ascii="仿宋_GB2312" w:eastAsia="仿宋_GB2312"/>
          <w:b/>
          <w:sz w:val="32"/>
          <w:szCs w:val="32"/>
        </w:rPr>
      </w:pPr>
      <w:r>
        <w:rPr>
          <w:rFonts w:hint="eastAsia" w:ascii="仿宋_GB2312" w:eastAsia="仿宋_GB2312"/>
          <w:b/>
          <w:sz w:val="32"/>
          <w:szCs w:val="32"/>
        </w:rPr>
        <w:t>六、收费依据及标准</w:t>
      </w:r>
    </w:p>
    <w:p w14:paraId="4D729848">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49D3634A">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2284532D">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002318BF">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4358F619">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183129B">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23AE0E9F">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2D1AE796">
      <w:pPr>
        <w:spacing w:line="360" w:lineRule="auto"/>
        <w:ind w:firstLine="640" w:firstLineChars="200"/>
        <w:rPr>
          <w:rFonts w:ascii="仿宋_GB2312" w:eastAsia="仿宋_GB2312"/>
          <w:sz w:val="32"/>
          <w:szCs w:val="32"/>
        </w:rPr>
      </w:pPr>
    </w:p>
    <w:p w14:paraId="56AEF69D">
      <w:pPr>
        <w:spacing w:line="360" w:lineRule="auto"/>
        <w:ind w:firstLine="640" w:firstLineChars="200"/>
        <w:rPr>
          <w:rFonts w:ascii="仿宋_GB2312" w:eastAsia="仿宋_GB2312"/>
          <w:sz w:val="32"/>
          <w:szCs w:val="32"/>
        </w:rPr>
      </w:pPr>
    </w:p>
    <w:p w14:paraId="4388D154">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91.城乡居民基本养老保险待遇领取办事指南</w:t>
      </w:r>
    </w:p>
    <w:p w14:paraId="1EAA8C0E">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民公服第2017091号</w:t>
      </w:r>
      <w:r>
        <w:rPr>
          <w:rFonts w:hint="eastAsia" w:ascii="仿宋_GB2312" w:hAnsi="宋体" w:eastAsia="仿宋_GB2312" w:cs="宋体"/>
          <w:sz w:val="28"/>
          <w:szCs w:val="28"/>
        </w:rPr>
        <w:t xml:space="preserve">  </w:t>
      </w:r>
    </w:p>
    <w:p w14:paraId="5D2E0E85">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22627E58">
      <w:pPr>
        <w:spacing w:line="360" w:lineRule="auto"/>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45C31495">
      <w:pPr>
        <w:spacing w:line="360" w:lineRule="auto"/>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6CAE0260">
      <w:pPr>
        <w:spacing w:line="360" w:lineRule="auto"/>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4D3CB8DF">
      <w:pPr>
        <w:spacing w:line="360" w:lineRule="auto"/>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2EC172AC">
      <w:pPr>
        <w:spacing w:line="360" w:lineRule="auto"/>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5A3113BC">
      <w:pPr>
        <w:spacing w:line="360" w:lineRule="auto"/>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1A6A9003">
      <w:pPr>
        <w:spacing w:line="360" w:lineRule="auto"/>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56737F30">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3A83C4FC">
      <w:pPr>
        <w:spacing w:line="360" w:lineRule="auto"/>
        <w:ind w:firstLine="640" w:firstLineChars="200"/>
        <w:rPr>
          <w:rFonts w:ascii="仿宋_GB2312" w:eastAsia="仿宋_GB2312"/>
          <w:sz w:val="32"/>
          <w:szCs w:val="32"/>
        </w:rPr>
      </w:pPr>
      <w:r>
        <w:rPr>
          <w:rFonts w:hint="eastAsia" w:ascii="仿宋_GB2312" w:eastAsia="仿宋_GB2312"/>
          <w:sz w:val="32"/>
          <w:szCs w:val="32"/>
        </w:rPr>
        <w:t>满60周岁，参保人员达到享受养老金待遇时，必须缴清应缴纳的所有年份养老保险费</w:t>
      </w:r>
    </w:p>
    <w:p w14:paraId="64836CC5">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437974FD">
      <w:pPr>
        <w:spacing w:line="360" w:lineRule="auto"/>
        <w:ind w:firstLine="640" w:firstLineChars="200"/>
        <w:rPr>
          <w:rFonts w:ascii="仿宋_GB2312" w:eastAsia="仿宋_GB2312"/>
          <w:sz w:val="32"/>
          <w:szCs w:val="32"/>
        </w:rPr>
      </w:pPr>
      <w:r>
        <w:rPr>
          <w:rFonts w:hint="eastAsia" w:ascii="仿宋_GB2312" w:eastAsia="仿宋_GB2312"/>
          <w:sz w:val="32"/>
          <w:szCs w:val="32"/>
        </w:rPr>
        <w:t>1、本人填写《待遇领取通知表》，内容填写完整，加盖村委会（社区）和乡镇政府公章，经办人员必须签字，本人确认签字留指纹。</w:t>
      </w:r>
    </w:p>
    <w:p w14:paraId="275A2EA6">
      <w:pPr>
        <w:spacing w:line="360" w:lineRule="auto"/>
        <w:ind w:firstLine="640" w:firstLineChars="200"/>
        <w:rPr>
          <w:rFonts w:ascii="仿宋_GB2312" w:eastAsia="仿宋_GB2312"/>
          <w:sz w:val="32"/>
          <w:szCs w:val="32"/>
        </w:rPr>
      </w:pPr>
      <w:r>
        <w:rPr>
          <w:rFonts w:hint="eastAsia" w:ascii="仿宋_GB2312" w:eastAsia="仿宋_GB2312"/>
          <w:sz w:val="32"/>
          <w:szCs w:val="32"/>
        </w:rPr>
        <w:t>2、提供到龄人员户口簿原件及复印件1份（首页和本人联）、居民身份证原件及复印件1份（正反面）。</w:t>
      </w:r>
    </w:p>
    <w:p w14:paraId="71813CB6">
      <w:pPr>
        <w:spacing w:line="360" w:lineRule="auto"/>
        <w:ind w:firstLine="640" w:firstLineChars="200"/>
        <w:rPr>
          <w:rFonts w:ascii="仿宋_GB2312" w:eastAsia="仿宋_GB2312"/>
          <w:sz w:val="32"/>
          <w:szCs w:val="32"/>
        </w:rPr>
      </w:pPr>
      <w:r>
        <w:rPr>
          <w:rFonts w:hint="eastAsia" w:ascii="仿宋_GB2312" w:eastAsia="仿宋_GB2312"/>
          <w:sz w:val="32"/>
          <w:szCs w:val="32"/>
        </w:rPr>
        <w:t>3、提供到龄人员全部缴费票据原件和复印件1份。</w:t>
      </w:r>
    </w:p>
    <w:p w14:paraId="1BF0206C">
      <w:pPr>
        <w:spacing w:line="360" w:lineRule="auto"/>
        <w:ind w:firstLine="640" w:firstLineChars="200"/>
        <w:rPr>
          <w:rFonts w:ascii="仿宋_GB2312" w:eastAsia="仿宋_GB2312"/>
          <w:sz w:val="32"/>
          <w:szCs w:val="32"/>
        </w:rPr>
      </w:pPr>
      <w:r>
        <w:rPr>
          <w:rFonts w:hint="eastAsia" w:ascii="仿宋_GB2312" w:eastAsia="仿宋_GB2312"/>
          <w:sz w:val="32"/>
          <w:szCs w:val="32"/>
        </w:rPr>
        <w:t>4、提供到龄人员银行卡复印件1份（备注姓名）。</w:t>
      </w:r>
    </w:p>
    <w:p w14:paraId="3D040015">
      <w:pPr>
        <w:spacing w:line="360" w:lineRule="auto"/>
        <w:ind w:firstLine="643" w:firstLineChars="200"/>
        <w:rPr>
          <w:rFonts w:ascii="仿宋_GB2312" w:eastAsia="仿宋_GB2312"/>
          <w:b/>
          <w:sz w:val="32"/>
          <w:szCs w:val="32"/>
        </w:rPr>
      </w:pPr>
      <w:r>
        <w:rPr>
          <w:rFonts w:hint="eastAsia" w:ascii="仿宋_GB2312" w:eastAsia="仿宋_GB2312"/>
          <w:b/>
          <w:sz w:val="32"/>
          <w:szCs w:val="32"/>
        </w:rPr>
        <w:t>四、办理流程</w:t>
      </w:r>
    </w:p>
    <w:p w14:paraId="79CAEABA">
      <w:pPr>
        <w:spacing w:line="360" w:lineRule="auto"/>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37B47AED">
      <w:pPr>
        <w:pStyle w:val="20"/>
        <w:numPr>
          <w:ilvl w:val="0"/>
          <w:numId w:val="15"/>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2A45B6D2">
      <w:pPr>
        <w:spacing w:line="360" w:lineRule="auto"/>
        <w:ind w:left="639"/>
        <w:rPr>
          <w:rFonts w:ascii="仿宋_GB2312" w:eastAsia="仿宋_GB2312"/>
          <w:sz w:val="32"/>
          <w:szCs w:val="32"/>
        </w:rPr>
      </w:pPr>
      <w:r>
        <w:rPr>
          <w:rFonts w:hint="eastAsia" w:ascii="仿宋_GB2312" w:eastAsia="仿宋_GB2312"/>
          <w:sz w:val="32"/>
          <w:szCs w:val="32"/>
        </w:rPr>
        <w:t>上月16日-30日收资料，次月1日-15日办理</w:t>
      </w:r>
    </w:p>
    <w:p w14:paraId="3E26910F">
      <w:pPr>
        <w:pStyle w:val="20"/>
        <w:numPr>
          <w:ilvl w:val="0"/>
          <w:numId w:val="15"/>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61E44C3C">
      <w:pPr>
        <w:spacing w:line="360" w:lineRule="auto"/>
        <w:ind w:left="639"/>
        <w:rPr>
          <w:rFonts w:ascii="仿宋_GB2312" w:eastAsia="仿宋_GB2312"/>
          <w:sz w:val="32"/>
          <w:szCs w:val="32"/>
        </w:rPr>
      </w:pPr>
      <w:r>
        <w:rPr>
          <w:rFonts w:hint="eastAsia" w:ascii="仿宋_GB2312" w:eastAsia="仿宋_GB2312"/>
          <w:sz w:val="32"/>
          <w:szCs w:val="32"/>
        </w:rPr>
        <w:t>不收费</w:t>
      </w:r>
    </w:p>
    <w:p w14:paraId="78402A19">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07D569A4">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24CA7D6D">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68C72CEA">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50720149">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37940E26">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320DE6BF">
      <w:pPr>
        <w:spacing w:line="360" w:lineRule="auto"/>
        <w:ind w:firstLine="640" w:firstLineChars="200"/>
        <w:rPr>
          <w:rFonts w:ascii="仿宋_GB2312" w:eastAsia="仿宋_GB2312"/>
          <w:sz w:val="32"/>
          <w:szCs w:val="32"/>
        </w:rPr>
      </w:pPr>
    </w:p>
    <w:p w14:paraId="0AE352B3">
      <w:pPr>
        <w:spacing w:line="360" w:lineRule="auto"/>
        <w:ind w:firstLine="640" w:firstLineChars="200"/>
        <w:rPr>
          <w:rFonts w:ascii="仿宋_GB2312" w:eastAsia="仿宋_GB2312"/>
          <w:sz w:val="32"/>
          <w:szCs w:val="32"/>
        </w:rPr>
      </w:pPr>
    </w:p>
    <w:p w14:paraId="6C3CA00F">
      <w:pPr>
        <w:spacing w:line="360" w:lineRule="auto"/>
        <w:ind w:firstLine="640" w:firstLineChars="200"/>
        <w:rPr>
          <w:rFonts w:ascii="仿宋_GB2312" w:eastAsia="仿宋_GB2312"/>
          <w:sz w:val="32"/>
          <w:szCs w:val="32"/>
        </w:rPr>
      </w:pPr>
    </w:p>
    <w:p w14:paraId="71EA109A">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92.城乡居民基本养老保险死亡注销（缴费退保、待遇终止）办事指南</w:t>
      </w:r>
    </w:p>
    <w:p w14:paraId="4BFEBD21">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民公服第2017092号</w:t>
      </w:r>
      <w:r>
        <w:rPr>
          <w:rFonts w:hint="eastAsia" w:ascii="仿宋_GB2312" w:hAnsi="宋体" w:eastAsia="仿宋_GB2312" w:cs="宋体"/>
          <w:sz w:val="28"/>
          <w:szCs w:val="28"/>
        </w:rPr>
        <w:t xml:space="preserve">  </w:t>
      </w:r>
    </w:p>
    <w:p w14:paraId="36F20BF3">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3490763D">
      <w:pPr>
        <w:spacing w:line="560" w:lineRule="exact"/>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4D7FF3D2">
      <w:pPr>
        <w:spacing w:line="560" w:lineRule="exact"/>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08D575A3">
      <w:pPr>
        <w:spacing w:line="560" w:lineRule="exact"/>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335FAB9F">
      <w:pPr>
        <w:spacing w:line="560" w:lineRule="exact"/>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1907515E">
      <w:pPr>
        <w:spacing w:line="560" w:lineRule="exact"/>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3620B082">
      <w:pPr>
        <w:spacing w:line="560" w:lineRule="exact"/>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135F6EFF">
      <w:pPr>
        <w:spacing w:line="560" w:lineRule="exact"/>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75E761B6">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5FFC4EEB">
      <w:pPr>
        <w:spacing w:line="560" w:lineRule="exact"/>
        <w:ind w:firstLine="640" w:firstLineChars="200"/>
        <w:rPr>
          <w:rFonts w:ascii="仿宋_GB2312" w:eastAsia="仿宋_GB2312"/>
          <w:sz w:val="32"/>
          <w:szCs w:val="32"/>
        </w:rPr>
      </w:pPr>
      <w:r>
        <w:rPr>
          <w:rFonts w:hint="eastAsia" w:ascii="仿宋_GB2312" w:eastAsia="仿宋_GB2312"/>
          <w:sz w:val="32"/>
          <w:szCs w:val="32"/>
        </w:rPr>
        <w:t>缴费人员和享受待遇人员死亡</w:t>
      </w:r>
    </w:p>
    <w:p w14:paraId="083C3225">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09337273">
      <w:pPr>
        <w:spacing w:line="560" w:lineRule="exact"/>
        <w:ind w:firstLine="640" w:firstLineChars="200"/>
        <w:rPr>
          <w:rFonts w:ascii="仿宋_GB2312" w:eastAsia="仿宋_GB2312"/>
          <w:sz w:val="32"/>
          <w:szCs w:val="32"/>
        </w:rPr>
      </w:pPr>
      <w:r>
        <w:rPr>
          <w:rFonts w:hint="eastAsia" w:ascii="仿宋_GB2312" w:eastAsia="仿宋_GB2312"/>
          <w:sz w:val="32"/>
          <w:szCs w:val="32"/>
        </w:rPr>
        <w:t>1、填写《注销表》2份，内容填写完整，并加盖村委会（社区）和乡镇政府公章，经办人员必须签字，继承人确认签字留指纹。</w:t>
      </w:r>
    </w:p>
    <w:p w14:paraId="3F9DDB6C">
      <w:pPr>
        <w:spacing w:line="560" w:lineRule="exact"/>
        <w:ind w:firstLine="640" w:firstLineChars="200"/>
        <w:rPr>
          <w:rFonts w:ascii="仿宋_GB2312" w:eastAsia="仿宋_GB2312"/>
          <w:sz w:val="32"/>
          <w:szCs w:val="32"/>
        </w:rPr>
      </w:pPr>
      <w:r>
        <w:rPr>
          <w:rFonts w:hint="eastAsia" w:ascii="仿宋_GB2312" w:eastAsia="仿宋_GB2312"/>
          <w:sz w:val="32"/>
          <w:szCs w:val="32"/>
        </w:rPr>
        <w:t>2、派出所出具死亡证明原件1份（证明原件不能涂改）。</w:t>
      </w:r>
    </w:p>
    <w:p w14:paraId="6DEEFD76">
      <w:pPr>
        <w:spacing w:line="560" w:lineRule="exact"/>
        <w:ind w:firstLine="640" w:firstLineChars="200"/>
        <w:rPr>
          <w:rFonts w:ascii="仿宋_GB2312" w:eastAsia="仿宋_GB2312"/>
          <w:sz w:val="32"/>
          <w:szCs w:val="32"/>
        </w:rPr>
      </w:pPr>
      <w:r>
        <w:rPr>
          <w:rFonts w:hint="eastAsia" w:ascii="仿宋_GB2312" w:eastAsia="仿宋_GB2312"/>
          <w:sz w:val="32"/>
          <w:szCs w:val="32"/>
        </w:rPr>
        <w:t>3、村（社区）开具死亡人员与继承人之间的关系证明，村委会盖章签字（村书记、主任、会计3人必须签字）。</w:t>
      </w:r>
    </w:p>
    <w:p w14:paraId="6F5583B3">
      <w:pPr>
        <w:spacing w:line="560" w:lineRule="exact"/>
        <w:ind w:firstLine="640" w:firstLineChars="200"/>
        <w:rPr>
          <w:rFonts w:ascii="仿宋_GB2312" w:eastAsia="仿宋_GB2312"/>
          <w:sz w:val="32"/>
          <w:szCs w:val="32"/>
        </w:rPr>
      </w:pPr>
      <w:r>
        <w:rPr>
          <w:rFonts w:hint="eastAsia" w:ascii="仿宋_GB2312" w:eastAsia="仿宋_GB2312"/>
          <w:sz w:val="32"/>
          <w:szCs w:val="32"/>
        </w:rPr>
        <w:t>4、提供继承人的户口簿原件及复印件1份（首页和本人联）、居民身份证原件及复印件1份（正反面）。</w:t>
      </w:r>
    </w:p>
    <w:p w14:paraId="7052C4E3">
      <w:pPr>
        <w:spacing w:line="560" w:lineRule="exact"/>
        <w:ind w:firstLine="640" w:firstLineChars="200"/>
        <w:rPr>
          <w:rFonts w:ascii="仿宋_GB2312" w:eastAsia="仿宋_GB2312"/>
          <w:sz w:val="32"/>
          <w:szCs w:val="32"/>
        </w:rPr>
      </w:pPr>
      <w:r>
        <w:rPr>
          <w:rFonts w:hint="eastAsia" w:ascii="仿宋_GB2312" w:eastAsia="仿宋_GB2312"/>
          <w:sz w:val="32"/>
          <w:szCs w:val="32"/>
        </w:rPr>
        <w:t>5、参保缴费死亡人员提供全部缴费票据原件和复印件1份;享受待遇死亡人员无需提供缴费票据。</w:t>
      </w:r>
    </w:p>
    <w:p w14:paraId="17992852">
      <w:pPr>
        <w:spacing w:line="560" w:lineRule="exact"/>
        <w:ind w:firstLine="640" w:firstLineChars="200"/>
        <w:rPr>
          <w:rFonts w:ascii="仿宋_GB2312" w:eastAsia="仿宋_GB2312"/>
          <w:sz w:val="32"/>
          <w:szCs w:val="32"/>
        </w:rPr>
      </w:pPr>
      <w:r>
        <w:rPr>
          <w:rFonts w:hint="eastAsia" w:ascii="仿宋_GB2312" w:eastAsia="仿宋_GB2312"/>
          <w:sz w:val="32"/>
          <w:szCs w:val="32"/>
        </w:rPr>
        <w:t>6、继承人的农村信用社银行卡复印件1份（正反面，备注姓名）。</w:t>
      </w:r>
    </w:p>
    <w:p w14:paraId="2889FEE6">
      <w:pPr>
        <w:pStyle w:val="20"/>
        <w:numPr>
          <w:ilvl w:val="0"/>
          <w:numId w:val="42"/>
        </w:numPr>
        <w:spacing w:line="560" w:lineRule="exact"/>
        <w:ind w:firstLineChars="0"/>
        <w:rPr>
          <w:rFonts w:ascii="仿宋_GB2312" w:eastAsia="仿宋_GB2312"/>
          <w:b/>
          <w:sz w:val="32"/>
          <w:szCs w:val="32"/>
        </w:rPr>
      </w:pPr>
      <w:r>
        <w:rPr>
          <w:rFonts w:hint="eastAsia" w:ascii="仿宋_GB2312" w:eastAsia="仿宋_GB2312"/>
          <w:b/>
          <w:sz w:val="32"/>
          <w:szCs w:val="32"/>
        </w:rPr>
        <w:t>办理流程</w:t>
      </w:r>
    </w:p>
    <w:p w14:paraId="0FF92D7F">
      <w:pPr>
        <w:spacing w:line="560" w:lineRule="exact"/>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50B8989C">
      <w:pPr>
        <w:pStyle w:val="20"/>
        <w:numPr>
          <w:ilvl w:val="0"/>
          <w:numId w:val="42"/>
        </w:numPr>
        <w:spacing w:line="560" w:lineRule="exact"/>
        <w:ind w:firstLineChars="0"/>
        <w:rPr>
          <w:rFonts w:ascii="仿宋_GB2312" w:eastAsia="仿宋_GB2312"/>
          <w:b/>
          <w:sz w:val="32"/>
          <w:szCs w:val="32"/>
        </w:rPr>
      </w:pPr>
      <w:r>
        <w:rPr>
          <w:rFonts w:hint="eastAsia" w:ascii="仿宋_GB2312" w:eastAsia="仿宋_GB2312"/>
          <w:b/>
          <w:sz w:val="32"/>
          <w:szCs w:val="32"/>
        </w:rPr>
        <w:t>办理时限</w:t>
      </w:r>
    </w:p>
    <w:p w14:paraId="4C7E08AA">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上月16日-30日收资料，次月1日-15日办理</w:t>
      </w:r>
    </w:p>
    <w:p w14:paraId="65B88922">
      <w:pPr>
        <w:adjustRightInd w:val="0"/>
        <w:spacing w:line="560" w:lineRule="exact"/>
        <w:ind w:firstLine="643" w:firstLineChars="200"/>
        <w:rPr>
          <w:rFonts w:ascii="仿宋_GB2312" w:eastAsia="仿宋_GB2312"/>
          <w:b/>
          <w:sz w:val="32"/>
          <w:szCs w:val="32"/>
        </w:rPr>
      </w:pPr>
      <w:r>
        <w:rPr>
          <w:rFonts w:hint="eastAsia" w:ascii="仿宋_GB2312" w:eastAsia="仿宋_GB2312"/>
          <w:b/>
          <w:sz w:val="32"/>
          <w:szCs w:val="32"/>
        </w:rPr>
        <w:t>六、收费依据及标准</w:t>
      </w:r>
    </w:p>
    <w:p w14:paraId="02EA7287">
      <w:pPr>
        <w:spacing w:line="560" w:lineRule="exact"/>
        <w:ind w:left="643"/>
        <w:rPr>
          <w:rFonts w:ascii="仿宋_GB2312" w:eastAsia="仿宋_GB2312"/>
          <w:sz w:val="32"/>
          <w:szCs w:val="32"/>
        </w:rPr>
      </w:pPr>
      <w:r>
        <w:rPr>
          <w:rFonts w:hint="eastAsia" w:ascii="仿宋_GB2312" w:eastAsia="仿宋_GB2312"/>
          <w:sz w:val="32"/>
          <w:szCs w:val="32"/>
        </w:rPr>
        <w:t>不收费</w:t>
      </w:r>
    </w:p>
    <w:p w14:paraId="3A06EAF3">
      <w:pPr>
        <w:spacing w:line="56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3194EFE4">
      <w:pPr>
        <w:spacing w:line="560" w:lineRule="exact"/>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065570C9">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0C3D0E59">
      <w:pPr>
        <w:spacing w:line="560" w:lineRule="exact"/>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492B5E31">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4990506A">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0A27C7F0">
      <w:pPr>
        <w:spacing w:line="360" w:lineRule="auto"/>
        <w:ind w:firstLine="640" w:firstLineChars="200"/>
        <w:rPr>
          <w:rFonts w:ascii="仿宋_GB2312" w:eastAsia="仿宋_GB2312"/>
          <w:sz w:val="32"/>
          <w:szCs w:val="32"/>
        </w:rPr>
      </w:pPr>
    </w:p>
    <w:p w14:paraId="10F4F565">
      <w:pPr>
        <w:spacing w:line="360" w:lineRule="auto"/>
        <w:ind w:firstLine="640" w:firstLineChars="200"/>
        <w:rPr>
          <w:rFonts w:ascii="仿宋_GB2312" w:eastAsia="仿宋_GB2312"/>
          <w:sz w:val="32"/>
          <w:szCs w:val="32"/>
        </w:rPr>
      </w:pPr>
    </w:p>
    <w:p w14:paraId="16B41DA3">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93.城乡居民基本养老保险中断缴费办事指南</w:t>
      </w:r>
    </w:p>
    <w:p w14:paraId="2CB592D7">
      <w:pPr>
        <w:spacing w:line="360" w:lineRule="auto"/>
        <w:rPr>
          <w:rFonts w:ascii="仿宋_GB2312" w:hAnsi="仿宋_GB2312" w:eastAsia="仿宋_GB2312" w:cs="仿宋_GB2312"/>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民公服第2017093号</w:t>
      </w:r>
    </w:p>
    <w:p w14:paraId="158CCE68">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7DADE480">
      <w:pPr>
        <w:spacing w:line="360" w:lineRule="auto"/>
        <w:ind w:firstLine="640" w:firstLineChars="200"/>
        <w:rPr>
          <w:rFonts w:ascii="仿宋_GB2312" w:eastAsia="仿宋_GB2312"/>
          <w:sz w:val="32"/>
          <w:szCs w:val="32"/>
        </w:rPr>
      </w:pPr>
      <w:r>
        <w:rPr>
          <w:rFonts w:hint="eastAsia" w:ascii="仿宋_GB2312" w:eastAsia="仿宋_GB2312"/>
          <w:sz w:val="32"/>
          <w:szCs w:val="32"/>
        </w:rPr>
        <w:t>1、《国务院关于建立统一的城乡居民基本养老保险制度的意见》（国发【2014】8号）</w:t>
      </w:r>
    </w:p>
    <w:p w14:paraId="293D56D4">
      <w:pPr>
        <w:spacing w:line="360" w:lineRule="auto"/>
        <w:ind w:firstLine="640" w:firstLineChars="200"/>
        <w:rPr>
          <w:rFonts w:ascii="仿宋_GB2312" w:eastAsia="仿宋_GB2312"/>
          <w:sz w:val="32"/>
          <w:szCs w:val="32"/>
        </w:rPr>
      </w:pPr>
      <w:r>
        <w:rPr>
          <w:rFonts w:hint="eastAsia" w:ascii="仿宋_GB2312" w:eastAsia="仿宋_GB2312"/>
          <w:sz w:val="32"/>
          <w:szCs w:val="32"/>
        </w:rPr>
        <w:t>2、《人力资源和社会保障部关于印发城乡居民基本养老保险经办规程的通知》（人社部【2014】23号）</w:t>
      </w:r>
    </w:p>
    <w:p w14:paraId="62988D04">
      <w:pPr>
        <w:spacing w:line="360" w:lineRule="auto"/>
        <w:ind w:firstLine="640" w:firstLineChars="200"/>
        <w:rPr>
          <w:rFonts w:ascii="仿宋_GB2312" w:eastAsia="仿宋_GB2312"/>
          <w:sz w:val="32"/>
          <w:szCs w:val="32"/>
        </w:rPr>
      </w:pPr>
      <w:r>
        <w:rPr>
          <w:rFonts w:hint="eastAsia" w:ascii="仿宋_GB2312" w:eastAsia="仿宋_GB2312"/>
          <w:sz w:val="32"/>
          <w:szCs w:val="32"/>
        </w:rPr>
        <w:t>3、《青海省人民政府关于建立统一的城乡居民基本养老保险制度的实施意见》（青政【2014】46号）</w:t>
      </w:r>
    </w:p>
    <w:p w14:paraId="3FD74ACF">
      <w:pPr>
        <w:spacing w:line="360" w:lineRule="auto"/>
        <w:ind w:firstLine="640" w:firstLineChars="200"/>
        <w:rPr>
          <w:rFonts w:ascii="仿宋_GB2312" w:eastAsia="仿宋_GB2312"/>
          <w:sz w:val="32"/>
          <w:szCs w:val="32"/>
        </w:rPr>
      </w:pPr>
      <w:r>
        <w:rPr>
          <w:rFonts w:hint="eastAsia" w:ascii="仿宋_GB2312" w:eastAsia="仿宋_GB2312"/>
          <w:sz w:val="32"/>
          <w:szCs w:val="32"/>
        </w:rPr>
        <w:t>4、《关于印发&lt;青海省城乡居民基本养老保险经办规程&gt;的通知》</w:t>
      </w:r>
    </w:p>
    <w:p w14:paraId="2512AFF0">
      <w:pPr>
        <w:spacing w:line="360" w:lineRule="auto"/>
        <w:ind w:firstLine="640" w:firstLineChars="200"/>
        <w:rPr>
          <w:rFonts w:ascii="仿宋_GB2312" w:eastAsia="仿宋_GB2312"/>
          <w:sz w:val="32"/>
          <w:szCs w:val="32"/>
        </w:rPr>
      </w:pPr>
      <w:r>
        <w:rPr>
          <w:rFonts w:hint="eastAsia" w:ascii="仿宋_GB2312" w:eastAsia="仿宋_GB2312"/>
          <w:sz w:val="32"/>
          <w:szCs w:val="32"/>
        </w:rPr>
        <w:t>5、《财政部人力资源和社会保障部关于印发&lt;新型农村社会养老保险基金财务管理暂行办法&gt;的通知》（财社【2011】16号）</w:t>
      </w:r>
    </w:p>
    <w:p w14:paraId="5C6B1C80">
      <w:pPr>
        <w:spacing w:line="360" w:lineRule="auto"/>
        <w:ind w:firstLine="640" w:firstLineChars="200"/>
        <w:rPr>
          <w:rFonts w:ascii="仿宋_GB2312" w:eastAsia="仿宋_GB2312"/>
          <w:sz w:val="32"/>
          <w:szCs w:val="32"/>
        </w:rPr>
      </w:pPr>
      <w:r>
        <w:rPr>
          <w:rFonts w:hint="eastAsia" w:ascii="仿宋_GB2312" w:eastAsia="仿宋_GB2312"/>
          <w:sz w:val="32"/>
          <w:szCs w:val="32"/>
        </w:rPr>
        <w:t>6、《财政部关于印发&lt;新型农村社会养老保险基金会计核算暂行办法&gt;的通知》（财会【2011】3号）</w:t>
      </w:r>
    </w:p>
    <w:p w14:paraId="1E73D0CA">
      <w:pPr>
        <w:spacing w:line="360" w:lineRule="auto"/>
        <w:ind w:firstLine="640" w:firstLineChars="200"/>
        <w:rPr>
          <w:rFonts w:ascii="仿宋_GB2312" w:eastAsia="仿宋_GB2312"/>
          <w:sz w:val="32"/>
          <w:szCs w:val="32"/>
        </w:rPr>
      </w:pPr>
      <w:r>
        <w:rPr>
          <w:rFonts w:hint="eastAsia" w:ascii="仿宋_GB2312" w:eastAsia="仿宋_GB2312"/>
          <w:sz w:val="32"/>
          <w:szCs w:val="32"/>
        </w:rPr>
        <w:t>7、《青海省城乡居民基本养老保险经办规程》</w:t>
      </w:r>
    </w:p>
    <w:p w14:paraId="3FC2DDD2">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57D4B0EE">
      <w:pPr>
        <w:spacing w:line="360" w:lineRule="auto"/>
        <w:ind w:firstLine="640" w:firstLineChars="200"/>
        <w:rPr>
          <w:rFonts w:ascii="仿宋_GB2312" w:eastAsia="仿宋_GB2312"/>
          <w:sz w:val="32"/>
          <w:szCs w:val="32"/>
        </w:rPr>
      </w:pPr>
      <w:r>
        <w:rPr>
          <w:rFonts w:hint="eastAsia" w:ascii="仿宋_GB2312" w:eastAsia="仿宋_GB2312"/>
          <w:sz w:val="32"/>
          <w:szCs w:val="32"/>
        </w:rPr>
        <w:t>参加企业职工或机关养老保险</w:t>
      </w:r>
    </w:p>
    <w:p w14:paraId="709852F0">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04BF87A6">
      <w:pPr>
        <w:spacing w:line="360" w:lineRule="auto"/>
        <w:ind w:firstLine="640" w:firstLineChars="200"/>
        <w:rPr>
          <w:rFonts w:ascii="仿宋_GB2312" w:eastAsia="仿宋_GB2312"/>
          <w:sz w:val="32"/>
          <w:szCs w:val="32"/>
        </w:rPr>
      </w:pPr>
      <w:r>
        <w:rPr>
          <w:rFonts w:hint="eastAsia" w:ascii="仿宋_GB2312" w:eastAsia="仿宋_GB2312"/>
          <w:sz w:val="32"/>
          <w:szCs w:val="32"/>
        </w:rPr>
        <w:t>1、单位证明原件（不收复印件、传真件）</w:t>
      </w:r>
    </w:p>
    <w:p w14:paraId="7B644489">
      <w:pPr>
        <w:spacing w:line="360" w:lineRule="auto"/>
        <w:ind w:firstLine="640" w:firstLineChars="200"/>
        <w:rPr>
          <w:rFonts w:ascii="仿宋_GB2312" w:eastAsia="仿宋_GB2312"/>
          <w:sz w:val="32"/>
          <w:szCs w:val="32"/>
        </w:rPr>
      </w:pPr>
      <w:r>
        <w:rPr>
          <w:rFonts w:hint="eastAsia" w:ascii="仿宋_GB2312" w:eastAsia="仿宋_GB2312"/>
          <w:sz w:val="32"/>
          <w:szCs w:val="32"/>
        </w:rPr>
        <w:t>2、个人申请</w:t>
      </w:r>
    </w:p>
    <w:p w14:paraId="2348BF4C">
      <w:pPr>
        <w:spacing w:line="360" w:lineRule="auto"/>
        <w:ind w:firstLine="640" w:firstLineChars="200"/>
        <w:rPr>
          <w:rFonts w:ascii="仿宋_GB2312" w:eastAsia="仿宋_GB2312"/>
          <w:sz w:val="32"/>
          <w:szCs w:val="32"/>
        </w:rPr>
      </w:pPr>
      <w:r>
        <w:rPr>
          <w:rFonts w:hint="eastAsia" w:ascii="仿宋_GB2312" w:eastAsia="仿宋_GB2312"/>
          <w:sz w:val="32"/>
          <w:szCs w:val="32"/>
        </w:rPr>
        <w:t>3、身份证复印件</w:t>
      </w:r>
    </w:p>
    <w:p w14:paraId="60022723">
      <w:pPr>
        <w:spacing w:line="360" w:lineRule="auto"/>
        <w:ind w:firstLine="640" w:firstLineChars="200"/>
        <w:rPr>
          <w:rFonts w:ascii="仿宋_GB2312" w:eastAsia="仿宋_GB2312"/>
          <w:sz w:val="32"/>
          <w:szCs w:val="32"/>
        </w:rPr>
      </w:pPr>
      <w:r>
        <w:rPr>
          <w:rFonts w:hint="eastAsia" w:ascii="仿宋_GB2312" w:eastAsia="仿宋_GB2312"/>
          <w:sz w:val="32"/>
          <w:szCs w:val="32"/>
        </w:rPr>
        <w:t>4、缴费发票原件或复印件（用于核对账目）</w:t>
      </w:r>
    </w:p>
    <w:p w14:paraId="68ACE028">
      <w:pPr>
        <w:pStyle w:val="20"/>
        <w:numPr>
          <w:ilvl w:val="0"/>
          <w:numId w:val="43"/>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489A584A">
      <w:pPr>
        <w:spacing w:line="360" w:lineRule="auto"/>
        <w:ind w:firstLine="640" w:firstLineChars="200"/>
        <w:rPr>
          <w:rFonts w:ascii="仿宋_GB2312" w:eastAsia="仿宋_GB2312"/>
          <w:sz w:val="32"/>
          <w:szCs w:val="32"/>
        </w:rPr>
      </w:pPr>
      <w:r>
        <w:rPr>
          <w:rFonts w:hint="eastAsia" w:ascii="仿宋_GB2312" w:eastAsia="仿宋_GB2312"/>
          <w:sz w:val="32"/>
          <w:szCs w:val="32"/>
        </w:rPr>
        <w:t>持所需材料到社保局养老大厅城乡居民养老保险窗口办理</w:t>
      </w:r>
    </w:p>
    <w:p w14:paraId="73749A6C">
      <w:pPr>
        <w:pStyle w:val="20"/>
        <w:numPr>
          <w:ilvl w:val="0"/>
          <w:numId w:val="43"/>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1EC87EBF">
      <w:pPr>
        <w:spacing w:line="360" w:lineRule="auto"/>
        <w:ind w:left="643"/>
        <w:rPr>
          <w:rFonts w:ascii="仿宋_GB2312" w:eastAsia="仿宋_GB2312"/>
          <w:sz w:val="32"/>
          <w:szCs w:val="32"/>
        </w:rPr>
      </w:pPr>
      <w:r>
        <w:rPr>
          <w:rFonts w:hint="eastAsia" w:ascii="仿宋_GB2312" w:eastAsia="仿宋_GB2312"/>
          <w:sz w:val="32"/>
          <w:szCs w:val="32"/>
        </w:rPr>
        <w:t>即时办理</w:t>
      </w:r>
    </w:p>
    <w:p w14:paraId="2440C7AE">
      <w:pPr>
        <w:spacing w:line="360" w:lineRule="auto"/>
        <w:ind w:left="643"/>
        <w:rPr>
          <w:rFonts w:ascii="仿宋_GB2312" w:eastAsia="仿宋_GB2312"/>
          <w:b/>
          <w:sz w:val="32"/>
          <w:szCs w:val="32"/>
        </w:rPr>
      </w:pPr>
      <w:r>
        <w:rPr>
          <w:rFonts w:hint="eastAsia" w:ascii="仿宋_GB2312" w:eastAsia="仿宋_GB2312"/>
          <w:b/>
          <w:sz w:val="32"/>
          <w:szCs w:val="32"/>
        </w:rPr>
        <w:t>六、收费依据及标准</w:t>
      </w:r>
    </w:p>
    <w:p w14:paraId="2302DA32">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521DEF05">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4D3CF74E">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3D161949">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6909F7FA">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320EB1AB">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联系电话：0972-8527087</w:t>
      </w:r>
    </w:p>
    <w:p w14:paraId="635DF85A">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真：0972-8527087</w:t>
      </w:r>
    </w:p>
    <w:p w14:paraId="34696DF7">
      <w:pPr>
        <w:spacing w:line="360" w:lineRule="auto"/>
        <w:ind w:firstLine="640" w:firstLineChars="200"/>
        <w:rPr>
          <w:rFonts w:ascii="仿宋_GB2312" w:eastAsia="仿宋_GB2312"/>
          <w:sz w:val="32"/>
          <w:szCs w:val="32"/>
        </w:rPr>
      </w:pPr>
    </w:p>
    <w:p w14:paraId="7F7BA4D0">
      <w:pPr>
        <w:spacing w:line="360" w:lineRule="auto"/>
        <w:ind w:firstLine="640" w:firstLineChars="200"/>
        <w:rPr>
          <w:rFonts w:ascii="仿宋_GB2312" w:eastAsia="仿宋_GB2312"/>
          <w:sz w:val="32"/>
          <w:szCs w:val="32"/>
        </w:rPr>
      </w:pPr>
    </w:p>
    <w:p w14:paraId="269286DC">
      <w:pPr>
        <w:spacing w:line="360" w:lineRule="auto"/>
        <w:ind w:firstLine="640" w:firstLineChars="200"/>
        <w:rPr>
          <w:rFonts w:ascii="仿宋_GB2312" w:eastAsia="仿宋_GB2312"/>
          <w:sz w:val="32"/>
          <w:szCs w:val="32"/>
        </w:rPr>
      </w:pPr>
    </w:p>
    <w:p w14:paraId="7EB82FDE">
      <w:pPr>
        <w:spacing w:line="360" w:lineRule="auto"/>
        <w:ind w:firstLine="640" w:firstLineChars="200"/>
        <w:rPr>
          <w:rFonts w:ascii="仿宋_GB2312" w:eastAsia="仿宋_GB2312"/>
          <w:sz w:val="32"/>
          <w:szCs w:val="32"/>
        </w:rPr>
      </w:pPr>
    </w:p>
    <w:p w14:paraId="5CF23A38">
      <w:pPr>
        <w:spacing w:line="360" w:lineRule="auto"/>
        <w:ind w:firstLine="640" w:firstLineChars="200"/>
        <w:rPr>
          <w:rFonts w:ascii="仿宋_GB2312" w:eastAsia="仿宋_GB2312"/>
          <w:sz w:val="32"/>
          <w:szCs w:val="32"/>
        </w:rPr>
      </w:pPr>
    </w:p>
    <w:p w14:paraId="408BD452">
      <w:pPr>
        <w:spacing w:line="360" w:lineRule="auto"/>
        <w:ind w:firstLine="640" w:firstLineChars="200"/>
        <w:rPr>
          <w:rFonts w:ascii="仿宋_GB2312" w:eastAsia="仿宋_GB2312"/>
          <w:sz w:val="32"/>
          <w:szCs w:val="32"/>
        </w:rPr>
      </w:pPr>
    </w:p>
    <w:p w14:paraId="69BDC430">
      <w:pPr>
        <w:spacing w:line="360" w:lineRule="auto"/>
        <w:ind w:firstLine="640" w:firstLineChars="200"/>
        <w:rPr>
          <w:rFonts w:ascii="仿宋_GB2312" w:eastAsia="仿宋_GB2312"/>
          <w:sz w:val="32"/>
          <w:szCs w:val="32"/>
        </w:rPr>
      </w:pPr>
    </w:p>
    <w:p w14:paraId="55CA6264">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94.灵活就业人员养老保险参保登记办事指南</w:t>
      </w:r>
    </w:p>
    <w:p w14:paraId="3B7D2834">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民公服第2017094号</w:t>
      </w:r>
      <w:r>
        <w:rPr>
          <w:rFonts w:hint="eastAsia" w:ascii="仿宋_GB2312" w:hAnsi="宋体" w:eastAsia="仿宋_GB2312" w:cs="宋体"/>
          <w:sz w:val="28"/>
          <w:szCs w:val="28"/>
        </w:rPr>
        <w:t xml:space="preserve">   </w:t>
      </w:r>
    </w:p>
    <w:p w14:paraId="520F6BF2">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11CFEEDE">
      <w:pPr>
        <w:spacing w:line="360" w:lineRule="auto"/>
        <w:ind w:firstLine="640" w:firstLineChars="200"/>
        <w:rPr>
          <w:rFonts w:ascii="仿宋_GB2312" w:eastAsia="仿宋_GB2312"/>
          <w:sz w:val="32"/>
          <w:szCs w:val="32"/>
        </w:rPr>
      </w:pPr>
      <w:r>
        <w:rPr>
          <w:rFonts w:hint="eastAsia" w:ascii="仿宋_GB2312" w:eastAsia="仿宋_GB2312"/>
          <w:sz w:val="32"/>
          <w:szCs w:val="32"/>
        </w:rPr>
        <w:t>《青海省基本养老保险业务操作规程》</w:t>
      </w:r>
    </w:p>
    <w:p w14:paraId="2032C34D">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33EC9036">
      <w:pPr>
        <w:spacing w:line="360" w:lineRule="auto"/>
        <w:ind w:firstLine="640" w:firstLineChars="200"/>
        <w:rPr>
          <w:rFonts w:ascii="仿宋_GB2312" w:eastAsia="仿宋_GB2312"/>
          <w:sz w:val="32"/>
          <w:szCs w:val="32"/>
        </w:rPr>
      </w:pPr>
      <w:r>
        <w:rPr>
          <w:rFonts w:hint="eastAsia" w:ascii="仿宋_GB2312" w:eastAsia="仿宋_GB2312"/>
          <w:sz w:val="32"/>
          <w:szCs w:val="32"/>
        </w:rPr>
        <w:t>灵活就业人员参保</w:t>
      </w:r>
    </w:p>
    <w:p w14:paraId="3612B6AF">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16DA2C3D">
      <w:pPr>
        <w:spacing w:line="360" w:lineRule="auto"/>
        <w:ind w:firstLine="640" w:firstLineChars="200"/>
        <w:rPr>
          <w:rFonts w:ascii="仿宋_GB2312" w:eastAsia="仿宋_GB2312"/>
          <w:sz w:val="32"/>
          <w:szCs w:val="32"/>
        </w:rPr>
      </w:pPr>
      <w:r>
        <w:rPr>
          <w:rFonts w:hint="eastAsia" w:ascii="仿宋_GB2312" w:eastAsia="仿宋_GB2312"/>
          <w:sz w:val="32"/>
          <w:szCs w:val="32"/>
        </w:rPr>
        <w:t>身份证 户口本 照片 农村户口（营业执照）</w:t>
      </w:r>
    </w:p>
    <w:p w14:paraId="0426FFFF">
      <w:pPr>
        <w:pStyle w:val="20"/>
        <w:numPr>
          <w:ilvl w:val="0"/>
          <w:numId w:val="44"/>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26703704">
      <w:pPr>
        <w:spacing w:line="360" w:lineRule="auto"/>
        <w:ind w:firstLine="640" w:firstLineChars="200"/>
        <w:rPr>
          <w:rFonts w:ascii="仿宋_GB2312" w:eastAsia="仿宋_GB2312"/>
          <w:sz w:val="32"/>
          <w:szCs w:val="32"/>
        </w:rPr>
      </w:pPr>
      <w:r>
        <w:rPr>
          <w:rFonts w:hint="eastAsia" w:ascii="仿宋_GB2312" w:eastAsia="仿宋_GB2312"/>
          <w:sz w:val="32"/>
          <w:szCs w:val="32"/>
        </w:rPr>
        <w:t>参保人员持所需材料到社保局养老保险大厅职工养老保险窗口办理</w:t>
      </w:r>
    </w:p>
    <w:p w14:paraId="5261ACE6">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6F157E39">
      <w:pPr>
        <w:spacing w:line="360" w:lineRule="auto"/>
        <w:ind w:left="643"/>
        <w:rPr>
          <w:rFonts w:ascii="仿宋_GB2312" w:eastAsia="仿宋_GB2312"/>
          <w:sz w:val="32"/>
          <w:szCs w:val="32"/>
        </w:rPr>
      </w:pPr>
      <w:r>
        <w:rPr>
          <w:rFonts w:hint="eastAsia" w:ascii="仿宋_GB2312" w:eastAsia="仿宋_GB2312"/>
          <w:sz w:val="32"/>
          <w:szCs w:val="32"/>
        </w:rPr>
        <w:t>即时办理</w:t>
      </w:r>
    </w:p>
    <w:p w14:paraId="232D5209">
      <w:pPr>
        <w:pStyle w:val="20"/>
        <w:numPr>
          <w:ilvl w:val="0"/>
          <w:numId w:val="43"/>
        </w:numPr>
        <w:spacing w:line="360" w:lineRule="auto"/>
        <w:ind w:firstLineChars="0"/>
        <w:rPr>
          <w:rFonts w:ascii="仿宋_GB2312" w:eastAsia="仿宋_GB2312"/>
          <w:b/>
          <w:sz w:val="32"/>
          <w:szCs w:val="32"/>
        </w:rPr>
      </w:pPr>
      <w:r>
        <w:rPr>
          <w:rFonts w:hint="eastAsia" w:ascii="仿宋_GB2312" w:eastAsia="仿宋_GB2312"/>
          <w:b/>
          <w:sz w:val="32"/>
          <w:szCs w:val="32"/>
        </w:rPr>
        <w:t>收费依据、收费标准</w:t>
      </w:r>
    </w:p>
    <w:p w14:paraId="4F313635">
      <w:pPr>
        <w:spacing w:line="360" w:lineRule="auto"/>
        <w:ind w:left="643"/>
        <w:rPr>
          <w:rFonts w:ascii="仿宋_GB2312" w:eastAsia="仿宋_GB2312"/>
          <w:sz w:val="32"/>
          <w:szCs w:val="32"/>
        </w:rPr>
      </w:pPr>
      <w:r>
        <w:rPr>
          <w:rFonts w:hint="eastAsia" w:ascii="仿宋_GB2312" w:eastAsia="仿宋_GB2312"/>
          <w:sz w:val="32"/>
          <w:szCs w:val="32"/>
        </w:rPr>
        <w:t>不收费</w:t>
      </w:r>
    </w:p>
    <w:p w14:paraId="312D1CA2">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65D29F6D">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3460A391">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26FC4D6F">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3FB0703C">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联系电话：0972-8521624</w:t>
      </w:r>
    </w:p>
    <w:p w14:paraId="0A18C4EC">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真：0972-8521624</w:t>
      </w:r>
    </w:p>
    <w:p w14:paraId="74EF6507">
      <w:pPr>
        <w:spacing w:line="360" w:lineRule="auto"/>
        <w:ind w:firstLine="640" w:firstLineChars="200"/>
        <w:rPr>
          <w:rFonts w:ascii="仿宋_GB2312" w:eastAsia="仿宋_GB2312"/>
          <w:sz w:val="32"/>
          <w:szCs w:val="32"/>
        </w:rPr>
      </w:pPr>
    </w:p>
    <w:p w14:paraId="72D710F9">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95.企业职工养老保险费征缴办事指南</w:t>
      </w:r>
    </w:p>
    <w:p w14:paraId="3BF53B6C">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民公服第2017095号</w:t>
      </w:r>
      <w:r>
        <w:rPr>
          <w:rFonts w:hint="eastAsia" w:ascii="仿宋_GB2312" w:hAnsi="宋体" w:eastAsia="仿宋_GB2312" w:cs="宋体"/>
          <w:sz w:val="28"/>
          <w:szCs w:val="28"/>
        </w:rPr>
        <w:t xml:space="preserve">    </w:t>
      </w:r>
    </w:p>
    <w:p w14:paraId="7F72069F">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64D6E357">
      <w:pPr>
        <w:spacing w:line="360" w:lineRule="auto"/>
        <w:ind w:firstLine="640" w:firstLineChars="200"/>
        <w:rPr>
          <w:rFonts w:ascii="仿宋_GB2312" w:eastAsia="仿宋_GB2312"/>
          <w:sz w:val="32"/>
          <w:szCs w:val="32"/>
        </w:rPr>
      </w:pPr>
      <w:r>
        <w:rPr>
          <w:rFonts w:hint="eastAsia" w:ascii="仿宋_GB2312" w:eastAsia="仿宋_GB2312"/>
          <w:sz w:val="32"/>
          <w:szCs w:val="32"/>
        </w:rPr>
        <w:t>人社部第2号令《社会保险费申报缴纳管理暂行办法》《社会保险费征缴暂行条例》</w:t>
      </w:r>
    </w:p>
    <w:p w14:paraId="62753B78">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06EAB4E8">
      <w:pPr>
        <w:spacing w:line="360" w:lineRule="auto"/>
        <w:ind w:firstLine="640" w:firstLineChars="200"/>
        <w:rPr>
          <w:rFonts w:ascii="仿宋_GB2312" w:eastAsia="仿宋_GB2312"/>
          <w:sz w:val="32"/>
          <w:szCs w:val="32"/>
        </w:rPr>
      </w:pPr>
      <w:r>
        <w:rPr>
          <w:rFonts w:hint="eastAsia" w:ascii="仿宋_GB2312" w:eastAsia="仿宋_GB2312"/>
          <w:sz w:val="32"/>
          <w:szCs w:val="32"/>
        </w:rPr>
        <w:t>正常参保单位</w:t>
      </w:r>
    </w:p>
    <w:p w14:paraId="38890CA8">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3E48EF77">
      <w:pPr>
        <w:spacing w:line="360" w:lineRule="auto"/>
        <w:ind w:firstLine="640" w:firstLineChars="200"/>
        <w:rPr>
          <w:rFonts w:ascii="仿宋_GB2312" w:eastAsia="仿宋_GB2312"/>
          <w:sz w:val="32"/>
          <w:szCs w:val="32"/>
        </w:rPr>
      </w:pPr>
      <w:r>
        <w:rPr>
          <w:rFonts w:hint="eastAsia" w:ascii="仿宋_GB2312" w:eastAsia="仿宋_GB2312"/>
          <w:sz w:val="32"/>
          <w:szCs w:val="32"/>
        </w:rPr>
        <w:t>企业职工养老保险费申报表</w:t>
      </w:r>
    </w:p>
    <w:p w14:paraId="1ABA17D8">
      <w:pPr>
        <w:spacing w:line="360" w:lineRule="auto"/>
        <w:ind w:firstLine="643" w:firstLineChars="200"/>
        <w:rPr>
          <w:rFonts w:ascii="仿宋_GB2312" w:eastAsia="仿宋_GB2312"/>
          <w:b/>
          <w:sz w:val="32"/>
          <w:szCs w:val="32"/>
        </w:rPr>
      </w:pPr>
      <w:r>
        <w:rPr>
          <w:rFonts w:hint="eastAsia" w:ascii="仿宋_GB2312" w:eastAsia="仿宋_GB2312"/>
          <w:b/>
          <w:sz w:val="32"/>
          <w:szCs w:val="32"/>
        </w:rPr>
        <w:t>四、办理流程</w:t>
      </w:r>
    </w:p>
    <w:p w14:paraId="3D1D396A">
      <w:pPr>
        <w:spacing w:line="360" w:lineRule="auto"/>
        <w:ind w:firstLine="640" w:firstLineChars="200"/>
        <w:rPr>
          <w:rFonts w:ascii="仿宋_GB2312" w:eastAsia="仿宋_GB2312"/>
          <w:sz w:val="32"/>
          <w:szCs w:val="32"/>
        </w:rPr>
      </w:pPr>
      <w:r>
        <w:rPr>
          <w:rFonts w:hint="eastAsia" w:ascii="仿宋_GB2312" w:eastAsia="仿宋_GB2312"/>
          <w:sz w:val="32"/>
          <w:szCs w:val="32"/>
        </w:rPr>
        <w:t>参保企业持所需材料到社保局养老保险大厅职工养老保险窗口办理。</w:t>
      </w:r>
    </w:p>
    <w:p w14:paraId="2E2D081C">
      <w:pPr>
        <w:pStyle w:val="20"/>
        <w:numPr>
          <w:ilvl w:val="0"/>
          <w:numId w:val="44"/>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7F0D000B">
      <w:pPr>
        <w:spacing w:line="360" w:lineRule="auto"/>
        <w:ind w:left="643"/>
        <w:rPr>
          <w:rFonts w:ascii="仿宋_GB2312" w:eastAsia="仿宋_GB2312"/>
          <w:sz w:val="32"/>
          <w:szCs w:val="32"/>
        </w:rPr>
      </w:pPr>
      <w:r>
        <w:rPr>
          <w:rFonts w:hint="eastAsia" w:ascii="仿宋_GB2312" w:eastAsia="仿宋_GB2312"/>
          <w:sz w:val="32"/>
          <w:szCs w:val="32"/>
        </w:rPr>
        <w:t>即时办理</w:t>
      </w:r>
    </w:p>
    <w:p w14:paraId="42D214DD">
      <w:pPr>
        <w:pStyle w:val="20"/>
        <w:numPr>
          <w:ilvl w:val="0"/>
          <w:numId w:val="44"/>
        </w:numPr>
        <w:spacing w:line="360" w:lineRule="auto"/>
        <w:ind w:firstLineChars="0"/>
        <w:rPr>
          <w:rFonts w:ascii="仿宋_GB2312" w:eastAsia="仿宋_GB2312"/>
          <w:b/>
          <w:sz w:val="32"/>
          <w:szCs w:val="32"/>
        </w:rPr>
      </w:pPr>
      <w:r>
        <w:rPr>
          <w:rFonts w:hint="eastAsia" w:ascii="仿宋_GB2312" w:eastAsia="仿宋_GB2312"/>
          <w:b/>
          <w:sz w:val="32"/>
          <w:szCs w:val="32"/>
        </w:rPr>
        <w:t>收费依据、收费标准</w:t>
      </w:r>
    </w:p>
    <w:p w14:paraId="09E8518B">
      <w:pPr>
        <w:spacing w:line="360" w:lineRule="auto"/>
        <w:ind w:left="643"/>
        <w:rPr>
          <w:rFonts w:ascii="仿宋_GB2312" w:eastAsia="仿宋_GB2312"/>
          <w:sz w:val="32"/>
          <w:szCs w:val="32"/>
        </w:rPr>
      </w:pPr>
      <w:r>
        <w:rPr>
          <w:rFonts w:hint="eastAsia" w:ascii="仿宋_GB2312" w:eastAsia="仿宋_GB2312"/>
          <w:sz w:val="32"/>
          <w:szCs w:val="32"/>
        </w:rPr>
        <w:t>不收费</w:t>
      </w:r>
    </w:p>
    <w:p w14:paraId="27AB0E1B">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0CA06980">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40E8FEB6">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2AE39D50">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72C0601C">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联系电话：0972-8521624</w:t>
      </w:r>
    </w:p>
    <w:p w14:paraId="458ABCC8">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真：0972-8521624</w:t>
      </w:r>
    </w:p>
    <w:p w14:paraId="63B5508D">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96.基本养老金待遇计算办事指南</w:t>
      </w:r>
    </w:p>
    <w:p w14:paraId="3784D708">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民公服第2017096号</w:t>
      </w:r>
      <w:r>
        <w:rPr>
          <w:rFonts w:hint="eastAsia" w:ascii="仿宋_GB2312" w:hAnsi="宋体" w:eastAsia="仿宋_GB2312" w:cs="宋体"/>
          <w:sz w:val="28"/>
          <w:szCs w:val="28"/>
        </w:rPr>
        <w:t xml:space="preserve">     </w:t>
      </w:r>
    </w:p>
    <w:p w14:paraId="05406413">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353C44DD">
      <w:pPr>
        <w:spacing w:line="360" w:lineRule="auto"/>
        <w:ind w:firstLine="640" w:firstLineChars="200"/>
        <w:rPr>
          <w:rFonts w:ascii="仿宋_GB2312" w:eastAsia="仿宋_GB2312"/>
          <w:sz w:val="32"/>
          <w:szCs w:val="32"/>
        </w:rPr>
      </w:pPr>
      <w:r>
        <w:rPr>
          <w:rFonts w:hint="eastAsia" w:ascii="仿宋_GB2312" w:eastAsia="仿宋_GB2312"/>
          <w:sz w:val="32"/>
          <w:szCs w:val="32"/>
        </w:rPr>
        <w:t>《关于改革青海省企业职工基本养老金计发办法的通知》</w:t>
      </w:r>
    </w:p>
    <w:p w14:paraId="191D754A">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4875AC35">
      <w:pPr>
        <w:spacing w:line="360" w:lineRule="auto"/>
        <w:ind w:firstLine="640" w:firstLineChars="200"/>
        <w:rPr>
          <w:rFonts w:ascii="仿宋_GB2312" w:eastAsia="仿宋_GB2312"/>
          <w:sz w:val="32"/>
          <w:szCs w:val="32"/>
        </w:rPr>
      </w:pPr>
      <w:r>
        <w:rPr>
          <w:rFonts w:hint="eastAsia" w:ascii="仿宋_GB2312" w:eastAsia="仿宋_GB2312"/>
          <w:sz w:val="32"/>
          <w:szCs w:val="32"/>
        </w:rPr>
        <w:t>达到退休年龄，符合领取条件的所有人员</w:t>
      </w:r>
    </w:p>
    <w:p w14:paraId="4033BC5A">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574992C2">
      <w:pPr>
        <w:spacing w:line="360" w:lineRule="auto"/>
        <w:ind w:firstLine="640" w:firstLineChars="200"/>
        <w:rPr>
          <w:rFonts w:ascii="仿宋_GB2312" w:eastAsia="仿宋_GB2312"/>
          <w:sz w:val="32"/>
          <w:szCs w:val="32"/>
        </w:rPr>
      </w:pPr>
      <w:r>
        <w:rPr>
          <w:rFonts w:hint="eastAsia" w:ascii="仿宋_GB2312" w:eastAsia="仿宋_GB2312"/>
          <w:sz w:val="32"/>
          <w:szCs w:val="32"/>
        </w:rPr>
        <w:t>退休批复、身份证、照片、缴费清单、个人账户对账单</w:t>
      </w:r>
    </w:p>
    <w:p w14:paraId="0EEC2BFE">
      <w:pPr>
        <w:pStyle w:val="20"/>
        <w:numPr>
          <w:ilvl w:val="0"/>
          <w:numId w:val="45"/>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0573665B">
      <w:pPr>
        <w:spacing w:line="360" w:lineRule="auto"/>
        <w:ind w:firstLine="640" w:firstLineChars="200"/>
        <w:rPr>
          <w:rFonts w:ascii="仿宋_GB2312" w:eastAsia="仿宋_GB2312"/>
          <w:sz w:val="32"/>
          <w:szCs w:val="32"/>
        </w:rPr>
      </w:pPr>
      <w:r>
        <w:rPr>
          <w:rFonts w:hint="eastAsia" w:ascii="仿宋_GB2312" w:eastAsia="仿宋_GB2312"/>
          <w:sz w:val="32"/>
          <w:szCs w:val="32"/>
        </w:rPr>
        <w:t>参保企业持所需材料到社保局养老保险大厅职工养老保险窗口办理。</w:t>
      </w:r>
    </w:p>
    <w:p w14:paraId="2B374ADE">
      <w:pPr>
        <w:pStyle w:val="20"/>
        <w:numPr>
          <w:ilvl w:val="0"/>
          <w:numId w:val="45"/>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73C53245">
      <w:pPr>
        <w:spacing w:line="360" w:lineRule="auto"/>
        <w:ind w:left="643"/>
        <w:rPr>
          <w:rFonts w:ascii="仿宋_GB2312" w:eastAsia="仿宋_GB2312"/>
          <w:sz w:val="32"/>
          <w:szCs w:val="32"/>
        </w:rPr>
      </w:pPr>
      <w:r>
        <w:rPr>
          <w:rFonts w:hint="eastAsia" w:ascii="仿宋_GB2312" w:eastAsia="仿宋_GB2312"/>
          <w:sz w:val="32"/>
          <w:szCs w:val="32"/>
        </w:rPr>
        <w:t>15-30个工作日</w:t>
      </w:r>
    </w:p>
    <w:p w14:paraId="19892238">
      <w:pPr>
        <w:spacing w:line="360" w:lineRule="auto"/>
        <w:ind w:left="643"/>
        <w:rPr>
          <w:rFonts w:ascii="仿宋_GB2312" w:eastAsia="仿宋_GB2312"/>
          <w:b/>
          <w:sz w:val="32"/>
          <w:szCs w:val="32"/>
        </w:rPr>
      </w:pPr>
      <w:r>
        <w:rPr>
          <w:rFonts w:hint="eastAsia" w:ascii="仿宋_GB2312" w:eastAsia="仿宋_GB2312"/>
          <w:b/>
          <w:sz w:val="32"/>
          <w:szCs w:val="32"/>
        </w:rPr>
        <w:t>六、收费依据、收费标准</w:t>
      </w:r>
    </w:p>
    <w:p w14:paraId="400F1E9C">
      <w:pPr>
        <w:spacing w:line="360" w:lineRule="auto"/>
        <w:ind w:left="643"/>
        <w:rPr>
          <w:rFonts w:ascii="仿宋_GB2312" w:eastAsia="仿宋_GB2312"/>
          <w:sz w:val="32"/>
          <w:szCs w:val="32"/>
        </w:rPr>
      </w:pPr>
      <w:r>
        <w:rPr>
          <w:rFonts w:hint="eastAsia" w:ascii="仿宋_GB2312" w:eastAsia="仿宋_GB2312"/>
          <w:sz w:val="32"/>
          <w:szCs w:val="32"/>
        </w:rPr>
        <w:t>不收费</w:t>
      </w:r>
    </w:p>
    <w:p w14:paraId="4D979A7E">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567D9C74">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6159C604">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1A30942B">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3AE61776">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联系电话：0972-8521624</w:t>
      </w:r>
    </w:p>
    <w:p w14:paraId="36920CA7">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真：0972-8521624</w:t>
      </w:r>
    </w:p>
    <w:p w14:paraId="1EF514CD">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97.</w:t>
      </w:r>
      <w:r>
        <w:rPr>
          <w:rFonts w:hint="eastAsia" w:ascii="仿宋_GB2312" w:eastAsia="仿宋_GB2312"/>
          <w:sz w:val="28"/>
          <w:szCs w:val="28"/>
        </w:rPr>
        <w:t xml:space="preserve"> </w:t>
      </w:r>
      <w:r>
        <w:rPr>
          <w:rFonts w:hint="eastAsia" w:ascii="仿宋_GB2312" w:eastAsia="仿宋_GB2312"/>
          <w:b/>
          <w:sz w:val="36"/>
          <w:szCs w:val="36"/>
        </w:rPr>
        <w:t>参保人员个人账户一次性支付办事指南</w:t>
      </w:r>
    </w:p>
    <w:p w14:paraId="1F7A2EBA">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民公服第2017097号</w:t>
      </w:r>
      <w:r>
        <w:rPr>
          <w:rFonts w:hint="eastAsia" w:ascii="仿宋_GB2312" w:hAnsi="宋体" w:eastAsia="仿宋_GB2312" w:cs="宋体"/>
          <w:sz w:val="28"/>
          <w:szCs w:val="28"/>
        </w:rPr>
        <w:t xml:space="preserve">      </w:t>
      </w:r>
    </w:p>
    <w:p w14:paraId="6B9B8E31">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4FDBD33E">
      <w:pPr>
        <w:spacing w:line="360" w:lineRule="auto"/>
        <w:ind w:firstLine="640" w:firstLineChars="200"/>
        <w:rPr>
          <w:rFonts w:ascii="仿宋_GB2312" w:eastAsia="仿宋_GB2312"/>
          <w:sz w:val="32"/>
          <w:szCs w:val="32"/>
        </w:rPr>
      </w:pPr>
      <w:r>
        <w:rPr>
          <w:rFonts w:hint="eastAsia" w:ascii="仿宋_GB2312" w:eastAsia="仿宋_GB2312"/>
          <w:sz w:val="32"/>
          <w:szCs w:val="32"/>
        </w:rPr>
        <w:t>《青海省基本养老保险业务操作规程》</w:t>
      </w:r>
    </w:p>
    <w:p w14:paraId="192468BE">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6F530E26">
      <w:pPr>
        <w:spacing w:line="360" w:lineRule="auto"/>
        <w:ind w:firstLine="640" w:firstLineChars="200"/>
        <w:rPr>
          <w:rFonts w:ascii="仿宋_GB2312" w:eastAsia="仿宋_GB2312"/>
          <w:sz w:val="32"/>
          <w:szCs w:val="32"/>
        </w:rPr>
      </w:pPr>
      <w:r>
        <w:rPr>
          <w:rFonts w:hint="eastAsia" w:ascii="仿宋_GB2312" w:eastAsia="仿宋_GB2312"/>
          <w:sz w:val="32"/>
          <w:szCs w:val="32"/>
        </w:rPr>
        <w:t>在职死亡人员、到达退休年龄缴费不满十五年要求退费人员</w:t>
      </w:r>
    </w:p>
    <w:p w14:paraId="5C760822">
      <w:pPr>
        <w:spacing w:line="360" w:lineRule="auto"/>
        <w:ind w:firstLine="643" w:firstLineChars="200"/>
        <w:rPr>
          <w:rFonts w:ascii="仿宋_GB2312" w:eastAsia="仿宋_GB2312"/>
          <w:b/>
          <w:sz w:val="32"/>
          <w:szCs w:val="32"/>
        </w:rPr>
      </w:pPr>
      <w:r>
        <w:rPr>
          <w:rFonts w:hint="eastAsia" w:ascii="仿宋_GB2312" w:eastAsia="仿宋_GB2312"/>
          <w:b/>
          <w:sz w:val="32"/>
          <w:szCs w:val="32"/>
        </w:rPr>
        <w:t>三、申请材料</w:t>
      </w:r>
    </w:p>
    <w:p w14:paraId="3ED11374">
      <w:pPr>
        <w:spacing w:line="360" w:lineRule="auto"/>
        <w:ind w:firstLine="640" w:firstLineChars="200"/>
        <w:rPr>
          <w:rFonts w:ascii="仿宋_GB2312" w:eastAsia="仿宋_GB2312"/>
          <w:sz w:val="32"/>
          <w:szCs w:val="32"/>
        </w:rPr>
      </w:pPr>
      <w:r>
        <w:rPr>
          <w:rFonts w:hint="eastAsia" w:ascii="仿宋_GB2312" w:eastAsia="仿宋_GB2312"/>
          <w:sz w:val="32"/>
          <w:szCs w:val="32"/>
        </w:rPr>
        <w:t>死亡证明、关系证明、身份证复印件、银行卡复印件</w:t>
      </w:r>
    </w:p>
    <w:p w14:paraId="2F9FF3BD">
      <w:pPr>
        <w:pStyle w:val="20"/>
        <w:numPr>
          <w:ilvl w:val="0"/>
          <w:numId w:val="46"/>
        </w:numPr>
        <w:spacing w:line="360" w:lineRule="auto"/>
        <w:ind w:firstLineChars="0"/>
        <w:rPr>
          <w:rFonts w:ascii="仿宋_GB2312" w:eastAsia="仿宋_GB2312"/>
          <w:b/>
          <w:sz w:val="32"/>
          <w:szCs w:val="32"/>
        </w:rPr>
      </w:pPr>
      <w:r>
        <w:rPr>
          <w:rFonts w:hint="eastAsia" w:ascii="仿宋_GB2312" w:eastAsia="仿宋_GB2312"/>
          <w:b/>
          <w:sz w:val="32"/>
          <w:szCs w:val="32"/>
        </w:rPr>
        <w:t>办理流程</w:t>
      </w:r>
    </w:p>
    <w:p w14:paraId="3342A085">
      <w:pPr>
        <w:spacing w:line="360" w:lineRule="auto"/>
        <w:ind w:firstLine="640" w:firstLineChars="200"/>
        <w:rPr>
          <w:rFonts w:ascii="仿宋_GB2312" w:eastAsia="仿宋_GB2312"/>
          <w:sz w:val="32"/>
          <w:szCs w:val="32"/>
        </w:rPr>
      </w:pPr>
      <w:r>
        <w:rPr>
          <w:rFonts w:hint="eastAsia" w:ascii="仿宋_GB2312" w:eastAsia="仿宋_GB2312"/>
          <w:sz w:val="32"/>
          <w:szCs w:val="32"/>
        </w:rPr>
        <w:t>参保企业持所需材料到社保局养老保险大厅职工养老保险窗口办理。</w:t>
      </w:r>
    </w:p>
    <w:p w14:paraId="35F0D251">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53171F91">
      <w:pPr>
        <w:spacing w:line="360" w:lineRule="auto"/>
        <w:ind w:firstLine="640" w:firstLineChars="200"/>
        <w:rPr>
          <w:rFonts w:ascii="仿宋_GB2312" w:eastAsia="仿宋_GB2312"/>
          <w:sz w:val="32"/>
          <w:szCs w:val="32"/>
        </w:rPr>
      </w:pPr>
      <w:r>
        <w:rPr>
          <w:rFonts w:hint="eastAsia" w:ascii="仿宋_GB2312" w:eastAsia="仿宋_GB2312"/>
          <w:sz w:val="32"/>
          <w:szCs w:val="32"/>
        </w:rPr>
        <w:t>1-15个工作日</w:t>
      </w:r>
    </w:p>
    <w:p w14:paraId="2ECA16C7">
      <w:pPr>
        <w:pStyle w:val="20"/>
        <w:numPr>
          <w:ilvl w:val="0"/>
          <w:numId w:val="45"/>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1F43E5DC">
      <w:pPr>
        <w:spacing w:line="360" w:lineRule="auto"/>
        <w:ind w:left="643"/>
        <w:rPr>
          <w:rFonts w:ascii="仿宋_GB2312" w:eastAsia="仿宋_GB2312"/>
          <w:sz w:val="32"/>
          <w:szCs w:val="32"/>
        </w:rPr>
      </w:pPr>
      <w:r>
        <w:rPr>
          <w:rFonts w:hint="eastAsia" w:ascii="仿宋_GB2312" w:eastAsia="仿宋_GB2312"/>
          <w:sz w:val="32"/>
          <w:szCs w:val="32"/>
        </w:rPr>
        <w:t>不收费</w:t>
      </w:r>
    </w:p>
    <w:p w14:paraId="25A7EF45">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0DBCE53A">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1D7D0EC3">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18A124AF">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AFFB398">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联系电话：0972-8521624</w:t>
      </w:r>
    </w:p>
    <w:p w14:paraId="7EAB322C">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真：0972-8521624</w:t>
      </w:r>
    </w:p>
    <w:p w14:paraId="600A81CE">
      <w:pPr>
        <w:spacing w:line="360" w:lineRule="auto"/>
        <w:ind w:firstLine="723" w:firstLineChars="200"/>
        <w:jc w:val="center"/>
        <w:rPr>
          <w:rFonts w:ascii="仿宋_GB2312" w:eastAsia="仿宋_GB2312"/>
          <w:b/>
          <w:sz w:val="36"/>
          <w:szCs w:val="36"/>
        </w:rPr>
      </w:pPr>
      <w:r>
        <w:rPr>
          <w:rFonts w:hint="eastAsia" w:ascii="仿宋_GB2312" w:eastAsia="仿宋_GB2312"/>
          <w:b/>
          <w:sz w:val="36"/>
          <w:szCs w:val="36"/>
        </w:rPr>
        <w:t>98.</w:t>
      </w:r>
      <w:r>
        <w:rPr>
          <w:rFonts w:hint="eastAsia" w:ascii="仿宋_GB2312" w:eastAsia="仿宋_GB2312"/>
          <w:sz w:val="28"/>
          <w:szCs w:val="28"/>
        </w:rPr>
        <w:t xml:space="preserve"> </w:t>
      </w:r>
      <w:r>
        <w:rPr>
          <w:rFonts w:hint="eastAsia" w:ascii="仿宋_GB2312" w:eastAsia="仿宋_GB2312"/>
          <w:b/>
          <w:sz w:val="36"/>
          <w:szCs w:val="36"/>
        </w:rPr>
        <w:t>企业职工养老保险关系转移办事指南</w:t>
      </w:r>
    </w:p>
    <w:p w14:paraId="0A850239">
      <w:pPr>
        <w:rPr>
          <w:rFonts w:ascii="仿宋_GB2312" w:hAnsi="宋体" w:eastAsia="仿宋_GB2312" w:cs="宋体"/>
          <w:sz w:val="28"/>
          <w:szCs w:val="28"/>
        </w:rPr>
      </w:pPr>
      <w:r>
        <w:rPr>
          <w:rFonts w:hint="eastAsia" w:ascii="仿宋_GB2312" w:hAnsi="宋体" w:eastAsia="仿宋_GB2312" w:cs="宋体"/>
          <w:sz w:val="28"/>
          <w:szCs w:val="28"/>
        </w:rPr>
        <w:t>编号：</w:t>
      </w:r>
      <w:r>
        <w:rPr>
          <w:rFonts w:hint="eastAsia" w:ascii="仿宋_GB2312" w:hAnsi="仿宋_GB2312" w:eastAsia="仿宋_GB2312" w:cs="仿宋_GB2312"/>
          <w:sz w:val="28"/>
          <w:szCs w:val="28"/>
        </w:rPr>
        <w:t>民公服第2017098号</w:t>
      </w:r>
      <w:r>
        <w:rPr>
          <w:rFonts w:hint="eastAsia" w:ascii="仿宋_GB2312" w:hAnsi="宋体" w:eastAsia="仿宋_GB2312" w:cs="宋体"/>
          <w:sz w:val="28"/>
          <w:szCs w:val="28"/>
        </w:rPr>
        <w:t xml:space="preserve">     </w:t>
      </w:r>
    </w:p>
    <w:p w14:paraId="16625BB9">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02410E5F">
      <w:pPr>
        <w:spacing w:line="360" w:lineRule="auto"/>
        <w:ind w:firstLine="640" w:firstLineChars="200"/>
        <w:rPr>
          <w:rFonts w:ascii="仿宋_GB2312" w:eastAsia="仿宋_GB2312"/>
          <w:sz w:val="32"/>
          <w:szCs w:val="32"/>
        </w:rPr>
      </w:pPr>
      <w:r>
        <w:rPr>
          <w:rFonts w:hint="eastAsia" w:ascii="仿宋_GB2312" w:eastAsia="仿宋_GB2312"/>
          <w:sz w:val="32"/>
          <w:szCs w:val="32"/>
        </w:rPr>
        <w:t>《城镇企业职工基本养老保险关系转移接续办法》</w:t>
      </w:r>
    </w:p>
    <w:p w14:paraId="6979CB04">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7B279378">
      <w:pPr>
        <w:spacing w:line="360" w:lineRule="auto"/>
        <w:ind w:firstLine="640" w:firstLineChars="200"/>
        <w:rPr>
          <w:rFonts w:ascii="仿宋_GB2312" w:eastAsia="仿宋_GB2312"/>
          <w:sz w:val="32"/>
          <w:szCs w:val="32"/>
        </w:rPr>
      </w:pPr>
      <w:r>
        <w:rPr>
          <w:rFonts w:hint="eastAsia" w:ascii="仿宋_GB2312" w:eastAsia="仿宋_GB2312"/>
          <w:sz w:val="32"/>
          <w:szCs w:val="32"/>
        </w:rPr>
        <w:t>省内省外参保人员接续</w:t>
      </w:r>
    </w:p>
    <w:p w14:paraId="05CF7522">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3B4FADBE">
      <w:pPr>
        <w:spacing w:line="360" w:lineRule="auto"/>
        <w:ind w:firstLine="640" w:firstLineChars="200"/>
        <w:rPr>
          <w:rFonts w:ascii="仿宋_GB2312" w:eastAsia="仿宋_GB2312"/>
          <w:sz w:val="32"/>
          <w:szCs w:val="32"/>
        </w:rPr>
      </w:pPr>
      <w:r>
        <w:rPr>
          <w:rFonts w:hint="eastAsia" w:ascii="仿宋_GB2312" w:eastAsia="仿宋_GB2312"/>
          <w:sz w:val="32"/>
          <w:szCs w:val="32"/>
        </w:rPr>
        <w:t>缴费凭证、联系接续函、接续信息表</w:t>
      </w:r>
    </w:p>
    <w:p w14:paraId="608B6E1C">
      <w:pPr>
        <w:spacing w:line="360" w:lineRule="auto"/>
        <w:ind w:firstLine="643" w:firstLineChars="200"/>
        <w:rPr>
          <w:rFonts w:ascii="仿宋_GB2312" w:eastAsia="仿宋_GB2312"/>
          <w:b/>
          <w:sz w:val="32"/>
          <w:szCs w:val="32"/>
        </w:rPr>
      </w:pPr>
      <w:r>
        <w:rPr>
          <w:rFonts w:hint="eastAsia" w:ascii="仿宋_GB2312" w:eastAsia="仿宋_GB2312"/>
          <w:b/>
          <w:sz w:val="32"/>
          <w:szCs w:val="32"/>
        </w:rPr>
        <w:t>四、办理流程</w:t>
      </w:r>
    </w:p>
    <w:p w14:paraId="02119207">
      <w:pPr>
        <w:spacing w:line="360" w:lineRule="auto"/>
        <w:ind w:firstLine="640" w:firstLineChars="200"/>
        <w:rPr>
          <w:rFonts w:ascii="仿宋_GB2312" w:eastAsia="仿宋_GB2312"/>
          <w:sz w:val="32"/>
          <w:szCs w:val="32"/>
        </w:rPr>
      </w:pPr>
      <w:r>
        <w:rPr>
          <w:rFonts w:hint="eastAsia" w:ascii="仿宋_GB2312" w:eastAsia="仿宋_GB2312"/>
          <w:sz w:val="32"/>
          <w:szCs w:val="32"/>
        </w:rPr>
        <w:t>持所需材料到社保局养老保险大厅职工养老保险窗口办理。</w:t>
      </w:r>
    </w:p>
    <w:p w14:paraId="486C1A72">
      <w:pPr>
        <w:pStyle w:val="20"/>
        <w:numPr>
          <w:ilvl w:val="0"/>
          <w:numId w:val="46"/>
        </w:numPr>
        <w:spacing w:line="360" w:lineRule="auto"/>
        <w:ind w:firstLineChars="0"/>
        <w:rPr>
          <w:rFonts w:ascii="仿宋_GB2312" w:eastAsia="仿宋_GB2312"/>
          <w:b/>
          <w:sz w:val="32"/>
          <w:szCs w:val="32"/>
        </w:rPr>
      </w:pPr>
      <w:r>
        <w:rPr>
          <w:rFonts w:hint="eastAsia" w:ascii="仿宋_GB2312" w:eastAsia="仿宋_GB2312"/>
          <w:b/>
          <w:sz w:val="32"/>
          <w:szCs w:val="32"/>
        </w:rPr>
        <w:t>办理时限</w:t>
      </w:r>
    </w:p>
    <w:p w14:paraId="55A6CC14">
      <w:pPr>
        <w:spacing w:line="360" w:lineRule="auto"/>
        <w:ind w:left="643"/>
        <w:rPr>
          <w:rFonts w:ascii="仿宋_GB2312" w:eastAsia="仿宋_GB2312"/>
          <w:sz w:val="32"/>
          <w:szCs w:val="32"/>
        </w:rPr>
      </w:pPr>
      <w:r>
        <w:rPr>
          <w:rFonts w:hint="eastAsia" w:ascii="仿宋_GB2312" w:eastAsia="仿宋_GB2312"/>
          <w:sz w:val="32"/>
          <w:szCs w:val="32"/>
        </w:rPr>
        <w:t>省内即时办理，省外1-15个工作日</w:t>
      </w:r>
    </w:p>
    <w:p w14:paraId="73506431">
      <w:pPr>
        <w:pStyle w:val="20"/>
        <w:numPr>
          <w:ilvl w:val="0"/>
          <w:numId w:val="46"/>
        </w:numPr>
        <w:spacing w:line="360" w:lineRule="auto"/>
        <w:ind w:firstLineChars="0"/>
        <w:rPr>
          <w:rFonts w:ascii="仿宋_GB2312" w:eastAsia="仿宋_GB2312"/>
          <w:b/>
          <w:sz w:val="32"/>
          <w:szCs w:val="32"/>
        </w:rPr>
      </w:pPr>
      <w:r>
        <w:rPr>
          <w:rFonts w:hint="eastAsia" w:ascii="仿宋_GB2312" w:eastAsia="仿宋_GB2312"/>
          <w:b/>
          <w:sz w:val="32"/>
          <w:szCs w:val="32"/>
        </w:rPr>
        <w:t>收费依据及标准</w:t>
      </w:r>
    </w:p>
    <w:p w14:paraId="10584317">
      <w:pPr>
        <w:spacing w:line="360" w:lineRule="auto"/>
        <w:ind w:left="643"/>
        <w:rPr>
          <w:rFonts w:ascii="仿宋_GB2312" w:eastAsia="仿宋_GB2312"/>
          <w:sz w:val="32"/>
          <w:szCs w:val="32"/>
        </w:rPr>
      </w:pPr>
      <w:r>
        <w:rPr>
          <w:rFonts w:hint="eastAsia" w:ascii="仿宋_GB2312" w:eastAsia="仿宋_GB2312"/>
          <w:sz w:val="32"/>
          <w:szCs w:val="32"/>
        </w:rPr>
        <w:t>不收费</w:t>
      </w:r>
    </w:p>
    <w:p w14:paraId="3D32012D">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0F67F403">
      <w:pPr>
        <w:spacing w:line="360" w:lineRule="auto"/>
        <w:ind w:firstLine="640" w:firstLineChars="200"/>
        <w:rPr>
          <w:rFonts w:ascii="仿宋_GB2312" w:eastAsia="仿宋_GB2312"/>
          <w:sz w:val="32"/>
          <w:szCs w:val="32"/>
        </w:rPr>
      </w:pPr>
      <w:r>
        <w:rPr>
          <w:rFonts w:hint="eastAsia" w:ascii="仿宋_GB2312" w:eastAsia="仿宋_GB2312"/>
          <w:sz w:val="32"/>
          <w:szCs w:val="32"/>
        </w:rPr>
        <w:t>受理、办理机构：民和县社会保险服务局</w:t>
      </w:r>
    </w:p>
    <w:p w14:paraId="4CDEDEAF">
      <w:pPr>
        <w:spacing w:line="360" w:lineRule="auto"/>
        <w:ind w:firstLine="640" w:firstLineChars="200"/>
        <w:rPr>
          <w:rFonts w:ascii="仿宋_GB2312" w:hAnsi="宋体" w:eastAsia="仿宋_GB2312" w:cs="宋体"/>
          <w:sz w:val="32"/>
          <w:szCs w:val="32"/>
        </w:rPr>
      </w:pPr>
      <w:r>
        <w:rPr>
          <w:rFonts w:hint="eastAsia" w:ascii="仿宋_GB2312" w:eastAsia="仿宋_GB2312"/>
          <w:sz w:val="32"/>
          <w:szCs w:val="32"/>
        </w:rPr>
        <w:t>地点：</w:t>
      </w:r>
      <w:r>
        <w:rPr>
          <w:rFonts w:hint="eastAsia" w:ascii="仿宋_GB2312" w:hAnsi="宋体" w:eastAsia="仿宋_GB2312" w:cs="宋体"/>
          <w:sz w:val="32"/>
          <w:szCs w:val="32"/>
        </w:rPr>
        <w:t>民和县政务服务中心一楼</w:t>
      </w:r>
    </w:p>
    <w:p w14:paraId="5DC78C64">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办公时间：上午8：30-12：00下午14：30-18：00</w:t>
      </w:r>
    </w:p>
    <w:p w14:paraId="243CB8D1">
      <w:pPr>
        <w:spacing w:line="360" w:lineRule="auto"/>
        <w:ind w:firstLine="640" w:firstLineChars="200"/>
        <w:rPr>
          <w:rFonts w:ascii="仿宋_GB2312" w:eastAsia="仿宋_GB2312"/>
          <w:sz w:val="32"/>
          <w:szCs w:val="32"/>
        </w:rPr>
      </w:pPr>
      <w:r>
        <w:rPr>
          <w:rFonts w:hint="eastAsia" w:ascii="仿宋_GB2312" w:eastAsia="仿宋_GB2312"/>
          <w:sz w:val="32"/>
          <w:szCs w:val="32"/>
        </w:rPr>
        <w:t>联系电话：0972-8521624</w:t>
      </w:r>
    </w:p>
    <w:p w14:paraId="68319DBC">
      <w:pPr>
        <w:spacing w:line="360" w:lineRule="auto"/>
        <w:ind w:firstLine="640" w:firstLineChars="200"/>
        <w:rPr>
          <w:rFonts w:ascii="仿宋_GB2312" w:eastAsia="仿宋_GB2312"/>
          <w:sz w:val="32"/>
          <w:szCs w:val="32"/>
        </w:rPr>
      </w:pPr>
      <w:r>
        <w:rPr>
          <w:rFonts w:hint="eastAsia" w:ascii="仿宋_GB2312" w:eastAsia="仿宋_GB2312"/>
          <w:sz w:val="32"/>
          <w:szCs w:val="32"/>
        </w:rPr>
        <w:t>传    真：0972-8521624</w:t>
      </w:r>
    </w:p>
    <w:p w14:paraId="27D1481E">
      <w:pPr>
        <w:spacing w:line="360" w:lineRule="auto"/>
        <w:ind w:firstLine="640" w:firstLineChars="200"/>
        <w:rPr>
          <w:rFonts w:ascii="仿宋_GB2312" w:eastAsia="仿宋_GB2312"/>
          <w:sz w:val="32"/>
          <w:szCs w:val="32"/>
        </w:rPr>
      </w:pPr>
    </w:p>
    <w:p w14:paraId="43A02E59">
      <w:pPr>
        <w:autoSpaceDE w:val="0"/>
        <w:autoSpaceDN w:val="0"/>
        <w:adjustRightInd w:val="0"/>
        <w:spacing w:line="560" w:lineRule="exact"/>
        <w:jc w:val="center"/>
        <w:rPr>
          <w:rFonts w:ascii="仿宋_GB2312" w:hAnsi="Calibri" w:eastAsia="仿宋_GB2312" w:cs="宋体"/>
          <w:b/>
          <w:kern w:val="0"/>
          <w:sz w:val="36"/>
          <w:szCs w:val="36"/>
          <w:lang w:val="zh-CN"/>
        </w:rPr>
      </w:pPr>
      <w:r>
        <w:rPr>
          <w:rFonts w:hint="eastAsia" w:ascii="仿宋_GB2312" w:hAnsi="Calibri" w:eastAsia="仿宋_GB2312" w:cs="宋体"/>
          <w:b/>
          <w:kern w:val="0"/>
          <w:sz w:val="36"/>
          <w:szCs w:val="36"/>
          <w:lang w:val="zh-CN"/>
        </w:rPr>
        <w:t>99.《生育服务证》办理指南</w:t>
      </w:r>
    </w:p>
    <w:p w14:paraId="75AB4F27">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编号：民公服第201799号</w:t>
      </w:r>
    </w:p>
    <w:p w14:paraId="1C0B58CD">
      <w:pPr>
        <w:spacing w:line="540" w:lineRule="exact"/>
        <w:ind w:firstLine="643" w:firstLineChars="200"/>
        <w:jc w:val="left"/>
        <w:rPr>
          <w:rFonts w:ascii="仿宋_GB2312" w:hAnsi="楷体_GB2312" w:eastAsia="仿宋_GB2312" w:cs="楷体_GB2312"/>
          <w:b/>
          <w:sz w:val="32"/>
          <w:szCs w:val="32"/>
        </w:rPr>
      </w:pPr>
      <w:r>
        <w:rPr>
          <w:rFonts w:hint="eastAsia" w:ascii="仿宋_GB2312" w:hAnsi="楷体_GB2312" w:eastAsia="仿宋_GB2312" w:cs="楷体_GB2312"/>
          <w:b/>
          <w:sz w:val="32"/>
          <w:szCs w:val="32"/>
        </w:rPr>
        <w:t>一、办理依据</w:t>
      </w:r>
    </w:p>
    <w:p w14:paraId="4CC50200">
      <w:pPr>
        <w:spacing w:line="540" w:lineRule="exact"/>
        <w:ind w:firstLine="672" w:firstLineChars="21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1.《青海省人口和计划生育条例》</w:t>
      </w:r>
    </w:p>
    <w:p w14:paraId="67D5500C">
      <w:pPr>
        <w:spacing w:line="540" w:lineRule="exact"/>
        <w:ind w:firstLine="672" w:firstLineChars="21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2.《关于改革生育服务证制度的指导意见》</w:t>
      </w:r>
    </w:p>
    <w:p w14:paraId="44A0E017">
      <w:pPr>
        <w:autoSpaceDE w:val="0"/>
        <w:autoSpaceDN w:val="0"/>
        <w:adjustRightInd w:val="0"/>
        <w:spacing w:line="540" w:lineRule="exact"/>
        <w:ind w:firstLine="643" w:firstLineChars="200"/>
        <w:contextualSpacing/>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二、办理对象及范围</w:t>
      </w:r>
    </w:p>
    <w:p w14:paraId="7A31BC61">
      <w:pPr>
        <w:pStyle w:val="9"/>
        <w:spacing w:before="0" w:beforeAutospacing="0" w:after="0" w:afterAutospacing="0" w:line="540" w:lineRule="exact"/>
        <w:ind w:firstLine="640" w:firstLineChars="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1、育龄夫妻生育第一个子女，应当在怀孕前或怀孕后三个月内持《结婚证》、《居民身份证》、《居民户口簿》等证明向女方单位申请办理《生育服务证》。《生育服务证》经女方户籍所在地街道、乡镇计生办盖章后方为有效。</w:t>
      </w:r>
    </w:p>
    <w:p w14:paraId="3C5FDA3A">
      <w:pPr>
        <w:pStyle w:val="9"/>
        <w:spacing w:before="0" w:beforeAutospacing="0" w:after="0" w:afterAutospacing="0" w:line="540" w:lineRule="exact"/>
        <w:ind w:firstLine="640" w:firstLineChars="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2、育龄夫妻符合政策规定，可以再生育一个子女的，应当在怀孕前办理《生育服务证》。育龄夫妻应先向女方单位提出书面申请，经双方单位审批后逐级报女方户籍所在地街乡计生办、区县计生委审批。《生育服务证》经女方户籍所在地区县计生委盖章后方为有效。</w:t>
      </w:r>
    </w:p>
    <w:p w14:paraId="4398DCE7">
      <w:pPr>
        <w:autoSpaceDE w:val="0"/>
        <w:autoSpaceDN w:val="0"/>
        <w:adjustRightInd w:val="0"/>
        <w:spacing w:line="540" w:lineRule="exact"/>
        <w:ind w:firstLine="643" w:firstLineChars="200"/>
        <w:contextualSpacing/>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三、需要提交的材料</w:t>
      </w:r>
    </w:p>
    <w:p w14:paraId="58201F46">
      <w:pPr>
        <w:autoSpaceDE w:val="0"/>
        <w:autoSpaceDN w:val="0"/>
        <w:adjustRightInd w:val="0"/>
        <w:spacing w:line="540" w:lineRule="exact"/>
        <w:ind w:firstLine="640" w:firstLineChars="200"/>
        <w:contextualSpacing/>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1．身份证原件（复印件三张）</w:t>
      </w:r>
    </w:p>
    <w:p w14:paraId="4B9B7E65">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2．户口簿原件（复印件三张）</w:t>
      </w:r>
    </w:p>
    <w:p w14:paraId="72691B4D">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3．结婚证原件（复印件三张）</w:t>
      </w:r>
    </w:p>
    <w:p w14:paraId="233E6E6D">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4．夫妻两人小二寸合照三张</w:t>
      </w:r>
    </w:p>
    <w:p w14:paraId="296BFB48">
      <w:pPr>
        <w:autoSpaceDE w:val="0"/>
        <w:autoSpaceDN w:val="0"/>
        <w:adjustRightInd w:val="0"/>
        <w:spacing w:line="540" w:lineRule="exact"/>
        <w:ind w:firstLine="640" w:firstLineChars="200"/>
        <w:jc w:val="left"/>
        <w:rPr>
          <w:rFonts w:ascii="仿宋_GB2312" w:hAnsi="微软雅黑" w:eastAsia="仿宋_GB2312"/>
          <w:color w:val="000000"/>
          <w:sz w:val="32"/>
          <w:szCs w:val="32"/>
        </w:rPr>
      </w:pPr>
      <w:r>
        <w:rPr>
          <w:rFonts w:hint="eastAsia" w:ascii="仿宋_GB2312" w:hAnsi="Calibri" w:eastAsia="仿宋_GB2312" w:cs="宋体"/>
          <w:kern w:val="0"/>
          <w:sz w:val="32"/>
          <w:szCs w:val="32"/>
          <w:lang w:val="zh-CN"/>
        </w:rPr>
        <w:t>5．生育服务证登记表、生育服务证办理承诺书（各三张）均由夫妻双方</w:t>
      </w:r>
      <w:r>
        <w:rPr>
          <w:rFonts w:hint="eastAsia" w:ascii="仿宋_GB2312" w:hAnsi="微软雅黑" w:eastAsia="仿宋_GB2312"/>
          <w:color w:val="000000"/>
          <w:sz w:val="32"/>
          <w:szCs w:val="32"/>
        </w:rPr>
        <w:t>户籍所在地（村民委员会）街道、乡镇计生办签署意见并盖章。</w:t>
      </w:r>
    </w:p>
    <w:p w14:paraId="0AE6993A">
      <w:pPr>
        <w:autoSpaceDE w:val="0"/>
        <w:autoSpaceDN w:val="0"/>
        <w:adjustRightInd w:val="0"/>
        <w:spacing w:line="540" w:lineRule="exact"/>
        <w:ind w:firstLine="643" w:firstLineChars="200"/>
        <w:contextualSpacing/>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四、办理流程</w:t>
      </w:r>
    </w:p>
    <w:p w14:paraId="11C253A9">
      <w:pPr>
        <w:pStyle w:val="9"/>
        <w:spacing w:before="0" w:beforeAutospacing="0" w:after="0" w:afterAutospacing="0" w:line="540" w:lineRule="exact"/>
        <w:ind w:firstLine="643" w:firstLineChars="200"/>
        <w:contextualSpacing/>
        <w:rPr>
          <w:rFonts w:ascii="仿宋_GB2312" w:hAnsi="微软雅黑" w:eastAsia="仿宋_GB2312"/>
          <w:b/>
          <w:color w:val="000000"/>
          <w:sz w:val="32"/>
          <w:szCs w:val="32"/>
        </w:rPr>
      </w:pPr>
      <w:r>
        <w:rPr>
          <w:rFonts w:hint="eastAsia" w:ascii="仿宋_GB2312" w:hAnsi="微软雅黑" w:eastAsia="仿宋_GB2312"/>
          <w:b/>
          <w:color w:val="000000"/>
          <w:sz w:val="32"/>
          <w:szCs w:val="32"/>
        </w:rPr>
        <w:t>(一)提交材料</w:t>
      </w:r>
    </w:p>
    <w:p w14:paraId="39E4820F">
      <w:pPr>
        <w:pStyle w:val="9"/>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1、生育第一个子女的，应当到女方工作单位(无工作单位的到户籍所在地居民、村民委员会)领取《生育服务证》，填写夫妻双方基本情况后，由双方工作单位(无工作单位的由户籍所在地居民、村民委员会)签署意见并盖章，由女方户籍所在地乡(镇)人民政府、街道办事处审核批准并对《生育服务证》统一登记、编号、加盖公章后，交由当事人保存。</w:t>
      </w:r>
    </w:p>
    <w:p w14:paraId="35386224">
      <w:pPr>
        <w:pStyle w:val="9"/>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男方为本市户籍，女方为非本市户籍，夫妻双方共同决定在本市领取《生育服务证》的，由男方户籍所在地乡(镇)人民政府、街道办事处办理。</w:t>
      </w:r>
    </w:p>
    <w:p w14:paraId="02DF1094">
      <w:pPr>
        <w:pStyle w:val="9"/>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2、申请生育第二个子女的，应当按前项规定填报，经乡(镇)人民政府、街道办事处审核后报区(县)计划生育行政部门或者市计划生育行政部门审批，发给生育第二个子女的《生育服务证》，同时收回生育第一个子女的《生育服务证》。</w:t>
      </w:r>
    </w:p>
    <w:p w14:paraId="23901350">
      <w:pPr>
        <w:pStyle w:val="9"/>
        <w:spacing w:before="0" w:beforeAutospacing="0" w:after="0" w:afterAutospacing="0" w:line="540" w:lineRule="exact"/>
        <w:ind w:firstLine="200"/>
        <w:contextualSpacing/>
        <w:rPr>
          <w:rFonts w:ascii="仿宋_GB2312" w:hAnsi="微软雅黑" w:eastAsia="仿宋_GB2312"/>
          <w:b/>
          <w:color w:val="000000"/>
          <w:sz w:val="32"/>
          <w:szCs w:val="32"/>
        </w:rPr>
      </w:pPr>
      <w:r>
        <w:rPr>
          <w:rFonts w:hint="eastAsia" w:ascii="仿宋_GB2312" w:hAnsi="微软雅黑" w:eastAsia="仿宋_GB2312"/>
          <w:b/>
          <w:color w:val="000000"/>
          <w:sz w:val="32"/>
          <w:szCs w:val="32"/>
        </w:rPr>
        <w:t>　　(二)注意事项：</w:t>
      </w:r>
    </w:p>
    <w:p w14:paraId="7623E2F4">
      <w:pPr>
        <w:pStyle w:val="9"/>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w:t>
      </w:r>
      <w:r>
        <w:rPr>
          <w:rFonts w:hint="eastAsia" w:ascii="仿宋_GB2312" w:hAnsi="微软雅黑" w:eastAsia="仿宋_GB2312"/>
          <w:b/>
          <w:color w:val="000000"/>
          <w:sz w:val="32"/>
          <w:szCs w:val="32"/>
        </w:rPr>
        <w:t>　</w:t>
      </w:r>
      <w:r>
        <w:rPr>
          <w:rFonts w:hint="eastAsia" w:ascii="仿宋_GB2312" w:hAnsi="微软雅黑" w:eastAsia="仿宋_GB2312"/>
          <w:color w:val="000000"/>
          <w:sz w:val="32"/>
          <w:szCs w:val="32"/>
        </w:rPr>
        <w:t>1、复印件加盖公章、提交材料的材料使用A4纸。</w:t>
      </w:r>
    </w:p>
    <w:p w14:paraId="772998DD">
      <w:pPr>
        <w:pStyle w:val="9"/>
        <w:spacing w:before="0" w:beforeAutospacing="0" w:after="0" w:afterAutospacing="0" w:line="540" w:lineRule="exact"/>
        <w:ind w:firstLine="200"/>
        <w:contextualSpacing/>
        <w:rPr>
          <w:rFonts w:ascii="仿宋_GB2312" w:hAnsi="微软雅黑" w:eastAsia="仿宋_GB2312"/>
          <w:color w:val="000000"/>
          <w:sz w:val="32"/>
          <w:szCs w:val="32"/>
        </w:rPr>
      </w:pPr>
      <w:r>
        <w:rPr>
          <w:rFonts w:hint="eastAsia" w:ascii="仿宋_GB2312" w:hAnsi="微软雅黑" w:eastAsia="仿宋_GB2312"/>
          <w:color w:val="000000"/>
          <w:sz w:val="32"/>
          <w:szCs w:val="32"/>
        </w:rPr>
        <w:t>　　2、如果提交的申请材料不完整、或有错误，受理部门应一次性告知申请人需要补充或修改的全部内容。</w:t>
      </w:r>
    </w:p>
    <w:p w14:paraId="4778EDF2">
      <w:pPr>
        <w:autoSpaceDE w:val="0"/>
        <w:autoSpaceDN w:val="0"/>
        <w:adjustRightInd w:val="0"/>
        <w:spacing w:line="540" w:lineRule="exact"/>
        <w:ind w:firstLine="643" w:firstLineChars="200"/>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五、办理时限</w:t>
      </w:r>
    </w:p>
    <w:p w14:paraId="0CF70573">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 xml:space="preserve">1．法定时限：工作日 </w:t>
      </w:r>
    </w:p>
    <w:p w14:paraId="7368B48C">
      <w:pPr>
        <w:autoSpaceDE w:val="0"/>
        <w:autoSpaceDN w:val="0"/>
        <w:adjustRightInd w:val="0"/>
        <w:spacing w:line="540" w:lineRule="exact"/>
        <w:ind w:firstLine="643" w:firstLineChars="200"/>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六、收费依据、收费标准</w:t>
      </w:r>
    </w:p>
    <w:p w14:paraId="45C04A3B">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不收费</w:t>
      </w:r>
    </w:p>
    <w:p w14:paraId="5E43CABD">
      <w:pPr>
        <w:autoSpaceDE w:val="0"/>
        <w:autoSpaceDN w:val="0"/>
        <w:adjustRightInd w:val="0"/>
        <w:spacing w:line="540" w:lineRule="exact"/>
        <w:ind w:firstLine="643" w:firstLineChars="200"/>
        <w:jc w:val="left"/>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七、联系方式</w:t>
      </w:r>
    </w:p>
    <w:p w14:paraId="321864BE">
      <w:pPr>
        <w:spacing w:line="54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0099A0AB">
      <w:pPr>
        <w:autoSpaceDE w:val="0"/>
        <w:autoSpaceDN w:val="0"/>
        <w:adjustRightInd w:val="0"/>
        <w:spacing w:line="540" w:lineRule="exact"/>
        <w:ind w:firstLine="640" w:firstLineChars="200"/>
        <w:jc w:val="left"/>
        <w:rPr>
          <w:rFonts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办理时间：周一至周五</w:t>
      </w:r>
    </w:p>
    <w:p w14:paraId="3234282D">
      <w:pPr>
        <w:autoSpaceDE w:val="0"/>
        <w:autoSpaceDN w:val="0"/>
        <w:adjustRightInd w:val="0"/>
        <w:spacing w:line="360" w:lineRule="auto"/>
        <w:ind w:firstLine="200"/>
        <w:jc w:val="center"/>
        <w:rPr>
          <w:rFonts w:ascii="仿宋_GB2312" w:hAnsi="Calibri" w:eastAsia="仿宋_GB2312" w:cs="宋体"/>
          <w:kern w:val="0"/>
          <w:sz w:val="32"/>
          <w:szCs w:val="32"/>
          <w:lang w:val="zh-CN"/>
        </w:rPr>
      </w:pPr>
    </w:p>
    <w:p w14:paraId="11A5BC2F">
      <w:pPr>
        <w:jc w:val="center"/>
        <w:rPr>
          <w:rFonts w:ascii="仿宋_GB2312" w:eastAsia="仿宋_GB2312"/>
          <w:b/>
          <w:sz w:val="36"/>
          <w:szCs w:val="36"/>
        </w:rPr>
      </w:pPr>
      <w:r>
        <w:rPr>
          <w:rFonts w:hint="eastAsia" w:ascii="仿宋_GB2312" w:eastAsia="仿宋_GB2312"/>
          <w:b/>
          <w:sz w:val="36"/>
          <w:szCs w:val="36"/>
        </w:rPr>
        <w:t>100.</w:t>
      </w:r>
      <w:r>
        <w:rPr>
          <w:rFonts w:hint="eastAsia" w:ascii="仿宋_GB2312" w:eastAsia="仿宋_GB2312"/>
          <w:b/>
          <w:bCs/>
          <w:sz w:val="36"/>
          <w:szCs w:val="36"/>
        </w:rPr>
        <w:t>民政医疗报销</w:t>
      </w:r>
      <w:r>
        <w:rPr>
          <w:rFonts w:hint="eastAsia" w:ascii="仿宋_GB2312" w:eastAsia="仿宋_GB2312"/>
          <w:b/>
          <w:sz w:val="36"/>
          <w:szCs w:val="36"/>
        </w:rPr>
        <w:t>办事指南</w:t>
      </w:r>
    </w:p>
    <w:p w14:paraId="6B8DAEF7">
      <w:pPr>
        <w:pStyle w:val="9"/>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编号：民公服第2017100号  </w:t>
      </w:r>
    </w:p>
    <w:p w14:paraId="1BFC64D8">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2D5EAEF0">
      <w:pPr>
        <w:spacing w:line="360" w:lineRule="auto"/>
        <w:ind w:firstLine="640" w:firstLineChars="200"/>
        <w:rPr>
          <w:rFonts w:ascii="仿宋_GB2312" w:eastAsia="仿宋_GB2312"/>
          <w:sz w:val="32"/>
          <w:szCs w:val="32"/>
        </w:rPr>
      </w:pPr>
      <w:r>
        <w:rPr>
          <w:rFonts w:hint="eastAsia" w:ascii="仿宋_GB2312" w:eastAsia="仿宋_GB2312"/>
          <w:sz w:val="32"/>
          <w:szCs w:val="32"/>
        </w:rPr>
        <w:t>《青海省城乡医疗救助实施办法》</w:t>
      </w:r>
    </w:p>
    <w:p w14:paraId="14CD01E9">
      <w:pPr>
        <w:spacing w:line="360"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hAnsi="仿宋" w:eastAsia="仿宋_GB2312" w:cs="仿宋"/>
          <w:b/>
          <w:bCs/>
          <w:sz w:val="32"/>
          <w:szCs w:val="32"/>
        </w:rPr>
        <w:t>办理对象及范围</w:t>
      </w:r>
    </w:p>
    <w:p w14:paraId="39066A6E">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具有辖区内户籍的居民</w:t>
      </w:r>
    </w:p>
    <w:p w14:paraId="4170A699">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三、办事条件及需要提交的材料</w:t>
      </w:r>
    </w:p>
    <w:p w14:paraId="07B2E478">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1、个人申请（在申请的最后面要注明，病人的农行卡号 不是病人本人的要写清账户名和病人的关系）</w:t>
      </w:r>
    </w:p>
    <w:p w14:paraId="577F9E97">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2、城乡居民基本医疗保险中心报销结算单</w:t>
      </w:r>
    </w:p>
    <w:p w14:paraId="7F5F4762">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3、住院收费票据</w:t>
      </w:r>
    </w:p>
    <w:p w14:paraId="5894C0FE">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4、出院证</w:t>
      </w:r>
    </w:p>
    <w:p w14:paraId="21EB5D7C">
      <w:pPr>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5、结余部分超过6500元以上的要有财产保险公司报销的保险单据</w:t>
      </w:r>
    </w:p>
    <w:p w14:paraId="64AC95B6">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6、病人身份证复印件，户主和本人的户口复印到同一张纸上</w:t>
      </w:r>
    </w:p>
    <w:p w14:paraId="7CE59905">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7、救助对象的相关证件复印件（如低保证、重度残疾人生活补贴证、重点优抚对象证、精简人员证等）</w:t>
      </w:r>
    </w:p>
    <w:p w14:paraId="43610AD9">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四、办理流程及流程图</w:t>
      </w:r>
    </w:p>
    <w:p w14:paraId="2B3FC0E5">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当事人提交以上资料后，由乡镇工作人员对其资料进行审核，审核无误后，在“一门受理”网站进行录入，并在申请书上签字盖章后上报县民政局，由县民政局财务给予报销。</w:t>
      </w:r>
    </w:p>
    <w:p w14:paraId="0DEA19EA">
      <w:pPr>
        <w:spacing w:line="440" w:lineRule="exact"/>
        <w:jc w:val="center"/>
        <w:rPr>
          <w:rFonts w:ascii="宋体" w:hAnsi="宋体"/>
          <w:b/>
          <w:sz w:val="28"/>
          <w:szCs w:val="28"/>
        </w:rPr>
      </w:pPr>
      <w:r>
        <w:rPr>
          <w:rFonts w:hint="eastAsia" w:ascii="宋体" w:hAnsi="宋体"/>
          <w:b/>
          <w:sz w:val="28"/>
          <w:szCs w:val="28"/>
        </w:rPr>
        <w:t>民政医疗救助报销流程图</w:t>
      </w:r>
    </w:p>
    <w:p w14:paraId="62217ECF">
      <w:pPr>
        <w:rPr>
          <w:rFonts w:ascii="仿宋" w:hAnsi="仿宋" w:eastAsia="仿宋" w:cs="仿宋"/>
          <w:sz w:val="32"/>
          <w:szCs w:val="32"/>
        </w:rPr>
      </w:pPr>
      <w:r>
        <w:rPr>
          <w:rFonts w:ascii="宋体" w:hAnsi="宋体" w:eastAsia="方正小标宋简体"/>
          <w:b/>
          <w:sz w:val="24"/>
          <w:szCs w:val="44"/>
        </w:rPr>
        <w:pict>
          <v:group id="_x0000_s2816" o:spid="_x0000_s2816" o:spt="203" style="position:absolute;left:0pt;margin-left:31.5pt;margin-top:20.3pt;height:400.5pt;width:350.1pt;z-index:251725824;mso-width-relative:page;mso-height-relative:page;" coordsize="7002,8010">
            <o:lock v:ext="edit"/>
            <v:rect id="_x0000_s2817" o:spid="_x0000_s2817" o:spt="1" style="position:absolute;left:0;top:0;height:8010;width:7002;" filled="f" stroked="f" coordsize="21600,21600">
              <v:path/>
              <v:fill on="f" focussize="0,0"/>
              <v:stroke on="f"/>
              <v:imagedata o:title=""/>
              <o:lock v:ext="edit" text="t" aspectratio="t"/>
            </v:rect>
            <v:shape id="_x0000_s2818" o:spid="_x0000_s2818" o:spt="202" type="#_x0000_t202" style="position:absolute;left:467;top:4524;height:3486;width:5950;" coordsize="21600,21600">
              <v:path/>
              <v:fill focussize="0,0"/>
              <v:stroke/>
              <v:imagedata o:title=""/>
              <o:lock v:ext="edit"/>
              <v:textbox inset="92.8,46.4,92.8,46.4">
                <w:txbxContent>
                  <w:p w14:paraId="1EF49C6C">
                    <w:pPr>
                      <w:spacing w:line="300" w:lineRule="exact"/>
                      <w:rPr>
                        <w:rFonts w:ascii="宋体" w:hAnsi="宋体"/>
                        <w:sz w:val="18"/>
                      </w:rPr>
                    </w:pPr>
                    <w:r>
                      <w:rPr>
                        <w:rFonts w:hint="eastAsia" w:ascii="宋体" w:hAnsi="宋体"/>
                        <w:sz w:val="18"/>
                      </w:rPr>
                      <w:t>民政报销材料：</w:t>
                    </w:r>
                    <w:r>
                      <w:rPr>
                        <w:rFonts w:ascii="宋体" w:hAnsi="宋体"/>
                        <w:sz w:val="18"/>
                      </w:rPr>
                      <w:t>由村干部办理</w:t>
                    </w:r>
                    <w:r>
                      <w:rPr>
                        <w:rFonts w:hint="eastAsia" w:ascii="宋体" w:hAnsi="宋体"/>
                        <w:sz w:val="18"/>
                      </w:rPr>
                      <w:t>统一</w:t>
                    </w:r>
                    <w:r>
                      <w:rPr>
                        <w:rFonts w:ascii="宋体" w:hAnsi="宋体"/>
                        <w:sz w:val="18"/>
                      </w:rPr>
                      <w:t>交乡</w:t>
                    </w:r>
                    <w:r>
                      <w:rPr>
                        <w:rFonts w:hint="eastAsia" w:ascii="宋体" w:hAnsi="宋体"/>
                        <w:sz w:val="18"/>
                      </w:rPr>
                      <w:t>民政</w:t>
                    </w:r>
                    <w:r>
                      <w:rPr>
                        <w:rFonts w:ascii="宋体" w:hAnsi="宋体"/>
                        <w:sz w:val="18"/>
                      </w:rPr>
                      <w:t>部门</w:t>
                    </w:r>
                  </w:p>
                  <w:p w14:paraId="54EA4559">
                    <w:pPr>
                      <w:spacing w:line="300" w:lineRule="exact"/>
                      <w:rPr>
                        <w:rFonts w:ascii="宋体" w:hAnsi="宋体"/>
                        <w:sz w:val="18"/>
                      </w:rPr>
                    </w:pPr>
                    <w:r>
                      <w:rPr>
                        <w:rFonts w:hint="eastAsia" w:ascii="宋体" w:hAnsi="宋体"/>
                        <w:sz w:val="18"/>
                      </w:rPr>
                      <w:t>1、填写村报销申请（抬头：民和县民政局，加盖村级公章，乡政府公章）</w:t>
                    </w:r>
                  </w:p>
                  <w:p w14:paraId="4395333A">
                    <w:pPr>
                      <w:spacing w:line="300" w:lineRule="exact"/>
                      <w:rPr>
                        <w:rFonts w:ascii="宋体" w:hAnsi="宋体"/>
                        <w:sz w:val="18"/>
                      </w:rPr>
                    </w:pPr>
                    <w:r>
                      <w:rPr>
                        <w:rFonts w:hint="eastAsia" w:ascii="宋体" w:hAnsi="宋体"/>
                        <w:sz w:val="18"/>
                      </w:rPr>
                      <w:t>2、合作医疗报销单（复印件/原件）</w:t>
                    </w:r>
                  </w:p>
                  <w:p w14:paraId="5D6F38B9">
                    <w:pPr>
                      <w:spacing w:line="300" w:lineRule="exact"/>
                      <w:rPr>
                        <w:rFonts w:ascii="宋体" w:hAnsi="宋体"/>
                        <w:sz w:val="18"/>
                      </w:rPr>
                    </w:pPr>
                    <w:r>
                      <w:rPr>
                        <w:rFonts w:hint="eastAsia" w:ascii="宋体" w:hAnsi="宋体"/>
                        <w:sz w:val="18"/>
                      </w:rPr>
                      <w:t>3、住院发票（复印件/原件）</w:t>
                    </w:r>
                  </w:p>
                  <w:p w14:paraId="239FB865">
                    <w:pPr>
                      <w:spacing w:line="300" w:lineRule="exact"/>
                      <w:rPr>
                        <w:rFonts w:ascii="宋体" w:hAnsi="宋体"/>
                        <w:sz w:val="18"/>
                      </w:rPr>
                    </w:pPr>
                    <w:r>
                      <w:rPr>
                        <w:rFonts w:hint="eastAsia" w:ascii="宋体" w:hAnsi="宋体"/>
                        <w:sz w:val="18"/>
                      </w:rPr>
                      <w:t>4、出院证/出院记录</w:t>
                    </w:r>
                  </w:p>
                  <w:p w14:paraId="152D2971">
                    <w:pPr>
                      <w:spacing w:line="300" w:lineRule="exact"/>
                      <w:rPr>
                        <w:rFonts w:ascii="宋体" w:hAnsi="宋体"/>
                        <w:sz w:val="18"/>
                      </w:rPr>
                    </w:pPr>
                    <w:r>
                      <w:rPr>
                        <w:rFonts w:hint="eastAsia" w:ascii="宋体" w:hAnsi="宋体"/>
                        <w:sz w:val="18"/>
                      </w:rPr>
                      <w:t>5、保险公司补偿表（＞6500元需附）</w:t>
                    </w:r>
                  </w:p>
                  <w:p w14:paraId="0845BE7B">
                    <w:pPr>
                      <w:spacing w:line="300" w:lineRule="exact"/>
                      <w:rPr>
                        <w:rFonts w:ascii="宋体" w:hAnsi="宋体"/>
                        <w:sz w:val="18"/>
                      </w:rPr>
                    </w:pPr>
                    <w:r>
                      <w:rPr>
                        <w:rFonts w:hint="eastAsia" w:ascii="宋体" w:hAnsi="宋体"/>
                        <w:sz w:val="18"/>
                      </w:rPr>
                      <w:t>6、患者本人户口本、身份证复印件（18周岁以下患者不需要身份证复印件）</w:t>
                    </w:r>
                  </w:p>
                  <w:p w14:paraId="42DB52DB">
                    <w:pPr>
                      <w:spacing w:line="300" w:lineRule="exact"/>
                      <w:rPr>
                        <w:rFonts w:ascii="宋体" w:hAnsi="宋体"/>
                        <w:sz w:val="18"/>
                      </w:rPr>
                    </w:pPr>
                    <w:r>
                      <w:rPr>
                        <w:rFonts w:hint="eastAsia" w:ascii="宋体" w:hAnsi="宋体"/>
                        <w:sz w:val="18"/>
                      </w:rPr>
                      <w:t>7、低保/五保证复印件（3页全部需复印）</w:t>
                    </w:r>
                  </w:p>
                  <w:p w14:paraId="5A3EF27A">
                    <w:pPr>
                      <w:spacing w:line="300" w:lineRule="exact"/>
                      <w:rPr>
                        <w:rFonts w:ascii="宋体" w:hAnsi="宋体"/>
                        <w:sz w:val="18"/>
                      </w:rPr>
                    </w:pPr>
                    <w:r>
                      <w:rPr>
                        <w:rFonts w:hint="eastAsia" w:ascii="宋体" w:hAnsi="宋体"/>
                        <w:sz w:val="18"/>
                      </w:rPr>
                      <w:t>8、患者电话</w:t>
                    </w:r>
                  </w:p>
                </w:txbxContent>
              </v:textbox>
            </v:shape>
            <v:group id="_x0000_s2819" o:spid="_x0000_s2819" o:spt="203" style="position:absolute;left:1844;top:644;height:1012;width:3967;" coordsize="4801,1204">
              <o:lock v:ext="edit"/>
              <v:shape id="_x0000_s2820" o:spid="_x0000_s2820" o:spt="202" type="#_x0000_t202" style="position:absolute;left:1553;top:0;height:361;width:1692;" coordsize="21600,21600">
                <v:path/>
                <v:fill focussize="0,0"/>
                <v:stroke/>
                <v:imagedata o:title=""/>
                <o:lock v:ext="edit"/>
                <v:textbox inset="92.8,46.4,92.8,46.4">
                  <w:txbxContent>
                    <w:p w14:paraId="4A1F835E">
                      <w:pPr>
                        <w:spacing w:line="240" w:lineRule="exact"/>
                        <w:jc w:val="center"/>
                        <w:rPr>
                          <w:rFonts w:ascii="宋体" w:hAnsi="宋体"/>
                          <w:sz w:val="18"/>
                        </w:rPr>
                      </w:pPr>
                      <w:r>
                        <w:rPr>
                          <w:rFonts w:hint="eastAsia" w:ascii="宋体" w:hAnsi="宋体"/>
                          <w:sz w:val="18"/>
                        </w:rPr>
                        <w:t>合作医疗报销</w:t>
                      </w:r>
                    </w:p>
                  </w:txbxContent>
                </v:textbox>
              </v:shape>
              <v:line id="_x0000_s2821" o:spid="_x0000_s2821" o:spt="20" style="position:absolute;left:2400;top:361;flip:x;height:361;width:1;" coordsize="21600,21600">
                <v:path arrowok="t"/>
                <v:fill focussize="0,0"/>
                <v:stroke endarrow="block"/>
                <v:imagedata o:title=""/>
                <o:lock v:ext="edit"/>
              </v:line>
              <v:line id="_x0000_s2822" o:spid="_x0000_s2822" o:spt="20" style="position:absolute;left:0;top:722;height:1;width:4800;" coordsize="21600,21600">
                <v:path arrowok="t"/>
                <v:fill focussize="0,0"/>
                <v:stroke/>
                <v:imagedata o:title=""/>
                <o:lock v:ext="edit"/>
              </v:line>
              <v:line id="_x0000_s2823" o:spid="_x0000_s2823" o:spt="20" style="position:absolute;left:0;top:722;flip:x;height:482;width:1;" coordsize="21600,21600">
                <v:path arrowok="t"/>
                <v:fill focussize="0,0"/>
                <v:stroke endarrow="block"/>
                <v:imagedata o:title=""/>
                <o:lock v:ext="edit"/>
              </v:line>
              <v:line id="_x0000_s2824" o:spid="_x0000_s2824" o:spt="20" style="position:absolute;left:4800;top:722;flip:x;height:481;width:1;" coordsize="21600,21600">
                <v:path arrowok="t"/>
                <v:fill focussize="0,0"/>
                <v:stroke endarrow="block"/>
                <v:imagedata o:title=""/>
                <o:lock v:ext="edit"/>
              </v:line>
            </v:group>
            <v:shape id="_x0000_s2825" o:spid="_x0000_s2825" o:spt="202" type="#_x0000_t202" style="position:absolute;left:3128;top:38;height:399;width:1400;" coordsize="21600,21600">
              <v:path/>
              <v:fill focussize="0,0"/>
              <v:stroke/>
              <v:imagedata o:title=""/>
              <o:lock v:ext="edit"/>
              <v:textbox inset="92.8,46.4,92.8,46.4">
                <w:txbxContent>
                  <w:p w14:paraId="085DC234">
                    <w:pPr>
                      <w:jc w:val="center"/>
                      <w:rPr>
                        <w:rFonts w:ascii="宋体" w:hAnsi="宋体"/>
                        <w:sz w:val="17"/>
                        <w:szCs w:val="18"/>
                      </w:rPr>
                    </w:pPr>
                    <w:r>
                      <w:rPr>
                        <w:rFonts w:hint="eastAsia" w:ascii="宋体" w:hAnsi="宋体"/>
                        <w:sz w:val="17"/>
                        <w:szCs w:val="18"/>
                      </w:rPr>
                      <w:t>全部需报销患者</w:t>
                    </w:r>
                  </w:p>
                </w:txbxContent>
              </v:textbox>
            </v:shape>
            <v:line id="_x0000_s2826" o:spid="_x0000_s2826" o:spt="20" style="position:absolute;left:3828;top:437;height:207;width:1;" coordsize="21600,21600">
              <v:path arrowok="t"/>
              <v:fill focussize="0,0"/>
              <v:stroke endarrow="block"/>
              <v:imagedata o:title=""/>
              <o:lock v:ext="edit"/>
            </v:line>
            <v:shape id="_x0000_s2827" o:spid="_x0000_s2827" o:spt="202" type="#_x0000_t202" style="position:absolute;left:1306;top:1656;height:383;width:1626;" coordsize="21600,21600">
              <v:path/>
              <v:fill focussize="0,0"/>
              <v:stroke/>
              <v:imagedata o:title=""/>
              <o:lock v:ext="edit"/>
              <v:textbox inset="92.8,46.4,92.8,46.4">
                <w:txbxContent>
                  <w:p w14:paraId="3EB07456">
                    <w:pPr>
                      <w:rPr>
                        <w:rFonts w:ascii="宋体" w:hAnsi="宋体"/>
                        <w:sz w:val="18"/>
                      </w:rPr>
                    </w:pPr>
                    <w:r>
                      <w:rPr>
                        <w:rFonts w:hint="eastAsia" w:ascii="宋体" w:hAnsi="宋体"/>
                        <w:sz w:val="18"/>
                      </w:rPr>
                      <w:t>五保、低保患者</w:t>
                    </w:r>
                  </w:p>
                </w:txbxContent>
              </v:textbox>
            </v:shape>
            <v:line id="_x0000_s2828" o:spid="_x0000_s2828" o:spt="20" style="position:absolute;left:2017;top:2039;height:285;width:1;" coordsize="21600,21600">
              <v:path arrowok="t"/>
              <v:fill focussize="0,0"/>
              <v:stroke endarrow="block"/>
              <v:imagedata o:title=""/>
              <o:lock v:ext="edit"/>
            </v:line>
            <v:line id="_x0000_s2829" o:spid="_x0000_s2829" o:spt="20" style="position:absolute;left:1144;top:2364;height:2;width:1952;" coordsize="21600,21600">
              <v:path arrowok="t"/>
              <v:fill focussize="0,0"/>
              <v:stroke/>
              <v:imagedata o:title=""/>
              <o:lock v:ext="edit"/>
            </v:line>
            <v:line id="_x0000_s2830" o:spid="_x0000_s2830" o:spt="20" style="position:absolute;left:1144;top:2364;height:510;width:1;" coordsize="21600,21600">
              <v:path arrowok="t"/>
              <v:fill focussize="0,0"/>
              <v:stroke endarrow="block"/>
              <v:imagedata o:title=""/>
              <o:lock v:ext="edit"/>
            </v:line>
            <v:line id="_x0000_s2831" o:spid="_x0000_s2831" o:spt="20" style="position:absolute;left:3096;top:2364;height:510;width:1;" coordsize="21600,21600">
              <v:path arrowok="t"/>
              <v:fill focussize="0,0"/>
              <v:stroke endarrow="block"/>
              <v:imagedata o:title=""/>
              <o:lock v:ext="edit"/>
            </v:line>
            <v:shape id="_x0000_s2832" o:spid="_x0000_s2832" o:spt="202" type="#_x0000_t202" style="position:absolute;left:504;top:2769;height:303;width:1513;" coordsize="21600,21600">
              <v:path/>
              <v:fill focussize="0,0"/>
              <v:stroke/>
              <v:imagedata o:title=""/>
              <o:lock v:ext="edit"/>
              <v:textbox inset="92.8,46.4,92.8,46.4">
                <w:txbxContent>
                  <w:p w14:paraId="18870D6C">
                    <w:pPr>
                      <w:spacing w:line="240" w:lineRule="exact"/>
                      <w:rPr>
                        <w:rFonts w:ascii="宋体" w:hAnsi="宋体"/>
                        <w:sz w:val="18"/>
                      </w:rPr>
                    </w:pPr>
                    <w:r>
                      <w:rPr>
                        <w:rFonts w:hint="eastAsia" w:ascii="宋体" w:hAnsi="宋体"/>
                        <w:sz w:val="18"/>
                      </w:rPr>
                      <w:t>剩余费用＞6500</w:t>
                    </w:r>
                  </w:p>
                </w:txbxContent>
              </v:textbox>
            </v:shape>
            <v:shape id="_x0000_s2833" o:spid="_x0000_s2833" o:spt="202" type="#_x0000_t202" style="position:absolute;left:2077;top:2769;height:303;width:1523;" coordsize="21600,21600">
              <v:path/>
              <v:fill focussize="0,0"/>
              <v:stroke/>
              <v:imagedata o:title=""/>
              <o:lock v:ext="edit"/>
              <v:textbox inset="92.8,46.4,92.8,46.4">
                <w:txbxContent>
                  <w:p w14:paraId="57DCFDB6">
                    <w:pPr>
                      <w:spacing w:line="240" w:lineRule="exact"/>
                      <w:rPr>
                        <w:rFonts w:ascii="宋体" w:hAnsi="宋体"/>
                        <w:sz w:val="18"/>
                      </w:rPr>
                    </w:pPr>
                    <w:r>
                      <w:rPr>
                        <w:rFonts w:hint="eastAsia" w:ascii="宋体" w:hAnsi="宋体"/>
                        <w:sz w:val="18"/>
                      </w:rPr>
                      <w:t>剩余费用＜6500</w:t>
                    </w:r>
                  </w:p>
                </w:txbxContent>
              </v:textbox>
            </v:shape>
            <v:line id="_x0000_s2834" o:spid="_x0000_s2834" o:spt="20" style="position:absolute;left:1144;top:3072;height:304;width:0;" coordsize="21600,21600">
              <v:path arrowok="t"/>
              <v:fill focussize="0,0"/>
              <v:stroke endarrow="block"/>
              <v:imagedata o:title=""/>
              <o:lock v:ext="edit"/>
            </v:line>
            <v:shape id="_x0000_s2835" o:spid="_x0000_s2835" o:spt="202" type="#_x0000_t202" style="position:absolute;left:327;top:3376;height:302;width:1858;" coordsize="21600,21600">
              <v:path/>
              <v:fill focussize="0,0"/>
              <v:stroke/>
              <v:imagedata o:title=""/>
              <o:lock v:ext="edit"/>
              <v:textbox inset="92.8,46.4,92.8,46.4">
                <w:txbxContent>
                  <w:p w14:paraId="50FF55AF">
                    <w:pPr>
                      <w:spacing w:line="240" w:lineRule="exact"/>
                      <w:rPr>
                        <w:rFonts w:ascii="宋体" w:hAnsi="宋体"/>
                        <w:sz w:val="18"/>
                      </w:rPr>
                    </w:pPr>
                    <w:r>
                      <w:rPr>
                        <w:rFonts w:hint="eastAsia" w:ascii="宋体" w:hAnsi="宋体"/>
                        <w:sz w:val="18"/>
                      </w:rPr>
                      <w:t>往保险公司二次报销</w:t>
                    </w:r>
                  </w:p>
                </w:txbxContent>
              </v:textbox>
            </v:shape>
            <v:line id="_x0000_s2836" o:spid="_x0000_s2836" o:spt="20" style="position:absolute;left:1144;top:3641;height:303;width:1;" coordsize="21600,21600">
              <v:path arrowok="t"/>
              <v:fill focussize="0,0"/>
              <v:stroke endarrow="block"/>
              <v:imagedata o:title=""/>
              <o:lock v:ext="edit"/>
            </v:line>
            <v:shape id="_x0000_s2837" o:spid="_x0000_s2837" o:spt="202" type="#_x0000_t202" style="position:absolute;left:336;top:3932;height:303;width:1344;" coordsize="21600,21600">
              <v:path/>
              <v:fill focussize="0,0"/>
              <v:stroke/>
              <v:imagedata o:title=""/>
              <o:lock v:ext="edit"/>
              <v:textbox inset="92.8,46.4,92.8,46.4">
                <w:txbxContent>
                  <w:p w14:paraId="2EC21768">
                    <w:pPr>
                      <w:spacing w:line="240" w:lineRule="exact"/>
                      <w:rPr>
                        <w:rFonts w:ascii="宋体" w:hAnsi="宋体"/>
                        <w:sz w:val="18"/>
                      </w:rPr>
                    </w:pPr>
                    <w:r>
                      <w:rPr>
                        <w:rFonts w:hint="eastAsia" w:ascii="宋体" w:hAnsi="宋体"/>
                        <w:sz w:val="18"/>
                      </w:rPr>
                      <w:t>民政救助报销</w:t>
                    </w:r>
                  </w:p>
                </w:txbxContent>
              </v:textbox>
            </v:shape>
            <v:line id="_x0000_s2838" o:spid="_x0000_s2838" o:spt="20" style="position:absolute;left:2521;top:3058;height:1010;width:1;" coordsize="21600,21600">
              <v:path arrowok="t"/>
              <v:fill focussize="0,0"/>
              <v:stroke/>
              <v:imagedata o:title=""/>
              <o:lock v:ext="edit"/>
            </v:line>
            <v:line id="_x0000_s2839" o:spid="_x0000_s2839" o:spt="20" style="position:absolute;left:1680;top:4077;flip:x;height:1;width:841;" coordsize="21600,21600">
              <v:path arrowok="t"/>
              <v:fill focussize="0,0"/>
              <v:stroke endarrow="block"/>
              <v:imagedata o:title=""/>
              <o:lock v:ext="edit"/>
            </v:line>
            <v:line id="_x0000_s2840" o:spid="_x0000_s2840" o:spt="20" style="position:absolute;left:6417;top:2932;height:406;width:2;" coordsize="21600,21600">
              <v:path arrowok="t"/>
              <v:fill focussize="0,0"/>
              <v:stroke endarrow="block"/>
              <v:imagedata o:title=""/>
              <o:lock v:ext="edit"/>
            </v:line>
            <v:shape id="_x0000_s2841" o:spid="_x0000_s2841" o:spt="202" type="#_x0000_t202" style="position:absolute;left:5951;top:3337;height:450;width:1049;" coordsize="21600,21600">
              <v:path/>
              <v:fill focussize="0,0"/>
              <v:stroke/>
              <v:imagedata o:title=""/>
              <o:lock v:ext="edit"/>
              <v:textbox inset="92.8,46.4,92.8,46.4">
                <w:txbxContent>
                  <w:p w14:paraId="20AF4D95">
                    <w:pPr>
                      <w:jc w:val="center"/>
                      <w:rPr>
                        <w:rFonts w:ascii="宋体" w:hAnsi="宋体"/>
                        <w:sz w:val="18"/>
                      </w:rPr>
                    </w:pPr>
                    <w:r>
                      <w:rPr>
                        <w:rFonts w:hint="eastAsia" w:ascii="宋体" w:hAnsi="宋体"/>
                        <w:sz w:val="18"/>
                      </w:rPr>
                      <w:t>退回申请</w:t>
                    </w:r>
                  </w:p>
                </w:txbxContent>
              </v:textbox>
            </v:shape>
            <v:shape id="_x0000_s2842" o:spid="_x0000_s2842" o:spt="202" type="#_x0000_t202" style="position:absolute;left:5177;top:1619;height:420;width:1073;" coordsize="21600,21600">
              <v:path/>
              <v:fill focussize="0,0"/>
              <v:stroke/>
              <v:imagedata o:title=""/>
              <o:lock v:ext="edit"/>
              <v:textbox inset="92.8,46.4,92.8,46.4">
                <w:txbxContent>
                  <w:p w14:paraId="79369612">
                    <w:pPr>
                      <w:jc w:val="center"/>
                      <w:rPr>
                        <w:rFonts w:ascii="宋体" w:hAnsi="宋体"/>
                        <w:sz w:val="18"/>
                      </w:rPr>
                    </w:pPr>
                    <w:r>
                      <w:rPr>
                        <w:rFonts w:hint="eastAsia" w:ascii="宋体" w:hAnsi="宋体"/>
                        <w:sz w:val="18"/>
                      </w:rPr>
                      <w:t>其余患者</w:t>
                    </w:r>
                  </w:p>
                </w:txbxContent>
              </v:textbox>
            </v:shape>
            <v:line id="_x0000_s2843" o:spid="_x0000_s2843" o:spt="20" style="position:absolute;left:5714;top:2039;height:287;width:1;" coordsize="21600,21600">
              <v:path arrowok="t"/>
              <v:fill focussize="0,0"/>
              <v:stroke endarrow="block"/>
              <v:imagedata o:title=""/>
              <o:lock v:ext="edit"/>
            </v:line>
            <v:line id="_x0000_s2844" o:spid="_x0000_s2844" o:spt="20" style="position:absolute;left:5069;top:2326;height:0;width:1289;" coordsize="21600,21600">
              <v:path arrowok="t"/>
              <v:fill focussize="0,0"/>
              <v:stroke/>
              <v:imagedata o:title=""/>
              <o:lock v:ext="edit"/>
            </v:line>
            <v:line id="_x0000_s2845" o:spid="_x0000_s2845" o:spt="20" style="position:absolute;left:5069;top:2326;height:405;width:0;" coordsize="21600,21600">
              <v:path arrowok="t"/>
              <v:fill focussize="0,0"/>
              <v:stroke endarrow="block"/>
              <v:imagedata o:title=""/>
              <o:lock v:ext="edit"/>
            </v:line>
            <v:line id="_x0000_s2846" o:spid="_x0000_s2846" o:spt="20" style="position:absolute;left:6358;top:2326;height:405;width:0;" coordsize="21600,21600">
              <v:path arrowok="t"/>
              <v:fill focussize="0,0"/>
              <v:stroke endarrow="block"/>
              <v:imagedata o:title=""/>
              <o:lock v:ext="edit"/>
            </v:line>
            <v:shape id="_x0000_s2847" o:spid="_x0000_s2847" o:spt="202" type="#_x0000_t202" style="position:absolute;left:3780;top:2731;height:391;width:1559;" coordsize="21600,21600">
              <v:path/>
              <v:fill focussize="0,0"/>
              <v:stroke/>
              <v:imagedata o:title=""/>
              <o:lock v:ext="edit"/>
              <v:textbox inset="92.8,46.4,92.8,46.4">
                <w:txbxContent>
                  <w:p w14:paraId="5F3932FA">
                    <w:pPr>
                      <w:rPr>
                        <w:rFonts w:ascii="宋体" w:hAnsi="宋体"/>
                        <w:sz w:val="18"/>
                      </w:rPr>
                    </w:pPr>
                    <w:r>
                      <w:rPr>
                        <w:rFonts w:hint="eastAsia" w:ascii="宋体" w:hAnsi="宋体"/>
                        <w:sz w:val="18"/>
                      </w:rPr>
                      <w:t>剩余费用＞6500</w:t>
                    </w:r>
                  </w:p>
                </w:txbxContent>
              </v:textbox>
            </v:shape>
            <v:shape id="_x0000_s2848" o:spid="_x0000_s2848" o:spt="202" type="#_x0000_t202" style="position:absolute;left:5472;top:2731;height:391;width:1530;" coordsize="21600,21600">
              <v:path/>
              <v:fill focussize="0,0"/>
              <v:stroke/>
              <v:imagedata o:title=""/>
              <o:lock v:ext="edit"/>
              <v:textbox inset="92.8,46.4,92.8,46.4">
                <w:txbxContent>
                  <w:p w14:paraId="68304474">
                    <w:pPr>
                      <w:rPr>
                        <w:rFonts w:ascii="宋体" w:hAnsi="宋体"/>
                        <w:sz w:val="18"/>
                      </w:rPr>
                    </w:pPr>
                    <w:r>
                      <w:rPr>
                        <w:rFonts w:hint="eastAsia" w:ascii="宋体" w:hAnsi="宋体"/>
                        <w:sz w:val="18"/>
                      </w:rPr>
                      <w:t>剩余费用＜6500</w:t>
                    </w:r>
                  </w:p>
                </w:txbxContent>
              </v:textbox>
            </v:shape>
            <v:line id="_x0000_s2849" o:spid="_x0000_s2849" o:spt="20" style="position:absolute;left:5069;top:3034;height:304;width:0;" coordsize="21600,21600">
              <v:path arrowok="t"/>
              <v:fill focussize="0,0"/>
              <v:stroke endarrow="block"/>
              <v:imagedata o:title=""/>
              <o:lock v:ext="edit"/>
            </v:line>
            <v:shape id="_x0000_s2850" o:spid="_x0000_s2850" o:spt="202" type="#_x0000_t202" style="position:absolute;left:3757;top:3338;height:449;width:1846;" coordsize="21600,21600">
              <v:path/>
              <v:fill focussize="0,0"/>
              <v:stroke/>
              <v:imagedata o:title=""/>
              <o:lock v:ext="edit"/>
              <v:textbox inset="92.8,46.4,92.8,46.4">
                <w:txbxContent>
                  <w:p w14:paraId="61D16BE3">
                    <w:pPr>
                      <w:rPr>
                        <w:rFonts w:ascii="宋体" w:hAnsi="宋体"/>
                        <w:sz w:val="18"/>
                      </w:rPr>
                    </w:pPr>
                    <w:r>
                      <w:rPr>
                        <w:rFonts w:hint="eastAsia" w:ascii="宋体" w:hAnsi="宋体"/>
                        <w:sz w:val="18"/>
                      </w:rPr>
                      <w:t>往保险公司二次报销</w:t>
                    </w:r>
                  </w:p>
                </w:txbxContent>
              </v:textbox>
            </v:shape>
            <v:line id="_x0000_s2851" o:spid="_x0000_s2851" o:spt="20" style="position:absolute;left:5041;top:3787;height:303;width:1;" coordsize="21600,21600">
              <v:path arrowok="t"/>
              <v:fill focussize="0,0"/>
              <v:stroke endarrow="block"/>
              <v:imagedata o:title=""/>
              <o:lock v:ext="edit"/>
            </v:line>
            <v:shape id="_x0000_s2852" o:spid="_x0000_s2852" o:spt="202" type="#_x0000_t202" style="position:absolute;left:4537;top:4078;height:437;width:1468;" coordsize="21600,21600">
              <v:path/>
              <v:fill focussize="0,0"/>
              <v:stroke/>
              <v:imagedata o:title=""/>
              <o:lock v:ext="edit"/>
              <v:textbox inset="92.8,46.4,92.8,46.4">
                <w:txbxContent>
                  <w:p w14:paraId="04CB3D52">
                    <w:pPr>
                      <w:jc w:val="center"/>
                      <w:rPr>
                        <w:rFonts w:ascii="宋体" w:hAnsi="宋体"/>
                        <w:sz w:val="18"/>
                      </w:rPr>
                    </w:pPr>
                    <w:r>
                      <w:rPr>
                        <w:rFonts w:hint="eastAsia" w:ascii="宋体" w:hAnsi="宋体"/>
                        <w:sz w:val="18"/>
                      </w:rPr>
                      <w:t>民政救助报销</w:t>
                    </w:r>
                  </w:p>
                </w:txbxContent>
              </v:textbox>
            </v:shape>
            <v:line id="_x0000_s2853" o:spid="_x0000_s2853" o:spt="20" style="position:absolute;left:1051;top:4212;height:340;width:1;" coordsize="21600,21600">
              <v:path arrowok="t"/>
              <v:fill focussize="0,0"/>
              <v:stroke endarrow="block"/>
              <v:imagedata o:title=""/>
              <o:lock v:ext="edit"/>
            </v:line>
            <v:shape id="_x0000_s2854" o:spid="_x0000_s2854" o:spt="202" type="#_x0000_t202" style="position:absolute;left:5367;top:101;height:1012;width:1518;" coordsize="21600,21600">
              <v:path/>
              <v:fill focussize="0,0"/>
              <v:stroke/>
              <v:imagedata o:title=""/>
              <o:lock v:ext="edit"/>
              <v:textbox inset="92.8,46.4,92.8,46.4">
                <w:txbxContent>
                  <w:p w14:paraId="1047FA9C">
                    <w:pPr>
                      <w:spacing w:line="300" w:lineRule="exact"/>
                      <w:rPr>
                        <w:rFonts w:ascii="宋体" w:hAnsi="宋体"/>
                        <w:sz w:val="18"/>
                      </w:rPr>
                    </w:pPr>
                    <w:r>
                      <w:rPr>
                        <w:rFonts w:hint="eastAsia" w:ascii="宋体" w:hAnsi="宋体"/>
                        <w:sz w:val="18"/>
                      </w:rPr>
                      <w:t>报销剩余费用：全部花费减去合作医疗已报费用与个人自费费用。</w:t>
                    </w:r>
                  </w:p>
                </w:txbxContent>
              </v:textbox>
            </v:shape>
          </v:group>
        </w:pict>
      </w:r>
    </w:p>
    <w:p w14:paraId="4510CF29">
      <w:pPr>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14:paraId="193105A5">
      <w:pPr>
        <w:rPr>
          <w:rFonts w:ascii="仿宋" w:hAnsi="仿宋" w:eastAsia="仿宋" w:cs="仿宋"/>
          <w:b/>
          <w:bCs/>
          <w:sz w:val="32"/>
          <w:szCs w:val="32"/>
        </w:rPr>
      </w:pPr>
    </w:p>
    <w:p w14:paraId="7167C25D">
      <w:pPr>
        <w:rPr>
          <w:rFonts w:ascii="仿宋" w:hAnsi="仿宋" w:eastAsia="仿宋" w:cs="仿宋"/>
          <w:b/>
          <w:bCs/>
          <w:sz w:val="32"/>
          <w:szCs w:val="32"/>
        </w:rPr>
      </w:pPr>
    </w:p>
    <w:p w14:paraId="2294A169">
      <w:pPr>
        <w:rPr>
          <w:rFonts w:ascii="仿宋" w:hAnsi="仿宋" w:eastAsia="仿宋" w:cs="仿宋"/>
          <w:b/>
          <w:bCs/>
          <w:sz w:val="32"/>
          <w:szCs w:val="32"/>
        </w:rPr>
      </w:pPr>
    </w:p>
    <w:p w14:paraId="6DA908FC">
      <w:pPr>
        <w:rPr>
          <w:rFonts w:ascii="仿宋" w:hAnsi="仿宋" w:eastAsia="仿宋" w:cs="仿宋"/>
          <w:b/>
          <w:bCs/>
          <w:sz w:val="32"/>
          <w:szCs w:val="32"/>
        </w:rPr>
      </w:pPr>
    </w:p>
    <w:p w14:paraId="7C27BFA9">
      <w:pPr>
        <w:rPr>
          <w:rFonts w:ascii="仿宋" w:hAnsi="仿宋" w:eastAsia="仿宋" w:cs="仿宋"/>
          <w:b/>
          <w:bCs/>
          <w:sz w:val="32"/>
          <w:szCs w:val="32"/>
        </w:rPr>
      </w:pPr>
    </w:p>
    <w:p w14:paraId="42985C12">
      <w:pPr>
        <w:rPr>
          <w:rFonts w:ascii="仿宋" w:hAnsi="仿宋" w:eastAsia="仿宋" w:cs="仿宋"/>
          <w:b/>
          <w:bCs/>
          <w:sz w:val="32"/>
          <w:szCs w:val="32"/>
        </w:rPr>
      </w:pPr>
    </w:p>
    <w:p w14:paraId="7C515D9C">
      <w:pPr>
        <w:rPr>
          <w:rFonts w:ascii="仿宋" w:hAnsi="仿宋" w:eastAsia="仿宋" w:cs="仿宋"/>
          <w:b/>
          <w:bCs/>
          <w:sz w:val="32"/>
          <w:szCs w:val="32"/>
        </w:rPr>
      </w:pPr>
    </w:p>
    <w:p w14:paraId="38677A06">
      <w:pPr>
        <w:rPr>
          <w:rFonts w:ascii="仿宋" w:hAnsi="仿宋" w:eastAsia="仿宋" w:cs="仿宋"/>
          <w:b/>
          <w:bCs/>
          <w:sz w:val="32"/>
          <w:szCs w:val="32"/>
        </w:rPr>
      </w:pPr>
    </w:p>
    <w:p w14:paraId="73EDF323">
      <w:pPr>
        <w:rPr>
          <w:rFonts w:ascii="仿宋" w:hAnsi="仿宋" w:eastAsia="仿宋" w:cs="仿宋"/>
          <w:b/>
          <w:bCs/>
          <w:sz w:val="32"/>
          <w:szCs w:val="32"/>
        </w:rPr>
      </w:pPr>
    </w:p>
    <w:p w14:paraId="7D568152">
      <w:pPr>
        <w:rPr>
          <w:rFonts w:ascii="仿宋" w:hAnsi="仿宋" w:eastAsia="仿宋" w:cs="仿宋"/>
          <w:b/>
          <w:bCs/>
          <w:sz w:val="32"/>
          <w:szCs w:val="32"/>
        </w:rPr>
      </w:pPr>
    </w:p>
    <w:p w14:paraId="13F99FB9">
      <w:pPr>
        <w:rPr>
          <w:rFonts w:ascii="仿宋" w:hAnsi="仿宋" w:eastAsia="仿宋" w:cs="仿宋"/>
          <w:b/>
          <w:bCs/>
          <w:sz w:val="32"/>
          <w:szCs w:val="32"/>
        </w:rPr>
      </w:pPr>
    </w:p>
    <w:p w14:paraId="14A44FD8">
      <w:pPr>
        <w:rPr>
          <w:rFonts w:ascii="仿宋" w:hAnsi="仿宋" w:eastAsia="仿宋" w:cs="仿宋"/>
          <w:b/>
          <w:bCs/>
          <w:sz w:val="32"/>
          <w:szCs w:val="32"/>
        </w:rPr>
      </w:pPr>
    </w:p>
    <w:p w14:paraId="38C20434">
      <w:pPr>
        <w:rPr>
          <w:rFonts w:ascii="仿宋" w:hAnsi="仿宋" w:eastAsia="仿宋" w:cs="仿宋"/>
          <w:b/>
          <w:bCs/>
          <w:sz w:val="32"/>
          <w:szCs w:val="32"/>
        </w:rPr>
      </w:pPr>
      <w:r>
        <w:rPr>
          <w:rFonts w:hint="eastAsia" w:ascii="仿宋" w:hAnsi="仿宋" w:eastAsia="仿宋" w:cs="仿宋"/>
          <w:b/>
          <w:bCs/>
          <w:sz w:val="32"/>
          <w:szCs w:val="32"/>
        </w:rPr>
        <w:t>五、办理时限</w:t>
      </w:r>
    </w:p>
    <w:p w14:paraId="5533B7E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5个工作日</w:t>
      </w:r>
    </w:p>
    <w:p w14:paraId="4974F54A">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六、收费标准</w:t>
      </w:r>
    </w:p>
    <w:p w14:paraId="7AD1623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不收费</w:t>
      </w:r>
    </w:p>
    <w:p w14:paraId="62E27BE1">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5E36212D">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795CF4CC">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6D5B1A39">
      <w:pPr>
        <w:jc w:val="center"/>
        <w:rPr>
          <w:rFonts w:ascii="仿宋_GB2312" w:eastAsia="仿宋_GB2312"/>
          <w:b/>
          <w:sz w:val="36"/>
          <w:szCs w:val="36"/>
        </w:rPr>
      </w:pPr>
      <w:r>
        <w:rPr>
          <w:rFonts w:hint="eastAsia" w:ascii="仿宋_GB2312" w:eastAsia="仿宋_GB2312"/>
          <w:b/>
          <w:sz w:val="36"/>
          <w:szCs w:val="36"/>
        </w:rPr>
        <w:t>101.</w:t>
      </w:r>
      <w:r>
        <w:rPr>
          <w:rFonts w:hint="eastAsia" w:ascii="仿宋_GB2312" w:eastAsia="仿宋_GB2312"/>
          <w:b/>
          <w:bCs/>
          <w:sz w:val="36"/>
          <w:szCs w:val="36"/>
        </w:rPr>
        <w:t>五保户申请</w:t>
      </w:r>
      <w:r>
        <w:rPr>
          <w:rFonts w:hint="eastAsia" w:ascii="仿宋_GB2312" w:eastAsia="仿宋_GB2312"/>
          <w:b/>
          <w:sz w:val="36"/>
          <w:szCs w:val="36"/>
        </w:rPr>
        <w:t>办事指南</w:t>
      </w:r>
    </w:p>
    <w:p w14:paraId="1C372D3A">
      <w:pPr>
        <w:pStyle w:val="9"/>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编号：民公服第2017101号  </w:t>
      </w:r>
    </w:p>
    <w:p w14:paraId="44E5F05D">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一、办事依据</w:t>
      </w:r>
    </w:p>
    <w:p w14:paraId="5440216D">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color w:val="000000"/>
          <w:sz w:val="32"/>
          <w:szCs w:val="32"/>
        </w:rPr>
        <w:t>《农村五保供养工作条例》</w:t>
      </w:r>
    </w:p>
    <w:p w14:paraId="79052E47">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二、办理对象及范围</w:t>
      </w:r>
    </w:p>
    <w:p w14:paraId="62C2C0FE">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具有辖区内农村户籍且无劳动能力、无法定抚养义务人、无生活来源的老人、残疾人、未成年人</w:t>
      </w:r>
      <w:r>
        <w:rPr>
          <w:rFonts w:hint="eastAsia" w:ascii="仿宋_GB2312" w:hAnsi="仿宋" w:eastAsia="仿宋_GB2312" w:cs="仿宋"/>
          <w:sz w:val="32"/>
          <w:szCs w:val="32"/>
        </w:rPr>
        <w:t xml:space="preserve"> 。</w:t>
      </w:r>
    </w:p>
    <w:p w14:paraId="75FF86B0">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三、办事条件及需要提交的材料</w:t>
      </w:r>
    </w:p>
    <w:p w14:paraId="446BAB78">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1、个人申请，加盖村委会公章并经办人签字</w:t>
      </w:r>
    </w:p>
    <w:p w14:paraId="1CC4B40B">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2、身份证复印件，户主和本人的户口复印到同一页</w:t>
      </w:r>
    </w:p>
    <w:p w14:paraId="1EDB29A4">
      <w:pPr>
        <w:spacing w:line="360" w:lineRule="auto"/>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四、办理流程及流程图</w:t>
      </w:r>
    </w:p>
    <w:p w14:paraId="2C18F694">
      <w:pPr>
        <w:pStyle w:val="9"/>
        <w:spacing w:before="0" w:beforeAutospacing="0" w:after="0" w:afterAutospacing="0"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符合五保条件人员申请→村委会（社区）评议同意并公告→县民政局审批→签订供养协议→发放五保供养证。</w:t>
      </w:r>
    </w:p>
    <w:p w14:paraId="23C7A33B">
      <w:pPr>
        <w:pStyle w:val="9"/>
        <w:spacing w:before="0" w:beforeAutospacing="0" w:after="0" w:afterAutospacing="0" w:line="900" w:lineRule="exact"/>
        <w:ind w:firstLine="640"/>
        <w:rPr>
          <w:rFonts w:ascii="仿宋" w:hAnsi="仿宋" w:eastAsia="仿宋" w:cs="仿宋"/>
          <w:color w:val="000000"/>
          <w:sz w:val="32"/>
          <w:szCs w:val="32"/>
        </w:rPr>
      </w:pPr>
    </w:p>
    <w:p w14:paraId="62398843">
      <w:pPr>
        <w:pStyle w:val="9"/>
        <w:spacing w:before="0" w:beforeAutospacing="0" w:after="0" w:afterAutospacing="0" w:line="900" w:lineRule="exact"/>
        <w:ind w:firstLine="640"/>
        <w:rPr>
          <w:rFonts w:ascii="仿宋" w:hAnsi="仿宋" w:eastAsia="仿宋" w:cs="仿宋"/>
          <w:color w:val="000000"/>
          <w:sz w:val="32"/>
          <w:szCs w:val="32"/>
        </w:rPr>
      </w:pPr>
    </w:p>
    <w:p w14:paraId="0E635C21">
      <w:pPr>
        <w:pStyle w:val="9"/>
        <w:spacing w:before="0" w:beforeAutospacing="0" w:after="0" w:afterAutospacing="0" w:line="900" w:lineRule="exact"/>
        <w:ind w:firstLine="640"/>
        <w:rPr>
          <w:rFonts w:ascii="仿宋" w:hAnsi="仿宋" w:eastAsia="仿宋" w:cs="仿宋"/>
          <w:color w:val="000000"/>
          <w:sz w:val="32"/>
          <w:szCs w:val="32"/>
        </w:rPr>
      </w:pPr>
    </w:p>
    <w:p w14:paraId="63560E66">
      <w:pPr>
        <w:pStyle w:val="9"/>
        <w:spacing w:before="0" w:beforeAutospacing="0" w:after="0" w:afterAutospacing="0" w:line="900" w:lineRule="exact"/>
        <w:ind w:firstLine="640"/>
        <w:rPr>
          <w:rFonts w:ascii="仿宋" w:hAnsi="仿宋" w:eastAsia="仿宋" w:cs="仿宋"/>
          <w:color w:val="000000"/>
          <w:sz w:val="32"/>
          <w:szCs w:val="32"/>
        </w:rPr>
      </w:pPr>
    </w:p>
    <w:p w14:paraId="32550E8F">
      <w:pPr>
        <w:pStyle w:val="9"/>
        <w:spacing w:before="0" w:beforeAutospacing="0" w:after="0" w:afterAutospacing="0" w:line="900" w:lineRule="exact"/>
        <w:ind w:firstLine="640"/>
        <w:rPr>
          <w:rFonts w:ascii="仿宋" w:hAnsi="仿宋" w:eastAsia="仿宋" w:cs="仿宋"/>
          <w:color w:val="000000"/>
          <w:sz w:val="32"/>
          <w:szCs w:val="32"/>
        </w:rPr>
      </w:pPr>
    </w:p>
    <w:p w14:paraId="78404994">
      <w:pPr>
        <w:spacing w:line="900" w:lineRule="exact"/>
        <w:rPr>
          <w:rFonts w:ascii="宋体" w:hAnsi="宋体"/>
          <w:b/>
          <w:sz w:val="28"/>
          <w:szCs w:val="28"/>
        </w:rPr>
      </w:pPr>
    </w:p>
    <w:p w14:paraId="2932E531">
      <w:pPr>
        <w:spacing w:line="900" w:lineRule="exact"/>
        <w:jc w:val="center"/>
        <w:rPr>
          <w:rFonts w:ascii="宋体" w:hAnsi="宋体"/>
          <w:sz w:val="30"/>
          <w:szCs w:val="30"/>
        </w:rPr>
      </w:pPr>
      <w:r>
        <w:rPr>
          <w:rFonts w:hint="eastAsia" w:ascii="宋体" w:hAnsi="宋体"/>
          <w:sz w:val="30"/>
          <w:szCs w:val="30"/>
        </w:rPr>
        <w:t>农村五保户申请流程图</w:t>
      </w:r>
    </w:p>
    <w:p w14:paraId="3D8E77F4">
      <w:pPr>
        <w:spacing w:line="900" w:lineRule="exact"/>
        <w:jc w:val="center"/>
        <w:rPr>
          <w:rFonts w:ascii="宋体" w:hAnsi="宋体"/>
          <w:sz w:val="24"/>
        </w:rPr>
      </w:pPr>
      <w:r>
        <w:rPr>
          <w:rFonts w:ascii="宋体" w:hAnsi="宋体"/>
          <w:sz w:val="24"/>
        </w:rPr>
        <w:pict>
          <v:group id="_x0000_s2855" o:spid="_x0000_s2855" o:spt="203" style="position:absolute;left:0pt;margin-left:-208.65pt;margin-top:24.1pt;height:420.1pt;width:430.75pt;mso-position-horizontal-relative:char;mso-position-vertical-relative:line;z-index:-251589632;mso-width-relative:page;mso-height-relative:page;" coordsize="7560,10014" o:allowoverlap="f">
            <o:lock v:ext="edit"/>
            <v:rect id="_x0000_s2856" o:spid="_x0000_s2856" o:spt="1" style="position:absolute;left:0;top:0;height:10014;width:7560;" filled="f" stroked="f" coordsize="21600,21600">
              <v:path/>
              <v:fill on="f" focussize="0,0"/>
              <v:stroke on="f"/>
              <v:imagedata o:title=""/>
              <o:lock v:ext="edit" text="t" aspectratio="t"/>
            </v:rect>
            <v:line id="_x0000_s2857" o:spid="_x0000_s2857" o:spt="20" style="position:absolute;left:1260;top:1481;height:1015;width:1;" coordsize="21600,21600">
              <v:path arrowok="t"/>
              <v:fill focussize="0,0"/>
              <v:stroke/>
              <v:imagedata o:title=""/>
              <o:lock v:ext="edit"/>
            </v:line>
            <v:line id="_x0000_s2858" o:spid="_x0000_s2858" o:spt="20" style="position:absolute;left:6120;top:2112;height:384;width:1;" coordsize="21600,21600">
              <v:path arrowok="t"/>
              <v:fill focussize="0,0"/>
              <v:stroke/>
              <v:imagedata o:title=""/>
              <o:lock v:ext="edit"/>
            </v:line>
            <v:line id="_x0000_s2859" o:spid="_x0000_s2859" o:spt="20" style="position:absolute;left:1260;top:2496;height:0;width:4860;" coordsize="21600,21600">
              <v:path arrowok="t"/>
              <v:fill focussize="0,0"/>
              <v:stroke/>
              <v:imagedata o:title=""/>
              <o:lock v:ext="edit"/>
            </v:line>
            <v:group id="_x0000_s2860" o:spid="_x0000_s2860" o:spt="203" style="position:absolute;left:900;top:2496;height:1248;width:6300;" coordsize="6300,1248">
              <o:lock v:ext="edit"/>
              <v:line id="_x0000_s2861" o:spid="_x0000_s2861" o:spt="20" style="position:absolute;left:3060;top:0;height:624;width:1;" coordsize="21600,21600">
                <v:path arrowok="t"/>
                <v:fill focussize="0,0"/>
                <v:stroke endarrow="block"/>
                <v:imagedata o:title=""/>
                <o:lock v:ext="edit"/>
              </v:line>
              <v:shape id="_x0000_s2862" o:spid="_x0000_s2862" o:spt="202" type="#_x0000_t202" style="position:absolute;left:0;top:624;height:624;width:6300;" coordsize="21600,21600">
                <v:path/>
                <v:fill focussize="0,0"/>
                <v:stroke/>
                <v:imagedata o:title=""/>
                <o:lock v:ext="edit"/>
                <v:textbox inset="5.68pt,2.84pt,5.68pt,2.84pt">
                  <w:txbxContent>
                    <w:p w14:paraId="68B53901">
                      <w:pPr>
                        <w:jc w:val="center"/>
                        <w:rPr>
                          <w:rFonts w:ascii="黑体" w:hAnsi="黑体" w:eastAsia="黑体"/>
                          <w:sz w:val="24"/>
                        </w:rPr>
                      </w:pPr>
                      <w:r>
                        <w:rPr>
                          <w:rFonts w:hint="eastAsia" w:ascii="黑体" w:hAnsi="黑体" w:eastAsia="黑体"/>
                          <w:sz w:val="24"/>
                        </w:rPr>
                        <w:t>经村民委员会评议，符合五保对象条件的</w:t>
                      </w:r>
                    </w:p>
                  </w:txbxContent>
                </v:textbox>
              </v:shape>
            </v:group>
            <v:line id="_x0000_s2863" o:spid="_x0000_s2863" o:spt="20" style="position:absolute;left:3960;top:3744;height:624;width:1;" coordsize="21600,21600">
              <v:path arrowok="t"/>
              <v:fill focussize="0,0"/>
              <v:stroke endarrow="block"/>
              <v:imagedata o:title=""/>
              <o:lock v:ext="edit"/>
            </v:line>
            <v:shape id="_x0000_s2864" o:spid="_x0000_s2864" o:spt="202" type="#_x0000_t202" style="position:absolute;left:2340;top:4368;height:624;width:3420;" coordsize="21600,21600">
              <v:path/>
              <v:fill focussize="0,0"/>
              <v:stroke/>
              <v:imagedata o:title=""/>
              <o:lock v:ext="edit"/>
              <v:textbox inset="5.68pt,2.84pt,5.68pt,2.84pt">
                <w:txbxContent>
                  <w:p w14:paraId="00E022A7">
                    <w:pPr>
                      <w:jc w:val="center"/>
                      <w:rPr>
                        <w:rFonts w:ascii="黑体" w:hAnsi="黑体" w:eastAsia="黑体"/>
                        <w:sz w:val="24"/>
                      </w:rPr>
                    </w:pPr>
                    <w:r>
                      <w:rPr>
                        <w:rFonts w:hint="eastAsia" w:ascii="黑体" w:hAnsi="黑体" w:eastAsia="黑体"/>
                        <w:sz w:val="24"/>
                      </w:rPr>
                      <w:t>在本村公示7天</w:t>
                    </w:r>
                  </w:p>
                </w:txbxContent>
              </v:textbox>
            </v:shape>
            <v:line id="_x0000_s2865" o:spid="_x0000_s2865" o:spt="20" style="position:absolute;left:3960;top:4992;height:624;width:1;" coordsize="21600,21600">
              <v:path arrowok="t"/>
              <v:fill focussize="0,0"/>
              <v:stroke endarrow="block"/>
              <v:imagedata o:title=""/>
              <o:lock v:ext="edit"/>
            </v:line>
            <v:shape id="_x0000_s2866" o:spid="_x0000_s2866" o:spt="202" type="#_x0000_t202" style="position:absolute;left:900;top:5616;height:608;width:6300;" coordsize="21600,21600">
              <v:path/>
              <v:fill focussize="0,0"/>
              <v:stroke/>
              <v:imagedata o:title=""/>
              <o:lock v:ext="edit"/>
              <v:textbox inset="5.68pt,2.84pt,5.68pt,2.84pt">
                <w:txbxContent>
                  <w:p w14:paraId="35E86243">
                    <w:pPr>
                      <w:jc w:val="center"/>
                      <w:rPr>
                        <w:rFonts w:ascii="黑体" w:hAnsi="黑体" w:eastAsia="黑体"/>
                        <w:sz w:val="24"/>
                      </w:rPr>
                    </w:pPr>
                    <w:r>
                      <w:rPr>
                        <w:rFonts w:hint="eastAsia" w:ascii="黑体" w:hAnsi="黑体" w:eastAsia="黑体"/>
                        <w:sz w:val="24"/>
                      </w:rPr>
                      <w:t>由村民委员会将评议意见和相关材料报送乡民政部门</w:t>
                    </w:r>
                  </w:p>
                </w:txbxContent>
              </v:textbox>
            </v:shape>
            <v:line id="_x0000_s2867" o:spid="_x0000_s2867" o:spt="20" style="position:absolute;left:3960;top:7020;height:624;width:1;" coordsize="21600,21600">
              <v:path arrowok="t"/>
              <v:fill focussize="0,0"/>
              <v:stroke endarrow="block"/>
              <v:imagedata o:title=""/>
              <o:lock v:ext="edit"/>
            </v:line>
            <v:shape id="_x0000_s2868" o:spid="_x0000_s2868" o:spt="202" type="#_x0000_t202" style="position:absolute;left:900;top:7644;height:858;width:6300;" coordsize="21600,21600">
              <v:path/>
              <v:fill focussize="0,0"/>
              <v:stroke/>
              <v:imagedata o:title=""/>
              <o:lock v:ext="edit"/>
              <v:textbox inset="5.68pt,2.84pt,5.68pt,2.84pt">
                <w:txbxContent>
                  <w:p w14:paraId="11ADC5C6">
                    <w:pPr>
                      <w:jc w:val="center"/>
                      <w:rPr>
                        <w:rFonts w:ascii="黑体" w:hAnsi="黑体" w:eastAsia="黑体"/>
                        <w:sz w:val="24"/>
                      </w:rPr>
                    </w:pPr>
                    <w:r>
                      <w:rPr>
                        <w:rFonts w:hint="eastAsia" w:ascii="黑体" w:hAnsi="黑体" w:eastAsia="黑体"/>
                        <w:sz w:val="24"/>
                      </w:rPr>
                      <w:t>乡民政部门收到评议意见后，20日内将审核意见及有关材料上报</w:t>
                    </w:r>
                  </w:p>
                  <w:p w14:paraId="7E50BD1F"/>
                </w:txbxContent>
              </v:textbox>
            </v:shape>
            <v:line id="_x0000_s2869" o:spid="_x0000_s2869" o:spt="20" style="position:absolute;left:3924;top:8502;height:624;width:1;" coordsize="21600,21600">
              <v:path arrowok="t"/>
              <v:fill focussize="0,0"/>
              <v:stroke endarrow="block"/>
              <v:imagedata o:title=""/>
              <o:lock v:ext="edit"/>
            </v:line>
            <v:shape id="_x0000_s2870" o:spid="_x0000_s2870" o:spt="202" type="#_x0000_t202" style="position:absolute;left:2180;top:9069;height:624;width:3420;" coordsize="21600,21600">
              <v:path/>
              <v:fill focussize="0,0"/>
              <v:stroke/>
              <v:imagedata o:title=""/>
              <o:lock v:ext="edit"/>
              <v:textbox inset="5.68pt,2.84pt,5.68pt,2.84pt">
                <w:txbxContent>
                  <w:p w14:paraId="735EA49E">
                    <w:pPr>
                      <w:jc w:val="center"/>
                      <w:rPr>
                        <w:rFonts w:ascii="黑体" w:hAnsi="黑体" w:eastAsia="黑体"/>
                        <w:sz w:val="24"/>
                      </w:rPr>
                    </w:pPr>
                    <w:r>
                      <w:rPr>
                        <w:rFonts w:hint="eastAsia" w:ascii="黑体" w:hAnsi="黑体" w:eastAsia="黑体"/>
                        <w:sz w:val="24"/>
                      </w:rPr>
                      <w:t>县民政局审核</w:t>
                    </w:r>
                  </w:p>
                </w:txbxContent>
              </v:textbox>
            </v:shape>
            <v:shape id="_x0000_s2871" o:spid="_x0000_s2871" o:spt="202" type="#_x0000_t202" style="position:absolute;left:540;top:314;height:1248;width:1620;" coordsize="21600,21600">
              <v:path/>
              <v:fill focussize="0,0"/>
              <v:stroke joinstyle="miter"/>
              <v:imagedata o:title=""/>
              <o:lock v:ext="edit"/>
              <v:textbox inset="5.68pt,2.84pt,5.68pt,2.84pt">
                <w:txbxContent>
                  <w:p w14:paraId="616B56D2">
                    <w:pPr>
                      <w:rPr>
                        <w:rFonts w:ascii="黑体" w:hAnsi="黑体" w:eastAsia="黑体"/>
                        <w:sz w:val="24"/>
                      </w:rPr>
                    </w:pPr>
                    <w:r>
                      <w:rPr>
                        <w:rFonts w:hint="eastAsia" w:ascii="黑体" w:hAnsi="黑体" w:eastAsia="黑体"/>
                        <w:sz w:val="24"/>
                      </w:rPr>
                      <w:t>本人向村委会申请</w:t>
                    </w:r>
                  </w:p>
                </w:txbxContent>
              </v:textbox>
            </v:shape>
            <v:shape id="_x0000_s2872" o:spid="_x0000_s2872" o:spt="202" type="#_x0000_t202" style="position:absolute;left:4860;top:158;height:1351;width:2700;" coordsize="21600,21600">
              <v:path/>
              <v:fill focussize="0,0"/>
              <v:stroke joinstyle="miter"/>
              <v:imagedata o:title=""/>
              <o:lock v:ext="edit"/>
              <v:textbox inset="5.68pt,2.84pt,5.68pt,2.84pt">
                <w:txbxContent>
                  <w:p w14:paraId="0D4A1D17">
                    <w:pPr>
                      <w:jc w:val="center"/>
                      <w:rPr>
                        <w:rFonts w:ascii="黑体" w:hAnsi="黑体" w:eastAsia="黑体"/>
                        <w:sz w:val="24"/>
                      </w:rPr>
                    </w:pPr>
                    <w:r>
                      <w:rPr>
                        <w:rFonts w:hint="eastAsia" w:ascii="黑体" w:hAnsi="黑体" w:eastAsia="黑体"/>
                        <w:szCs w:val="21"/>
                      </w:rPr>
                      <w:t>因年幼或智力残疾无法表达意愿的，由村民小组或其它村民代表其提出书面申请</w:t>
                    </w:r>
                  </w:p>
                </w:txbxContent>
              </v:textbox>
            </v:shape>
          </v:group>
        </w:pict>
      </w:r>
    </w:p>
    <w:p w14:paraId="034292C3">
      <w:pPr>
        <w:tabs>
          <w:tab w:val="left" w:pos="2250"/>
        </w:tabs>
        <w:spacing w:line="900" w:lineRule="exact"/>
        <w:rPr>
          <w:rFonts w:ascii="宋体" w:hAnsi="宋体"/>
          <w:sz w:val="24"/>
        </w:rPr>
      </w:pPr>
    </w:p>
    <w:p w14:paraId="472AA1E3">
      <w:pPr>
        <w:spacing w:line="900" w:lineRule="exact"/>
        <w:jc w:val="center"/>
        <w:rPr>
          <w:rFonts w:ascii="宋体" w:hAnsi="宋体"/>
          <w:sz w:val="24"/>
        </w:rPr>
      </w:pPr>
    </w:p>
    <w:p w14:paraId="6DCBB292">
      <w:pPr>
        <w:tabs>
          <w:tab w:val="left" w:pos="2250"/>
        </w:tabs>
        <w:spacing w:line="900" w:lineRule="exact"/>
        <w:rPr>
          <w:rFonts w:ascii="宋体" w:hAnsi="宋体"/>
          <w:sz w:val="24"/>
        </w:rPr>
      </w:pPr>
      <w:r>
        <w:rPr>
          <w:rFonts w:ascii="宋体" w:hAnsi="宋体"/>
          <w:sz w:val="24"/>
        </w:rPr>
        <w:tab/>
      </w:r>
    </w:p>
    <w:p w14:paraId="1E50459B">
      <w:pPr>
        <w:spacing w:line="900" w:lineRule="exact"/>
        <w:rPr>
          <w:rFonts w:ascii="宋体" w:hAnsi="宋体"/>
          <w:sz w:val="24"/>
        </w:rPr>
      </w:pPr>
    </w:p>
    <w:p w14:paraId="325843F1">
      <w:pPr>
        <w:spacing w:line="900" w:lineRule="exact"/>
        <w:jc w:val="center"/>
        <w:rPr>
          <w:rFonts w:ascii="宋体" w:hAnsi="宋体"/>
          <w:sz w:val="24"/>
        </w:rPr>
      </w:pPr>
    </w:p>
    <w:p w14:paraId="43D51487">
      <w:pPr>
        <w:spacing w:line="900" w:lineRule="exact"/>
        <w:jc w:val="center"/>
        <w:rPr>
          <w:rFonts w:ascii="宋体" w:hAnsi="宋体"/>
          <w:sz w:val="24"/>
        </w:rPr>
      </w:pPr>
    </w:p>
    <w:p w14:paraId="0AB4296B">
      <w:pPr>
        <w:spacing w:line="900" w:lineRule="exact"/>
        <w:jc w:val="center"/>
        <w:rPr>
          <w:rFonts w:ascii="宋体" w:hAnsi="宋体"/>
          <w:sz w:val="24"/>
        </w:rPr>
      </w:pPr>
    </w:p>
    <w:p w14:paraId="55F6EC4C">
      <w:pPr>
        <w:spacing w:line="900" w:lineRule="exact"/>
        <w:rPr>
          <w:rFonts w:ascii="宋体" w:hAnsi="宋体"/>
          <w:sz w:val="24"/>
        </w:rPr>
      </w:pPr>
    </w:p>
    <w:p w14:paraId="7943FDCE">
      <w:pPr>
        <w:rPr>
          <w:rFonts w:ascii="仿宋" w:hAnsi="仿宋" w:eastAsia="仿宋" w:cs="仿宋"/>
          <w:b/>
          <w:bCs/>
          <w:sz w:val="32"/>
          <w:szCs w:val="32"/>
        </w:rPr>
      </w:pPr>
    </w:p>
    <w:p w14:paraId="63B76E2A">
      <w:pPr>
        <w:spacing w:line="360" w:lineRule="auto"/>
        <w:ind w:firstLine="643" w:firstLineChars="200"/>
        <w:rPr>
          <w:rFonts w:ascii="仿宋_GB2312" w:hAnsi="仿宋" w:eastAsia="仿宋_GB2312" w:cs="仿宋"/>
          <w:b/>
          <w:bCs/>
          <w:sz w:val="32"/>
          <w:szCs w:val="32"/>
        </w:rPr>
      </w:pPr>
      <w:r>
        <w:rPr>
          <w:rFonts w:hint="eastAsia" w:ascii="仿宋" w:hAnsi="仿宋" w:eastAsia="仿宋" w:cs="仿宋"/>
          <w:b/>
          <w:bCs/>
          <w:sz w:val="32"/>
          <w:szCs w:val="32"/>
        </w:rPr>
        <w:t xml:space="preserve">   </w:t>
      </w:r>
      <w:r>
        <w:rPr>
          <w:rFonts w:hint="eastAsia" w:ascii="仿宋_GB2312" w:hAnsi="仿宋" w:eastAsia="仿宋_GB2312" w:cs="仿宋"/>
          <w:b/>
          <w:bCs/>
          <w:sz w:val="32"/>
          <w:szCs w:val="32"/>
        </w:rPr>
        <w:t>五、办理时限</w:t>
      </w:r>
    </w:p>
    <w:p w14:paraId="6E8BD509">
      <w:pPr>
        <w:spacing w:line="360" w:lineRule="auto"/>
        <w:rPr>
          <w:rFonts w:ascii="仿宋_GB2312" w:hAnsi="仿宋" w:eastAsia="仿宋_GB2312" w:cs="仿宋"/>
          <w:b/>
          <w:bCs/>
          <w:sz w:val="32"/>
          <w:szCs w:val="32"/>
        </w:rPr>
      </w:pPr>
      <w:r>
        <w:rPr>
          <w:rFonts w:hint="eastAsia" w:ascii="仿宋_GB2312" w:hAnsi="仿宋" w:eastAsia="仿宋_GB2312" w:cs="仿宋"/>
          <w:color w:val="000000"/>
          <w:sz w:val="32"/>
          <w:szCs w:val="32"/>
        </w:rPr>
        <w:t xml:space="preserve">       40个工作日</w:t>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 xml:space="preserve"> </w:t>
      </w:r>
    </w:p>
    <w:p w14:paraId="2C4E9518">
      <w:pPr>
        <w:spacing w:line="360" w:lineRule="auto"/>
        <w:ind w:firstLine="1124" w:firstLineChars="350"/>
        <w:rPr>
          <w:rFonts w:ascii="仿宋_GB2312" w:hAnsi="仿宋" w:eastAsia="仿宋_GB2312" w:cs="仿宋"/>
          <w:sz w:val="32"/>
          <w:szCs w:val="32"/>
        </w:rPr>
      </w:pPr>
      <w:r>
        <w:rPr>
          <w:rFonts w:hint="eastAsia" w:ascii="仿宋_GB2312" w:hAnsi="仿宋" w:eastAsia="仿宋_GB2312" w:cs="仿宋"/>
          <w:b/>
          <w:bCs/>
          <w:sz w:val="32"/>
          <w:szCs w:val="32"/>
        </w:rPr>
        <w:t>六、收费标准</w:t>
      </w:r>
    </w:p>
    <w:p w14:paraId="03E27242">
      <w:pPr>
        <w:spacing w:line="360" w:lineRule="auto"/>
        <w:rPr>
          <w:rFonts w:ascii="仿宋_GB2312" w:hAnsi="仿宋" w:eastAsia="仿宋_GB2312" w:cs="仿宋"/>
          <w:sz w:val="32"/>
          <w:szCs w:val="32"/>
        </w:rPr>
      </w:pPr>
      <w:r>
        <w:rPr>
          <w:rFonts w:hint="eastAsia" w:ascii="仿宋_GB2312" w:hAnsi="仿宋" w:eastAsia="仿宋_GB2312" w:cs="仿宋"/>
          <w:sz w:val="32"/>
          <w:szCs w:val="32"/>
        </w:rPr>
        <w:t xml:space="preserve">       不收费</w:t>
      </w:r>
    </w:p>
    <w:p w14:paraId="4373FA5A">
      <w:pPr>
        <w:spacing w:line="360" w:lineRule="auto"/>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七、联系方式</w:t>
      </w:r>
    </w:p>
    <w:p w14:paraId="537D27AE">
      <w:pPr>
        <w:spacing w:line="360" w:lineRule="auto"/>
        <w:ind w:firstLine="1120" w:firstLineChars="350"/>
        <w:rPr>
          <w:rFonts w:ascii="仿宋_GB2312" w:eastAsia="仿宋_GB2312"/>
          <w:sz w:val="32"/>
          <w:szCs w:val="32"/>
        </w:rPr>
      </w:pPr>
      <w:r>
        <w:rPr>
          <w:rFonts w:hint="eastAsia" w:ascii="仿宋_GB2312" w:eastAsia="仿宋_GB2312"/>
          <w:sz w:val="32"/>
          <w:szCs w:val="32"/>
        </w:rPr>
        <w:t>办理地点：各乡（镇）人民政府办事大厅</w:t>
      </w:r>
    </w:p>
    <w:p w14:paraId="14FE8753">
      <w:pPr>
        <w:spacing w:line="360" w:lineRule="auto"/>
        <w:ind w:firstLine="1120" w:firstLineChars="350"/>
        <w:rPr>
          <w:rFonts w:ascii="仿宋_GB2312" w:eastAsia="仿宋_GB2312"/>
          <w:sz w:val="32"/>
          <w:szCs w:val="32"/>
        </w:rPr>
      </w:pPr>
      <w:r>
        <w:rPr>
          <w:rFonts w:hint="eastAsia" w:ascii="仿宋_GB2312" w:eastAsia="仿宋_GB2312"/>
          <w:sz w:val="32"/>
          <w:szCs w:val="32"/>
        </w:rPr>
        <w:t>办公时间：周一至周五</w:t>
      </w:r>
    </w:p>
    <w:p w14:paraId="209E2588">
      <w:pPr>
        <w:jc w:val="center"/>
        <w:rPr>
          <w:rFonts w:ascii="仿宋_GB2312" w:eastAsia="仿宋_GB2312"/>
          <w:b/>
          <w:sz w:val="36"/>
          <w:szCs w:val="36"/>
        </w:rPr>
      </w:pPr>
      <w:r>
        <w:rPr>
          <w:rFonts w:hint="eastAsia" w:ascii="仿宋_GB2312" w:eastAsia="仿宋_GB2312"/>
          <w:b/>
          <w:sz w:val="36"/>
          <w:szCs w:val="36"/>
        </w:rPr>
        <w:t>102.</w:t>
      </w:r>
      <w:r>
        <w:rPr>
          <w:rFonts w:hint="eastAsia" w:ascii="仿宋_GB2312" w:eastAsia="仿宋_GB2312"/>
          <w:sz w:val="28"/>
          <w:szCs w:val="28"/>
        </w:rPr>
        <w:t xml:space="preserve"> </w:t>
      </w:r>
      <w:r>
        <w:rPr>
          <w:rFonts w:hint="eastAsia" w:ascii="仿宋_GB2312" w:eastAsia="仿宋_GB2312"/>
          <w:b/>
          <w:sz w:val="36"/>
          <w:szCs w:val="36"/>
        </w:rPr>
        <w:t>临时救助办事指南</w:t>
      </w:r>
    </w:p>
    <w:p w14:paraId="113D24AF">
      <w:pPr>
        <w:pStyle w:val="9"/>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编号：民公服第2017102号  </w:t>
      </w:r>
    </w:p>
    <w:p w14:paraId="2690786D">
      <w:pPr>
        <w:spacing w:line="540" w:lineRule="exact"/>
        <w:ind w:firstLine="643" w:firstLineChars="200"/>
        <w:jc w:val="left"/>
        <w:rPr>
          <w:rFonts w:ascii="仿宋_GB2312" w:hAnsi="楷体_GB2312" w:eastAsia="仿宋_GB2312" w:cs="楷体_GB2312"/>
          <w:b/>
          <w:sz w:val="32"/>
          <w:szCs w:val="32"/>
        </w:rPr>
      </w:pPr>
      <w:r>
        <w:rPr>
          <w:rFonts w:hint="eastAsia" w:ascii="仿宋_GB2312" w:hAnsi="楷体_GB2312" w:eastAsia="仿宋_GB2312" w:cs="楷体_GB2312"/>
          <w:b/>
          <w:sz w:val="32"/>
          <w:szCs w:val="32"/>
        </w:rPr>
        <w:t>一、办理依据</w:t>
      </w:r>
    </w:p>
    <w:p w14:paraId="008013CE">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eastAsia="仿宋_GB2312"/>
          <w:sz w:val="32"/>
          <w:szCs w:val="32"/>
        </w:rPr>
        <w:t>青海省城乡医疗救助实施办法</w:t>
      </w:r>
      <w:r>
        <w:rPr>
          <w:rFonts w:hint="eastAsia" w:ascii="仿宋_GB2312" w:hAnsi="仿宋_GB2312" w:eastAsia="仿宋_GB2312" w:cs="仿宋_GB2312"/>
          <w:sz w:val="32"/>
          <w:szCs w:val="32"/>
        </w:rPr>
        <w:t>》</w:t>
      </w:r>
    </w:p>
    <w:p w14:paraId="2038FC71">
      <w:pPr>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二、临时救助覆盖范围和救助对象</w:t>
      </w:r>
    </w:p>
    <w:p w14:paraId="6390D4E0">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 家庭对象</w:t>
      </w:r>
    </w:p>
    <w:p w14:paraId="05E15168">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1.因火灾、交通事故等意外事件或因家庭成员突发重大疾病，导致基本生活暂时出现严重困难的家庭。</w:t>
      </w:r>
    </w:p>
    <w:p w14:paraId="23CD7EBB">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2.因生活必需支出突然增加超出家庭承受能力，导致基本生活暂时出现严重困难的最低生活保障家庭或低收入家庭。</w:t>
      </w:r>
    </w:p>
    <w:p w14:paraId="6028411A">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3.经县民政局认定的遭遇其他特殊困难的家庭。</w:t>
      </w:r>
    </w:p>
    <w:p w14:paraId="6A9D527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（二）个人对象</w:t>
      </w:r>
    </w:p>
    <w:p w14:paraId="64E21C82">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1.因遭遇火灾、交通事故、突发重大疾病或因其他特殊困难，暂时无法得到家庭支持，导致基本生活陷入困境的个人。</w:t>
      </w:r>
    </w:p>
    <w:p w14:paraId="6174FA32">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2.非本地户籍，符合生活无着的流浪乞讨人员救助条件的个人。</w:t>
      </w:r>
    </w:p>
    <w:p w14:paraId="5468C460">
      <w:pPr>
        <w:spacing w:line="540" w:lineRule="exact"/>
        <w:ind w:firstLine="64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三、相关证明材料</w:t>
      </w:r>
    </w:p>
    <w:p w14:paraId="16993D44">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（一）城乡居民户口簿和身份证复印件；</w:t>
      </w:r>
    </w:p>
    <w:p w14:paraId="0AE05258">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（二）享受低保待遇的家庭需提供低保证复印件；</w:t>
      </w:r>
    </w:p>
    <w:p w14:paraId="72F90E76">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（三）申请家庭成员有单位的需所在单位劳动人事部门出具真实准确且加盖本单位公章的收入证明；</w:t>
      </w:r>
    </w:p>
    <w:p w14:paraId="0B14B889">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（四）重大疾病等重病患者需出具县级以上医院的疾病诊断证明和所支出的医药费用证明；</w:t>
      </w:r>
    </w:p>
    <w:p w14:paraId="2B0D9C8C">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（五）遭遇火灾、交通事故和突发灾害的需提供损失清单和相关证明材料； </w:t>
      </w:r>
    </w:p>
    <w:p w14:paraId="6098E1DE">
      <w:pPr>
        <w:spacing w:line="5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（六）新录取和在校大学生需出具大学录取通知书和就读学校学费证明复印件；</w:t>
      </w:r>
    </w:p>
    <w:p w14:paraId="73DDFB78">
      <w:pPr>
        <w:spacing w:line="540" w:lineRule="exact"/>
        <w:ind w:firstLine="64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（七）民政部门认为需要提供的其他相关证明材料。</w:t>
      </w:r>
    </w:p>
    <w:p w14:paraId="3197BBF2">
      <w:pPr>
        <w:spacing w:line="360" w:lineRule="auto"/>
        <w:ind w:firstLine="643" w:firstLineChars="200"/>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四、办理流程</w:t>
      </w:r>
    </w:p>
    <w:p w14:paraId="04639045">
      <w:pPr>
        <w:jc w:val="center"/>
      </w:pPr>
      <w:r>
        <w:drawing>
          <wp:inline distT="0" distB="0" distL="114300" distR="114300">
            <wp:extent cx="4629150" cy="3470910"/>
            <wp:effectExtent l="19050" t="0" r="0" b="0"/>
            <wp:docPr id="203" name="_x0000_i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_x0000_i2729"/>
                    <pic:cNvPicPr>
                      <a:picLocks noChangeAspect="1"/>
                    </pic:cNvPicPr>
                  </pic:nvPicPr>
                  <pic:blipFill>
                    <a:blip r:embed="rId29"/>
                    <a:stretch>
                      <a:fillRect/>
                    </a:stretch>
                  </pic:blipFill>
                  <pic:spPr>
                    <a:xfrm>
                      <a:off x="0" y="0"/>
                      <a:ext cx="4629150" cy="3470910"/>
                    </a:xfrm>
                    <a:prstGeom prst="rect">
                      <a:avLst/>
                    </a:prstGeom>
                    <a:noFill/>
                    <a:ln>
                      <a:noFill/>
                    </a:ln>
                  </pic:spPr>
                </pic:pic>
              </a:graphicData>
            </a:graphic>
          </wp:inline>
        </w:drawing>
      </w:r>
    </w:p>
    <w:p w14:paraId="20A7637F">
      <w:pPr>
        <w:spacing w:line="600" w:lineRule="exact"/>
        <w:ind w:firstLine="1124" w:firstLineChars="350"/>
        <w:rPr>
          <w:rFonts w:ascii="仿宋_GB2312" w:hAnsi="仿宋" w:eastAsia="仿宋_GB2312" w:cs="仿宋"/>
          <w:b/>
          <w:bCs/>
          <w:sz w:val="32"/>
          <w:szCs w:val="32"/>
        </w:rPr>
      </w:pPr>
      <w:r>
        <w:rPr>
          <w:rFonts w:hint="eastAsia" w:ascii="仿宋_GB2312" w:hAnsi="仿宋" w:eastAsia="仿宋_GB2312" w:cs="仿宋"/>
          <w:b/>
          <w:bCs/>
          <w:sz w:val="32"/>
          <w:szCs w:val="32"/>
        </w:rPr>
        <w:t>五、办理时限</w:t>
      </w:r>
    </w:p>
    <w:p w14:paraId="0B2E3726">
      <w:pPr>
        <w:spacing w:line="600" w:lineRule="exact"/>
        <w:ind w:firstLine="1280" w:firstLineChars="400"/>
        <w:rPr>
          <w:rFonts w:ascii="仿宋_GB2312" w:hAnsi="仿宋" w:eastAsia="仿宋_GB2312" w:cs="仿宋"/>
          <w:b/>
          <w:bCs/>
          <w:sz w:val="32"/>
          <w:szCs w:val="32"/>
        </w:rPr>
      </w:pPr>
      <w:r>
        <w:rPr>
          <w:rFonts w:hint="eastAsia" w:ascii="仿宋_GB2312" w:hAnsi="仿宋" w:eastAsia="仿宋_GB2312" w:cs="仿宋"/>
          <w:color w:val="000000"/>
          <w:sz w:val="32"/>
          <w:szCs w:val="32"/>
        </w:rPr>
        <w:t>乡（镇）人民政府初审10工作日，公示期7天，民政部门复核10个工作日</w:t>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 xml:space="preserve"> </w:t>
      </w:r>
    </w:p>
    <w:p w14:paraId="3549C51D">
      <w:pPr>
        <w:spacing w:line="600" w:lineRule="exact"/>
        <w:ind w:firstLine="1124" w:firstLineChars="350"/>
        <w:rPr>
          <w:rFonts w:ascii="仿宋_GB2312" w:hAnsi="仿宋" w:eastAsia="仿宋_GB2312" w:cs="仿宋"/>
          <w:sz w:val="32"/>
          <w:szCs w:val="32"/>
        </w:rPr>
      </w:pPr>
      <w:r>
        <w:rPr>
          <w:rFonts w:hint="eastAsia" w:ascii="仿宋_GB2312" w:hAnsi="仿宋" w:eastAsia="仿宋_GB2312" w:cs="仿宋"/>
          <w:b/>
          <w:bCs/>
          <w:sz w:val="32"/>
          <w:szCs w:val="32"/>
        </w:rPr>
        <w:t>六、收费标准</w:t>
      </w:r>
    </w:p>
    <w:p w14:paraId="1B065064">
      <w:pPr>
        <w:spacing w:line="600" w:lineRule="exact"/>
        <w:ind w:firstLine="1280" w:firstLineChars="400"/>
        <w:rPr>
          <w:rFonts w:ascii="仿宋_GB2312" w:hAnsi="仿宋" w:eastAsia="仿宋_GB2312" w:cs="仿宋"/>
          <w:sz w:val="32"/>
          <w:szCs w:val="32"/>
        </w:rPr>
      </w:pPr>
      <w:r>
        <w:rPr>
          <w:rFonts w:hint="eastAsia" w:ascii="仿宋_GB2312" w:hAnsi="仿宋" w:eastAsia="仿宋_GB2312" w:cs="仿宋"/>
          <w:sz w:val="32"/>
          <w:szCs w:val="32"/>
        </w:rPr>
        <w:t>不收费</w:t>
      </w:r>
    </w:p>
    <w:p w14:paraId="38F5D178">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七、联系方式</w:t>
      </w:r>
    </w:p>
    <w:p w14:paraId="60626230">
      <w:pPr>
        <w:spacing w:line="600" w:lineRule="exact"/>
        <w:ind w:firstLine="1120" w:firstLineChars="350"/>
        <w:rPr>
          <w:rFonts w:ascii="仿宋_GB2312" w:eastAsia="仿宋_GB2312"/>
          <w:sz w:val="32"/>
          <w:szCs w:val="32"/>
        </w:rPr>
      </w:pPr>
      <w:r>
        <w:rPr>
          <w:rFonts w:hint="eastAsia" w:ascii="仿宋_GB2312" w:eastAsia="仿宋_GB2312"/>
          <w:sz w:val="32"/>
          <w:szCs w:val="32"/>
        </w:rPr>
        <w:t>办理地点：各乡（镇）人民政府办事大厅</w:t>
      </w:r>
    </w:p>
    <w:p w14:paraId="65F2A053">
      <w:pPr>
        <w:spacing w:line="600" w:lineRule="exact"/>
        <w:ind w:firstLine="1120" w:firstLineChars="350"/>
        <w:rPr>
          <w:rFonts w:ascii="仿宋_GB2312" w:eastAsia="仿宋_GB2312"/>
          <w:sz w:val="32"/>
          <w:szCs w:val="32"/>
        </w:rPr>
      </w:pPr>
      <w:r>
        <w:rPr>
          <w:rFonts w:hint="eastAsia" w:ascii="仿宋_GB2312" w:eastAsia="仿宋_GB2312"/>
          <w:sz w:val="32"/>
          <w:szCs w:val="32"/>
        </w:rPr>
        <w:t>办公时间：周一至周五</w:t>
      </w:r>
    </w:p>
    <w:p w14:paraId="3ABF1A25">
      <w:pPr>
        <w:jc w:val="center"/>
        <w:rPr>
          <w:rFonts w:ascii="仿宋_GB2312" w:hAnsi="Calibri" w:eastAsia="仿宋_GB2312" w:cs="宋体"/>
          <w:b/>
          <w:kern w:val="0"/>
          <w:sz w:val="36"/>
          <w:szCs w:val="36"/>
          <w:lang w:val="zh-CN"/>
        </w:rPr>
      </w:pPr>
      <w:r>
        <w:rPr>
          <w:rFonts w:hint="eastAsia" w:ascii="仿宋_GB2312" w:hAnsi="Calibri" w:eastAsia="仿宋_GB2312" w:cs="宋体"/>
          <w:b/>
          <w:kern w:val="0"/>
          <w:sz w:val="36"/>
          <w:szCs w:val="36"/>
          <w:lang w:val="zh-CN"/>
        </w:rPr>
        <w:t>103.土地确权登记办事指南</w:t>
      </w:r>
    </w:p>
    <w:p w14:paraId="77B25196">
      <w:pPr>
        <w:pStyle w:val="9"/>
        <w:shd w:val="clear" w:color="auto" w:fill="FFFFFF"/>
        <w:spacing w:before="0" w:beforeAutospacing="0" w:after="0" w:afterAutospacing="0" w:line="600" w:lineRule="exact"/>
        <w:ind w:firstLine="480"/>
        <w:rPr>
          <w:rFonts w:ascii="仿宋_GB2312" w:hAnsi="仿宋" w:eastAsia="仿宋_GB2312"/>
          <w:kern w:val="2"/>
          <w:sz w:val="28"/>
          <w:szCs w:val="28"/>
        </w:rPr>
      </w:pPr>
      <w:r>
        <w:rPr>
          <w:rFonts w:hint="eastAsia" w:ascii="仿宋_GB2312" w:hAnsi="仿宋" w:eastAsia="仿宋_GB2312"/>
          <w:kern w:val="2"/>
          <w:sz w:val="28"/>
          <w:szCs w:val="28"/>
        </w:rPr>
        <w:t>编号：民公服第2017103号</w:t>
      </w:r>
      <w:r>
        <w:rPr>
          <w:rFonts w:hint="eastAsia" w:ascii="仿宋_GB2312" w:hAnsi="黑体" w:eastAsia="仿宋_GB2312"/>
          <w:bCs/>
          <w:sz w:val="32"/>
          <w:szCs w:val="32"/>
        </w:rPr>
        <w:t xml:space="preserve">  </w:t>
      </w:r>
    </w:p>
    <w:p w14:paraId="324EE9E6">
      <w:pPr>
        <w:pStyle w:val="20"/>
        <w:numPr>
          <w:ilvl w:val="0"/>
          <w:numId w:val="47"/>
        </w:numPr>
        <w:spacing w:line="360" w:lineRule="auto"/>
        <w:ind w:firstLineChars="0"/>
        <w:rPr>
          <w:rFonts w:ascii="仿宋_GB2312" w:eastAsia="仿宋_GB2312"/>
          <w:b/>
          <w:sz w:val="32"/>
          <w:szCs w:val="32"/>
        </w:rPr>
      </w:pPr>
      <w:r>
        <w:rPr>
          <w:rFonts w:hint="eastAsia" w:ascii="仿宋_GB2312" w:eastAsia="仿宋_GB2312"/>
          <w:b/>
          <w:sz w:val="32"/>
          <w:szCs w:val="32"/>
        </w:rPr>
        <w:t>办理依据</w:t>
      </w:r>
    </w:p>
    <w:p w14:paraId="52CBA390">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．法律法规依据：《中华人民共和国土地管理法实施条例》</w:t>
      </w:r>
    </w:p>
    <w:p w14:paraId="100AE0BC">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二、办理对象及范围</w:t>
      </w:r>
    </w:p>
    <w:p w14:paraId="4FA6F79A">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．现居住在辖区范围内的村民</w:t>
      </w:r>
    </w:p>
    <w:p w14:paraId="45F4D911">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三、办事条件及需提交的材料</w:t>
      </w:r>
    </w:p>
    <w:p w14:paraId="688B9F2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个人申请</w:t>
      </w:r>
    </w:p>
    <w:p w14:paraId="73AC0926">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四、办理流程</w:t>
      </w:r>
    </w:p>
    <w:p w14:paraId="67EF7B6E">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．申请人申请材料齐全、符合法定形式后，予以正式受理。</w:t>
      </w:r>
    </w:p>
    <w:p w14:paraId="13739D0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到办证户户主实地丈量制图</w:t>
      </w:r>
    </w:p>
    <w:p w14:paraId="628A83E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（二）填表、宅基地申请审批表、绘图</w:t>
      </w:r>
    </w:p>
    <w:p w14:paraId="2D4806A8">
      <w:pPr>
        <w:numPr>
          <w:ilvl w:val="0"/>
          <w:numId w:val="48"/>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申请资料是否完备，是否符合条件、有效，确认无误后，交相关材料到县国土局审批</w:t>
      </w:r>
    </w:p>
    <w:p w14:paraId="3F5D957B">
      <w:pPr>
        <w:numPr>
          <w:ilvl w:val="0"/>
          <w:numId w:val="49"/>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待审批后交还本人。</w:t>
      </w:r>
    </w:p>
    <w:p w14:paraId="1C99976F">
      <w:pPr>
        <w:spacing w:line="360" w:lineRule="auto"/>
        <w:ind w:left="640"/>
        <w:rPr>
          <w:rFonts w:ascii="仿宋_GB2312" w:hAnsi="仿宋_GB2312" w:eastAsia="仿宋_GB2312" w:cs="仿宋_GB2312"/>
          <w:b/>
          <w:sz w:val="32"/>
          <w:szCs w:val="32"/>
        </w:rPr>
      </w:pPr>
      <w:r>
        <w:rPr>
          <w:rFonts w:hint="eastAsia" w:ascii="仿宋_GB2312" w:hAnsi="仿宋_GB2312" w:eastAsia="仿宋_GB2312" w:cs="仿宋_GB2312"/>
          <w:b/>
          <w:sz w:val="32"/>
          <w:szCs w:val="32"/>
        </w:rPr>
        <w:t>六、收费依据、收费标准</w:t>
      </w:r>
    </w:p>
    <w:p w14:paraId="4BE5471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0689FF90">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七、联系方式</w:t>
      </w:r>
    </w:p>
    <w:p w14:paraId="1B39750D">
      <w:pPr>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办理地点：各乡（镇）人民政府办事大厅</w:t>
      </w:r>
    </w:p>
    <w:p w14:paraId="37518734">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7A103A69">
      <w:pPr>
        <w:spacing w:line="520" w:lineRule="exact"/>
        <w:jc w:val="center"/>
        <w:rPr>
          <w:rFonts w:ascii="仿宋_GB2312" w:eastAsia="仿宋_GB2312"/>
          <w:b/>
          <w:sz w:val="36"/>
          <w:szCs w:val="36"/>
        </w:rPr>
      </w:pPr>
    </w:p>
    <w:p w14:paraId="6EBE1D57">
      <w:pPr>
        <w:spacing w:line="520" w:lineRule="exact"/>
        <w:jc w:val="center"/>
      </w:pPr>
      <w:r>
        <w:rPr>
          <w:rFonts w:hint="eastAsia" w:ascii="仿宋_GB2312" w:eastAsia="仿宋_GB2312"/>
          <w:b/>
          <w:sz w:val="36"/>
          <w:szCs w:val="36"/>
        </w:rPr>
        <w:t>104.</w:t>
      </w:r>
      <w:r>
        <w:rPr>
          <w:rFonts w:hint="eastAsia"/>
          <w:sz w:val="36"/>
          <w:szCs w:val="36"/>
        </w:rPr>
        <w:t xml:space="preserve"> </w:t>
      </w:r>
      <w:r>
        <w:rPr>
          <w:rFonts w:hint="eastAsia" w:ascii="仿宋_GB2312" w:eastAsia="仿宋_GB2312"/>
          <w:b/>
          <w:sz w:val="36"/>
          <w:szCs w:val="36"/>
        </w:rPr>
        <w:t>流动人口婚育服务证办事指南</w:t>
      </w:r>
    </w:p>
    <w:p w14:paraId="4C1B7361">
      <w:pPr>
        <w:spacing w:line="520" w:lineRule="exact"/>
        <w:rPr>
          <w:rFonts w:ascii="仿宋_GB2312" w:hAnsi="仿宋" w:eastAsia="仿宋_GB2312"/>
          <w:sz w:val="28"/>
          <w:szCs w:val="28"/>
        </w:rPr>
      </w:pPr>
      <w:r>
        <w:rPr>
          <w:rFonts w:hint="eastAsia" w:ascii="仿宋_GB2312" w:hAnsi="仿宋" w:eastAsia="仿宋_GB2312"/>
          <w:sz w:val="28"/>
          <w:szCs w:val="28"/>
        </w:rPr>
        <w:t>编号：民公服第2017104号</w:t>
      </w:r>
    </w:p>
    <w:p w14:paraId="4FA7088C">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3416F2C8">
      <w:pPr>
        <w:spacing w:line="360" w:lineRule="auto"/>
        <w:ind w:firstLine="640" w:firstLineChars="200"/>
        <w:rPr>
          <w:rFonts w:ascii="微软雅黑" w:hAnsi="微软雅黑"/>
          <w:szCs w:val="21"/>
          <w:shd w:val="clear" w:color="auto" w:fill="FFFFFF"/>
        </w:rPr>
      </w:pPr>
      <w:r>
        <w:rPr>
          <w:rFonts w:hint="eastAsia" w:ascii="仿宋_GB2312" w:eastAsia="仿宋_GB2312"/>
          <w:sz w:val="32"/>
          <w:szCs w:val="32"/>
        </w:rPr>
        <w:t>法律法规依据：《流动人口</w:t>
      </w:r>
      <w:r>
        <w:fldChar w:fldCharType="begin"/>
      </w:r>
      <w:r>
        <w:instrText xml:space="preserve"> HYPERLINK "http://baike.pcbaby.com.cn/qzbd/1137165.html" </w:instrText>
      </w:r>
      <w:r>
        <w:fldChar w:fldCharType="separate"/>
      </w:r>
      <w:r>
        <w:rPr>
          <w:rFonts w:hint="eastAsia" w:ascii="仿宋_GB2312" w:eastAsia="仿宋_GB2312"/>
          <w:sz w:val="32"/>
          <w:szCs w:val="32"/>
        </w:rPr>
        <w:t>计划生育</w:t>
      </w:r>
      <w:r>
        <w:rPr>
          <w:rFonts w:hint="eastAsia" w:ascii="仿宋_GB2312" w:eastAsia="仿宋_GB2312"/>
          <w:sz w:val="32"/>
          <w:szCs w:val="32"/>
        </w:rPr>
        <w:fldChar w:fldCharType="end"/>
      </w:r>
      <w:r>
        <w:rPr>
          <w:rFonts w:hint="eastAsia" w:ascii="仿宋_GB2312" w:eastAsia="仿宋_GB2312"/>
          <w:sz w:val="32"/>
          <w:szCs w:val="32"/>
        </w:rPr>
        <w:t>工作条例》第十六条</w:t>
      </w:r>
    </w:p>
    <w:p w14:paraId="5F1089F6">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38A7E320">
      <w:pPr>
        <w:spacing w:line="360" w:lineRule="auto"/>
        <w:ind w:firstLine="640" w:firstLineChars="200"/>
        <w:rPr>
          <w:rFonts w:ascii="仿宋_GB2312" w:eastAsia="仿宋_GB2312"/>
          <w:sz w:val="32"/>
          <w:szCs w:val="32"/>
        </w:rPr>
      </w:pPr>
      <w:r>
        <w:rPr>
          <w:rFonts w:hint="eastAsia" w:ascii="仿宋_GB2312" w:eastAsia="仿宋_GB2312"/>
          <w:sz w:val="32"/>
          <w:szCs w:val="32"/>
        </w:rPr>
        <w:t>1.持有辖区内户籍的外出务工人员；</w:t>
      </w:r>
    </w:p>
    <w:p w14:paraId="7517AFF3">
      <w:pPr>
        <w:spacing w:line="360" w:lineRule="auto"/>
        <w:ind w:firstLine="640" w:firstLineChars="200"/>
        <w:rPr>
          <w:rFonts w:ascii="仿宋_GB2312" w:eastAsia="仿宋_GB2312"/>
          <w:sz w:val="32"/>
          <w:szCs w:val="32"/>
        </w:rPr>
      </w:pPr>
      <w:r>
        <w:rPr>
          <w:rFonts w:hint="eastAsia" w:ascii="仿宋_GB2312" w:eastAsia="仿宋_GB2312"/>
          <w:sz w:val="32"/>
          <w:szCs w:val="32"/>
        </w:rPr>
        <w:t>2.持有辖区内户籍的外出务工人员子女。</w:t>
      </w:r>
    </w:p>
    <w:p w14:paraId="2622A628">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17F86F92">
      <w:pPr>
        <w:spacing w:line="360" w:lineRule="auto"/>
        <w:ind w:firstLine="640" w:firstLineChars="200"/>
        <w:rPr>
          <w:rFonts w:ascii="仿宋_GB2312" w:eastAsia="仿宋_GB2312"/>
          <w:sz w:val="32"/>
          <w:szCs w:val="32"/>
        </w:rPr>
      </w:pPr>
      <w:r>
        <w:rPr>
          <w:rFonts w:hint="eastAsia" w:ascii="仿宋_GB2312" w:eastAsia="仿宋_GB2312"/>
          <w:sz w:val="32"/>
          <w:szCs w:val="32"/>
        </w:rPr>
        <w:t>1.夫妻双方户口本</w:t>
      </w:r>
    </w:p>
    <w:p w14:paraId="7FF236DB">
      <w:pPr>
        <w:spacing w:line="360" w:lineRule="auto"/>
        <w:ind w:firstLine="640" w:firstLineChars="200"/>
        <w:rPr>
          <w:rFonts w:ascii="仿宋_GB2312" w:eastAsia="仿宋_GB2312"/>
          <w:sz w:val="32"/>
          <w:szCs w:val="32"/>
        </w:rPr>
      </w:pPr>
      <w:r>
        <w:rPr>
          <w:rFonts w:hint="eastAsia" w:ascii="仿宋_GB2312" w:eastAsia="仿宋_GB2312"/>
          <w:sz w:val="32"/>
          <w:szCs w:val="32"/>
        </w:rPr>
        <w:t>2.夫妻双方居民身份证；</w:t>
      </w:r>
    </w:p>
    <w:p w14:paraId="1508155E">
      <w:pPr>
        <w:spacing w:line="360" w:lineRule="auto"/>
        <w:ind w:firstLine="640" w:firstLineChars="200"/>
        <w:rPr>
          <w:rFonts w:ascii="仿宋_GB2312" w:eastAsia="仿宋_GB2312"/>
          <w:sz w:val="32"/>
          <w:szCs w:val="32"/>
        </w:rPr>
      </w:pPr>
      <w:r>
        <w:rPr>
          <w:rFonts w:hint="eastAsia" w:ascii="仿宋_GB2312" w:eastAsia="仿宋_GB2312"/>
          <w:sz w:val="32"/>
          <w:szCs w:val="32"/>
        </w:rPr>
        <w:t>3.夫妻双方结婚证复印件或婚育状况证明材料；</w:t>
      </w:r>
    </w:p>
    <w:p w14:paraId="60FE56F0">
      <w:pPr>
        <w:spacing w:line="360" w:lineRule="auto"/>
        <w:ind w:firstLine="640" w:firstLineChars="200"/>
        <w:rPr>
          <w:rFonts w:ascii="仿宋_GB2312" w:eastAsia="仿宋_GB2312"/>
          <w:sz w:val="32"/>
          <w:szCs w:val="32"/>
        </w:rPr>
      </w:pPr>
      <w:r>
        <w:rPr>
          <w:rFonts w:hint="eastAsia" w:ascii="仿宋_GB2312" w:eastAsia="仿宋_GB2312"/>
          <w:sz w:val="32"/>
          <w:szCs w:val="32"/>
        </w:rPr>
        <w:t>4.办理人员小二寸照片两张。</w:t>
      </w:r>
    </w:p>
    <w:p w14:paraId="284806AE">
      <w:pPr>
        <w:spacing w:line="360" w:lineRule="auto"/>
        <w:ind w:firstLine="643" w:firstLineChars="200"/>
        <w:rPr>
          <w:rFonts w:ascii="仿宋_GB2312" w:eastAsia="仿宋_GB2312"/>
          <w:b/>
          <w:sz w:val="32"/>
          <w:szCs w:val="32"/>
        </w:rPr>
      </w:pPr>
      <w:r>
        <w:rPr>
          <w:rFonts w:hint="eastAsia" w:ascii="仿宋_GB2312" w:eastAsia="仿宋_GB2312"/>
          <w:b/>
          <w:sz w:val="32"/>
          <w:szCs w:val="32"/>
        </w:rPr>
        <w:t>四、办理流程</w:t>
      </w:r>
    </w:p>
    <w:p w14:paraId="2A31C801">
      <w:pPr>
        <w:spacing w:line="360" w:lineRule="auto"/>
        <w:ind w:firstLine="640" w:firstLineChars="200"/>
        <w:rPr>
          <w:rFonts w:ascii="仿宋_GB2312" w:eastAsia="仿宋_GB2312"/>
          <w:sz w:val="32"/>
          <w:szCs w:val="32"/>
        </w:rPr>
      </w:pPr>
      <w:r>
        <w:rPr>
          <w:rFonts w:hint="eastAsia" w:ascii="仿宋_GB2312" w:eastAsia="仿宋_GB2312"/>
          <w:sz w:val="32"/>
          <w:szCs w:val="32"/>
        </w:rPr>
        <w:t>携带所需材料到办事大厅直接办理流动人口婚育证；</w:t>
      </w:r>
    </w:p>
    <w:p w14:paraId="4035A56F">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24C63D28">
      <w:pPr>
        <w:spacing w:line="360" w:lineRule="auto"/>
        <w:ind w:firstLine="640" w:firstLineChars="200"/>
        <w:rPr>
          <w:rFonts w:ascii="仿宋_GB2312" w:eastAsia="仿宋_GB2312"/>
          <w:sz w:val="32"/>
          <w:szCs w:val="32"/>
        </w:rPr>
      </w:pPr>
      <w:r>
        <w:rPr>
          <w:rFonts w:hint="eastAsia" w:ascii="仿宋_GB2312" w:eastAsia="仿宋_GB2312"/>
          <w:sz w:val="32"/>
          <w:szCs w:val="32"/>
        </w:rPr>
        <w:t>办理当天完成</w:t>
      </w:r>
    </w:p>
    <w:p w14:paraId="38474D63">
      <w:pPr>
        <w:spacing w:line="360" w:lineRule="auto"/>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133A6AA3">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6ECF45A1">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2DE8CB57">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5F80EB20">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39A8232F">
      <w:pPr>
        <w:pStyle w:val="20"/>
        <w:ind w:left="720" w:firstLine="0" w:firstLineChars="0"/>
        <w:jc w:val="center"/>
        <w:rPr>
          <w:rFonts w:ascii="仿宋_GB2312" w:eastAsia="仿宋_GB2312"/>
          <w:b/>
          <w:sz w:val="36"/>
          <w:szCs w:val="36"/>
        </w:rPr>
      </w:pPr>
      <w:r>
        <w:rPr>
          <w:rFonts w:hint="eastAsia" w:ascii="仿宋_GB2312" w:eastAsia="仿宋_GB2312"/>
          <w:b/>
          <w:sz w:val="36"/>
          <w:szCs w:val="36"/>
        </w:rPr>
        <w:t>105.</w:t>
      </w:r>
      <w:r>
        <w:rPr>
          <w:rFonts w:hint="eastAsia" w:ascii="仿宋_GB2312" w:eastAsia="仿宋_GB2312"/>
          <w:b/>
          <w:bCs/>
          <w:sz w:val="36"/>
          <w:szCs w:val="36"/>
        </w:rPr>
        <w:t>《新型农村合作医疗证》的办理</w:t>
      </w:r>
      <w:r>
        <w:rPr>
          <w:rFonts w:hint="eastAsia" w:ascii="仿宋_GB2312" w:eastAsia="仿宋_GB2312"/>
          <w:b/>
          <w:sz w:val="36"/>
          <w:szCs w:val="36"/>
        </w:rPr>
        <w:t>指南</w:t>
      </w:r>
    </w:p>
    <w:p w14:paraId="6AEF620F">
      <w:pPr>
        <w:rPr>
          <w:rFonts w:ascii="仿宋_GB2312" w:hAnsi="仿宋" w:eastAsia="仿宋_GB2312"/>
          <w:sz w:val="28"/>
          <w:szCs w:val="28"/>
        </w:rPr>
      </w:pPr>
      <w:r>
        <w:rPr>
          <w:rFonts w:hint="eastAsia" w:ascii="仿宋_GB2312" w:hAnsi="仿宋" w:eastAsia="仿宋_GB2312"/>
          <w:sz w:val="28"/>
          <w:szCs w:val="28"/>
        </w:rPr>
        <w:t xml:space="preserve">编号：民公服第2017105号   </w:t>
      </w:r>
    </w:p>
    <w:p w14:paraId="7538FD3B">
      <w:pPr>
        <w:spacing w:line="360" w:lineRule="auto"/>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一、办理依据</w:t>
      </w:r>
    </w:p>
    <w:p w14:paraId="0B299F77">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1.根据《卫生部、财政部、国家中医药管理局关于完善新型农村合作医疗统筹补偿方案的指导意见》（卫农卫发〔2007〕253号）文件。</w:t>
      </w:r>
    </w:p>
    <w:p w14:paraId="7FF70FA9">
      <w:pPr>
        <w:spacing w:line="360" w:lineRule="auto"/>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二、办理对象及范围</w:t>
      </w:r>
    </w:p>
    <w:p w14:paraId="254EFA7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现居住在辖区范围内的农村居民。</w:t>
      </w:r>
    </w:p>
    <w:p w14:paraId="326CED33">
      <w:pPr>
        <w:spacing w:line="360" w:lineRule="auto"/>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三、办事条件及需提交的材料</w:t>
      </w:r>
    </w:p>
    <w:p w14:paraId="4625D0D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1.户口本、身份证；2.参合金收缴发票；</w:t>
      </w:r>
    </w:p>
    <w:p w14:paraId="401CECF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3.户主小二寸照片一张；4.村委会出具证明。</w:t>
      </w:r>
    </w:p>
    <w:p w14:paraId="3D612B38">
      <w:pPr>
        <w:spacing w:line="360" w:lineRule="auto"/>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四、办理流程</w:t>
      </w:r>
    </w:p>
    <w:p w14:paraId="7AF39D86">
      <w:pPr>
        <w:spacing w:line="360" w:lineRule="auto"/>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乡（镇）综合服务中心统一填证→村委会→参合农户</w:t>
      </w:r>
    </w:p>
    <w:p w14:paraId="7E0A0A25">
      <w:pPr>
        <w:spacing w:line="360" w:lineRule="auto"/>
        <w:ind w:firstLine="675" w:firstLineChars="210"/>
        <w:rPr>
          <w:rFonts w:ascii="仿宋_GB2312" w:hAnsi="黑体" w:eastAsia="仿宋_GB2312" w:cs="黑体"/>
          <w:b/>
          <w:sz w:val="32"/>
          <w:szCs w:val="32"/>
        </w:rPr>
      </w:pPr>
      <w:r>
        <w:rPr>
          <w:rFonts w:hint="eastAsia" w:ascii="仿宋_GB2312" w:hAnsi="黑体" w:eastAsia="仿宋_GB2312" w:cs="黑体"/>
          <w:b/>
          <w:sz w:val="32"/>
          <w:szCs w:val="32"/>
        </w:rPr>
        <w:t>五、办理时限</w:t>
      </w:r>
    </w:p>
    <w:p w14:paraId="776D8134">
      <w:pPr>
        <w:spacing w:line="360" w:lineRule="auto"/>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直接办理。</w:t>
      </w:r>
    </w:p>
    <w:p w14:paraId="60994919">
      <w:pPr>
        <w:spacing w:line="360" w:lineRule="auto"/>
        <w:ind w:firstLine="675" w:firstLineChars="210"/>
        <w:rPr>
          <w:rFonts w:ascii="仿宋_GB2312" w:hAnsi="黑体" w:eastAsia="仿宋_GB2312" w:cs="黑体"/>
          <w:b/>
          <w:sz w:val="32"/>
          <w:szCs w:val="32"/>
        </w:rPr>
      </w:pPr>
      <w:r>
        <w:rPr>
          <w:rFonts w:hint="eastAsia" w:ascii="仿宋_GB2312" w:hAnsi="黑体" w:eastAsia="仿宋_GB2312" w:cs="黑体"/>
          <w:b/>
          <w:sz w:val="32"/>
          <w:szCs w:val="32"/>
        </w:rPr>
        <w:t>六、收费依据、收费标准</w:t>
      </w:r>
    </w:p>
    <w:p w14:paraId="166267B8">
      <w:pPr>
        <w:spacing w:line="360" w:lineRule="auto"/>
        <w:ind w:firstLine="672" w:firstLineChars="21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187F6776">
      <w:pPr>
        <w:spacing w:line="360" w:lineRule="auto"/>
        <w:ind w:firstLine="200"/>
        <w:rPr>
          <w:rFonts w:ascii="仿宋_GB2312" w:hAnsi="黑体" w:eastAsia="仿宋_GB2312" w:cs="黑体"/>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黑体" w:eastAsia="仿宋_GB2312" w:cs="黑体"/>
          <w:b/>
          <w:sz w:val="32"/>
          <w:szCs w:val="32"/>
        </w:rPr>
        <w:t>七、联系方式</w:t>
      </w:r>
    </w:p>
    <w:p w14:paraId="240A5D21">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5B9B1D61">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4FC3CF82">
      <w:pPr>
        <w:spacing w:line="360" w:lineRule="auto"/>
        <w:ind w:firstLine="200"/>
        <w:rPr>
          <w:rFonts w:ascii="仿宋_GB2312" w:eastAsia="仿宋_GB2312"/>
          <w:b/>
          <w:sz w:val="36"/>
          <w:szCs w:val="36"/>
        </w:rPr>
      </w:pPr>
    </w:p>
    <w:p w14:paraId="577282C9">
      <w:pPr>
        <w:rPr>
          <w:rFonts w:ascii="仿宋_GB2312" w:hAnsi="仿宋" w:eastAsia="仿宋_GB2312"/>
          <w:sz w:val="28"/>
          <w:szCs w:val="28"/>
        </w:rPr>
      </w:pPr>
    </w:p>
    <w:p w14:paraId="68FF015E">
      <w:pPr>
        <w:jc w:val="center"/>
        <w:rPr>
          <w:rFonts w:ascii="仿宋_GB2312" w:eastAsia="仿宋_GB2312"/>
          <w:b/>
          <w:sz w:val="36"/>
          <w:szCs w:val="36"/>
        </w:rPr>
      </w:pPr>
      <w:r>
        <w:rPr>
          <w:rFonts w:hint="eastAsia" w:ascii="仿宋_GB2312" w:eastAsia="仿宋_GB2312"/>
          <w:b/>
          <w:sz w:val="36"/>
          <w:szCs w:val="36"/>
        </w:rPr>
        <w:t>106.参合金的收缴办事指南</w:t>
      </w:r>
    </w:p>
    <w:p w14:paraId="53BDD96A">
      <w:pPr>
        <w:pStyle w:val="9"/>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编号：民公服第2017106号  </w:t>
      </w:r>
      <w:r>
        <w:rPr>
          <w:rFonts w:hint="eastAsia" w:ascii="仿宋_GB2312" w:hAnsi="仿宋" w:eastAsia="仿宋_GB2312"/>
          <w:sz w:val="28"/>
          <w:szCs w:val="28"/>
        </w:rPr>
        <w:t xml:space="preserve">  </w:t>
      </w:r>
    </w:p>
    <w:p w14:paraId="53FA2B17">
      <w:pPr>
        <w:spacing w:line="54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一、办理依据</w:t>
      </w:r>
    </w:p>
    <w:p w14:paraId="50F9065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1.根据《卫生部、财政部、国家中医药管理局关于完善新型农村合作医疗统筹补偿方案的指导意见》（卫农卫发〔2007〕253号）文件；</w:t>
      </w:r>
    </w:p>
    <w:p w14:paraId="1CE2A0E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2.根据《海东市民和县人民政府办公室关于做好2017年度城乡居民基本医疗保险金收缴工作的通知》。</w:t>
      </w:r>
    </w:p>
    <w:p w14:paraId="553C9BBC">
      <w:pPr>
        <w:spacing w:line="54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二、办理对象及范围</w:t>
      </w:r>
    </w:p>
    <w:p w14:paraId="762368CF">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现居住在辖区内的农村居民。</w:t>
      </w:r>
    </w:p>
    <w:p w14:paraId="2F707E3A">
      <w:pPr>
        <w:spacing w:line="540" w:lineRule="exact"/>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三、办事条件及需提交的材料</w:t>
      </w:r>
    </w:p>
    <w:p w14:paraId="18FC596B">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1.户口本或身份证；</w:t>
      </w:r>
    </w:p>
    <w:p w14:paraId="0634B842">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2.《新型农村合作医疗证》；</w:t>
      </w:r>
    </w:p>
    <w:p w14:paraId="4B81140A">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3.民政对象提供相关证件。</w:t>
      </w:r>
    </w:p>
    <w:p w14:paraId="08FD9B1A">
      <w:pPr>
        <w:spacing w:line="540" w:lineRule="exact"/>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四、办理流程</w:t>
      </w:r>
    </w:p>
    <w:p w14:paraId="3215FBB0">
      <w:pPr>
        <w:spacing w:line="540" w:lineRule="exact"/>
        <w:ind w:firstLine="672" w:firstLineChars="21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村委会代收→乡（镇）综合服务中心审核→上缴上级主管部门  </w:t>
      </w:r>
    </w:p>
    <w:p w14:paraId="0421318B">
      <w:pPr>
        <w:spacing w:line="540" w:lineRule="exact"/>
        <w:ind w:firstLine="675" w:firstLineChars="21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五、办理时限</w:t>
      </w:r>
    </w:p>
    <w:p w14:paraId="6DAEA3EF">
      <w:pPr>
        <w:spacing w:line="540" w:lineRule="exact"/>
        <w:ind w:firstLine="672" w:firstLineChars="21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直接办理</w:t>
      </w:r>
    </w:p>
    <w:p w14:paraId="78940EE0">
      <w:pPr>
        <w:spacing w:line="540" w:lineRule="exact"/>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六、收费依据、收费标准</w:t>
      </w:r>
    </w:p>
    <w:p w14:paraId="38BB5E99">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不收费</w:t>
      </w:r>
    </w:p>
    <w:p w14:paraId="357ECF1A">
      <w:pPr>
        <w:spacing w:line="540" w:lineRule="exact"/>
        <w:ind w:firstLine="200"/>
        <w:rPr>
          <w:rFonts w:ascii="仿宋_GB2312" w:hAnsi="黑体" w:eastAsia="仿宋_GB2312" w:cs="黑体"/>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黑体" w:eastAsia="仿宋_GB2312" w:cs="黑体"/>
          <w:b/>
          <w:color w:val="000000"/>
          <w:sz w:val="32"/>
          <w:szCs w:val="32"/>
        </w:rPr>
        <w:t>七、联系方式</w:t>
      </w:r>
    </w:p>
    <w:p w14:paraId="52E8EA16">
      <w:pPr>
        <w:spacing w:line="54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6E02DCA0">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0525E2DE">
      <w:pPr>
        <w:spacing w:line="360" w:lineRule="auto"/>
        <w:ind w:firstLine="200"/>
        <w:rPr>
          <w:rFonts w:ascii="仿宋_GB2312" w:hAnsi="黑体" w:eastAsia="仿宋_GB2312" w:cs="黑体"/>
          <w:b/>
          <w:color w:val="000000"/>
          <w:sz w:val="32"/>
          <w:szCs w:val="32"/>
        </w:rPr>
      </w:pPr>
    </w:p>
    <w:p w14:paraId="2C034ACB">
      <w:pPr>
        <w:jc w:val="center"/>
        <w:rPr>
          <w:rFonts w:ascii="仿宋_GB2312" w:eastAsia="仿宋_GB2312"/>
          <w:b/>
          <w:sz w:val="36"/>
          <w:szCs w:val="36"/>
        </w:rPr>
      </w:pPr>
      <w:r>
        <w:rPr>
          <w:rFonts w:hint="eastAsia" w:ascii="仿宋_GB2312" w:eastAsia="仿宋_GB2312"/>
          <w:b/>
          <w:sz w:val="36"/>
          <w:szCs w:val="36"/>
        </w:rPr>
        <w:t>107.</w:t>
      </w:r>
      <w:r>
        <w:rPr>
          <w:rFonts w:hint="eastAsia" w:ascii="仿宋_GB2312" w:eastAsia="仿宋_GB2312"/>
          <w:sz w:val="28"/>
          <w:szCs w:val="28"/>
        </w:rPr>
        <w:t xml:space="preserve"> </w:t>
      </w:r>
      <w:r>
        <w:rPr>
          <w:rFonts w:hint="eastAsia" w:ascii="仿宋_GB2312" w:eastAsia="仿宋_GB2312"/>
          <w:b/>
          <w:sz w:val="36"/>
          <w:szCs w:val="36"/>
        </w:rPr>
        <w:t>合作医疗住院医药费报销办事指南</w:t>
      </w:r>
    </w:p>
    <w:p w14:paraId="3634CDE0">
      <w:pPr>
        <w:pStyle w:val="9"/>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编号：民公服第2017107号  </w:t>
      </w:r>
      <w:r>
        <w:rPr>
          <w:rFonts w:hint="eastAsia" w:ascii="仿宋_GB2312" w:hAnsi="仿宋" w:eastAsia="仿宋_GB2312"/>
          <w:sz w:val="28"/>
          <w:szCs w:val="28"/>
        </w:rPr>
        <w:t xml:space="preserve">   </w:t>
      </w:r>
    </w:p>
    <w:p w14:paraId="6EF41BDB">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一、办理依据</w:t>
      </w:r>
    </w:p>
    <w:p w14:paraId="3F05016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根据《卫生部、财政部、国家中医药管理局关于完善新型农村合作医疗统筹补偿方案的指导意见》（卫农卫发〔2007〕253号）文件。</w:t>
      </w:r>
    </w:p>
    <w:p w14:paraId="2F659B32">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二、办理对象及范围</w:t>
      </w:r>
    </w:p>
    <w:p w14:paraId="549A552A">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现居住在本辖区内的农村居民。</w:t>
      </w:r>
    </w:p>
    <w:p w14:paraId="77639690">
      <w:pPr>
        <w:spacing w:line="360" w:lineRule="auto"/>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三、办事条件及需提交的材料</w:t>
      </w:r>
    </w:p>
    <w:p w14:paraId="33097423">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1.合作医疗证、户口本、身份证基本信息是否与患者本人相符；</w:t>
      </w:r>
    </w:p>
    <w:p w14:paraId="1A1E04B9">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2.上年参保金缴费票据；</w:t>
      </w:r>
    </w:p>
    <w:p w14:paraId="3C23021D">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3.村委会证明（需村主任和书记签字盖章）；</w:t>
      </w:r>
    </w:p>
    <w:p w14:paraId="128B6CA2">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4.住院医药费原始发票；</w:t>
      </w:r>
    </w:p>
    <w:p w14:paraId="30EBC72E">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5.住院医药费清单；</w:t>
      </w:r>
    </w:p>
    <w:p w14:paraId="1E79F095">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6.出院证（出院记录、病历首页）；</w:t>
      </w:r>
    </w:p>
    <w:p w14:paraId="4A453099">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7.外伤患者还需“民和县新型农村合作医疗外伤调查记录”，通过三级审核后，方可报销住院医药费；</w:t>
      </w:r>
    </w:p>
    <w:p w14:paraId="55BCC5BB">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8.转院证（需下一级卫生单位转院证明，若长期居住务工在外地的需提供单位用工合同或外地暂住证复印件）；</w:t>
      </w:r>
    </w:p>
    <w:p w14:paraId="2CDD9826">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9.合作医疗证复印件、参合发票复印件、身份证复印件。</w:t>
      </w:r>
    </w:p>
    <w:p w14:paraId="514EE21C">
      <w:pPr>
        <w:spacing w:line="360" w:lineRule="auto"/>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四、办理流程</w:t>
      </w:r>
    </w:p>
    <w:p w14:paraId="6F4C8418">
      <w:pPr>
        <w:spacing w:line="360" w:lineRule="auto"/>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受理审核上报→县合管办报销→镇合作医疗办公室领取 </w:t>
      </w:r>
    </w:p>
    <w:p w14:paraId="12AD03DC">
      <w:pPr>
        <w:spacing w:line="360" w:lineRule="auto"/>
        <w:ind w:firstLine="64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五、办理时限</w:t>
      </w:r>
    </w:p>
    <w:p w14:paraId="7F44C0AB">
      <w:pPr>
        <w:spacing w:line="360" w:lineRule="auto"/>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按上级主管部门办理时限</w:t>
      </w:r>
    </w:p>
    <w:p w14:paraId="449976F4">
      <w:pPr>
        <w:spacing w:line="360" w:lineRule="auto"/>
        <w:ind w:firstLine="64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六、收费依据、收费标准</w:t>
      </w:r>
    </w:p>
    <w:p w14:paraId="19ECD097">
      <w:pPr>
        <w:spacing w:line="360" w:lineRule="auto"/>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不收费</w:t>
      </w:r>
    </w:p>
    <w:p w14:paraId="1C269710">
      <w:pPr>
        <w:spacing w:line="360" w:lineRule="auto"/>
        <w:rPr>
          <w:rFonts w:ascii="仿宋_GB2312" w:hAnsi="黑体" w:eastAsia="仿宋_GB2312" w:cs="黑体"/>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黑体" w:eastAsia="仿宋_GB2312" w:cs="黑体"/>
          <w:b/>
          <w:color w:val="000000"/>
          <w:sz w:val="32"/>
          <w:szCs w:val="32"/>
        </w:rPr>
        <w:t>七、联系方式</w:t>
      </w:r>
    </w:p>
    <w:p w14:paraId="3D257F92">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1E6A7302">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35DB2500">
      <w:pPr>
        <w:spacing w:line="360" w:lineRule="auto"/>
        <w:rPr>
          <w:rFonts w:ascii="仿宋_GB2312" w:hAnsi="黑体" w:eastAsia="仿宋_GB2312" w:cs="黑体"/>
          <w:b/>
          <w:color w:val="000000"/>
          <w:sz w:val="32"/>
          <w:szCs w:val="32"/>
        </w:rPr>
      </w:pPr>
    </w:p>
    <w:p w14:paraId="409A858A">
      <w:pPr>
        <w:spacing w:line="360" w:lineRule="auto"/>
        <w:rPr>
          <w:rFonts w:ascii="仿宋_GB2312" w:hAnsi="黑体" w:eastAsia="仿宋_GB2312" w:cs="黑体"/>
          <w:b/>
          <w:color w:val="000000"/>
          <w:sz w:val="32"/>
          <w:szCs w:val="32"/>
        </w:rPr>
      </w:pPr>
    </w:p>
    <w:p w14:paraId="4D68DC7C">
      <w:pPr>
        <w:spacing w:line="360" w:lineRule="auto"/>
        <w:rPr>
          <w:rFonts w:ascii="仿宋_GB2312" w:hAnsi="黑体" w:eastAsia="仿宋_GB2312" w:cs="黑体"/>
          <w:b/>
          <w:color w:val="000000"/>
          <w:sz w:val="32"/>
          <w:szCs w:val="32"/>
        </w:rPr>
      </w:pPr>
    </w:p>
    <w:p w14:paraId="6C7ECEB1">
      <w:pPr>
        <w:spacing w:line="360" w:lineRule="auto"/>
        <w:rPr>
          <w:rFonts w:ascii="仿宋_GB2312" w:hAnsi="黑体" w:eastAsia="仿宋_GB2312" w:cs="黑体"/>
          <w:b/>
          <w:color w:val="000000"/>
          <w:sz w:val="32"/>
          <w:szCs w:val="32"/>
        </w:rPr>
      </w:pPr>
    </w:p>
    <w:p w14:paraId="6BFFFD8D">
      <w:pPr>
        <w:spacing w:line="360" w:lineRule="auto"/>
        <w:rPr>
          <w:rFonts w:ascii="仿宋_GB2312" w:hAnsi="黑体" w:eastAsia="仿宋_GB2312" w:cs="黑体"/>
          <w:b/>
          <w:color w:val="000000"/>
          <w:sz w:val="32"/>
          <w:szCs w:val="32"/>
        </w:rPr>
      </w:pPr>
    </w:p>
    <w:p w14:paraId="1E1384AD">
      <w:pPr>
        <w:spacing w:line="360" w:lineRule="auto"/>
        <w:rPr>
          <w:rFonts w:ascii="仿宋_GB2312" w:hAnsi="黑体" w:eastAsia="仿宋_GB2312" w:cs="黑体"/>
          <w:b/>
          <w:color w:val="000000"/>
          <w:sz w:val="32"/>
          <w:szCs w:val="32"/>
        </w:rPr>
      </w:pPr>
    </w:p>
    <w:p w14:paraId="56F37FAA">
      <w:pPr>
        <w:spacing w:line="360" w:lineRule="auto"/>
        <w:rPr>
          <w:rFonts w:ascii="仿宋_GB2312" w:hAnsi="黑体" w:eastAsia="仿宋_GB2312" w:cs="黑体"/>
          <w:b/>
          <w:color w:val="000000"/>
          <w:sz w:val="32"/>
          <w:szCs w:val="32"/>
        </w:rPr>
      </w:pPr>
    </w:p>
    <w:p w14:paraId="6E834188">
      <w:pPr>
        <w:spacing w:line="360" w:lineRule="auto"/>
        <w:rPr>
          <w:rFonts w:ascii="仿宋_GB2312" w:hAnsi="黑体" w:eastAsia="仿宋_GB2312" w:cs="黑体"/>
          <w:b/>
          <w:color w:val="000000"/>
          <w:sz w:val="32"/>
          <w:szCs w:val="32"/>
        </w:rPr>
      </w:pPr>
    </w:p>
    <w:p w14:paraId="6D9C6BBC">
      <w:pPr>
        <w:spacing w:line="360" w:lineRule="auto"/>
        <w:rPr>
          <w:rFonts w:ascii="仿宋_GB2312" w:hAnsi="黑体" w:eastAsia="仿宋_GB2312" w:cs="黑体"/>
          <w:b/>
          <w:color w:val="000000"/>
          <w:sz w:val="32"/>
          <w:szCs w:val="32"/>
        </w:rPr>
      </w:pPr>
    </w:p>
    <w:p w14:paraId="03931440">
      <w:pPr>
        <w:spacing w:line="360" w:lineRule="auto"/>
        <w:rPr>
          <w:rFonts w:ascii="仿宋_GB2312" w:hAnsi="黑体" w:eastAsia="仿宋_GB2312" w:cs="黑体"/>
          <w:b/>
          <w:color w:val="000000"/>
          <w:sz w:val="32"/>
          <w:szCs w:val="32"/>
        </w:rPr>
      </w:pPr>
    </w:p>
    <w:p w14:paraId="32CA3FCC">
      <w:pPr>
        <w:spacing w:line="360" w:lineRule="auto"/>
        <w:rPr>
          <w:rFonts w:ascii="仿宋_GB2312" w:hAnsi="黑体" w:eastAsia="仿宋_GB2312" w:cs="黑体"/>
          <w:b/>
          <w:color w:val="000000"/>
          <w:sz w:val="32"/>
          <w:szCs w:val="32"/>
        </w:rPr>
      </w:pPr>
    </w:p>
    <w:p w14:paraId="0FDAEEBA">
      <w:pPr>
        <w:spacing w:line="360" w:lineRule="auto"/>
        <w:rPr>
          <w:rFonts w:ascii="仿宋_GB2312" w:hAnsi="黑体" w:eastAsia="仿宋_GB2312" w:cs="黑体"/>
          <w:b/>
          <w:color w:val="000000"/>
          <w:sz w:val="32"/>
          <w:szCs w:val="32"/>
        </w:rPr>
      </w:pPr>
    </w:p>
    <w:p w14:paraId="2F7D5031">
      <w:pPr>
        <w:spacing w:line="360" w:lineRule="auto"/>
        <w:rPr>
          <w:rFonts w:ascii="仿宋_GB2312" w:hAnsi="黑体" w:eastAsia="仿宋_GB2312" w:cs="黑体"/>
          <w:b/>
          <w:color w:val="000000"/>
          <w:sz w:val="32"/>
          <w:szCs w:val="32"/>
        </w:rPr>
      </w:pPr>
    </w:p>
    <w:p w14:paraId="60C68779">
      <w:pPr>
        <w:jc w:val="center"/>
        <w:rPr>
          <w:rFonts w:ascii="仿宋_GB2312" w:eastAsia="仿宋_GB2312"/>
          <w:b/>
          <w:sz w:val="36"/>
          <w:szCs w:val="36"/>
        </w:rPr>
      </w:pPr>
      <w:r>
        <w:rPr>
          <w:rFonts w:hint="eastAsia" w:ascii="仿宋_GB2312" w:eastAsia="仿宋_GB2312"/>
          <w:b/>
          <w:sz w:val="36"/>
          <w:szCs w:val="36"/>
        </w:rPr>
        <w:t>108.</w:t>
      </w:r>
      <w:r>
        <w:rPr>
          <w:rFonts w:hint="eastAsia" w:ascii="仿宋_GB2312" w:eastAsia="仿宋_GB2312"/>
          <w:sz w:val="28"/>
          <w:szCs w:val="28"/>
        </w:rPr>
        <w:t xml:space="preserve"> </w:t>
      </w:r>
      <w:r>
        <w:rPr>
          <w:rFonts w:hint="eastAsia" w:ascii="仿宋_GB2312" w:eastAsia="仿宋_GB2312"/>
          <w:b/>
          <w:sz w:val="36"/>
          <w:szCs w:val="36"/>
        </w:rPr>
        <w:t>新型农村合作医疗慢性病报销办事指南</w:t>
      </w:r>
    </w:p>
    <w:p w14:paraId="580D5786">
      <w:pPr>
        <w:pStyle w:val="9"/>
        <w:shd w:val="clear" w:color="auto" w:fill="FFFFFF"/>
        <w:spacing w:before="0" w:beforeAutospacing="0" w:after="0" w:afterAutospacing="0" w:line="600" w:lineRule="exact"/>
        <w:rPr>
          <w:rFonts w:ascii="仿宋_GB2312" w:eastAsia="仿宋_GB2312"/>
          <w:b/>
          <w:sz w:val="32"/>
          <w:szCs w:val="32"/>
        </w:rPr>
      </w:pPr>
      <w:r>
        <w:rPr>
          <w:rFonts w:hint="eastAsia" w:ascii="仿宋_GB2312" w:hAnsi="仿宋" w:eastAsia="仿宋_GB2312"/>
          <w:kern w:val="2"/>
          <w:sz w:val="28"/>
          <w:szCs w:val="28"/>
        </w:rPr>
        <w:t xml:space="preserve">编号：民公服第2017108号  </w:t>
      </w:r>
      <w:r>
        <w:rPr>
          <w:rFonts w:hint="eastAsia" w:ascii="仿宋_GB2312" w:hAnsi="仿宋" w:eastAsia="仿宋_GB2312"/>
          <w:sz w:val="28"/>
          <w:szCs w:val="28"/>
        </w:rPr>
        <w:t xml:space="preserve">  </w:t>
      </w:r>
    </w:p>
    <w:p w14:paraId="1B413849">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一、办理依据</w:t>
      </w:r>
    </w:p>
    <w:p w14:paraId="262FCC9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根据《卫生部、财政部、国家中医药管理局关于完善新型农村合作医疗统筹补偿方案的指导意见》（卫农卫发〔2007〕253号）文件</w:t>
      </w:r>
    </w:p>
    <w:p w14:paraId="393E95C1">
      <w:pPr>
        <w:spacing w:line="360" w:lineRule="auto"/>
        <w:ind w:firstLine="643" w:firstLineChars="20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二、办理对象及范围</w:t>
      </w:r>
    </w:p>
    <w:p w14:paraId="56805DDA">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现居住在本辖区内的农村居民。</w:t>
      </w:r>
    </w:p>
    <w:p w14:paraId="69B63B27">
      <w:pPr>
        <w:spacing w:line="360" w:lineRule="auto"/>
        <w:ind w:firstLine="643" w:firstLineChars="20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三、办事条件及需提交的材料</w:t>
      </w:r>
    </w:p>
    <w:p w14:paraId="1D1E85B4">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1.医疗证、慢性病门诊就诊卡；</w:t>
      </w:r>
    </w:p>
    <w:p w14:paraId="6D75E42D">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2.村委会证明（须村主任和书记签字盖章）；</w:t>
      </w:r>
    </w:p>
    <w:p w14:paraId="65C154E3">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3.医药费票据（提供处方）；</w:t>
      </w:r>
    </w:p>
    <w:p w14:paraId="74FA644F">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4.医疗证、身份证及复印件，参合发票复印件。</w:t>
      </w:r>
    </w:p>
    <w:p w14:paraId="0DC9A31A">
      <w:pPr>
        <w:spacing w:line="360" w:lineRule="auto"/>
        <w:ind w:firstLine="803" w:firstLineChars="250"/>
        <w:rPr>
          <w:rFonts w:ascii="仿宋_GB2312" w:hAnsi="仿宋_GB2312" w:eastAsia="仿宋_GB2312" w:cs="仿宋_GB2312"/>
          <w:b/>
          <w:color w:val="000000"/>
          <w:sz w:val="32"/>
          <w:szCs w:val="32"/>
        </w:rPr>
      </w:pPr>
      <w:r>
        <w:rPr>
          <w:rFonts w:hint="eastAsia" w:ascii="仿宋_GB2312" w:hAnsi="黑体" w:eastAsia="仿宋_GB2312" w:cs="黑体"/>
          <w:b/>
          <w:color w:val="000000"/>
          <w:sz w:val="32"/>
          <w:szCs w:val="32"/>
        </w:rPr>
        <w:t>四、办理流程</w:t>
      </w:r>
    </w:p>
    <w:p w14:paraId="155B6FC9">
      <w:pPr>
        <w:spacing w:line="360" w:lineRule="auto"/>
        <w:ind w:firstLine="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受理审核上报→县合管办报销→镇合作医疗办公室领取  </w:t>
      </w:r>
    </w:p>
    <w:p w14:paraId="4CE7BA58">
      <w:pPr>
        <w:spacing w:line="360" w:lineRule="auto"/>
        <w:ind w:firstLine="835" w:firstLineChars="26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五、办理时限</w:t>
      </w:r>
    </w:p>
    <w:p w14:paraId="25CB3CE2">
      <w:pPr>
        <w:spacing w:line="360" w:lineRule="auto"/>
        <w:ind w:firstLine="832" w:firstLineChars="2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按县合管办办理时限。</w:t>
      </w:r>
    </w:p>
    <w:p w14:paraId="3B94FAFC">
      <w:pPr>
        <w:spacing w:line="360" w:lineRule="auto"/>
        <w:ind w:firstLine="835" w:firstLineChars="260"/>
        <w:rPr>
          <w:rFonts w:ascii="仿宋_GB2312" w:hAnsi="黑体" w:eastAsia="仿宋_GB2312" w:cs="黑体"/>
          <w:b/>
          <w:color w:val="000000"/>
          <w:sz w:val="32"/>
          <w:szCs w:val="32"/>
        </w:rPr>
      </w:pPr>
      <w:r>
        <w:rPr>
          <w:rFonts w:hint="eastAsia" w:ascii="仿宋_GB2312" w:hAnsi="黑体" w:eastAsia="仿宋_GB2312" w:cs="黑体"/>
          <w:b/>
          <w:color w:val="000000"/>
          <w:sz w:val="32"/>
          <w:szCs w:val="32"/>
        </w:rPr>
        <w:t>六、收费依据、收费标准</w:t>
      </w:r>
    </w:p>
    <w:p w14:paraId="55A7B244">
      <w:pPr>
        <w:spacing w:line="360" w:lineRule="auto"/>
        <w:ind w:firstLine="832" w:firstLineChars="2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不收费</w:t>
      </w:r>
    </w:p>
    <w:p w14:paraId="784A386B">
      <w:pPr>
        <w:spacing w:line="360" w:lineRule="auto"/>
        <w:ind w:firstLine="200"/>
        <w:rPr>
          <w:rFonts w:ascii="仿宋_GB2312" w:hAnsi="黑体" w:eastAsia="仿宋_GB2312" w:cs="黑体"/>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黑体" w:eastAsia="仿宋_GB2312" w:cs="黑体"/>
          <w:b/>
          <w:color w:val="000000"/>
          <w:sz w:val="32"/>
          <w:szCs w:val="32"/>
        </w:rPr>
        <w:t>七、联系方式</w:t>
      </w:r>
    </w:p>
    <w:p w14:paraId="020ABDB5">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06D8C1BD">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116F1235">
      <w:pPr>
        <w:spacing w:line="520" w:lineRule="exact"/>
        <w:jc w:val="center"/>
      </w:pPr>
      <w:r>
        <w:rPr>
          <w:rFonts w:hint="eastAsia" w:ascii="仿宋_GB2312" w:eastAsia="仿宋_GB2312"/>
          <w:b/>
          <w:sz w:val="36"/>
          <w:szCs w:val="36"/>
        </w:rPr>
        <w:t>109.</w:t>
      </w:r>
      <w:r>
        <w:rPr>
          <w:rFonts w:hint="eastAsia"/>
          <w:sz w:val="36"/>
          <w:szCs w:val="36"/>
        </w:rPr>
        <w:t xml:space="preserve"> </w:t>
      </w:r>
      <w:r>
        <w:rPr>
          <w:rFonts w:hint="eastAsia" w:ascii="仿宋_GB2312" w:eastAsia="仿宋_GB2312"/>
          <w:b/>
          <w:sz w:val="36"/>
          <w:szCs w:val="36"/>
        </w:rPr>
        <w:t>耕地地力补贴申请办事指南</w:t>
      </w:r>
    </w:p>
    <w:p w14:paraId="57E0EA21">
      <w:pPr>
        <w:spacing w:line="520" w:lineRule="exact"/>
        <w:rPr>
          <w:rFonts w:ascii="仿宋_GB2312" w:hAnsi="仿宋" w:eastAsia="仿宋_GB2312"/>
          <w:sz w:val="28"/>
          <w:szCs w:val="28"/>
        </w:rPr>
      </w:pPr>
      <w:r>
        <w:rPr>
          <w:rFonts w:hint="eastAsia" w:ascii="仿宋_GB2312" w:hAnsi="仿宋" w:eastAsia="仿宋_GB2312"/>
          <w:sz w:val="28"/>
          <w:szCs w:val="28"/>
        </w:rPr>
        <w:t>编号：民公服第2017109号</w:t>
      </w:r>
    </w:p>
    <w:p w14:paraId="7EA66D10">
      <w:pPr>
        <w:spacing w:line="560" w:lineRule="exact"/>
        <w:ind w:firstLine="643" w:firstLineChars="200"/>
        <w:rPr>
          <w:rFonts w:ascii="仿宋_GB2312" w:hAnsi="黑体" w:eastAsia="仿宋_GB2312" w:cs="黑体"/>
          <w:b/>
          <w:sz w:val="32"/>
          <w:szCs w:val="32"/>
        </w:rPr>
      </w:pPr>
      <w:r>
        <w:rPr>
          <w:rFonts w:hint="eastAsia" w:ascii="仿宋_GB2312" w:hAnsi="仿宋" w:eastAsia="仿宋_GB2312"/>
          <w:b/>
          <w:sz w:val="32"/>
          <w:szCs w:val="32"/>
        </w:rPr>
        <w:t>一、</w:t>
      </w:r>
      <w:r>
        <w:rPr>
          <w:rFonts w:hint="eastAsia" w:ascii="仿宋_GB2312" w:hAnsi="黑体" w:eastAsia="仿宋_GB2312" w:cs="黑体"/>
          <w:b/>
          <w:sz w:val="32"/>
          <w:szCs w:val="32"/>
        </w:rPr>
        <w:t>办理依据</w:t>
      </w:r>
    </w:p>
    <w:p w14:paraId="1EC988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根据《财政部农业部关于全面推开农业“三项补贴”改革工作的通知》（财农〔2016〕26号）文件</w:t>
      </w:r>
    </w:p>
    <w:p w14:paraId="0AADEB87">
      <w:pPr>
        <w:spacing w:line="56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二、办理对象及范围</w:t>
      </w:r>
    </w:p>
    <w:p w14:paraId="60FED2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现居住在辖区内所有拥有耕地承包经营权的种地农民。</w:t>
      </w:r>
    </w:p>
    <w:p w14:paraId="00F7AC38">
      <w:pPr>
        <w:spacing w:line="560" w:lineRule="exact"/>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三、办事条件及需提交的材料</w:t>
      </w:r>
    </w:p>
    <w:p w14:paraId="6D3783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1.申请；2.承包底册。</w:t>
      </w:r>
    </w:p>
    <w:p w14:paraId="450924B6">
      <w:pPr>
        <w:spacing w:line="560" w:lineRule="exact"/>
        <w:ind w:firstLine="643" w:firstLineChars="200"/>
        <w:rPr>
          <w:rFonts w:ascii="仿宋_GB2312" w:hAnsi="仿宋_GB2312" w:eastAsia="仿宋_GB2312" w:cs="仿宋_GB2312"/>
          <w:b/>
          <w:sz w:val="32"/>
          <w:szCs w:val="32"/>
        </w:rPr>
      </w:pPr>
      <w:r>
        <w:rPr>
          <w:rFonts w:hint="eastAsia" w:ascii="仿宋_GB2312" w:hAnsi="黑体" w:eastAsia="仿宋_GB2312" w:cs="黑体"/>
          <w:b/>
          <w:sz w:val="32"/>
          <w:szCs w:val="32"/>
        </w:rPr>
        <w:t>四、办理流程</w:t>
      </w:r>
    </w:p>
    <w:p w14:paraId="7C14034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耕地承包经营权农户提供承包底册，并签字申报→村委会审核村民补贴面积，并汇总上报→镇民生服务大厅审核，并以村为单位公示5-7天，公示无争议之后录入农民补贴信息系统，上报补贴发放花名册→县财政部门对上报补贴发放花名册进行审核，并汇总全县补贴资金，向代理银行提供审核后的补贴发放花名册，并将补贴资金拨付到补贴专户→代理银行依据财政部门审核后的补贴发放花名册，通过“一卡通”方式将补贴资金直接兑现到农户。</w:t>
      </w:r>
    </w:p>
    <w:p w14:paraId="3081C533">
      <w:pPr>
        <w:spacing w:line="560" w:lineRule="exact"/>
        <w:ind w:firstLine="640"/>
        <w:rPr>
          <w:rFonts w:ascii="仿宋_GB2312" w:hAnsi="黑体" w:eastAsia="仿宋_GB2312" w:cs="黑体"/>
          <w:b/>
          <w:sz w:val="32"/>
          <w:szCs w:val="32"/>
        </w:rPr>
      </w:pPr>
      <w:r>
        <w:rPr>
          <w:rFonts w:hint="eastAsia" w:ascii="仿宋_GB2312" w:hAnsi="黑体" w:eastAsia="仿宋_GB2312" w:cs="黑体"/>
          <w:b/>
          <w:sz w:val="32"/>
          <w:szCs w:val="32"/>
        </w:rPr>
        <w:t>五、办理时限</w:t>
      </w:r>
    </w:p>
    <w:p w14:paraId="0C622331">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按照上级部门文件要求期限办结。</w:t>
      </w:r>
    </w:p>
    <w:p w14:paraId="04ACA931">
      <w:pPr>
        <w:spacing w:line="560" w:lineRule="exact"/>
        <w:ind w:firstLine="640"/>
        <w:rPr>
          <w:rFonts w:ascii="仿宋_GB2312" w:hAnsi="黑体" w:eastAsia="仿宋_GB2312" w:cs="黑体"/>
          <w:b/>
          <w:sz w:val="32"/>
          <w:szCs w:val="32"/>
        </w:rPr>
      </w:pPr>
      <w:r>
        <w:rPr>
          <w:rFonts w:hint="eastAsia" w:ascii="仿宋_GB2312" w:hAnsi="黑体" w:eastAsia="仿宋_GB2312" w:cs="黑体"/>
          <w:b/>
          <w:sz w:val="32"/>
          <w:szCs w:val="32"/>
        </w:rPr>
        <w:t>六、收费依据、收费标准</w:t>
      </w:r>
    </w:p>
    <w:p w14:paraId="7C5B501C">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113ADA4A">
      <w:pPr>
        <w:spacing w:line="560" w:lineRule="exact"/>
        <w:ind w:firstLine="630"/>
        <w:rPr>
          <w:rFonts w:ascii="仿宋_GB2312" w:hAnsi="黑体" w:eastAsia="仿宋_GB2312" w:cs="黑体"/>
          <w:b/>
          <w:sz w:val="32"/>
          <w:szCs w:val="32"/>
        </w:rPr>
      </w:pPr>
      <w:r>
        <w:rPr>
          <w:rFonts w:hint="eastAsia" w:ascii="仿宋_GB2312" w:hAnsi="黑体" w:eastAsia="仿宋_GB2312" w:cs="黑体"/>
          <w:b/>
          <w:sz w:val="32"/>
          <w:szCs w:val="32"/>
        </w:rPr>
        <w:t>七、联系方式</w:t>
      </w:r>
    </w:p>
    <w:p w14:paraId="72F2E4CB">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6DB1FFE7">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4B71DCC0">
      <w:pPr>
        <w:spacing w:line="560" w:lineRule="exact"/>
        <w:ind w:firstLine="630"/>
        <w:jc w:val="center"/>
        <w:rPr>
          <w:rFonts w:ascii="仿宋_GB2312" w:hAnsi="黑体" w:eastAsia="仿宋_GB2312" w:cs="黑体"/>
          <w:b/>
          <w:sz w:val="36"/>
          <w:szCs w:val="36"/>
        </w:rPr>
      </w:pPr>
      <w:r>
        <w:rPr>
          <w:rFonts w:hint="eastAsia" w:ascii="仿宋_GB2312" w:hAnsi="黑体" w:eastAsia="仿宋_GB2312" w:cs="黑体"/>
          <w:b/>
          <w:sz w:val="36"/>
          <w:szCs w:val="36"/>
        </w:rPr>
        <w:t>110.高龄补贴申请办事指南</w:t>
      </w:r>
    </w:p>
    <w:p w14:paraId="3FA5D61B">
      <w:pPr>
        <w:spacing w:line="520" w:lineRule="exact"/>
        <w:rPr>
          <w:rFonts w:ascii="仿宋_GB2312" w:hAnsi="仿宋" w:eastAsia="仿宋_GB2312"/>
          <w:sz w:val="28"/>
          <w:szCs w:val="28"/>
        </w:rPr>
      </w:pPr>
      <w:r>
        <w:rPr>
          <w:rFonts w:hint="eastAsia" w:ascii="仿宋_GB2312" w:hAnsi="仿宋" w:eastAsia="仿宋_GB2312"/>
          <w:sz w:val="28"/>
          <w:szCs w:val="28"/>
        </w:rPr>
        <w:t>编号：民公服第2017110号</w:t>
      </w:r>
    </w:p>
    <w:p w14:paraId="4820D4C7">
      <w:pPr>
        <w:pStyle w:val="20"/>
        <w:numPr>
          <w:ilvl w:val="0"/>
          <w:numId w:val="47"/>
        </w:numPr>
        <w:spacing w:line="540" w:lineRule="exact"/>
        <w:ind w:firstLineChars="0"/>
        <w:rPr>
          <w:rFonts w:ascii="仿宋_GB2312" w:hAnsi="黑体" w:eastAsia="仿宋_GB2312" w:cs="黑体"/>
          <w:b/>
          <w:sz w:val="32"/>
          <w:szCs w:val="32"/>
        </w:rPr>
      </w:pPr>
      <w:r>
        <w:rPr>
          <w:rFonts w:hint="eastAsia" w:ascii="仿宋_GB2312" w:hAnsi="黑体" w:eastAsia="仿宋_GB2312" w:cs="黑体"/>
          <w:b/>
          <w:sz w:val="32"/>
          <w:szCs w:val="32"/>
        </w:rPr>
        <w:t>办理依据</w:t>
      </w:r>
    </w:p>
    <w:p w14:paraId="5885C908">
      <w:pPr>
        <w:spacing w:line="54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民政部关于建立高龄津贴制度先行地区的通报（民函〔2010〕111号）</w:t>
      </w:r>
    </w:p>
    <w:p w14:paraId="4A6A9993">
      <w:pPr>
        <w:spacing w:line="540" w:lineRule="exact"/>
        <w:ind w:firstLine="643" w:firstLineChars="200"/>
        <w:rPr>
          <w:rFonts w:ascii="仿宋_GB2312" w:hAnsi="黑体" w:eastAsia="仿宋_GB2312" w:cs="黑体"/>
          <w:b/>
          <w:sz w:val="32"/>
          <w:szCs w:val="32"/>
        </w:rPr>
      </w:pPr>
      <w:r>
        <w:rPr>
          <w:rFonts w:hint="eastAsia" w:ascii="仿宋_GB2312" w:hAnsi="黑体" w:eastAsia="仿宋_GB2312" w:cs="黑体"/>
          <w:b/>
          <w:sz w:val="32"/>
          <w:szCs w:val="32"/>
        </w:rPr>
        <w:t>二、办理对象及范围</w:t>
      </w:r>
    </w:p>
    <w:p w14:paraId="62CF28FE">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凡户籍在辖区内的70岁及以上的高龄老人均可申请。</w:t>
      </w:r>
    </w:p>
    <w:p w14:paraId="0CFEB2B6">
      <w:pPr>
        <w:spacing w:line="540" w:lineRule="exact"/>
        <w:ind w:firstLine="643" w:firstLineChars="200"/>
        <w:rPr>
          <w:rFonts w:ascii="仿宋_GB2312" w:eastAsia="仿宋_GB2312"/>
          <w:b/>
          <w:bCs/>
          <w:color w:val="555555"/>
          <w:sz w:val="32"/>
          <w:szCs w:val="32"/>
          <w:shd w:val="clear" w:color="auto" w:fill="FFFFFF"/>
        </w:rPr>
      </w:pPr>
      <w:r>
        <w:rPr>
          <w:rFonts w:hint="eastAsia" w:ascii="仿宋_GB2312" w:eastAsia="仿宋_GB2312"/>
          <w:b/>
          <w:bCs/>
          <w:color w:val="555555"/>
          <w:sz w:val="32"/>
          <w:szCs w:val="32"/>
          <w:shd w:val="clear" w:color="auto" w:fill="FFFFFF"/>
        </w:rPr>
        <w:t>三、需要提交的相关材料</w:t>
      </w:r>
    </w:p>
    <w:p w14:paraId="5F9D0480">
      <w:pPr>
        <w:spacing w:line="540" w:lineRule="exact"/>
        <w:ind w:firstLine="640" w:firstLineChars="200"/>
        <w:rPr>
          <w:rFonts w:ascii="仿宋_GB2312" w:eastAsia="仿宋_GB2312"/>
          <w:color w:val="555555"/>
          <w:sz w:val="32"/>
          <w:szCs w:val="32"/>
          <w:shd w:val="clear" w:color="auto" w:fill="FFFFFF"/>
        </w:rPr>
      </w:pPr>
      <w:r>
        <w:rPr>
          <w:rFonts w:ascii="仿宋_GB2312" w:eastAsia="仿宋_GB2312"/>
          <w:color w:val="555555"/>
          <w:sz w:val="32"/>
          <w:szCs w:val="32"/>
          <w:shd w:val="clear" w:color="auto" w:fill="FFFFFF"/>
        </w:rPr>
        <w:t>本人申请书、本人身份证、户口簿原件及复印件3张，本人近期2寸免冠照片3张</w:t>
      </w:r>
    </w:p>
    <w:p w14:paraId="62A6D3B1">
      <w:pPr>
        <w:spacing w:line="540" w:lineRule="exact"/>
        <w:ind w:firstLine="643" w:firstLineChars="200"/>
        <w:rPr>
          <w:rFonts w:ascii="仿宋_GB2312" w:eastAsia="仿宋_GB2312"/>
          <w:b/>
          <w:bCs/>
          <w:color w:val="555555"/>
          <w:sz w:val="32"/>
          <w:szCs w:val="32"/>
          <w:shd w:val="clear" w:color="auto" w:fill="FFFFFF"/>
        </w:rPr>
      </w:pPr>
      <w:r>
        <w:rPr>
          <w:rFonts w:hint="eastAsia" w:ascii="仿宋_GB2312" w:eastAsia="仿宋_GB2312"/>
          <w:b/>
          <w:color w:val="555555"/>
          <w:sz w:val="32"/>
          <w:szCs w:val="32"/>
          <w:shd w:val="clear" w:color="auto" w:fill="FFFFFF"/>
        </w:rPr>
        <w:t>四、</w:t>
      </w:r>
      <w:r>
        <w:rPr>
          <w:rFonts w:hint="eastAsia" w:ascii="仿宋_GB2312" w:eastAsia="仿宋_GB2312"/>
          <w:b/>
          <w:bCs/>
          <w:color w:val="555555"/>
          <w:sz w:val="32"/>
          <w:szCs w:val="32"/>
          <w:shd w:val="clear" w:color="auto" w:fill="FFFFFF"/>
        </w:rPr>
        <w:t>办理流程</w:t>
      </w:r>
    </w:p>
    <w:p w14:paraId="28EF420D">
      <w:pPr>
        <w:spacing w:line="540" w:lineRule="exact"/>
        <w:ind w:firstLine="643" w:firstLineChars="200"/>
        <w:rPr>
          <w:rFonts w:ascii="仿宋_GB2312" w:eastAsia="仿宋_GB2312"/>
          <w:color w:val="555555"/>
          <w:sz w:val="32"/>
          <w:szCs w:val="32"/>
          <w:shd w:val="clear" w:color="auto" w:fill="FFFFFF"/>
        </w:rPr>
      </w:pPr>
      <w:r>
        <w:rPr>
          <w:rFonts w:hint="eastAsia" w:ascii="仿宋_GB2312" w:eastAsia="仿宋_GB2312"/>
          <w:b/>
          <w:bCs/>
          <w:color w:val="555555"/>
          <w:sz w:val="32"/>
          <w:szCs w:val="32"/>
          <w:shd w:val="clear" w:color="auto" w:fill="FFFFFF"/>
        </w:rPr>
        <w:t>1.</w:t>
      </w:r>
      <w:r>
        <w:rPr>
          <w:rFonts w:hint="eastAsia" w:ascii="仿宋_GB2312" w:eastAsia="仿宋_GB2312"/>
          <w:color w:val="555555"/>
          <w:sz w:val="32"/>
          <w:szCs w:val="32"/>
          <w:shd w:val="clear" w:color="auto" w:fill="FFFFFF"/>
        </w:rPr>
        <w:t>符合条件的申请人向本人户口所在地的社区居委会或村委会提出申请（高龄老人委托亲属或其他人办理申请时，须提供本人的委托书和受托人的身份证证明原件和复印件（三份））</w:t>
      </w:r>
    </w:p>
    <w:p w14:paraId="5EB00B50">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2.社区居委会或村委会进行初审评议并张榜公示5日</w:t>
      </w:r>
    </w:p>
    <w:p w14:paraId="539B1203">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3.报乡（镇）民政办审核</w:t>
      </w:r>
    </w:p>
    <w:p w14:paraId="0D8AFBB1">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4.各乡（镇）审核材料、登记造册，复核审批</w:t>
      </w:r>
    </w:p>
    <w:p w14:paraId="49B0EC4B">
      <w:pPr>
        <w:spacing w:line="540" w:lineRule="exact"/>
        <w:ind w:firstLine="640" w:firstLineChars="200"/>
        <w:rPr>
          <w:rFonts w:ascii="仿宋_GB2312" w:eastAsia="仿宋_GB2312"/>
          <w:color w:val="555555"/>
          <w:sz w:val="32"/>
          <w:szCs w:val="32"/>
          <w:shd w:val="clear" w:color="auto" w:fill="FFFFFF"/>
        </w:rPr>
      </w:pPr>
      <w:r>
        <w:rPr>
          <w:rFonts w:hint="eastAsia" w:ascii="仿宋_GB2312" w:eastAsia="仿宋_GB2312"/>
          <w:color w:val="555555"/>
          <w:sz w:val="32"/>
          <w:szCs w:val="32"/>
          <w:shd w:val="clear" w:color="auto" w:fill="FFFFFF"/>
        </w:rPr>
        <w:t>5.由乡（镇）财政通过银行按月打卡发放。</w:t>
      </w:r>
    </w:p>
    <w:p w14:paraId="658CF356">
      <w:pPr>
        <w:spacing w:line="540" w:lineRule="exact"/>
        <w:ind w:firstLine="640"/>
        <w:rPr>
          <w:rFonts w:ascii="仿宋_GB2312" w:hAnsi="黑体" w:eastAsia="仿宋_GB2312" w:cs="黑体"/>
          <w:b/>
          <w:sz w:val="32"/>
          <w:szCs w:val="32"/>
        </w:rPr>
      </w:pPr>
      <w:r>
        <w:rPr>
          <w:rFonts w:hint="eastAsia" w:ascii="仿宋_GB2312" w:hAnsi="黑体" w:eastAsia="仿宋_GB2312" w:cs="黑体"/>
          <w:b/>
          <w:sz w:val="32"/>
          <w:szCs w:val="32"/>
        </w:rPr>
        <w:t>五、收费依据、收费标准</w:t>
      </w:r>
    </w:p>
    <w:p w14:paraId="6057EA1D">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60785E97">
      <w:pPr>
        <w:spacing w:line="540" w:lineRule="exact"/>
        <w:ind w:firstLine="630"/>
        <w:rPr>
          <w:rFonts w:ascii="仿宋_GB2312" w:hAnsi="黑体" w:eastAsia="仿宋_GB2312" w:cs="黑体"/>
          <w:b/>
          <w:sz w:val="32"/>
          <w:szCs w:val="32"/>
        </w:rPr>
      </w:pPr>
      <w:r>
        <w:rPr>
          <w:rFonts w:hint="eastAsia" w:ascii="仿宋_GB2312" w:hAnsi="黑体" w:eastAsia="仿宋_GB2312" w:cs="黑体"/>
          <w:b/>
          <w:sz w:val="32"/>
          <w:szCs w:val="32"/>
        </w:rPr>
        <w:t>六、联系方式</w:t>
      </w:r>
    </w:p>
    <w:p w14:paraId="0186CA02">
      <w:pPr>
        <w:spacing w:line="54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32F4672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办公时间：周一至周五</w:t>
      </w:r>
    </w:p>
    <w:p w14:paraId="4E7B759B">
      <w:pPr>
        <w:spacing w:line="540" w:lineRule="exact"/>
        <w:ind w:firstLine="640" w:firstLineChars="200"/>
        <w:rPr>
          <w:rFonts w:ascii="仿宋_GB2312" w:eastAsia="仿宋_GB2312"/>
          <w:sz w:val="32"/>
          <w:szCs w:val="32"/>
        </w:rPr>
      </w:pPr>
    </w:p>
    <w:p w14:paraId="56E9DC20">
      <w:pPr>
        <w:spacing w:line="560" w:lineRule="exact"/>
        <w:jc w:val="center"/>
        <w:rPr>
          <w:rFonts w:ascii="仿宋_GB2312" w:eastAsia="仿宋_GB2312"/>
          <w:b/>
          <w:sz w:val="36"/>
          <w:szCs w:val="36"/>
        </w:rPr>
      </w:pPr>
      <w:r>
        <w:rPr>
          <w:rFonts w:hint="eastAsia" w:ascii="仿宋_GB2312" w:eastAsia="仿宋_GB2312"/>
          <w:b/>
          <w:sz w:val="36"/>
          <w:szCs w:val="36"/>
        </w:rPr>
        <w:t>111.困境儿童生活补助申请办事指南</w:t>
      </w:r>
    </w:p>
    <w:p w14:paraId="424F25AA">
      <w:pPr>
        <w:spacing w:line="520" w:lineRule="exact"/>
        <w:rPr>
          <w:rFonts w:ascii="仿宋_GB2312" w:hAnsi="仿宋" w:eastAsia="仿宋_GB2312"/>
          <w:sz w:val="28"/>
          <w:szCs w:val="28"/>
        </w:rPr>
      </w:pPr>
      <w:r>
        <w:rPr>
          <w:rFonts w:hint="eastAsia" w:ascii="仿宋_GB2312" w:hAnsi="仿宋" w:eastAsia="仿宋_GB2312"/>
          <w:sz w:val="28"/>
          <w:szCs w:val="28"/>
        </w:rPr>
        <w:t>编号：民公服第2017111号</w:t>
      </w:r>
    </w:p>
    <w:p w14:paraId="531221A7">
      <w:pPr>
        <w:spacing w:line="360" w:lineRule="auto"/>
        <w:ind w:firstLine="643" w:firstLineChars="200"/>
        <w:rPr>
          <w:rFonts w:ascii="仿宋_GB2312" w:eastAsia="仿宋_GB2312"/>
          <w:b/>
          <w:sz w:val="32"/>
          <w:szCs w:val="32"/>
        </w:rPr>
      </w:pPr>
      <w:r>
        <w:rPr>
          <w:rFonts w:hint="eastAsia" w:ascii="仿宋_GB2312" w:eastAsia="仿宋_GB2312"/>
          <w:b/>
          <w:sz w:val="32"/>
          <w:szCs w:val="32"/>
        </w:rPr>
        <w:t>一、办理依据</w:t>
      </w:r>
    </w:p>
    <w:p w14:paraId="66BD6F84">
      <w:pPr>
        <w:spacing w:line="360" w:lineRule="auto"/>
        <w:ind w:firstLine="640" w:firstLineChars="200"/>
        <w:rPr>
          <w:rFonts w:ascii="仿宋_GB2312" w:eastAsia="仿宋_GB2312"/>
          <w:sz w:val="32"/>
          <w:szCs w:val="32"/>
        </w:rPr>
      </w:pPr>
      <w:r>
        <w:rPr>
          <w:rFonts w:hint="eastAsia" w:ascii="仿宋_GB2312" w:eastAsia="仿宋_GB2312"/>
          <w:sz w:val="32"/>
          <w:szCs w:val="32"/>
        </w:rPr>
        <w:t>文件：《国务院关于加强困境儿童保障工作的意见》</w:t>
      </w:r>
    </w:p>
    <w:p w14:paraId="1226E7C8">
      <w:pPr>
        <w:spacing w:line="360" w:lineRule="auto"/>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4C7E97CD">
      <w:pPr>
        <w:spacing w:line="360" w:lineRule="auto"/>
        <w:ind w:firstLine="640" w:firstLineChars="200"/>
        <w:rPr>
          <w:rFonts w:ascii="仿宋_GB2312" w:eastAsia="仿宋_GB2312"/>
          <w:sz w:val="32"/>
          <w:szCs w:val="32"/>
        </w:rPr>
      </w:pPr>
      <w:r>
        <w:rPr>
          <w:rFonts w:hint="eastAsia" w:ascii="仿宋_GB2312" w:eastAsia="仿宋_GB2312"/>
          <w:sz w:val="32"/>
          <w:szCs w:val="32"/>
        </w:rPr>
        <w:t>1.持有辖区内户籍的16周岁以下无抚养人员的孤儿（父母双亡）；</w:t>
      </w:r>
    </w:p>
    <w:p w14:paraId="3961624A">
      <w:pPr>
        <w:spacing w:line="360" w:lineRule="auto"/>
        <w:ind w:firstLine="640" w:firstLineChars="200"/>
        <w:rPr>
          <w:rFonts w:ascii="仿宋_GB2312" w:eastAsia="仿宋_GB2312"/>
          <w:sz w:val="32"/>
          <w:szCs w:val="32"/>
        </w:rPr>
      </w:pPr>
      <w:r>
        <w:rPr>
          <w:rFonts w:hint="eastAsia" w:ascii="仿宋_GB2312" w:eastAsia="仿宋_GB2312"/>
          <w:sz w:val="32"/>
          <w:szCs w:val="32"/>
        </w:rPr>
        <w:t>2.持有辖区内户籍的单亲儿童（父母一方死亡另一方无抚养能力；或一方服刑另一方无抚养能力）的16周岁以下无抚养人员的儿童。</w:t>
      </w:r>
    </w:p>
    <w:p w14:paraId="29ABF396">
      <w:pPr>
        <w:spacing w:line="360" w:lineRule="auto"/>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6F0A10D8">
      <w:pPr>
        <w:spacing w:line="360" w:lineRule="auto"/>
        <w:ind w:firstLine="640" w:firstLineChars="200"/>
        <w:rPr>
          <w:rFonts w:ascii="仿宋_GB2312" w:eastAsia="仿宋_GB2312"/>
          <w:sz w:val="32"/>
          <w:szCs w:val="32"/>
        </w:rPr>
      </w:pPr>
      <w:r>
        <w:rPr>
          <w:rFonts w:hint="eastAsia" w:ascii="仿宋_GB2312" w:eastAsia="仿宋_GB2312"/>
          <w:sz w:val="32"/>
          <w:szCs w:val="32"/>
        </w:rPr>
        <w:t>1.农户申请；</w:t>
      </w:r>
    </w:p>
    <w:p w14:paraId="0F8B4B07">
      <w:pPr>
        <w:spacing w:line="360" w:lineRule="auto"/>
        <w:ind w:firstLine="640" w:firstLineChars="200"/>
        <w:rPr>
          <w:rFonts w:ascii="仿宋_GB2312" w:eastAsia="仿宋_GB2312"/>
          <w:sz w:val="32"/>
          <w:szCs w:val="32"/>
        </w:rPr>
      </w:pPr>
      <w:r>
        <w:rPr>
          <w:rFonts w:hint="eastAsia" w:ascii="仿宋_GB2312" w:eastAsia="仿宋_GB2312"/>
          <w:sz w:val="32"/>
          <w:szCs w:val="32"/>
        </w:rPr>
        <w:t>2.相关部门死亡证明；</w:t>
      </w:r>
    </w:p>
    <w:p w14:paraId="0311C3D4">
      <w:pPr>
        <w:spacing w:line="360" w:lineRule="auto"/>
        <w:ind w:firstLine="640" w:firstLineChars="200"/>
        <w:rPr>
          <w:rFonts w:ascii="仿宋_GB2312" w:eastAsia="仿宋_GB2312"/>
          <w:sz w:val="32"/>
          <w:szCs w:val="32"/>
        </w:rPr>
      </w:pPr>
      <w:r>
        <w:rPr>
          <w:rFonts w:hint="eastAsia" w:ascii="仿宋_GB2312" w:eastAsia="仿宋_GB2312"/>
          <w:sz w:val="32"/>
          <w:szCs w:val="32"/>
        </w:rPr>
        <w:t>3.身份证、户口本原件及复印件；</w:t>
      </w:r>
    </w:p>
    <w:p w14:paraId="5E9FF6D5">
      <w:pPr>
        <w:spacing w:line="360" w:lineRule="auto"/>
        <w:ind w:firstLine="640" w:firstLineChars="200"/>
        <w:rPr>
          <w:rFonts w:ascii="仿宋_GB2312" w:eastAsia="仿宋_GB2312"/>
          <w:sz w:val="32"/>
          <w:szCs w:val="32"/>
        </w:rPr>
      </w:pPr>
      <w:r>
        <w:rPr>
          <w:rFonts w:hint="eastAsia" w:ascii="仿宋_GB2312" w:eastAsia="仿宋_GB2312"/>
          <w:sz w:val="32"/>
          <w:szCs w:val="32"/>
        </w:rPr>
        <w:t>4.户籍所在地村委会证明；</w:t>
      </w:r>
    </w:p>
    <w:p w14:paraId="238FBC35">
      <w:pPr>
        <w:spacing w:line="360" w:lineRule="auto"/>
        <w:ind w:firstLine="640" w:firstLineChars="200"/>
        <w:rPr>
          <w:rFonts w:ascii="仿宋_GB2312" w:eastAsia="仿宋_GB2312"/>
          <w:sz w:val="32"/>
          <w:szCs w:val="32"/>
        </w:rPr>
      </w:pPr>
      <w:r>
        <w:rPr>
          <w:rFonts w:hint="eastAsia" w:ascii="仿宋_GB2312" w:eastAsia="仿宋_GB2312"/>
          <w:sz w:val="32"/>
          <w:szCs w:val="32"/>
        </w:rPr>
        <w:t>5.困境儿童审批表。</w:t>
      </w:r>
    </w:p>
    <w:p w14:paraId="40848AFF">
      <w:pPr>
        <w:spacing w:line="360" w:lineRule="auto"/>
        <w:ind w:firstLine="643" w:firstLineChars="200"/>
        <w:rPr>
          <w:rFonts w:ascii="仿宋_GB2312" w:eastAsia="仿宋_GB2312"/>
          <w:b/>
          <w:sz w:val="32"/>
          <w:szCs w:val="32"/>
        </w:rPr>
      </w:pPr>
      <w:r>
        <w:rPr>
          <w:rFonts w:hint="eastAsia" w:ascii="仿宋_GB2312" w:eastAsia="仿宋_GB2312"/>
          <w:b/>
          <w:sz w:val="32"/>
          <w:szCs w:val="32"/>
        </w:rPr>
        <w:t xml:space="preserve">四、办理流程 </w:t>
      </w:r>
    </w:p>
    <w:p w14:paraId="5F08BAC6">
      <w:pPr>
        <w:spacing w:line="360" w:lineRule="auto"/>
        <w:ind w:firstLine="640" w:firstLineChars="200"/>
        <w:rPr>
          <w:rFonts w:ascii="仿宋_GB2312" w:eastAsia="仿宋_GB2312"/>
          <w:sz w:val="32"/>
          <w:szCs w:val="32"/>
        </w:rPr>
      </w:pPr>
      <w:r>
        <w:rPr>
          <w:rFonts w:hint="eastAsia" w:ascii="仿宋_GB2312" w:eastAsia="仿宋_GB2312"/>
          <w:sz w:val="32"/>
          <w:szCs w:val="32"/>
        </w:rPr>
        <w:t>1.由个人提出书面申请并携带所需材料至乡（镇）综合办事大厅；</w:t>
      </w:r>
    </w:p>
    <w:p w14:paraId="5D8616A0">
      <w:pPr>
        <w:spacing w:line="360" w:lineRule="auto"/>
        <w:ind w:firstLine="640" w:firstLineChars="200"/>
        <w:rPr>
          <w:rFonts w:ascii="仿宋_GB2312" w:eastAsia="仿宋_GB2312"/>
          <w:sz w:val="32"/>
          <w:szCs w:val="32"/>
        </w:rPr>
      </w:pPr>
      <w:r>
        <w:rPr>
          <w:rFonts w:hint="eastAsia" w:ascii="仿宋_GB2312" w:eastAsia="仿宋_GB2312"/>
          <w:sz w:val="32"/>
          <w:szCs w:val="32"/>
        </w:rPr>
        <w:t>2.由乡（镇）民政干事审核相关资料；</w:t>
      </w:r>
    </w:p>
    <w:p w14:paraId="0E8B9748">
      <w:pPr>
        <w:spacing w:line="360" w:lineRule="auto"/>
        <w:ind w:firstLine="640" w:firstLineChars="200"/>
        <w:rPr>
          <w:rFonts w:ascii="仿宋_GB2312" w:eastAsia="仿宋_GB2312"/>
          <w:sz w:val="32"/>
          <w:szCs w:val="32"/>
        </w:rPr>
      </w:pPr>
      <w:r>
        <w:rPr>
          <w:rFonts w:hint="eastAsia" w:ascii="仿宋_GB2312" w:eastAsia="仿宋_GB2312"/>
          <w:sz w:val="32"/>
          <w:szCs w:val="32"/>
        </w:rPr>
        <w:t>3.乡（镇）民政主管领导、工作人员入户核查并进行公示；</w:t>
      </w:r>
    </w:p>
    <w:p w14:paraId="79FB2CE9">
      <w:pPr>
        <w:spacing w:line="360" w:lineRule="auto"/>
        <w:ind w:firstLine="640" w:firstLineChars="200"/>
        <w:rPr>
          <w:rFonts w:ascii="仿宋_GB2312" w:eastAsia="仿宋_GB2312"/>
          <w:sz w:val="32"/>
          <w:szCs w:val="32"/>
        </w:rPr>
      </w:pPr>
      <w:r>
        <w:rPr>
          <w:rFonts w:hint="eastAsia" w:ascii="仿宋_GB2312" w:eastAsia="仿宋_GB2312"/>
          <w:sz w:val="32"/>
          <w:szCs w:val="32"/>
        </w:rPr>
        <w:t>4.公示后上报县民政部门审批；</w:t>
      </w:r>
    </w:p>
    <w:p w14:paraId="425ABA3D">
      <w:pPr>
        <w:spacing w:line="360" w:lineRule="auto"/>
        <w:ind w:firstLine="640" w:firstLineChars="200"/>
        <w:rPr>
          <w:rFonts w:ascii="仿宋_GB2312" w:eastAsia="仿宋_GB2312"/>
          <w:sz w:val="32"/>
          <w:szCs w:val="32"/>
        </w:rPr>
      </w:pPr>
      <w:r>
        <w:rPr>
          <w:rFonts w:hint="eastAsia" w:ascii="仿宋_GB2312" w:eastAsia="仿宋_GB2312"/>
          <w:sz w:val="32"/>
          <w:szCs w:val="32"/>
        </w:rPr>
        <w:t>5.县民政部门符合批准认定后再进行公示，如无异议，完成认定。</w:t>
      </w:r>
    </w:p>
    <w:p w14:paraId="1E80D334">
      <w:pPr>
        <w:spacing w:line="360" w:lineRule="auto"/>
        <w:ind w:firstLine="643" w:firstLineChars="200"/>
        <w:rPr>
          <w:rFonts w:ascii="仿宋_GB2312" w:eastAsia="仿宋_GB2312"/>
          <w:b/>
          <w:sz w:val="32"/>
          <w:szCs w:val="32"/>
        </w:rPr>
      </w:pPr>
      <w:r>
        <w:rPr>
          <w:rFonts w:hint="eastAsia" w:ascii="仿宋_GB2312" w:eastAsia="仿宋_GB2312"/>
          <w:b/>
          <w:sz w:val="32"/>
          <w:szCs w:val="32"/>
        </w:rPr>
        <w:t>五、办理时限</w:t>
      </w:r>
    </w:p>
    <w:p w14:paraId="0F05D3C4">
      <w:pPr>
        <w:spacing w:line="360" w:lineRule="auto"/>
        <w:ind w:firstLine="640" w:firstLineChars="200"/>
        <w:rPr>
          <w:rFonts w:ascii="仿宋_GB2312" w:eastAsia="仿宋_GB2312"/>
          <w:sz w:val="32"/>
          <w:szCs w:val="32"/>
        </w:rPr>
      </w:pPr>
      <w:r>
        <w:rPr>
          <w:rFonts w:hint="eastAsia" w:ascii="仿宋_GB2312" w:eastAsia="仿宋_GB2312"/>
          <w:sz w:val="32"/>
          <w:szCs w:val="32"/>
        </w:rPr>
        <w:t>一个月内</w:t>
      </w:r>
    </w:p>
    <w:p w14:paraId="57AE30C1">
      <w:pPr>
        <w:spacing w:line="360" w:lineRule="auto"/>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2B2588BC">
      <w:pPr>
        <w:spacing w:line="360" w:lineRule="auto"/>
        <w:ind w:firstLine="640" w:firstLineChars="200"/>
        <w:rPr>
          <w:rFonts w:ascii="仿宋_GB2312" w:eastAsia="仿宋_GB2312"/>
          <w:sz w:val="32"/>
          <w:szCs w:val="32"/>
        </w:rPr>
      </w:pPr>
      <w:r>
        <w:rPr>
          <w:rFonts w:hint="eastAsia" w:ascii="仿宋_GB2312" w:eastAsia="仿宋_GB2312"/>
          <w:sz w:val="32"/>
          <w:szCs w:val="32"/>
        </w:rPr>
        <w:t>不收费</w:t>
      </w:r>
    </w:p>
    <w:p w14:paraId="19F75F4B">
      <w:pPr>
        <w:spacing w:line="360" w:lineRule="auto"/>
        <w:ind w:firstLine="643" w:firstLineChars="200"/>
        <w:rPr>
          <w:rFonts w:ascii="仿宋_GB2312" w:eastAsia="仿宋_GB2312"/>
          <w:b/>
          <w:sz w:val="32"/>
          <w:szCs w:val="32"/>
        </w:rPr>
      </w:pPr>
      <w:r>
        <w:rPr>
          <w:rFonts w:hint="eastAsia" w:ascii="仿宋_GB2312" w:eastAsia="仿宋_GB2312"/>
          <w:b/>
          <w:sz w:val="32"/>
          <w:szCs w:val="32"/>
        </w:rPr>
        <w:t>七、联系方式</w:t>
      </w:r>
    </w:p>
    <w:p w14:paraId="46638284">
      <w:pPr>
        <w:spacing w:line="360" w:lineRule="auto"/>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26427343">
      <w:pPr>
        <w:spacing w:line="360" w:lineRule="auto"/>
        <w:ind w:firstLine="640" w:firstLineChars="200"/>
        <w:rPr>
          <w:rFonts w:ascii="仿宋_GB2312" w:eastAsia="仿宋_GB2312"/>
          <w:sz w:val="32"/>
          <w:szCs w:val="32"/>
        </w:rPr>
      </w:pPr>
      <w:r>
        <w:rPr>
          <w:rFonts w:hint="eastAsia" w:ascii="仿宋_GB2312" w:eastAsia="仿宋_GB2312"/>
          <w:sz w:val="32"/>
          <w:szCs w:val="32"/>
        </w:rPr>
        <w:t>办公时间：周一至周五</w:t>
      </w:r>
    </w:p>
    <w:p w14:paraId="028A6C39">
      <w:pPr>
        <w:spacing w:line="360" w:lineRule="auto"/>
        <w:rPr>
          <w:rFonts w:ascii="仿宋_GB2312" w:eastAsia="仿宋_GB2312"/>
          <w:b/>
          <w:sz w:val="36"/>
          <w:szCs w:val="36"/>
        </w:rPr>
      </w:pPr>
    </w:p>
    <w:p w14:paraId="3199AE3E">
      <w:pPr>
        <w:spacing w:line="360" w:lineRule="auto"/>
        <w:rPr>
          <w:rFonts w:ascii="仿宋_GB2312" w:eastAsia="仿宋_GB2312"/>
          <w:b/>
          <w:sz w:val="36"/>
          <w:szCs w:val="36"/>
        </w:rPr>
      </w:pPr>
    </w:p>
    <w:p w14:paraId="153635A7">
      <w:pPr>
        <w:spacing w:line="360" w:lineRule="auto"/>
        <w:rPr>
          <w:rFonts w:ascii="仿宋_GB2312" w:eastAsia="仿宋_GB2312"/>
          <w:b/>
          <w:sz w:val="36"/>
          <w:szCs w:val="36"/>
        </w:rPr>
      </w:pPr>
    </w:p>
    <w:p w14:paraId="79EB89D5">
      <w:pPr>
        <w:spacing w:line="360" w:lineRule="auto"/>
        <w:rPr>
          <w:rFonts w:ascii="仿宋_GB2312" w:eastAsia="仿宋_GB2312"/>
          <w:b/>
          <w:sz w:val="36"/>
          <w:szCs w:val="36"/>
        </w:rPr>
      </w:pPr>
    </w:p>
    <w:p w14:paraId="62E54DE0">
      <w:pPr>
        <w:spacing w:line="360" w:lineRule="auto"/>
        <w:rPr>
          <w:rFonts w:ascii="仿宋_GB2312" w:eastAsia="仿宋_GB2312"/>
          <w:b/>
          <w:sz w:val="36"/>
          <w:szCs w:val="36"/>
        </w:rPr>
      </w:pPr>
    </w:p>
    <w:p w14:paraId="458BAA36">
      <w:pPr>
        <w:spacing w:line="360" w:lineRule="auto"/>
        <w:rPr>
          <w:rFonts w:ascii="仿宋_GB2312" w:eastAsia="仿宋_GB2312"/>
          <w:b/>
          <w:sz w:val="36"/>
          <w:szCs w:val="36"/>
        </w:rPr>
      </w:pPr>
    </w:p>
    <w:p w14:paraId="3B2A85FF">
      <w:pPr>
        <w:spacing w:line="360" w:lineRule="auto"/>
        <w:rPr>
          <w:rFonts w:ascii="仿宋_GB2312" w:eastAsia="仿宋_GB2312"/>
          <w:b/>
          <w:sz w:val="36"/>
          <w:szCs w:val="36"/>
        </w:rPr>
      </w:pPr>
    </w:p>
    <w:p w14:paraId="7D7F341E">
      <w:pPr>
        <w:spacing w:line="360" w:lineRule="auto"/>
        <w:rPr>
          <w:rFonts w:ascii="仿宋_GB2312" w:eastAsia="仿宋_GB2312"/>
          <w:b/>
          <w:sz w:val="36"/>
          <w:szCs w:val="36"/>
        </w:rPr>
      </w:pPr>
    </w:p>
    <w:p w14:paraId="4049EDB3">
      <w:pPr>
        <w:spacing w:line="360" w:lineRule="auto"/>
        <w:rPr>
          <w:rFonts w:ascii="仿宋_GB2312" w:eastAsia="仿宋_GB2312"/>
          <w:b/>
          <w:sz w:val="36"/>
          <w:szCs w:val="36"/>
        </w:rPr>
      </w:pPr>
    </w:p>
    <w:p w14:paraId="642BDFD1">
      <w:pPr>
        <w:spacing w:line="360" w:lineRule="auto"/>
        <w:rPr>
          <w:rFonts w:ascii="仿宋_GB2312" w:eastAsia="仿宋_GB2312"/>
          <w:b/>
          <w:sz w:val="36"/>
          <w:szCs w:val="36"/>
        </w:rPr>
      </w:pPr>
    </w:p>
    <w:p w14:paraId="778FAB74">
      <w:pPr>
        <w:spacing w:line="360" w:lineRule="auto"/>
        <w:rPr>
          <w:rFonts w:ascii="仿宋_GB2312" w:eastAsia="仿宋_GB2312"/>
          <w:b/>
          <w:sz w:val="36"/>
          <w:szCs w:val="36"/>
        </w:rPr>
      </w:pPr>
    </w:p>
    <w:p w14:paraId="75A436EB">
      <w:pPr>
        <w:spacing w:line="360" w:lineRule="auto"/>
        <w:rPr>
          <w:rFonts w:ascii="仿宋_GB2312" w:eastAsia="仿宋_GB2312"/>
          <w:b/>
          <w:sz w:val="36"/>
          <w:szCs w:val="36"/>
        </w:rPr>
      </w:pPr>
    </w:p>
    <w:p w14:paraId="2817E190">
      <w:pPr>
        <w:spacing w:line="360" w:lineRule="auto"/>
        <w:jc w:val="center"/>
        <w:rPr>
          <w:rFonts w:ascii="仿宋_GB2312" w:eastAsia="仿宋_GB2312"/>
          <w:b/>
          <w:sz w:val="36"/>
          <w:szCs w:val="36"/>
        </w:rPr>
      </w:pPr>
      <w:r>
        <w:rPr>
          <w:rFonts w:hint="eastAsia" w:ascii="仿宋_GB2312" w:eastAsia="仿宋_GB2312"/>
          <w:b/>
          <w:sz w:val="36"/>
          <w:szCs w:val="36"/>
        </w:rPr>
        <w:t>112.残疾人生活补贴申请</w:t>
      </w:r>
    </w:p>
    <w:p w14:paraId="59CBEACE">
      <w:pPr>
        <w:spacing w:line="520" w:lineRule="exact"/>
        <w:rPr>
          <w:rFonts w:ascii="仿宋_GB2312" w:hAnsi="仿宋" w:eastAsia="仿宋_GB2312"/>
          <w:sz w:val="28"/>
          <w:szCs w:val="28"/>
        </w:rPr>
      </w:pPr>
      <w:r>
        <w:rPr>
          <w:rFonts w:hint="eastAsia" w:ascii="仿宋_GB2312" w:hAnsi="仿宋" w:eastAsia="仿宋_GB2312"/>
          <w:sz w:val="28"/>
          <w:szCs w:val="28"/>
        </w:rPr>
        <w:t>编号：民公服第2017112号</w:t>
      </w:r>
    </w:p>
    <w:p w14:paraId="7375D6C1">
      <w:pPr>
        <w:spacing w:line="520" w:lineRule="exact"/>
        <w:ind w:firstLine="643" w:firstLineChars="200"/>
        <w:rPr>
          <w:rFonts w:ascii="仿宋_GB2312" w:eastAsia="仿宋_GB2312"/>
          <w:b/>
          <w:sz w:val="32"/>
          <w:szCs w:val="32"/>
        </w:rPr>
      </w:pPr>
      <w:r>
        <w:rPr>
          <w:rFonts w:hint="eastAsia" w:ascii="仿宋_GB2312" w:eastAsia="仿宋_GB2312"/>
          <w:b/>
          <w:sz w:val="32"/>
          <w:szCs w:val="32"/>
        </w:rPr>
        <w:t>一、办理依据</w:t>
      </w:r>
    </w:p>
    <w:p w14:paraId="514DCEAA">
      <w:pPr>
        <w:spacing w:line="520" w:lineRule="exact"/>
        <w:ind w:firstLine="640" w:firstLineChars="200"/>
        <w:rPr>
          <w:rFonts w:ascii="仿宋_GB2312" w:eastAsia="仿宋_GB2312"/>
          <w:sz w:val="32"/>
          <w:szCs w:val="32"/>
        </w:rPr>
      </w:pPr>
      <w:r>
        <w:rPr>
          <w:rFonts w:hint="eastAsia" w:ascii="仿宋_GB2312" w:eastAsia="仿宋_GB2312"/>
          <w:sz w:val="32"/>
          <w:szCs w:val="32"/>
        </w:rPr>
        <w:t>文件：《</w:t>
      </w:r>
      <w:r>
        <w:rPr>
          <w:rFonts w:ascii="仿宋_GB2312" w:eastAsia="仿宋_GB2312"/>
          <w:sz w:val="32"/>
          <w:szCs w:val="32"/>
        </w:rPr>
        <w:t>国务院关于全面建立困难残疾人生活补贴和重度残疾人护理补贴制度的意见</w:t>
      </w:r>
      <w:r>
        <w:rPr>
          <w:rFonts w:hint="eastAsia" w:ascii="仿宋_GB2312" w:eastAsia="仿宋_GB2312"/>
          <w:sz w:val="32"/>
          <w:szCs w:val="32"/>
        </w:rPr>
        <w:t>》</w:t>
      </w:r>
    </w:p>
    <w:p w14:paraId="7EB952D1">
      <w:pPr>
        <w:spacing w:line="520" w:lineRule="exact"/>
        <w:ind w:firstLine="643" w:firstLineChars="200"/>
        <w:rPr>
          <w:rFonts w:ascii="仿宋_GB2312" w:eastAsia="仿宋_GB2312"/>
          <w:b/>
          <w:sz w:val="32"/>
          <w:szCs w:val="32"/>
        </w:rPr>
      </w:pPr>
      <w:r>
        <w:rPr>
          <w:rFonts w:hint="eastAsia" w:ascii="仿宋_GB2312" w:eastAsia="仿宋_GB2312"/>
          <w:b/>
          <w:sz w:val="32"/>
          <w:szCs w:val="32"/>
        </w:rPr>
        <w:t>二、办理对象及范围</w:t>
      </w:r>
    </w:p>
    <w:p w14:paraId="42341064">
      <w:pPr>
        <w:spacing w:line="520" w:lineRule="exact"/>
        <w:ind w:firstLine="640" w:firstLineChars="200"/>
        <w:rPr>
          <w:rFonts w:ascii="仿宋_GB2312" w:eastAsia="仿宋_GB2312"/>
          <w:sz w:val="32"/>
          <w:szCs w:val="32"/>
        </w:rPr>
      </w:pPr>
      <w:r>
        <w:rPr>
          <w:rFonts w:hint="eastAsia" w:ascii="仿宋_GB2312" w:eastAsia="仿宋_GB2312"/>
          <w:sz w:val="32"/>
          <w:szCs w:val="32"/>
        </w:rPr>
        <w:t>1.持有辖区内户籍的重度残疾人（一二级）;</w:t>
      </w:r>
    </w:p>
    <w:p w14:paraId="65019809">
      <w:pPr>
        <w:spacing w:line="520" w:lineRule="exact"/>
        <w:ind w:firstLine="640" w:firstLineChars="200"/>
        <w:rPr>
          <w:rFonts w:ascii="仿宋_GB2312" w:eastAsia="仿宋_GB2312"/>
          <w:sz w:val="32"/>
          <w:szCs w:val="32"/>
        </w:rPr>
      </w:pPr>
      <w:r>
        <w:rPr>
          <w:rFonts w:hint="eastAsia" w:ascii="仿宋_GB2312" w:eastAsia="仿宋_GB2312"/>
          <w:sz w:val="32"/>
          <w:szCs w:val="32"/>
        </w:rPr>
        <w:t>2.持有辖区内户籍的困难残疾人（三四级）。</w:t>
      </w:r>
    </w:p>
    <w:p w14:paraId="61997822">
      <w:pPr>
        <w:spacing w:line="520" w:lineRule="exact"/>
        <w:ind w:firstLine="643" w:firstLineChars="200"/>
        <w:rPr>
          <w:rFonts w:ascii="仿宋_GB2312" w:eastAsia="仿宋_GB2312"/>
          <w:b/>
          <w:sz w:val="32"/>
          <w:szCs w:val="32"/>
        </w:rPr>
      </w:pPr>
      <w:r>
        <w:rPr>
          <w:rFonts w:hint="eastAsia" w:ascii="仿宋_GB2312" w:eastAsia="仿宋_GB2312"/>
          <w:b/>
          <w:sz w:val="32"/>
          <w:szCs w:val="32"/>
        </w:rPr>
        <w:t>三、办事条件及需提交的材料</w:t>
      </w:r>
    </w:p>
    <w:p w14:paraId="656A2872">
      <w:pPr>
        <w:spacing w:line="520" w:lineRule="exact"/>
        <w:ind w:firstLine="640" w:firstLineChars="200"/>
        <w:rPr>
          <w:rFonts w:ascii="仿宋_GB2312" w:eastAsia="仿宋_GB2312"/>
          <w:sz w:val="32"/>
          <w:szCs w:val="32"/>
        </w:rPr>
      </w:pPr>
      <w:r>
        <w:rPr>
          <w:rFonts w:hint="eastAsia" w:ascii="仿宋_GB2312" w:eastAsia="仿宋_GB2312"/>
          <w:sz w:val="32"/>
          <w:szCs w:val="32"/>
        </w:rPr>
        <w:t>1.个人申请;2.身份证、户口本、残疾证原件及复印件；</w:t>
      </w:r>
    </w:p>
    <w:p w14:paraId="73876AD2">
      <w:pPr>
        <w:spacing w:line="520" w:lineRule="exact"/>
        <w:ind w:firstLine="640" w:firstLineChars="200"/>
        <w:rPr>
          <w:rFonts w:ascii="仿宋_GB2312" w:eastAsia="仿宋_GB2312"/>
          <w:sz w:val="32"/>
          <w:szCs w:val="32"/>
        </w:rPr>
      </w:pPr>
      <w:r>
        <w:rPr>
          <w:rFonts w:hint="eastAsia" w:ascii="仿宋_GB2312" w:eastAsia="仿宋_GB2312"/>
          <w:sz w:val="32"/>
          <w:szCs w:val="32"/>
        </w:rPr>
        <w:t>3.户籍所在地村委会证明;4.重度残疾人审批表。</w:t>
      </w:r>
    </w:p>
    <w:p w14:paraId="466D4E75">
      <w:pPr>
        <w:spacing w:line="520" w:lineRule="exact"/>
        <w:ind w:firstLine="643" w:firstLineChars="200"/>
        <w:rPr>
          <w:rFonts w:ascii="仿宋_GB2312" w:eastAsia="仿宋_GB2312"/>
          <w:b/>
          <w:sz w:val="32"/>
          <w:szCs w:val="32"/>
        </w:rPr>
      </w:pPr>
      <w:r>
        <w:rPr>
          <w:rFonts w:hint="eastAsia" w:ascii="仿宋_GB2312" w:eastAsia="仿宋_GB2312"/>
          <w:b/>
          <w:sz w:val="32"/>
          <w:szCs w:val="32"/>
        </w:rPr>
        <w:t xml:space="preserve">四、办理流程 </w:t>
      </w:r>
    </w:p>
    <w:p w14:paraId="44C3080A">
      <w:pPr>
        <w:spacing w:line="520" w:lineRule="exact"/>
        <w:ind w:firstLine="640" w:firstLineChars="200"/>
        <w:rPr>
          <w:rFonts w:ascii="仿宋_GB2312" w:eastAsia="仿宋_GB2312"/>
          <w:sz w:val="32"/>
          <w:szCs w:val="32"/>
        </w:rPr>
      </w:pPr>
      <w:r>
        <w:rPr>
          <w:rFonts w:hint="eastAsia" w:ascii="仿宋_GB2312" w:eastAsia="仿宋_GB2312"/>
          <w:sz w:val="32"/>
          <w:szCs w:val="32"/>
        </w:rPr>
        <w:t>1.由个人提出书面申请并携带所需材料至乡（镇）综合办事大厅；</w:t>
      </w:r>
    </w:p>
    <w:p w14:paraId="439AC85E">
      <w:pPr>
        <w:spacing w:line="520" w:lineRule="exact"/>
        <w:ind w:firstLine="640" w:firstLineChars="200"/>
        <w:rPr>
          <w:rFonts w:ascii="仿宋_GB2312" w:eastAsia="仿宋_GB2312"/>
          <w:sz w:val="32"/>
          <w:szCs w:val="32"/>
        </w:rPr>
      </w:pPr>
      <w:r>
        <w:rPr>
          <w:rFonts w:hint="eastAsia" w:ascii="仿宋_GB2312" w:eastAsia="仿宋_GB2312"/>
          <w:sz w:val="32"/>
          <w:szCs w:val="32"/>
        </w:rPr>
        <w:t>2.由乡（镇）民政干事审核相关资料并进行公示；</w:t>
      </w:r>
    </w:p>
    <w:p w14:paraId="11F94DB8">
      <w:pPr>
        <w:spacing w:line="520" w:lineRule="exact"/>
        <w:ind w:firstLine="640" w:firstLineChars="200"/>
        <w:rPr>
          <w:rFonts w:ascii="仿宋_GB2312" w:eastAsia="仿宋_GB2312"/>
          <w:sz w:val="32"/>
          <w:szCs w:val="32"/>
        </w:rPr>
      </w:pPr>
      <w:r>
        <w:rPr>
          <w:rFonts w:hint="eastAsia" w:ascii="仿宋_GB2312" w:eastAsia="仿宋_GB2312"/>
          <w:sz w:val="32"/>
          <w:szCs w:val="32"/>
        </w:rPr>
        <w:t>3.由乡（镇）工作人员携带审批表至县残联审核盖章；</w:t>
      </w:r>
    </w:p>
    <w:p w14:paraId="1FB7C06F">
      <w:pPr>
        <w:spacing w:line="520" w:lineRule="exact"/>
        <w:ind w:firstLine="640" w:firstLineChars="200"/>
        <w:rPr>
          <w:rFonts w:ascii="仿宋_GB2312" w:eastAsia="仿宋_GB2312"/>
          <w:sz w:val="32"/>
          <w:szCs w:val="32"/>
        </w:rPr>
      </w:pPr>
      <w:r>
        <w:rPr>
          <w:rFonts w:hint="eastAsia" w:ascii="仿宋_GB2312" w:eastAsia="仿宋_GB2312"/>
          <w:sz w:val="32"/>
          <w:szCs w:val="32"/>
        </w:rPr>
        <w:t>4.县残联盖章后上报县民政部门审批；</w:t>
      </w:r>
    </w:p>
    <w:p w14:paraId="2D05FF62">
      <w:pPr>
        <w:spacing w:line="520" w:lineRule="exact"/>
        <w:ind w:firstLine="640" w:firstLineChars="200"/>
        <w:rPr>
          <w:rFonts w:ascii="仿宋_GB2312" w:eastAsia="仿宋_GB2312"/>
          <w:sz w:val="32"/>
          <w:szCs w:val="32"/>
        </w:rPr>
      </w:pPr>
      <w:r>
        <w:rPr>
          <w:rFonts w:hint="eastAsia" w:ascii="仿宋_GB2312" w:eastAsia="仿宋_GB2312"/>
          <w:sz w:val="32"/>
          <w:szCs w:val="32"/>
        </w:rPr>
        <w:t>5.县民政部门审核通过后发放补贴，使用信用社账号（一卡通）。</w:t>
      </w:r>
    </w:p>
    <w:p w14:paraId="21CB6868">
      <w:pPr>
        <w:spacing w:line="520" w:lineRule="exact"/>
        <w:ind w:firstLine="643" w:firstLineChars="200"/>
        <w:rPr>
          <w:rFonts w:ascii="仿宋_GB2312" w:eastAsia="仿宋_GB2312"/>
          <w:b/>
          <w:sz w:val="32"/>
          <w:szCs w:val="32"/>
        </w:rPr>
      </w:pPr>
      <w:r>
        <w:rPr>
          <w:rFonts w:hint="eastAsia" w:ascii="仿宋_GB2312" w:eastAsia="仿宋_GB2312"/>
          <w:b/>
          <w:sz w:val="32"/>
          <w:szCs w:val="32"/>
        </w:rPr>
        <w:t>五、办理时限</w:t>
      </w:r>
    </w:p>
    <w:p w14:paraId="78E14963">
      <w:pPr>
        <w:spacing w:line="520" w:lineRule="exact"/>
        <w:ind w:firstLine="640" w:firstLineChars="200"/>
        <w:rPr>
          <w:rFonts w:ascii="仿宋_GB2312" w:eastAsia="仿宋_GB2312"/>
          <w:sz w:val="32"/>
          <w:szCs w:val="32"/>
        </w:rPr>
      </w:pPr>
      <w:r>
        <w:rPr>
          <w:rFonts w:hint="eastAsia" w:ascii="仿宋_GB2312" w:eastAsia="仿宋_GB2312"/>
          <w:sz w:val="32"/>
          <w:szCs w:val="32"/>
        </w:rPr>
        <w:t>十个工作日</w:t>
      </w:r>
    </w:p>
    <w:p w14:paraId="34180AF3">
      <w:pPr>
        <w:spacing w:line="520" w:lineRule="exact"/>
        <w:ind w:firstLine="643" w:firstLineChars="200"/>
        <w:rPr>
          <w:rFonts w:ascii="仿宋_GB2312" w:eastAsia="仿宋_GB2312"/>
          <w:b/>
          <w:sz w:val="32"/>
          <w:szCs w:val="32"/>
        </w:rPr>
      </w:pPr>
      <w:r>
        <w:rPr>
          <w:rFonts w:hint="eastAsia" w:ascii="仿宋_GB2312" w:eastAsia="仿宋_GB2312"/>
          <w:b/>
          <w:sz w:val="32"/>
          <w:szCs w:val="32"/>
        </w:rPr>
        <w:t>六、收费依据、收费标准</w:t>
      </w:r>
    </w:p>
    <w:p w14:paraId="17D72599">
      <w:pPr>
        <w:spacing w:line="520" w:lineRule="exact"/>
        <w:ind w:firstLine="640" w:firstLineChars="200"/>
        <w:rPr>
          <w:rFonts w:ascii="仿宋_GB2312" w:eastAsia="仿宋_GB2312"/>
          <w:sz w:val="32"/>
          <w:szCs w:val="32"/>
        </w:rPr>
      </w:pPr>
      <w:r>
        <w:rPr>
          <w:rFonts w:hint="eastAsia" w:ascii="仿宋_GB2312" w:eastAsia="仿宋_GB2312"/>
          <w:sz w:val="32"/>
          <w:szCs w:val="32"/>
        </w:rPr>
        <w:t>不收费</w:t>
      </w:r>
    </w:p>
    <w:p w14:paraId="3FB73147">
      <w:pPr>
        <w:spacing w:line="520" w:lineRule="exact"/>
        <w:ind w:firstLine="643" w:firstLineChars="200"/>
        <w:rPr>
          <w:rFonts w:ascii="仿宋_GB2312" w:eastAsia="仿宋_GB2312"/>
          <w:b/>
          <w:sz w:val="32"/>
          <w:szCs w:val="32"/>
        </w:rPr>
      </w:pPr>
      <w:r>
        <w:rPr>
          <w:rFonts w:hint="eastAsia" w:ascii="仿宋_GB2312" w:eastAsia="仿宋_GB2312"/>
          <w:b/>
          <w:sz w:val="32"/>
          <w:szCs w:val="32"/>
        </w:rPr>
        <w:t>七、联系方式</w:t>
      </w:r>
    </w:p>
    <w:p w14:paraId="38FD313B">
      <w:pPr>
        <w:spacing w:line="520" w:lineRule="exact"/>
        <w:ind w:firstLine="640" w:firstLineChars="200"/>
        <w:rPr>
          <w:rFonts w:ascii="仿宋_GB2312" w:eastAsia="仿宋_GB2312"/>
          <w:sz w:val="32"/>
          <w:szCs w:val="32"/>
        </w:rPr>
      </w:pPr>
      <w:r>
        <w:rPr>
          <w:rFonts w:hint="eastAsia" w:ascii="仿宋_GB2312" w:eastAsia="仿宋_GB2312"/>
          <w:sz w:val="32"/>
          <w:szCs w:val="32"/>
        </w:rPr>
        <w:t>办理地点：各乡（镇）人民政府办事大厅</w:t>
      </w:r>
    </w:p>
    <w:p w14:paraId="511AAEC9">
      <w:pPr>
        <w:spacing w:line="520" w:lineRule="exact"/>
        <w:ind w:firstLine="640" w:firstLineChars="200"/>
        <w:rPr>
          <w:rFonts w:ascii="仿宋_GB2312" w:eastAsia="仿宋_GB2312"/>
          <w:sz w:val="32"/>
          <w:szCs w:val="32"/>
        </w:rPr>
      </w:pPr>
      <w:r>
        <w:rPr>
          <w:rFonts w:hint="eastAsia" w:ascii="仿宋_GB2312" w:eastAsia="仿宋_GB2312"/>
          <w:sz w:val="32"/>
          <w:szCs w:val="32"/>
        </w:rPr>
        <w:t>办公时间：周一至周五</w:t>
      </w:r>
    </w:p>
    <w:sectPr>
      <w:footerReference r:id="rId9"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锐字云字库小标宋体1.0">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auto"/>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1191">
    <w:pPr>
      <w:pStyle w:val="6"/>
    </w:pPr>
    <w:r>
      <w:pict>
        <v:shape id="_x0000_s3073" o:spid="_x0000_s307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v:textbox inset="0mm,0mm,0mm,0mm" style="mso-fit-shape-to-text:t;">
            <w:txbxContent>
              <w:p w14:paraId="5BDA03C0">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C9E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9D7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300E">
    <w:pPr>
      <w:pStyle w:val="6"/>
      <w:jc w:val="center"/>
    </w:pPr>
    <w: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28EB2022">
                <w:pPr>
                  <w:pStyle w:val="6"/>
                  <w:jc w:val="center"/>
                </w:pPr>
                <w:r>
                  <w:fldChar w:fldCharType="begin"/>
                </w:r>
                <w:r>
                  <w:instrText xml:space="preserve"> PAGE   \* MERGEFORMAT </w:instrText>
                </w:r>
                <w:r>
                  <w:fldChar w:fldCharType="separate"/>
                </w:r>
                <w:r>
                  <w:rPr>
                    <w:lang w:val="zh-CN"/>
                  </w:rPr>
                  <w:t>249</w:t>
                </w:r>
                <w:r>
                  <w:rPr>
                    <w:lang w:val="zh-CN"/>
                  </w:rPr>
                  <w:fldChar w:fldCharType="end"/>
                </w:r>
              </w:p>
            </w:txbxContent>
          </v:textbox>
        </v:shape>
      </w:pict>
    </w:r>
  </w:p>
  <w:p w14:paraId="1A25A4D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FB0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64F6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24A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japaneseCounting"/>
      <w:lvlText w:val="%1、"/>
      <w:lvlJc w:val="left"/>
      <w:pPr>
        <w:ind w:left="1359" w:hanging="720"/>
      </w:pPr>
      <w:rPr>
        <w:rFonts w:hint="default"/>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1">
    <w:nsid w:val="845B5372"/>
    <w:multiLevelType w:val="multilevel"/>
    <w:tmpl w:val="845B5372"/>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8461FADE"/>
    <w:multiLevelType w:val="multilevel"/>
    <w:tmpl w:val="8461FADE"/>
    <w:lvl w:ilvl="0" w:tentative="0">
      <w:start w:val="2"/>
      <w:numFmt w:val="japaneseCounting"/>
      <w:lvlText w:val="%1、"/>
      <w:lvlJc w:val="left"/>
      <w:pPr>
        <w:ind w:left="1359" w:hanging="720"/>
      </w:pPr>
      <w:rPr>
        <w:rFonts w:hint="default"/>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3">
    <w:nsid w:val="8CAEB125"/>
    <w:multiLevelType w:val="multilevel"/>
    <w:tmpl w:val="8CAEB125"/>
    <w:lvl w:ilvl="0" w:tentative="0">
      <w:start w:val="4"/>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91995D4F"/>
    <w:multiLevelType w:val="multilevel"/>
    <w:tmpl w:val="91995D4F"/>
    <w:lvl w:ilvl="0" w:tentative="0">
      <w:start w:val="2"/>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9239341B"/>
    <w:multiLevelType w:val="multilevel"/>
    <w:tmpl w:val="9239341B"/>
    <w:lvl w:ilvl="0" w:tentative="0">
      <w:start w:val="2"/>
      <w:numFmt w:val="japaneseCounting"/>
      <w:lvlText w:val="%1、"/>
      <w:lvlJc w:val="left"/>
      <w:pPr>
        <w:ind w:left="1429" w:hanging="720"/>
      </w:pPr>
      <w:rPr>
        <w:rFonts w:hint="default"/>
        <w:lang w:val="en-U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9288B902"/>
    <w:multiLevelType w:val="multilevel"/>
    <w:tmpl w:val="9288B902"/>
    <w:lvl w:ilvl="0" w:tentative="0">
      <w:start w:val="4"/>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9C8AC8EF"/>
    <w:multiLevelType w:val="multilevel"/>
    <w:tmpl w:val="9C8AC8EF"/>
    <w:lvl w:ilvl="0" w:tentative="0">
      <w:start w:val="1"/>
      <w:numFmt w:val="japaneseCounting"/>
      <w:lvlText w:val="%1、"/>
      <w:lvlJc w:val="left"/>
      <w:pPr>
        <w:ind w:left="1358" w:hanging="720"/>
      </w:pPr>
      <w:rPr>
        <w:rFonts w:hint="default"/>
        <w:b/>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8">
    <w:nsid w:val="B0F1ACD9"/>
    <w:multiLevelType w:val="multilevel"/>
    <w:tmpl w:val="B0F1ACD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B5E306ED"/>
    <w:multiLevelType w:val="multilevel"/>
    <w:tmpl w:val="B5E306ED"/>
    <w:lvl w:ilvl="0" w:tentative="0">
      <w:start w:val="2"/>
      <w:numFmt w:val="none"/>
      <w:lvlText w:val="二、"/>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B8CEF35B"/>
    <w:multiLevelType w:val="singleLevel"/>
    <w:tmpl w:val="B8CEF35B"/>
    <w:lvl w:ilvl="0" w:tentative="0">
      <w:start w:val="1"/>
      <w:numFmt w:val="chineseCounting"/>
      <w:suff w:val="nothing"/>
      <w:lvlText w:val="%1、"/>
      <w:lvlJc w:val="left"/>
    </w:lvl>
  </w:abstractNum>
  <w:abstractNum w:abstractNumId="11">
    <w:nsid w:val="BB64CFA9"/>
    <w:multiLevelType w:val="multilevel"/>
    <w:tmpl w:val="BB64CFA9"/>
    <w:lvl w:ilvl="0" w:tentative="0">
      <w:start w:val="2"/>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BE923771"/>
    <w:multiLevelType w:val="multilevel"/>
    <w:tmpl w:val="BE923771"/>
    <w:lvl w:ilvl="0" w:tentative="0">
      <w:start w:val="4"/>
      <w:numFmt w:val="japaneseCounting"/>
      <w:lvlText w:val="%1、"/>
      <w:lvlJc w:val="left"/>
      <w:pPr>
        <w:ind w:left="1359" w:hanging="720"/>
      </w:pPr>
      <w:rPr>
        <w:rFonts w:hint="default"/>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13">
    <w:nsid w:val="BF205925"/>
    <w:multiLevelType w:val="singleLevel"/>
    <w:tmpl w:val="BF205925"/>
    <w:lvl w:ilvl="0" w:tentative="0">
      <w:start w:val="2"/>
      <w:numFmt w:val="chineseCounting"/>
      <w:suff w:val="nothing"/>
      <w:lvlText w:val="%1、"/>
      <w:lvlJc w:val="left"/>
    </w:lvl>
  </w:abstractNum>
  <w:abstractNum w:abstractNumId="14">
    <w:nsid w:val="C8879AEF"/>
    <w:multiLevelType w:val="singleLevel"/>
    <w:tmpl w:val="C8879AEF"/>
    <w:lvl w:ilvl="0" w:tentative="0">
      <w:start w:val="5"/>
      <w:numFmt w:val="chineseCounting"/>
      <w:suff w:val="nothing"/>
      <w:lvlText w:val="（%1）"/>
      <w:lvlJc w:val="left"/>
      <w:pPr>
        <w:ind w:left="0" w:firstLine="0"/>
      </w:pPr>
    </w:lvl>
  </w:abstractNum>
  <w:abstractNum w:abstractNumId="15">
    <w:nsid w:val="CF092B84"/>
    <w:multiLevelType w:val="multilevel"/>
    <w:tmpl w:val="CF092B84"/>
    <w:lvl w:ilvl="0" w:tentative="0">
      <w:start w:val="0"/>
      <w:numFmt w:val="bullet"/>
      <w:lvlText w:val="□"/>
      <w:lvlJc w:val="left"/>
      <w:pPr>
        <w:tabs>
          <w:tab w:val="left" w:pos="360"/>
        </w:tabs>
        <w:ind w:left="360" w:hanging="360"/>
      </w:pPr>
      <w:rPr>
        <w:rFonts w:hint="eastAsia" w:ascii="宋体" w:hAnsi="宋体" w:eastAsia="宋体" w:cs="Times New Roman"/>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D7F9FE59"/>
    <w:multiLevelType w:val="multilevel"/>
    <w:tmpl w:val="D7F9FE59"/>
    <w:lvl w:ilvl="0" w:tentative="0">
      <w:start w:val="1"/>
      <w:numFmt w:val="japaneseCounting"/>
      <w:lvlText w:val="%1、"/>
      <w:lvlJc w:val="left"/>
      <w:pPr>
        <w:ind w:left="1359" w:hanging="720"/>
      </w:pPr>
      <w:rPr>
        <w:rFonts w:hint="default"/>
        <w:b/>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17">
    <w:nsid w:val="DCBA6B53"/>
    <w:multiLevelType w:val="multilevel"/>
    <w:tmpl w:val="DCBA6B53"/>
    <w:lvl w:ilvl="0" w:tentative="0">
      <w:start w:val="2"/>
      <w:numFmt w:val="japaneseCounting"/>
      <w:lvlText w:val="%1、"/>
      <w:lvlJc w:val="left"/>
      <w:pPr>
        <w:ind w:left="1429" w:hanging="720"/>
      </w:pPr>
      <w:rPr>
        <w:rFonts w:hint="default" w:hAnsi="黑体" w:cs="黑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8">
    <w:nsid w:val="E093A4B0"/>
    <w:multiLevelType w:val="multilevel"/>
    <w:tmpl w:val="E093A4B0"/>
    <w:lvl w:ilvl="0" w:tentative="0">
      <w:start w:val="2"/>
      <w:numFmt w:val="none"/>
      <w:lvlText w:val="二、"/>
      <w:lvlJc w:val="left"/>
      <w:pPr>
        <w:ind w:left="1429" w:hanging="720"/>
      </w:pPr>
      <w:rPr>
        <w:rFonts w:hint="default"/>
        <w:b/>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9">
    <w:nsid w:val="F4B5D9F5"/>
    <w:multiLevelType w:val="singleLevel"/>
    <w:tmpl w:val="F4B5D9F5"/>
    <w:lvl w:ilvl="0" w:tentative="0">
      <w:start w:val="1"/>
      <w:numFmt w:val="chineseCounting"/>
      <w:suff w:val="nothing"/>
      <w:lvlText w:val="%1、"/>
      <w:lvlJc w:val="left"/>
    </w:lvl>
  </w:abstractNum>
  <w:abstractNum w:abstractNumId="20">
    <w:nsid w:val="F7735DC9"/>
    <w:multiLevelType w:val="multilevel"/>
    <w:tmpl w:val="F7735DC9"/>
    <w:lvl w:ilvl="0" w:tentative="0">
      <w:start w:val="2"/>
      <w:numFmt w:val="japaneseCounting"/>
      <w:lvlText w:val="%1、"/>
      <w:lvlJc w:val="left"/>
      <w:pPr>
        <w:ind w:left="1429" w:hanging="720"/>
      </w:pPr>
      <w:rPr>
        <w:rFonts w:hint="default"/>
        <w:b/>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1">
    <w:nsid w:val="0053208E"/>
    <w:multiLevelType w:val="multilevel"/>
    <w:tmpl w:val="0053208E"/>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2">
    <w:nsid w:val="0248C179"/>
    <w:multiLevelType w:val="multilevel"/>
    <w:tmpl w:val="0248C179"/>
    <w:lvl w:ilvl="0" w:tentative="0">
      <w:start w:val="6"/>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03D62ECE"/>
    <w:multiLevelType w:val="multilevel"/>
    <w:tmpl w:val="03D62ECE"/>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4">
    <w:nsid w:val="0E640482"/>
    <w:multiLevelType w:val="singleLevel"/>
    <w:tmpl w:val="0E640482"/>
    <w:lvl w:ilvl="0" w:tentative="0">
      <w:start w:val="1"/>
      <w:numFmt w:val="chineseCounting"/>
      <w:suff w:val="nothing"/>
      <w:lvlText w:val="%1、"/>
      <w:lvlJc w:val="left"/>
    </w:lvl>
  </w:abstractNum>
  <w:abstractNum w:abstractNumId="25">
    <w:nsid w:val="1ACDE60F"/>
    <w:multiLevelType w:val="multilevel"/>
    <w:tmpl w:val="1ACDE60F"/>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6">
    <w:nsid w:val="243FCF68"/>
    <w:multiLevelType w:val="multilevel"/>
    <w:tmpl w:val="243FCF68"/>
    <w:lvl w:ilvl="0" w:tentative="0">
      <w:start w:val="2"/>
      <w:numFmt w:val="japaneseCounting"/>
      <w:lvlText w:val="%1、"/>
      <w:lvlJc w:val="left"/>
      <w:pPr>
        <w:ind w:left="1359" w:hanging="720"/>
      </w:pPr>
      <w:rPr>
        <w:rFonts w:hint="default"/>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27">
    <w:nsid w:val="2470EC97"/>
    <w:multiLevelType w:val="singleLevel"/>
    <w:tmpl w:val="2470EC97"/>
    <w:lvl w:ilvl="0" w:tentative="0">
      <w:start w:val="1"/>
      <w:numFmt w:val="chineseCounting"/>
      <w:suff w:val="nothing"/>
      <w:lvlText w:val="%1、"/>
      <w:lvlJc w:val="left"/>
    </w:lvl>
  </w:abstractNum>
  <w:abstractNum w:abstractNumId="28">
    <w:nsid w:val="25B654F3"/>
    <w:multiLevelType w:val="singleLevel"/>
    <w:tmpl w:val="25B654F3"/>
    <w:lvl w:ilvl="0" w:tentative="0">
      <w:start w:val="4"/>
      <w:numFmt w:val="chineseCounting"/>
      <w:suff w:val="nothing"/>
      <w:lvlText w:val="%1、"/>
      <w:lvlJc w:val="left"/>
      <w:pPr>
        <w:ind w:left="0" w:firstLine="0"/>
      </w:pPr>
    </w:lvl>
  </w:abstractNum>
  <w:abstractNum w:abstractNumId="29">
    <w:nsid w:val="2A8F537B"/>
    <w:multiLevelType w:val="singleLevel"/>
    <w:tmpl w:val="2A8F537B"/>
    <w:lvl w:ilvl="0" w:tentative="0">
      <w:start w:val="5"/>
      <w:numFmt w:val="decimal"/>
      <w:suff w:val="nothing"/>
      <w:lvlText w:val="%1．"/>
      <w:lvlJc w:val="left"/>
      <w:pPr>
        <w:ind w:left="0" w:firstLine="0"/>
      </w:pPr>
    </w:lvl>
  </w:abstractNum>
  <w:abstractNum w:abstractNumId="30">
    <w:nsid w:val="30FC5B15"/>
    <w:multiLevelType w:val="multilevel"/>
    <w:tmpl w:val="30FC5B15"/>
    <w:lvl w:ilvl="0" w:tentative="0">
      <w:start w:val="2"/>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1">
    <w:nsid w:val="322D85CA"/>
    <w:multiLevelType w:val="singleLevel"/>
    <w:tmpl w:val="322D85CA"/>
    <w:lvl w:ilvl="0" w:tentative="0">
      <w:start w:val="2"/>
      <w:numFmt w:val="decimal"/>
      <w:suff w:val="nothing"/>
      <w:lvlText w:val="%1."/>
      <w:lvlJc w:val="left"/>
      <w:rPr>
        <w:rFonts w:cs="Times New Roman"/>
      </w:rPr>
    </w:lvl>
  </w:abstractNum>
  <w:abstractNum w:abstractNumId="32">
    <w:nsid w:val="39A0D9AC"/>
    <w:multiLevelType w:val="multilevel"/>
    <w:tmpl w:val="39A0D9AC"/>
    <w:lvl w:ilvl="0" w:tentative="0">
      <w:start w:val="2"/>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46A08BB8"/>
    <w:multiLevelType w:val="multilevel"/>
    <w:tmpl w:val="46A08BB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4">
    <w:nsid w:val="4C1BAE26"/>
    <w:multiLevelType w:val="multilevel"/>
    <w:tmpl w:val="4C1BAE26"/>
    <w:lvl w:ilvl="0" w:tentative="0">
      <w:start w:val="1"/>
      <w:numFmt w:val="japaneseCounting"/>
      <w:lvlText w:val="%1、"/>
      <w:lvlJc w:val="left"/>
      <w:pPr>
        <w:ind w:left="1358" w:hanging="720"/>
      </w:pPr>
      <w:rPr>
        <w:rFonts w:hint="default"/>
        <w:b/>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35">
    <w:nsid w:val="4C3D7A74"/>
    <w:multiLevelType w:val="multilevel"/>
    <w:tmpl w:val="4C3D7A74"/>
    <w:lvl w:ilvl="0" w:tentative="0">
      <w:start w:val="1"/>
      <w:numFmt w:val="none"/>
      <w:lvlText w:val="一、"/>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6">
    <w:nsid w:val="4D94DA66"/>
    <w:multiLevelType w:val="singleLevel"/>
    <w:tmpl w:val="4D94DA66"/>
    <w:lvl w:ilvl="0" w:tentative="0">
      <w:start w:val="6"/>
      <w:numFmt w:val="chineseCounting"/>
      <w:suff w:val="nothing"/>
      <w:lvlText w:val="%1、"/>
      <w:lvlJc w:val="left"/>
    </w:lvl>
  </w:abstractNum>
  <w:abstractNum w:abstractNumId="37">
    <w:nsid w:val="58765686"/>
    <w:multiLevelType w:val="multilevel"/>
    <w:tmpl w:val="58765686"/>
    <w:lvl w:ilvl="0" w:tentative="0">
      <w:start w:val="2"/>
      <w:numFmt w:val="japaneseCounting"/>
      <w:lvlText w:val="%1、"/>
      <w:lvlJc w:val="left"/>
      <w:pPr>
        <w:ind w:left="1359" w:hanging="720"/>
      </w:pPr>
      <w:rPr>
        <w:rFonts w:hint="default"/>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38">
    <w:nsid w:val="59ADCABA"/>
    <w:multiLevelType w:val="singleLevel"/>
    <w:tmpl w:val="59ADCABA"/>
    <w:lvl w:ilvl="0" w:tentative="0">
      <w:start w:val="1"/>
      <w:numFmt w:val="chineseCounting"/>
      <w:suff w:val="nothing"/>
      <w:lvlText w:val="%1、"/>
      <w:lvlJc w:val="left"/>
    </w:lvl>
  </w:abstractNum>
  <w:abstractNum w:abstractNumId="39">
    <w:nsid w:val="5E29AB5A"/>
    <w:multiLevelType w:val="multilevel"/>
    <w:tmpl w:val="5E29AB5A"/>
    <w:lvl w:ilvl="0" w:tentative="0">
      <w:start w:val="4"/>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0">
    <w:nsid w:val="5FFFB1A7"/>
    <w:multiLevelType w:val="multilevel"/>
    <w:tmpl w:val="5FFFB1A7"/>
    <w:lvl w:ilvl="0" w:tentative="0">
      <w:start w:val="4"/>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1">
    <w:nsid w:val="60382F6E"/>
    <w:multiLevelType w:val="multilevel"/>
    <w:tmpl w:val="60382F6E"/>
    <w:lvl w:ilvl="0" w:tentative="0">
      <w:start w:val="1"/>
      <w:numFmt w:val="none"/>
      <w:lvlText w:val="一、"/>
      <w:lvlJc w:val="left"/>
      <w:pPr>
        <w:ind w:left="1359" w:hanging="720"/>
      </w:pPr>
      <w:rPr>
        <w:rFonts w:hint="default"/>
        <w:b/>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42">
    <w:nsid w:val="629F7852"/>
    <w:multiLevelType w:val="multilevel"/>
    <w:tmpl w:val="629F7852"/>
    <w:lvl w:ilvl="0" w:tentative="0">
      <w:start w:val="2"/>
      <w:numFmt w:val="japaneseCounting"/>
      <w:lvlText w:val="%1、"/>
      <w:lvlJc w:val="left"/>
      <w:pPr>
        <w:ind w:left="1359" w:hanging="720"/>
      </w:pPr>
      <w:rPr>
        <w:rFonts w:hint="default"/>
      </w:rPr>
    </w:lvl>
    <w:lvl w:ilvl="1" w:tentative="0">
      <w:start w:val="1"/>
      <w:numFmt w:val="lowerLetter"/>
      <w:lvlText w:val="%2)"/>
      <w:lvlJc w:val="left"/>
      <w:pPr>
        <w:ind w:left="1479" w:hanging="420"/>
      </w:pPr>
    </w:lvl>
    <w:lvl w:ilvl="2" w:tentative="0">
      <w:start w:val="1"/>
      <w:numFmt w:val="lowerRoman"/>
      <w:lvlText w:val="%3."/>
      <w:lvlJc w:val="right"/>
      <w:pPr>
        <w:ind w:left="1899" w:hanging="420"/>
      </w:pPr>
    </w:lvl>
    <w:lvl w:ilvl="3" w:tentative="0">
      <w:start w:val="1"/>
      <w:numFmt w:val="decimal"/>
      <w:lvlText w:val="%4."/>
      <w:lvlJc w:val="left"/>
      <w:pPr>
        <w:ind w:left="2319" w:hanging="420"/>
      </w:pPr>
    </w:lvl>
    <w:lvl w:ilvl="4" w:tentative="0">
      <w:start w:val="1"/>
      <w:numFmt w:val="lowerLetter"/>
      <w:lvlText w:val="%5)"/>
      <w:lvlJc w:val="left"/>
      <w:pPr>
        <w:ind w:left="2739" w:hanging="420"/>
      </w:pPr>
    </w:lvl>
    <w:lvl w:ilvl="5" w:tentative="0">
      <w:start w:val="1"/>
      <w:numFmt w:val="lowerRoman"/>
      <w:lvlText w:val="%6."/>
      <w:lvlJc w:val="right"/>
      <w:pPr>
        <w:ind w:left="3159" w:hanging="420"/>
      </w:pPr>
    </w:lvl>
    <w:lvl w:ilvl="6" w:tentative="0">
      <w:start w:val="1"/>
      <w:numFmt w:val="decimal"/>
      <w:lvlText w:val="%7."/>
      <w:lvlJc w:val="left"/>
      <w:pPr>
        <w:ind w:left="3579" w:hanging="420"/>
      </w:pPr>
    </w:lvl>
    <w:lvl w:ilvl="7" w:tentative="0">
      <w:start w:val="1"/>
      <w:numFmt w:val="lowerLetter"/>
      <w:lvlText w:val="%8)"/>
      <w:lvlJc w:val="left"/>
      <w:pPr>
        <w:ind w:left="3999" w:hanging="420"/>
      </w:pPr>
    </w:lvl>
    <w:lvl w:ilvl="8" w:tentative="0">
      <w:start w:val="1"/>
      <w:numFmt w:val="lowerRoman"/>
      <w:lvlText w:val="%9."/>
      <w:lvlJc w:val="right"/>
      <w:pPr>
        <w:ind w:left="4419" w:hanging="420"/>
      </w:pPr>
    </w:lvl>
  </w:abstractNum>
  <w:abstractNum w:abstractNumId="43">
    <w:nsid w:val="65CD0074"/>
    <w:multiLevelType w:val="singleLevel"/>
    <w:tmpl w:val="65CD0074"/>
    <w:lvl w:ilvl="0" w:tentative="0">
      <w:start w:val="3"/>
      <w:numFmt w:val="chineseCounting"/>
      <w:suff w:val="nothing"/>
      <w:lvlText w:val="（%1）"/>
      <w:lvlJc w:val="left"/>
      <w:rPr>
        <w:rFonts w:cs="Times New Roman"/>
      </w:rPr>
    </w:lvl>
  </w:abstractNum>
  <w:abstractNum w:abstractNumId="44">
    <w:nsid w:val="74C28B35"/>
    <w:multiLevelType w:val="multilevel"/>
    <w:tmpl w:val="74C28B35"/>
    <w:lvl w:ilvl="0" w:tentative="0">
      <w:start w:val="4"/>
      <w:numFmt w:val="japaneseCounting"/>
      <w:lvlText w:val="%1、"/>
      <w:lvlJc w:val="left"/>
      <w:pPr>
        <w:ind w:left="1363" w:hanging="720"/>
      </w:pPr>
      <w:rPr>
        <w:rFonts w:hint="default"/>
        <w:b w:val="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5">
    <w:nsid w:val="77ECEA79"/>
    <w:multiLevelType w:val="multilevel"/>
    <w:tmpl w:val="77ECEA79"/>
    <w:lvl w:ilvl="0" w:tentative="0">
      <w:start w:val="6"/>
      <w:numFmt w:val="none"/>
      <w:lvlText w:val="六、"/>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6">
    <w:nsid w:val="79AA4FA4"/>
    <w:multiLevelType w:val="multilevel"/>
    <w:tmpl w:val="79AA4FA4"/>
    <w:lvl w:ilvl="0" w:tentative="0">
      <w:start w:val="2"/>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7">
    <w:nsid w:val="7C246926"/>
    <w:multiLevelType w:val="multilevel"/>
    <w:tmpl w:val="7C246926"/>
    <w:lvl w:ilvl="0" w:tentative="0">
      <w:start w:val="4"/>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8">
    <w:nsid w:val="7DEC2089"/>
    <w:multiLevelType w:val="multilevel"/>
    <w:tmpl w:val="7DEC2089"/>
    <w:lvl w:ilvl="0" w:tentative="0">
      <w:start w:val="2"/>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1"/>
  </w:num>
  <w:num w:numId="2">
    <w:abstractNumId w:val="15"/>
  </w:num>
  <w:num w:numId="3">
    <w:abstractNumId w:val="38"/>
  </w:num>
  <w:num w:numId="4">
    <w:abstractNumId w:val="13"/>
  </w:num>
  <w:num w:numId="5">
    <w:abstractNumId w:val="9"/>
  </w:num>
  <w:num w:numId="6">
    <w:abstractNumId w:val="23"/>
  </w:num>
  <w:num w:numId="7">
    <w:abstractNumId w:val="28"/>
    <w:lvlOverride w:ilvl="0">
      <w:startOverride w:val="4"/>
    </w:lvlOverride>
  </w:num>
  <w:num w:numId="8">
    <w:abstractNumId w:val="22"/>
  </w:num>
  <w:num w:numId="9">
    <w:abstractNumId w:val="5"/>
  </w:num>
  <w:num w:numId="10">
    <w:abstractNumId w:val="29"/>
    <w:lvlOverride w:ilvl="0">
      <w:startOverride w:val="5"/>
    </w:lvlOverride>
  </w:num>
  <w:num w:numId="11">
    <w:abstractNumId w:val="14"/>
    <w:lvlOverride w:ilvl="0">
      <w:startOverride w:val="5"/>
    </w:lvlOverride>
  </w:num>
  <w:num w:numId="12">
    <w:abstractNumId w:val="19"/>
  </w:num>
  <w:num w:numId="13">
    <w:abstractNumId w:val="27"/>
  </w:num>
  <w:num w:numId="14">
    <w:abstractNumId w:val="17"/>
  </w:num>
  <w:num w:numId="15">
    <w:abstractNumId w:val="16"/>
  </w:num>
  <w:num w:numId="16">
    <w:abstractNumId w:val="7"/>
  </w:num>
  <w:num w:numId="17">
    <w:abstractNumId w:val="34"/>
  </w:num>
  <w:num w:numId="18">
    <w:abstractNumId w:val="41"/>
  </w:num>
  <w:num w:numId="19">
    <w:abstractNumId w:val="24"/>
  </w:num>
  <w:num w:numId="20">
    <w:abstractNumId w:val="33"/>
  </w:num>
  <w:num w:numId="21">
    <w:abstractNumId w:val="8"/>
  </w:num>
  <w:num w:numId="22">
    <w:abstractNumId w:val="47"/>
  </w:num>
  <w:num w:numId="23">
    <w:abstractNumId w:val="45"/>
  </w:num>
  <w:num w:numId="24">
    <w:abstractNumId w:val="12"/>
  </w:num>
  <w:num w:numId="25">
    <w:abstractNumId w:val="42"/>
  </w:num>
  <w:num w:numId="26">
    <w:abstractNumId w:val="6"/>
  </w:num>
  <w:num w:numId="27">
    <w:abstractNumId w:val="32"/>
  </w:num>
  <w:num w:numId="28">
    <w:abstractNumId w:val="2"/>
  </w:num>
  <w:num w:numId="29">
    <w:abstractNumId w:val="37"/>
  </w:num>
  <w:num w:numId="30">
    <w:abstractNumId w:val="48"/>
  </w:num>
  <w:num w:numId="31">
    <w:abstractNumId w:val="0"/>
  </w:num>
  <w:num w:numId="32">
    <w:abstractNumId w:val="26"/>
  </w:num>
  <w:num w:numId="33">
    <w:abstractNumId w:val="36"/>
  </w:num>
  <w:num w:numId="34">
    <w:abstractNumId w:val="20"/>
  </w:num>
  <w:num w:numId="35">
    <w:abstractNumId w:val="18"/>
  </w:num>
  <w:num w:numId="36">
    <w:abstractNumId w:val="30"/>
  </w:num>
  <w:num w:numId="37">
    <w:abstractNumId w:val="46"/>
  </w:num>
  <w:num w:numId="38">
    <w:abstractNumId w:val="11"/>
  </w:num>
  <w:num w:numId="39">
    <w:abstractNumId w:val="4"/>
  </w:num>
  <w:num w:numId="40">
    <w:abstractNumId w:val="10"/>
  </w:num>
  <w:num w:numId="41">
    <w:abstractNumId w:val="39"/>
  </w:num>
  <w:num w:numId="42">
    <w:abstractNumId w:val="1"/>
  </w:num>
  <w:num w:numId="43">
    <w:abstractNumId w:val="25"/>
  </w:num>
  <w:num w:numId="44">
    <w:abstractNumId w:val="3"/>
  </w:num>
  <w:num w:numId="45">
    <w:abstractNumId w:val="40"/>
  </w:num>
  <w:num w:numId="46">
    <w:abstractNumId w:val="44"/>
  </w:num>
  <w:num w:numId="47">
    <w:abstractNumId w:val="35"/>
  </w:num>
  <w:num w:numId="48">
    <w:abstractNumId w:val="3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
  <w:rsids>
    <w:rsidRoot w:val="00000000"/>
    <w:rsid w:val="4CAE15A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2"/>
      <o:rules v:ext="edit">
        <o:r id="V:Rule1" type="connector" idref="#_x0000_s2808"/>
        <o:r id="V:Rule2" type="connector" idref="#_x0000_s2809"/>
        <o:r id="V:Rule3" type="connector" idref="#_x0000_s2810"/>
        <o:r id="V:Rule4" type="connector" idref="#_x0000_s2811"/>
        <o:r id="V:Rule5" type="connector" idref="#_x0000_s2812"/>
        <o:r id="V:Rule6" type="connector" idref="#_x0000_s2813"/>
        <o:r id="V:Rule7" type="connector" idref="#_x0000_s2814"/>
        <o:r id="V:Rule8" type="connector" idref="#_x0000_s28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2"/>
    <w:qFormat/>
    <w:uiPriority w:val="99"/>
    <w:pPr>
      <w:keepNext/>
      <w:keepLines/>
      <w:spacing w:before="340" w:after="330" w:line="580" w:lineRule="exact"/>
    </w:pPr>
    <w:rPr>
      <w:rFonts w:ascii="Calibri" w:hAnsi="Calibri" w:cs="宋体"/>
      <w:b w:val="0"/>
      <w:kern w:val="44"/>
      <w:sz w:val="44"/>
      <w:szCs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4">
    <w:name w:val="Document Map"/>
    <w:basedOn w:val="1"/>
    <w:qFormat/>
    <w:uiPriority w:val="0"/>
    <w:rPr>
      <w:rFonts w:ascii="宋体"/>
      <w:sz w:val="18"/>
      <w:szCs w:val="18"/>
    </w:rPr>
  </w:style>
  <w:style w:type="paragraph" w:styleId="5">
    <w:name w:val="Balloon Text"/>
    <w:basedOn w:val="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rPr>
      <w:rFonts w:eastAsia="仿宋_GB2312"/>
      <w:sz w:val="32"/>
    </w:rPr>
  </w:style>
  <w:style w:type="paragraph" w:styleId="9">
    <w:name w:val="Normal (Web)"/>
    <w:basedOn w:val="1"/>
    <w:unhideWhenUsed/>
    <w:qFormat/>
    <w:uiPriority w:val="99"/>
    <w:pPr>
      <w:spacing w:before="100" w:beforeAutospacing="1" w:after="100" w:afterAutospacing="1"/>
      <w:jc w:val="left"/>
    </w:pPr>
    <w:rPr>
      <w:kern w:val="0"/>
      <w:sz w:val="24"/>
    </w:rPr>
  </w:style>
  <w:style w:type="table" w:styleId="11">
    <w:name w:val="Table Grid"/>
    <w:basedOn w:val="1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bCs/>
    </w:rPr>
  </w:style>
  <w:style w:type="character" w:styleId="14">
    <w:name w:val="Hyperlink"/>
    <w:basedOn w:val="12"/>
    <w:unhideWhenUsed/>
    <w:qFormat/>
    <w:uiPriority w:val="99"/>
    <w:rPr>
      <w:color w:val="0000FF"/>
      <w:u w:val="single"/>
    </w:rPr>
  </w:style>
  <w:style w:type="character" w:customStyle="1" w:styleId="15">
    <w:name w:val="页眉 Char"/>
    <w:basedOn w:val="12"/>
    <w:qFormat/>
    <w:uiPriority w:val="99"/>
    <w:rPr>
      <w:kern w:val="2"/>
      <w:sz w:val="18"/>
      <w:szCs w:val="18"/>
    </w:rPr>
  </w:style>
  <w:style w:type="character" w:customStyle="1" w:styleId="16">
    <w:name w:val="页脚 Char"/>
    <w:basedOn w:val="12"/>
    <w:qFormat/>
    <w:uiPriority w:val="99"/>
    <w:rPr>
      <w:kern w:val="2"/>
      <w:sz w:val="18"/>
      <w:szCs w:val="18"/>
    </w:rPr>
  </w:style>
  <w:style w:type="paragraph" w:customStyle="1" w:styleId="17">
    <w:name w:val="Char Char Char Char Char Char"/>
    <w:basedOn w:val="1"/>
    <w:qFormat/>
    <w:uiPriority w:val="0"/>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Calibri" w:eastAsia="宋体" w:cs="黑体"/>
      <w:sz w:val="21"/>
      <w:szCs w:val="22"/>
      <w:lang w:val="en-US" w:eastAsia="zh-CN" w:bidi="ar-SA"/>
    </w:rPr>
  </w:style>
  <w:style w:type="character" w:customStyle="1" w:styleId="19">
    <w:name w:val="批注框文本 Char"/>
    <w:basedOn w:val="12"/>
    <w:qFormat/>
    <w:uiPriority w:val="0"/>
    <w:rPr>
      <w:kern w:val="2"/>
      <w:sz w:val="18"/>
      <w:szCs w:val="18"/>
    </w:rPr>
  </w:style>
  <w:style w:type="paragraph" w:styleId="20">
    <w:name w:val="List Paragraph"/>
    <w:basedOn w:val="1"/>
    <w:qFormat/>
    <w:uiPriority w:val="34"/>
    <w:pPr>
      <w:ind w:firstLine="420" w:firstLineChars="200"/>
    </w:pPr>
  </w:style>
  <w:style w:type="character" w:customStyle="1" w:styleId="21">
    <w:name w:val="Subtle Reference"/>
    <w:basedOn w:val="12"/>
    <w:qFormat/>
    <w:uiPriority w:val="31"/>
    <w:rPr>
      <w:smallCaps/>
      <w:color w:val="C0504D" w:themeColor="accent2"/>
      <w:u w:val="single"/>
      <w14:textFill>
        <w14:solidFill>
          <w14:schemeClr w14:val="accent2"/>
        </w14:solidFill>
      </w14:textFill>
    </w:rPr>
  </w:style>
  <w:style w:type="character" w:customStyle="1" w:styleId="22">
    <w:name w:val="标题 1 Char"/>
    <w:basedOn w:val="12"/>
    <w:link w:val="2"/>
    <w:qFormat/>
    <w:uiPriority w:val="99"/>
    <w:rPr>
      <w:rFonts w:ascii="Calibri" w:hAnsi="Calibri" w:cs="宋体"/>
      <w:bCs/>
      <w:kern w:val="44"/>
      <w:sz w:val="44"/>
      <w:szCs w:val="44"/>
    </w:rPr>
  </w:style>
  <w:style w:type="character" w:customStyle="1" w:styleId="23">
    <w:name w:val="标题 Char"/>
    <w:basedOn w:val="12"/>
    <w:qFormat/>
    <w:uiPriority w:val="0"/>
    <w:rPr>
      <w:rFonts w:asciiTheme="majorHAnsi" w:hAnsiTheme="majorHAnsi" w:cstheme="majorBidi"/>
      <w:b/>
      <w:bCs/>
      <w:kern w:val="2"/>
      <w:sz w:val="32"/>
      <w:szCs w:val="32"/>
    </w:rPr>
  </w:style>
  <w:style w:type="paragraph" w:customStyle="1" w:styleId="24">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文档结构图 Char"/>
    <w:basedOn w:val="12"/>
    <w:qFormat/>
    <w:uiPriority w:val="0"/>
    <w:rPr>
      <w:rFonts w:ascii="宋体"/>
      <w:kern w:val="2"/>
      <w:sz w:val="18"/>
      <w:szCs w:val="18"/>
    </w:rPr>
  </w:style>
  <w:style w:type="paragraph" w:customStyle="1" w:styleId="2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List Paragraph1"/>
    <w:basedOn w:val="1"/>
    <w:unhideWhenUsed/>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customXml" Target="../customXml/item14.xml"/><Relationship Id="rId43" Type="http://schemas.openxmlformats.org/officeDocument/2006/relationships/customXml" Target="../customXml/item13.xml"/><Relationship Id="rId42" Type="http://schemas.openxmlformats.org/officeDocument/2006/relationships/customXml" Target="../customXml/item12.xml"/><Relationship Id="rId41" Type="http://schemas.openxmlformats.org/officeDocument/2006/relationships/customXml" Target="../customXml/item11.xml"/><Relationship Id="rId40" Type="http://schemas.openxmlformats.org/officeDocument/2006/relationships/customXml" Target="../customXml/item10.xml"/><Relationship Id="rId4" Type="http://schemas.openxmlformats.org/officeDocument/2006/relationships/header" Target="header2.xml"/><Relationship Id="rId39" Type="http://schemas.openxmlformats.org/officeDocument/2006/relationships/customXml" Target="../customXml/item9.xml"/><Relationship Id="rId38" Type="http://schemas.openxmlformats.org/officeDocument/2006/relationships/customXml" Target="../customXml/item8.xml"/><Relationship Id="rId37" Type="http://schemas.openxmlformats.org/officeDocument/2006/relationships/customXml" Target="../customXml/item7.xml"/><Relationship Id="rId36" Type="http://schemas.openxmlformats.org/officeDocument/2006/relationships/customXml" Target="../customXml/item6.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jpeg"/><Relationship Id="rId27" Type="http://schemas.openxmlformats.org/officeDocument/2006/relationships/image" Target="media/image15.jpeg"/><Relationship Id="rId26" Type="http://schemas.openxmlformats.org/officeDocument/2006/relationships/hyperlink" Target="http://china.findlaw.cn/laodongfa/laodongzhongcai/laodongchongcaichengxu/" TargetMode="External"/><Relationship Id="rId25" Type="http://schemas.openxmlformats.org/officeDocument/2006/relationships/oleObject" Target="embeddings/oleObject1.bin"/><Relationship Id="rId24" Type="http://schemas.openxmlformats.org/officeDocument/2006/relationships/image" Target="media/image14.png"/><Relationship Id="rId23" Type="http://schemas.openxmlformats.org/officeDocument/2006/relationships/image" Target="media/image13.emf"/><Relationship Id="rId22" Type="http://schemas.openxmlformats.org/officeDocument/2006/relationships/image" Target="media/image12.emf"/><Relationship Id="rId21" Type="http://schemas.openxmlformats.org/officeDocument/2006/relationships/image" Target="media/image11.emf"/><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1026"/>
    <customShpInfo spid="_x0000_s2733"/>
    <customShpInfo spid="_x0000_s2734"/>
    <customShpInfo spid="_x0000_s2736"/>
    <customShpInfo spid="_x0000_s2737"/>
    <customShpInfo spid="_x0000_s2738"/>
    <customShpInfo spid="_x0000_s2735"/>
    <customShpInfo spid="_x0000_s2739"/>
    <customShpInfo spid="_x0000_s2740"/>
    <customShpInfo spid="_x0000_s2741"/>
    <customShpInfo spid="_x0000_s2742"/>
    <customShpInfo spid="_x0000_s1027"/>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Info spid="_x0000_s2767"/>
    <customShpInfo spid="_x0000_s2768"/>
    <customShpInfo spid="_x0000_s2769"/>
    <customShpInfo spid="_x0000_s2770"/>
    <customShpInfo spid="_x0000_s2771"/>
    <customShpInfo spid="_x0000_s2772"/>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82"/>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795"/>
    <customShpInfo spid="_x0000_s2808"/>
    <customShpInfo spid="_x0000_s2809"/>
    <customShpInfo spid="_x0000_s2810"/>
    <customShpInfo spid="_x0000_s2811"/>
    <customShpInfo spid="_x0000_s2812"/>
    <customShpInfo spid="_x0000_s2813"/>
    <customShpInfo spid="_x0000_s2814"/>
    <customShpInfo spid="_x0000_s2815"/>
    <customShpInfo spid="_x0000_s2817"/>
    <customShpInfo spid="_x0000_s2818"/>
    <customShpInfo spid="_x0000_s2820"/>
    <customShpInfo spid="_x0000_s2821"/>
    <customShpInfo spid="_x0000_s2822"/>
    <customShpInfo spid="_x0000_s2823"/>
    <customShpInfo spid="_x0000_s2824"/>
    <customShpInfo spid="_x0000_s2819"/>
    <customShpInfo spid="_x0000_s2825"/>
    <customShpInfo spid="_x0000_s2826"/>
    <customShpInfo spid="_x0000_s2827"/>
    <customShpInfo spid="_x0000_s2828"/>
    <customShpInfo spid="_x0000_s2829"/>
    <customShpInfo spid="_x0000_s2830"/>
    <customShpInfo spid="_x0000_s2831"/>
    <customShpInfo spid="_x0000_s2832"/>
    <customShpInfo spid="_x0000_s2833"/>
    <customShpInfo spid="_x0000_s2834"/>
    <customShpInfo spid="_x0000_s2835"/>
    <customShpInfo spid="_x0000_s2836"/>
    <customShpInfo spid="_x0000_s2837"/>
    <customShpInfo spid="_x0000_s2838"/>
    <customShpInfo spid="_x0000_s2839"/>
    <customShpInfo spid="_x0000_s2840"/>
    <customShpInfo spid="_x0000_s2841"/>
    <customShpInfo spid="_x0000_s2842"/>
    <customShpInfo spid="_x0000_s2843"/>
    <customShpInfo spid="_x0000_s2844"/>
    <customShpInfo spid="_x0000_s2845"/>
    <customShpInfo spid="_x0000_s2846"/>
    <customShpInfo spid="_x0000_s2847"/>
    <customShpInfo spid="_x0000_s2848"/>
    <customShpInfo spid="_x0000_s2849"/>
    <customShpInfo spid="_x0000_s2850"/>
    <customShpInfo spid="_x0000_s2851"/>
    <customShpInfo spid="_x0000_s2852"/>
    <customShpInfo spid="_x0000_s2853"/>
    <customShpInfo spid="_x0000_s2854"/>
    <customShpInfo spid="_x0000_s2816"/>
    <customShpInfo spid="_x0000_s2856"/>
    <customShpInfo spid="_x0000_s2857"/>
    <customShpInfo spid="_x0000_s2858"/>
    <customShpInfo spid="_x0000_s2859"/>
    <customShpInfo spid="_x0000_s2861"/>
    <customShpInfo spid="_x0000_s2862"/>
    <customShpInfo spid="_x0000_s2860"/>
    <customShpInfo spid="_x0000_s2863"/>
    <customShpInfo spid="_x0000_s2864"/>
    <customShpInfo spid="_x0000_s2865"/>
    <customShpInfo spid="_x0000_s2866"/>
    <customShpInfo spid="_x0000_s2867"/>
    <customShpInfo spid="_x0000_s2868"/>
    <customShpInfo spid="_x0000_s2869"/>
    <customShpInfo spid="_x0000_s2870"/>
    <customShpInfo spid="_x0000_s2871"/>
    <customShpInfo spid="_x0000_s2872"/>
    <customShpInfo spid="_x0000_s2855"/>
  </customShpExt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2052-10.1.0.7023</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eaf9b95-f964-4c8e-bae3-f7b673637659}">
  <ds:schemaRefs/>
</ds:datastoreItem>
</file>

<file path=customXml/itemProps11.xml><?xml version="1.0" encoding="utf-8"?>
<ds:datastoreItem xmlns:ds="http://schemas.openxmlformats.org/officeDocument/2006/customXml" ds:itemID="{b23cfafe-b601-49af-bd34-2294a5d1318b}">
  <ds:schemaRefs/>
</ds:datastoreItem>
</file>

<file path=customXml/itemProps12.xml><?xml version="1.0" encoding="utf-8"?>
<ds:datastoreItem xmlns:ds="http://schemas.openxmlformats.org/officeDocument/2006/customXml" ds:itemID="{ee1b5a23-537f-41d0-8cee-690fc5822e14}">
  <ds:schemaRefs/>
</ds:datastoreItem>
</file>

<file path=customXml/itemProps13.xml><?xml version="1.0" encoding="utf-8"?>
<ds:datastoreItem xmlns:ds="http://schemas.openxmlformats.org/officeDocument/2006/customXml" ds:itemID="{d1525050-fd27-4748-9862-34b977938c18}">
  <ds:schemaRefs/>
</ds:datastoreItem>
</file>

<file path=customXml/itemProps14.xml><?xml version="1.0" encoding="utf-8"?>
<ds:datastoreItem xmlns:ds="http://schemas.openxmlformats.org/officeDocument/2006/customXml" ds:itemID="{a6a888bb-6b0a-467d-bcf1-dd351d2206e1}">
  <ds:schemaRefs/>
</ds:datastoreItem>
</file>

<file path=customXml/itemProps2.xml><?xml version="1.0" encoding="utf-8"?>
<ds:datastoreItem xmlns:ds="http://schemas.openxmlformats.org/officeDocument/2006/customXml" ds:itemID="{7054ae40-832a-48c7-9108-e583871de247}">
  <ds:schemaRefs/>
</ds:datastoreItem>
</file>

<file path=customXml/itemProps3.xml><?xml version="1.0" encoding="utf-8"?>
<ds:datastoreItem xmlns:ds="http://schemas.openxmlformats.org/officeDocument/2006/customXml" ds:itemID="{2224fd9a-69cd-464a-8fd3-5442757e4d1c}">
  <ds:schemaRefs/>
</ds:datastoreItem>
</file>

<file path=customXml/itemProps4.xml><?xml version="1.0" encoding="utf-8"?>
<ds:datastoreItem xmlns:ds="http://schemas.openxmlformats.org/officeDocument/2006/customXml" ds:itemID="{c95a33e4-6001-4bde-a3b9-9f85d4a94198}">
  <ds:schemaRefs/>
</ds:datastoreItem>
</file>

<file path=customXml/itemProps5.xml><?xml version="1.0" encoding="utf-8"?>
<ds:datastoreItem xmlns:ds="http://schemas.openxmlformats.org/officeDocument/2006/customXml" ds:itemID="{02bed0b8-956d-44dd-97e8-866b75e48c8f}">
  <ds:schemaRefs/>
</ds:datastoreItem>
</file>

<file path=customXml/itemProps6.xml><?xml version="1.0" encoding="utf-8"?>
<ds:datastoreItem xmlns:ds="http://schemas.openxmlformats.org/officeDocument/2006/customXml" ds:itemID="{04b3ca31-2e4d-4e83-9fee-bcb9d29aa29f}">
  <ds:schemaRefs/>
</ds:datastoreItem>
</file>

<file path=customXml/itemProps7.xml><?xml version="1.0" encoding="utf-8"?>
<ds:datastoreItem xmlns:ds="http://schemas.openxmlformats.org/officeDocument/2006/customXml" ds:itemID="{95576890-feb4-452f-9844-6b1c14a34b01}">
  <ds:schemaRefs/>
</ds:datastoreItem>
</file>

<file path=customXml/itemProps8.xml><?xml version="1.0" encoding="utf-8"?>
<ds:datastoreItem xmlns:ds="http://schemas.openxmlformats.org/officeDocument/2006/customXml" ds:itemID="{0cee5670-25e1-4449-ae98-8afb5cb00f0e}">
  <ds:schemaRefs/>
</ds:datastoreItem>
</file>

<file path=customXml/itemProps9.xml><?xml version="1.0" encoding="utf-8"?>
<ds:datastoreItem xmlns:ds="http://schemas.openxmlformats.org/officeDocument/2006/customXml" ds:itemID="{02ffba1d-15fc-4ac8-8d0a-f2425c7889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200</Pages>
  <Words>9090</Words>
  <Characters>9719</Characters>
  <Lines>454</Lines>
  <Paragraphs>127</Paragraphs>
  <TotalTime>0</TotalTime>
  <ScaleCrop>false</ScaleCrop>
  <LinksUpToDate>false</LinksUpToDate>
  <CharactersWithSpaces>9955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2017-07-27T09:18:00Z</dcterms:created>
  <dc:creator>微软用户</dc:creator>
  <cp:lastModifiedBy>海灵软件—何易佳</cp:lastModifiedBy>
  <cp:lastPrinted>2017-12-27T07:22:00Z</cp:lastPrinted>
  <dcterms:modified xsi:type="dcterms:W3CDTF">2025-01-16T03:55:57Z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eyJoZGlkIjoiNDA3MTQ3OGYxODNhYmQ3NTExMmUzNzIxMzY4OTcyNjciLCJ1c2VySWQiOiI0MTIxMjgwNzAifQ==</vt:lpwstr>
  </property>
  <property fmtid="{D5CDD505-2E9C-101B-9397-08002B2CF9AE}" pid="3" name="KSOProductBuildVer">
    <vt:lpwstr>2052-12.1.0.19770</vt:lpwstr>
  </property>
  <property fmtid="{D5CDD505-2E9C-101B-9397-08002B2CF9AE}" pid="4" name="ICV">
    <vt:lpwstr>5B0634E3531F4319B03336FB231E83FD_12</vt:lpwstr>
  </property>
</Properties>
</file>